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3ED11D10" w14:textId="77777777" w:rsidR="00BA37B0" w:rsidRDefault="00494F25">
      <w:pPr>
        <w:rPr>
          <w:rFonts w:ascii="Times New Roman" w:hAnsi="Times New Roman" w:cs="Times New Roman"/>
          <w:b/>
          <w:bCs/>
          <w:sz w:val="96"/>
          <w:szCs w:val="96"/>
        </w:rPr>
      </w:pPr>
      <w:r>
        <w:rPr>
          <w:noProof/>
          <w:lang w:eastAsia="pt-BR"/>
        </w:rPr>
        <mc:AlternateContent>
          <mc:Choice Requires="wps">
            <w:drawing>
              <wp:anchor distT="0" distB="0" distL="114300" distR="114300" simplePos="0" relativeHeight="251677696" behindDoc="0" locked="0" layoutInCell="1" allowOverlap="1" wp14:anchorId="1A2D1FF5" wp14:editId="502FC5D5">
                <wp:simplePos x="0" y="0"/>
                <wp:positionH relativeFrom="column">
                  <wp:posOffset>5215890</wp:posOffset>
                </wp:positionH>
                <wp:positionV relativeFrom="paragraph">
                  <wp:posOffset>-928370</wp:posOffset>
                </wp:positionV>
                <wp:extent cx="628650" cy="552450"/>
                <wp:effectExtent l="0" t="0" r="0" b="0"/>
                <wp:wrapNone/>
                <wp:docPr id="11" name="Retângulo 11"/>
                <wp:cNvGraphicFramePr/>
                <a:graphic xmlns:a="http://schemas.openxmlformats.org/drawingml/2006/main">
                  <a:graphicData uri="http://schemas.microsoft.com/office/word/2010/wordprocessingShape">
                    <wps:wsp>
                      <wps:cNvSpPr/>
                      <wps:spPr>
                        <a:xfrm>
                          <a:off x="0" y="0"/>
                          <a:ext cx="628650" cy="5524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153251" id="Retângulo 11" o:spid="_x0000_s1026" style="position:absolute;margin-left:410.7pt;margin-top:-73.1pt;width:49.5pt;height:4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" fillcolor="white [3212]" stroked="f" strokeweight="2pt"/>
            </w:pict>
          </mc:Fallback>
        </mc:AlternateContent>
      </w:r>
      <w:r w:rsidR="00BA37B0">
        <w:rPr>
          <w:rFonts w:ascii="Times New Roman" w:hAnsi="Times New Roman" w:cs="Times New Roman"/>
          <w:b/>
          <w:bCs/>
          <w:noProof/>
          <w:sz w:val="96"/>
          <w:szCs w:val="96"/>
          <w:lang w:eastAsia="pt-BR"/>
        </w:rPr>
        <w:drawing>
          <wp:inline distT="0" distB="0" distL="0" distR="0" wp14:anchorId="53C54F53" wp14:editId="5380FFEA">
            <wp:extent cx="5353239" cy="7572375"/>
            <wp:effectExtent l="0" t="0" r="0" b="0"/>
            <wp:docPr id="10" name="Imagem 10" descr="C:\Users\Educação\Downloads\CAPA DOC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ducação\Downloads\CAPA DOC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53239" cy="7572375"/>
                    </a:xfrm>
                    <a:prstGeom prst="rect">
                      <a:avLst/>
                    </a:prstGeom>
                    <a:noFill/>
                    <a:ln>
                      <a:noFill/>
                    </a:ln>
                  </pic:spPr>
                </pic:pic>
              </a:graphicData>
            </a:graphic>
          </wp:inline>
        </w:drawing>
      </w:r>
    </w:p>
    <w:p w14:paraId="7754CF18" w14:textId="77777777" w:rsidR="00BA37B0" w:rsidRDefault="00BA37B0">
      <w:pPr>
        <w:rPr>
          <w:rFonts w:ascii="Times New Roman" w:hAnsi="Times New Roman" w:cs="Times New Roman"/>
          <w:b/>
          <w:bCs/>
          <w:sz w:val="96"/>
          <w:szCs w:val="96"/>
        </w:rPr>
      </w:pPr>
    </w:p>
    <w:p w14:paraId="0B99CC39" w14:textId="77777777" w:rsidR="00AD55D8" w:rsidRDefault="00494F25" w:rsidP="00BA37B0">
      <w:pPr>
        <w:spacing w:after="0" w:line="240" w:lineRule="auto"/>
        <w:jc w:val="center"/>
        <w:rPr>
          <w:rFonts w:ascii="Times New Roman" w:hAnsi="Times New Roman"/>
          <w:b/>
          <w:bCs/>
          <w:sz w:val="24"/>
          <w:szCs w:val="24"/>
        </w:rPr>
      </w:pPr>
      <w:r>
        <w:rPr>
          <w:noProof/>
          <w:lang w:eastAsia="pt-BR"/>
        </w:rPr>
        <w:lastRenderedPageBreak/>
        <mc:AlternateContent>
          <mc:Choice Requires="wps">
            <w:drawing>
              <wp:anchor distT="0" distB="0" distL="114300" distR="114300" simplePos="0" relativeHeight="251679744" behindDoc="0" locked="0" layoutInCell="1" allowOverlap="1" wp14:anchorId="16E688E8" wp14:editId="251ED80B">
                <wp:simplePos x="0" y="0"/>
                <wp:positionH relativeFrom="column">
                  <wp:posOffset>5219700</wp:posOffset>
                </wp:positionH>
                <wp:positionV relativeFrom="paragraph">
                  <wp:posOffset>-909320</wp:posOffset>
                </wp:positionV>
                <wp:extent cx="285750" cy="276225"/>
                <wp:effectExtent l="0" t="0" r="0" b="9525"/>
                <wp:wrapNone/>
                <wp:docPr id="12" name="Retângulo 12"/>
                <wp:cNvGraphicFramePr/>
                <a:graphic xmlns:a="http://schemas.openxmlformats.org/drawingml/2006/main">
                  <a:graphicData uri="http://schemas.microsoft.com/office/word/2010/wordprocessingShape">
                    <wps:wsp>
                      <wps:cNvSpPr/>
                      <wps:spPr>
                        <a:xfrm>
                          <a:off x="0" y="0"/>
                          <a:ext cx="285750" cy="276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21037F" id="Retângulo 12" o:spid="_x0000_s1026" style="position:absolute;margin-left:411pt;margin-top:-71.6pt;width:22.5pt;height:21.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" fillcolor="white [3212]" stroked="f" strokeweight="2pt"/>
            </w:pict>
          </mc:Fallback>
        </mc:AlternateContent>
      </w:r>
      <w:r w:rsidR="00AD55D8">
        <w:rPr>
          <w:rFonts w:ascii="Times New Roman" w:hAnsi="Times New Roman"/>
          <w:b/>
          <w:bCs/>
          <w:sz w:val="24"/>
          <w:szCs w:val="24"/>
        </w:rPr>
        <w:t>Lino Cupertino Teixeira</w:t>
      </w:r>
    </w:p>
    <w:p w14:paraId="263C6DF7" w14:textId="77777777" w:rsidR="00AD55D8" w:rsidRDefault="00AD55D8" w:rsidP="00AD55D8">
      <w:pPr>
        <w:jc w:val="center"/>
        <w:rPr>
          <w:rFonts w:ascii="Times New Roman" w:hAnsi="Times New Roman"/>
          <w:bCs/>
          <w:sz w:val="24"/>
          <w:szCs w:val="24"/>
        </w:rPr>
      </w:pPr>
      <w:r>
        <w:rPr>
          <w:rFonts w:ascii="Times New Roman" w:hAnsi="Times New Roman"/>
          <w:bCs/>
          <w:sz w:val="24"/>
          <w:szCs w:val="24"/>
        </w:rPr>
        <w:t>Prefeito de Figueirópolis D’Oeste</w:t>
      </w:r>
    </w:p>
    <w:p w14:paraId="77536C9A" w14:textId="77777777" w:rsidR="005064D0" w:rsidRPr="005064D0" w:rsidRDefault="005064D0" w:rsidP="005064D0">
      <w:pPr>
        <w:spacing w:after="0"/>
        <w:jc w:val="center"/>
        <w:rPr>
          <w:rFonts w:ascii="Times New Roman" w:hAnsi="Times New Roman" w:cs="Times New Roman"/>
          <w:b/>
          <w:bCs/>
          <w:sz w:val="24"/>
          <w:szCs w:val="24"/>
        </w:rPr>
      </w:pPr>
      <w:r w:rsidRPr="005064D0">
        <w:rPr>
          <w:rFonts w:ascii="Times New Roman" w:hAnsi="Times New Roman" w:cs="Times New Roman"/>
          <w:b/>
          <w:bCs/>
          <w:sz w:val="24"/>
          <w:szCs w:val="24"/>
          <w:shd w:val="clear" w:color="auto" w:fill="FFFFFF"/>
        </w:rPr>
        <w:t>Elso Procópio da Silva</w:t>
      </w:r>
    </w:p>
    <w:p w14:paraId="567A41E9" w14:textId="77777777" w:rsidR="005064D0" w:rsidRPr="005064D0" w:rsidRDefault="005064D0" w:rsidP="00AD55D8">
      <w:pPr>
        <w:jc w:val="center"/>
        <w:rPr>
          <w:rFonts w:ascii="Times New Roman" w:hAnsi="Times New Roman"/>
          <w:bCs/>
          <w:sz w:val="24"/>
          <w:szCs w:val="24"/>
        </w:rPr>
      </w:pPr>
      <w:r w:rsidRPr="005064D0">
        <w:rPr>
          <w:rFonts w:ascii="Times New Roman" w:hAnsi="Times New Roman"/>
          <w:bCs/>
          <w:sz w:val="24"/>
          <w:szCs w:val="24"/>
        </w:rPr>
        <w:t>Vice Prefeito</w:t>
      </w:r>
    </w:p>
    <w:p w14:paraId="2B3F6C20" w14:textId="77777777" w:rsidR="00AD55D8" w:rsidRPr="00AD55D8" w:rsidRDefault="00AD55D8" w:rsidP="00AD55D8">
      <w:pPr>
        <w:spacing w:after="0"/>
        <w:jc w:val="center"/>
        <w:rPr>
          <w:rFonts w:ascii="Times New Roman" w:hAnsi="Times New Roman"/>
          <w:b/>
          <w:bCs/>
          <w:sz w:val="24"/>
          <w:szCs w:val="24"/>
        </w:rPr>
      </w:pPr>
      <w:r w:rsidRPr="00AD55D8">
        <w:rPr>
          <w:rFonts w:ascii="Times New Roman" w:hAnsi="Times New Roman"/>
          <w:b/>
          <w:bCs/>
          <w:sz w:val="24"/>
          <w:szCs w:val="24"/>
        </w:rPr>
        <w:t>Nilson Marques da Silva</w:t>
      </w:r>
    </w:p>
    <w:p w14:paraId="3B23D15B" w14:textId="77777777" w:rsidR="00AD55D8" w:rsidRDefault="00AD55D8" w:rsidP="00AD55D8">
      <w:pPr>
        <w:jc w:val="center"/>
        <w:rPr>
          <w:rFonts w:ascii="Times New Roman" w:hAnsi="Times New Roman"/>
          <w:bCs/>
          <w:sz w:val="24"/>
          <w:szCs w:val="24"/>
        </w:rPr>
      </w:pPr>
      <w:r>
        <w:rPr>
          <w:rFonts w:ascii="Times New Roman" w:hAnsi="Times New Roman"/>
          <w:bCs/>
          <w:sz w:val="24"/>
          <w:szCs w:val="24"/>
        </w:rPr>
        <w:t>Secretário de Educação</w:t>
      </w:r>
    </w:p>
    <w:p w14:paraId="68235FB5" w14:textId="77777777" w:rsidR="00AD55D8" w:rsidRDefault="00AD55D8" w:rsidP="00AD55D8">
      <w:pPr>
        <w:spacing w:after="0"/>
        <w:jc w:val="center"/>
        <w:rPr>
          <w:rFonts w:ascii="Times New Roman" w:hAnsi="Times New Roman"/>
          <w:b/>
          <w:bCs/>
          <w:sz w:val="24"/>
          <w:szCs w:val="24"/>
        </w:rPr>
      </w:pPr>
      <w:r w:rsidRPr="00AD55D8">
        <w:rPr>
          <w:rFonts w:ascii="Times New Roman" w:hAnsi="Times New Roman"/>
          <w:b/>
          <w:bCs/>
          <w:sz w:val="24"/>
          <w:szCs w:val="24"/>
        </w:rPr>
        <w:t>Coordenação Geral</w:t>
      </w:r>
    </w:p>
    <w:p w14:paraId="301B7FD1" w14:textId="77777777" w:rsidR="00AD55D8" w:rsidRDefault="00AD55D8" w:rsidP="00B75CE1">
      <w:pPr>
        <w:spacing w:after="0"/>
        <w:jc w:val="center"/>
        <w:rPr>
          <w:rFonts w:ascii="Times New Roman" w:hAnsi="Times New Roman"/>
          <w:bCs/>
          <w:sz w:val="24"/>
          <w:szCs w:val="24"/>
        </w:rPr>
      </w:pPr>
      <w:r>
        <w:rPr>
          <w:rFonts w:ascii="Times New Roman" w:hAnsi="Times New Roman"/>
          <w:bCs/>
          <w:sz w:val="24"/>
          <w:szCs w:val="24"/>
        </w:rPr>
        <w:t>Prof. Esp. Maria Esperança Barbosa Rosan</w:t>
      </w:r>
    </w:p>
    <w:p w14:paraId="2A033F55" w14:textId="77777777" w:rsidR="00B75CE1" w:rsidRDefault="00B75CE1" w:rsidP="00074ECD">
      <w:pPr>
        <w:spacing w:after="0"/>
        <w:jc w:val="center"/>
        <w:rPr>
          <w:rFonts w:ascii="Times New Roman" w:hAnsi="Times New Roman"/>
          <w:bCs/>
          <w:sz w:val="24"/>
          <w:szCs w:val="24"/>
        </w:rPr>
      </w:pPr>
      <w:r>
        <w:rPr>
          <w:rFonts w:ascii="Times New Roman" w:hAnsi="Times New Roman"/>
          <w:bCs/>
          <w:sz w:val="24"/>
          <w:szCs w:val="24"/>
        </w:rPr>
        <w:t>Prof. Esp. Felipe Marques de Aquino</w:t>
      </w:r>
    </w:p>
    <w:p w14:paraId="59A16184" w14:textId="77777777" w:rsidR="00AD55D8" w:rsidRDefault="00AD55D8" w:rsidP="00074ECD">
      <w:pPr>
        <w:spacing w:before="240" w:after="0"/>
        <w:jc w:val="center"/>
        <w:rPr>
          <w:rFonts w:ascii="Times New Roman" w:hAnsi="Times New Roman"/>
          <w:b/>
          <w:bCs/>
          <w:sz w:val="24"/>
          <w:szCs w:val="24"/>
        </w:rPr>
      </w:pPr>
      <w:r w:rsidRPr="00AD55D8">
        <w:rPr>
          <w:rFonts w:ascii="Times New Roman" w:hAnsi="Times New Roman"/>
          <w:b/>
          <w:bCs/>
          <w:sz w:val="24"/>
          <w:szCs w:val="24"/>
        </w:rPr>
        <w:t>Comissão Executiva do PME</w:t>
      </w:r>
    </w:p>
    <w:p w14:paraId="1F26E34A" w14:textId="77777777" w:rsidR="00AD55D8" w:rsidRPr="00AD55D8" w:rsidRDefault="00AD55D8" w:rsidP="00AD55D8">
      <w:pPr>
        <w:spacing w:after="0"/>
        <w:jc w:val="center"/>
        <w:rPr>
          <w:rFonts w:ascii="Times New Roman" w:hAnsi="Times New Roman"/>
          <w:bCs/>
          <w:sz w:val="24"/>
          <w:szCs w:val="24"/>
        </w:rPr>
      </w:pPr>
      <w:r>
        <w:rPr>
          <w:rFonts w:ascii="Times New Roman" w:hAnsi="Times New Roman"/>
          <w:bCs/>
          <w:sz w:val="24"/>
          <w:szCs w:val="24"/>
        </w:rPr>
        <w:t xml:space="preserve">Prof. Esp. </w:t>
      </w:r>
      <w:r w:rsidRPr="00AD55D8">
        <w:rPr>
          <w:rFonts w:ascii="Times New Roman" w:hAnsi="Times New Roman"/>
          <w:bCs/>
          <w:sz w:val="24"/>
          <w:szCs w:val="24"/>
        </w:rPr>
        <w:t>Nilson Marques da Silva</w:t>
      </w:r>
    </w:p>
    <w:p w14:paraId="31EA5BA9" w14:textId="77777777" w:rsidR="00AD55D8" w:rsidRDefault="00AD55D8" w:rsidP="00AD55D8">
      <w:pPr>
        <w:spacing w:after="0"/>
        <w:jc w:val="center"/>
        <w:rPr>
          <w:rFonts w:ascii="Times New Roman" w:hAnsi="Times New Roman"/>
          <w:bCs/>
          <w:sz w:val="24"/>
          <w:szCs w:val="24"/>
        </w:rPr>
      </w:pPr>
      <w:r>
        <w:rPr>
          <w:rFonts w:ascii="Times New Roman" w:hAnsi="Times New Roman"/>
          <w:bCs/>
          <w:sz w:val="24"/>
          <w:szCs w:val="24"/>
        </w:rPr>
        <w:t>Prof. Esp. Maria Esperança Barbosa Rosan</w:t>
      </w:r>
    </w:p>
    <w:p w14:paraId="06CB2AB4" w14:textId="77777777" w:rsidR="00AD55D8" w:rsidRDefault="00AD55D8" w:rsidP="00AD55D8">
      <w:pPr>
        <w:spacing w:after="0"/>
        <w:jc w:val="center"/>
        <w:rPr>
          <w:rFonts w:ascii="Times New Roman" w:hAnsi="Times New Roman"/>
          <w:bCs/>
          <w:sz w:val="24"/>
          <w:szCs w:val="24"/>
        </w:rPr>
      </w:pPr>
      <w:r>
        <w:rPr>
          <w:rFonts w:ascii="Times New Roman" w:hAnsi="Times New Roman"/>
          <w:bCs/>
          <w:sz w:val="24"/>
          <w:szCs w:val="24"/>
        </w:rPr>
        <w:t>Prof. Esp. Felipe Marques de Aquino</w:t>
      </w:r>
    </w:p>
    <w:p w14:paraId="3B31F9BB" w14:textId="77777777" w:rsidR="00AD55D8" w:rsidRPr="00C766F5" w:rsidRDefault="00AD55D8" w:rsidP="00810B09">
      <w:pPr>
        <w:spacing w:after="0" w:line="360" w:lineRule="auto"/>
        <w:jc w:val="center"/>
        <w:rPr>
          <w:rFonts w:ascii="Times New Roman" w:hAnsi="Times New Roman" w:cs="Times New Roman"/>
          <w:sz w:val="24"/>
          <w:szCs w:val="24"/>
        </w:rPr>
      </w:pPr>
      <w:r>
        <w:rPr>
          <w:rFonts w:ascii="Times New Roman" w:hAnsi="Times New Roman"/>
          <w:bCs/>
          <w:sz w:val="24"/>
          <w:szCs w:val="24"/>
        </w:rPr>
        <w:t>Paulo Veríssimo de Luna</w:t>
      </w:r>
      <w:r w:rsidR="00C766F5">
        <w:rPr>
          <w:rFonts w:ascii="Times New Roman" w:hAnsi="Times New Roman" w:cs="Times New Roman"/>
          <w:sz w:val="24"/>
          <w:szCs w:val="24"/>
        </w:rPr>
        <w:t xml:space="preserve"> Secretário Executivo do Município</w:t>
      </w:r>
    </w:p>
    <w:p w14:paraId="07465992" w14:textId="77777777" w:rsidR="0073318A" w:rsidRDefault="0073318A" w:rsidP="0073318A">
      <w:pPr>
        <w:spacing w:after="0"/>
        <w:jc w:val="center"/>
        <w:rPr>
          <w:rFonts w:ascii="Times New Roman" w:hAnsi="Times New Roman"/>
          <w:b/>
          <w:bCs/>
          <w:sz w:val="24"/>
          <w:szCs w:val="24"/>
        </w:rPr>
      </w:pPr>
      <w:r w:rsidRPr="0073318A">
        <w:rPr>
          <w:rFonts w:ascii="Times New Roman" w:hAnsi="Times New Roman"/>
          <w:b/>
          <w:bCs/>
          <w:sz w:val="24"/>
          <w:szCs w:val="24"/>
        </w:rPr>
        <w:t>Organização, Redação e Análise dos Dados</w:t>
      </w:r>
    </w:p>
    <w:p w14:paraId="30E6F953" w14:textId="77777777" w:rsidR="0073318A" w:rsidRDefault="0073318A" w:rsidP="0073318A">
      <w:pPr>
        <w:spacing w:after="0"/>
        <w:jc w:val="center"/>
        <w:rPr>
          <w:rFonts w:ascii="Times New Roman" w:hAnsi="Times New Roman"/>
          <w:bCs/>
          <w:sz w:val="24"/>
          <w:szCs w:val="24"/>
        </w:rPr>
      </w:pPr>
      <w:r>
        <w:rPr>
          <w:rFonts w:ascii="Times New Roman" w:hAnsi="Times New Roman"/>
          <w:bCs/>
          <w:sz w:val="24"/>
          <w:szCs w:val="24"/>
        </w:rPr>
        <w:t>Prof. Esp. Felipe Marques de Aquino</w:t>
      </w:r>
    </w:p>
    <w:p w14:paraId="27F7C357" w14:textId="77777777" w:rsidR="00B75CE1" w:rsidRDefault="00B75CE1" w:rsidP="00C766F5">
      <w:pPr>
        <w:spacing w:after="0"/>
        <w:jc w:val="center"/>
        <w:rPr>
          <w:rFonts w:ascii="Times New Roman" w:hAnsi="Times New Roman"/>
          <w:bCs/>
          <w:sz w:val="24"/>
          <w:szCs w:val="24"/>
        </w:rPr>
      </w:pPr>
      <w:r>
        <w:rPr>
          <w:rFonts w:ascii="Times New Roman" w:hAnsi="Times New Roman"/>
          <w:bCs/>
          <w:sz w:val="24"/>
          <w:szCs w:val="24"/>
        </w:rPr>
        <w:t xml:space="preserve">Prof. Esp. </w:t>
      </w:r>
      <w:r w:rsidR="00C766F5">
        <w:rPr>
          <w:rFonts w:ascii="Times New Roman" w:hAnsi="Times New Roman"/>
          <w:bCs/>
          <w:sz w:val="24"/>
          <w:szCs w:val="24"/>
        </w:rPr>
        <w:t>Nilson Marques da Silva</w:t>
      </w:r>
    </w:p>
    <w:p w14:paraId="670DA071" w14:textId="77777777" w:rsidR="00C766F5" w:rsidRDefault="0005773C" w:rsidP="00CE67A3">
      <w:pPr>
        <w:spacing w:before="240" w:after="0"/>
        <w:jc w:val="center"/>
        <w:rPr>
          <w:rFonts w:ascii="Times New Roman" w:hAnsi="Times New Roman"/>
          <w:b/>
          <w:bCs/>
          <w:sz w:val="24"/>
          <w:szCs w:val="24"/>
        </w:rPr>
      </w:pPr>
      <w:r w:rsidRPr="0005773C">
        <w:rPr>
          <w:rFonts w:ascii="Times New Roman" w:hAnsi="Times New Roman"/>
          <w:b/>
          <w:bCs/>
          <w:sz w:val="24"/>
          <w:szCs w:val="24"/>
        </w:rPr>
        <w:t>Coleta de Dados</w:t>
      </w:r>
    </w:p>
    <w:p w14:paraId="10D105F7" w14:textId="77777777" w:rsidR="0073318A" w:rsidRPr="00C766F5" w:rsidRDefault="0005773C" w:rsidP="00C766F5">
      <w:pPr>
        <w:spacing w:after="0"/>
        <w:jc w:val="center"/>
        <w:rPr>
          <w:rFonts w:ascii="Times New Roman" w:hAnsi="Times New Roman"/>
          <w:b/>
          <w:bCs/>
          <w:sz w:val="24"/>
          <w:szCs w:val="24"/>
        </w:rPr>
      </w:pPr>
      <w:r>
        <w:rPr>
          <w:rFonts w:ascii="Times New Roman" w:hAnsi="Times New Roman"/>
          <w:bCs/>
          <w:sz w:val="24"/>
          <w:szCs w:val="24"/>
        </w:rPr>
        <w:t>Prof. Esp. Felipe Marques de Aquino</w:t>
      </w:r>
    </w:p>
    <w:p w14:paraId="3DDE9252" w14:textId="77777777" w:rsidR="0073318A" w:rsidRDefault="0073318A" w:rsidP="00C766F5">
      <w:pPr>
        <w:spacing w:before="240" w:after="0"/>
        <w:jc w:val="center"/>
        <w:rPr>
          <w:rFonts w:ascii="Times New Roman" w:hAnsi="Times New Roman"/>
          <w:b/>
          <w:bCs/>
          <w:sz w:val="24"/>
          <w:szCs w:val="24"/>
        </w:rPr>
      </w:pPr>
      <w:r w:rsidRPr="0073318A">
        <w:rPr>
          <w:rFonts w:ascii="Times New Roman" w:hAnsi="Times New Roman"/>
          <w:b/>
          <w:bCs/>
          <w:sz w:val="24"/>
          <w:szCs w:val="24"/>
        </w:rPr>
        <w:t>Colaboração</w:t>
      </w:r>
    </w:p>
    <w:p w14:paraId="1EA03978" w14:textId="77777777" w:rsidR="003B6037" w:rsidRPr="003B6037" w:rsidRDefault="00074ECD" w:rsidP="003B6037">
      <w:pPr>
        <w:spacing w:after="0"/>
        <w:jc w:val="center"/>
        <w:rPr>
          <w:rFonts w:ascii="Times New Roman" w:hAnsi="Times New Roman"/>
          <w:bCs/>
          <w:sz w:val="24"/>
          <w:szCs w:val="24"/>
        </w:rPr>
      </w:pPr>
      <w:r>
        <w:rPr>
          <w:rFonts w:ascii="Times New Roman" w:hAnsi="Times New Roman"/>
          <w:bCs/>
          <w:sz w:val="24"/>
          <w:szCs w:val="24"/>
        </w:rPr>
        <w:t>Direção e Secretaria</w:t>
      </w:r>
      <w:r w:rsidR="003B6037">
        <w:rPr>
          <w:rFonts w:ascii="Times New Roman" w:hAnsi="Times New Roman"/>
          <w:bCs/>
          <w:sz w:val="24"/>
          <w:szCs w:val="24"/>
        </w:rPr>
        <w:t xml:space="preserve"> da </w:t>
      </w:r>
      <w:r w:rsidR="003B6037" w:rsidRPr="003B6037">
        <w:rPr>
          <w:rFonts w:ascii="Times New Roman" w:hAnsi="Times New Roman"/>
          <w:bCs/>
          <w:sz w:val="24"/>
          <w:szCs w:val="24"/>
        </w:rPr>
        <w:t>Escola Estadual Barão de Melgaço</w:t>
      </w:r>
    </w:p>
    <w:p w14:paraId="03C976BB" w14:textId="77777777" w:rsidR="003B6037" w:rsidRDefault="00074ECD" w:rsidP="0073318A">
      <w:pPr>
        <w:spacing w:after="0"/>
        <w:jc w:val="center"/>
        <w:rPr>
          <w:rFonts w:ascii="Times New Roman" w:hAnsi="Times New Roman"/>
          <w:bCs/>
          <w:sz w:val="24"/>
          <w:szCs w:val="24"/>
        </w:rPr>
      </w:pPr>
      <w:r>
        <w:rPr>
          <w:rFonts w:ascii="Times New Roman" w:hAnsi="Times New Roman"/>
          <w:bCs/>
          <w:sz w:val="24"/>
          <w:szCs w:val="24"/>
        </w:rPr>
        <w:t>Direção e Secretaria</w:t>
      </w:r>
      <w:r w:rsidR="003B6037">
        <w:rPr>
          <w:rFonts w:ascii="Times New Roman" w:hAnsi="Times New Roman"/>
          <w:bCs/>
          <w:sz w:val="24"/>
          <w:szCs w:val="24"/>
        </w:rPr>
        <w:t xml:space="preserve"> da Escola Estadual Dr José Gentil da Silva</w:t>
      </w:r>
    </w:p>
    <w:p w14:paraId="62DC9802" w14:textId="77777777" w:rsidR="003B6037" w:rsidRDefault="003B6037" w:rsidP="0073318A">
      <w:pPr>
        <w:spacing w:after="0"/>
        <w:jc w:val="center"/>
        <w:rPr>
          <w:rFonts w:ascii="Times New Roman" w:hAnsi="Times New Roman"/>
          <w:bCs/>
          <w:sz w:val="24"/>
          <w:szCs w:val="24"/>
        </w:rPr>
      </w:pPr>
      <w:r>
        <w:rPr>
          <w:rFonts w:ascii="Times New Roman" w:hAnsi="Times New Roman"/>
          <w:bCs/>
          <w:sz w:val="24"/>
          <w:szCs w:val="24"/>
        </w:rPr>
        <w:t>Prefeitura Municipal- Departamento de Finanças e Recursos Humanos</w:t>
      </w:r>
    </w:p>
    <w:p w14:paraId="43C067C8" w14:textId="77777777" w:rsidR="003B6037" w:rsidRDefault="003B6037" w:rsidP="0073318A">
      <w:pPr>
        <w:spacing w:after="0"/>
        <w:jc w:val="center"/>
        <w:rPr>
          <w:rFonts w:ascii="Times New Roman" w:hAnsi="Times New Roman"/>
          <w:bCs/>
          <w:sz w:val="24"/>
          <w:szCs w:val="24"/>
        </w:rPr>
      </w:pPr>
      <w:r>
        <w:rPr>
          <w:rFonts w:ascii="Times New Roman" w:hAnsi="Times New Roman"/>
          <w:bCs/>
          <w:sz w:val="24"/>
          <w:szCs w:val="24"/>
        </w:rPr>
        <w:t>Maria Neuda dos Reis Brito</w:t>
      </w:r>
      <w:r w:rsidR="00CE67A3">
        <w:rPr>
          <w:rFonts w:ascii="Times New Roman" w:hAnsi="Times New Roman"/>
          <w:bCs/>
          <w:sz w:val="24"/>
          <w:szCs w:val="24"/>
        </w:rPr>
        <w:t xml:space="preserve"> Técnica Administrativa Educacional </w:t>
      </w:r>
    </w:p>
    <w:p w14:paraId="475A4271" w14:textId="77777777" w:rsidR="003B6037" w:rsidRDefault="003B6037" w:rsidP="0073318A">
      <w:pPr>
        <w:spacing w:after="0"/>
        <w:jc w:val="center"/>
        <w:rPr>
          <w:rFonts w:ascii="Times New Roman" w:hAnsi="Times New Roman"/>
          <w:bCs/>
          <w:sz w:val="24"/>
          <w:szCs w:val="24"/>
        </w:rPr>
      </w:pPr>
      <w:r>
        <w:rPr>
          <w:rFonts w:ascii="Times New Roman" w:hAnsi="Times New Roman"/>
          <w:bCs/>
          <w:sz w:val="24"/>
          <w:szCs w:val="24"/>
        </w:rPr>
        <w:t>Wanessa Fernandes Daros</w:t>
      </w:r>
      <w:r w:rsidR="00074ECD">
        <w:rPr>
          <w:rFonts w:ascii="Times New Roman" w:hAnsi="Times New Roman"/>
          <w:bCs/>
          <w:sz w:val="24"/>
          <w:szCs w:val="24"/>
        </w:rPr>
        <w:t xml:space="preserve"> (PROEC – UNEMAT)</w:t>
      </w:r>
    </w:p>
    <w:p w14:paraId="6CB3BA45" w14:textId="77777777" w:rsidR="003B6037" w:rsidRDefault="0005773C" w:rsidP="0073318A">
      <w:pPr>
        <w:spacing w:after="0"/>
        <w:jc w:val="center"/>
        <w:rPr>
          <w:rFonts w:ascii="Times New Roman" w:hAnsi="Times New Roman"/>
          <w:bCs/>
          <w:sz w:val="24"/>
          <w:szCs w:val="24"/>
        </w:rPr>
      </w:pPr>
      <w:r>
        <w:rPr>
          <w:rFonts w:ascii="Times New Roman" w:hAnsi="Times New Roman"/>
          <w:bCs/>
          <w:sz w:val="24"/>
          <w:szCs w:val="24"/>
        </w:rPr>
        <w:t>Faculdade Católica Rainha da Paz (FCARP)</w:t>
      </w:r>
    </w:p>
    <w:p w14:paraId="45FDE55F" w14:textId="77777777" w:rsidR="0005773C" w:rsidRDefault="0005773C" w:rsidP="0073318A">
      <w:pPr>
        <w:spacing w:after="0"/>
        <w:jc w:val="center"/>
        <w:rPr>
          <w:rFonts w:ascii="Times New Roman" w:hAnsi="Times New Roman"/>
          <w:bCs/>
          <w:sz w:val="24"/>
          <w:szCs w:val="24"/>
        </w:rPr>
      </w:pPr>
      <w:r>
        <w:rPr>
          <w:rFonts w:ascii="Times New Roman" w:hAnsi="Times New Roman"/>
          <w:bCs/>
          <w:sz w:val="24"/>
          <w:szCs w:val="24"/>
        </w:rPr>
        <w:t>Faculdade de Quatro Marcos (FQM)</w:t>
      </w:r>
    </w:p>
    <w:p w14:paraId="3855548A" w14:textId="77777777" w:rsidR="0005773C" w:rsidRDefault="0005773C" w:rsidP="0073318A">
      <w:pPr>
        <w:spacing w:after="0"/>
        <w:jc w:val="center"/>
        <w:rPr>
          <w:rFonts w:ascii="Times New Roman" w:hAnsi="Times New Roman"/>
          <w:bCs/>
          <w:sz w:val="24"/>
          <w:szCs w:val="24"/>
        </w:rPr>
      </w:pPr>
      <w:r>
        <w:rPr>
          <w:rFonts w:ascii="Times New Roman" w:hAnsi="Times New Roman"/>
          <w:bCs/>
          <w:sz w:val="24"/>
          <w:szCs w:val="24"/>
        </w:rPr>
        <w:t>Universidade do Estado de Mato Grosso (UNEMAT)</w:t>
      </w:r>
    </w:p>
    <w:p w14:paraId="3C99029B" w14:textId="77777777" w:rsidR="0005773C" w:rsidRDefault="0005773C" w:rsidP="0073318A">
      <w:pPr>
        <w:spacing w:after="0"/>
        <w:jc w:val="center"/>
        <w:rPr>
          <w:rFonts w:ascii="Times New Roman" w:hAnsi="Times New Roman"/>
          <w:bCs/>
          <w:sz w:val="24"/>
          <w:szCs w:val="24"/>
        </w:rPr>
      </w:pPr>
      <w:r>
        <w:rPr>
          <w:rFonts w:ascii="Times New Roman" w:hAnsi="Times New Roman"/>
          <w:bCs/>
          <w:sz w:val="24"/>
          <w:szCs w:val="24"/>
        </w:rPr>
        <w:t>Escola Municipal Maria Auxiliadora Bossa Cunha</w:t>
      </w:r>
    </w:p>
    <w:p w14:paraId="5505D14B" w14:textId="77777777" w:rsidR="0005773C" w:rsidRDefault="0005773C" w:rsidP="0073318A">
      <w:pPr>
        <w:spacing w:after="0"/>
        <w:jc w:val="center"/>
        <w:rPr>
          <w:rFonts w:ascii="Times New Roman" w:hAnsi="Times New Roman"/>
          <w:bCs/>
          <w:sz w:val="24"/>
          <w:szCs w:val="24"/>
        </w:rPr>
      </w:pPr>
      <w:r>
        <w:rPr>
          <w:rFonts w:ascii="Times New Roman" w:hAnsi="Times New Roman"/>
          <w:bCs/>
          <w:sz w:val="24"/>
          <w:szCs w:val="24"/>
        </w:rPr>
        <w:t>Escola Municipal Alzira Correa dos Santos</w:t>
      </w:r>
    </w:p>
    <w:p w14:paraId="5B3B140B" w14:textId="77777777" w:rsidR="0005773C" w:rsidRDefault="0005773C" w:rsidP="0073318A">
      <w:pPr>
        <w:spacing w:after="0"/>
        <w:jc w:val="center"/>
        <w:rPr>
          <w:rFonts w:ascii="Times New Roman" w:hAnsi="Times New Roman"/>
          <w:bCs/>
          <w:sz w:val="24"/>
          <w:szCs w:val="24"/>
        </w:rPr>
      </w:pPr>
      <w:r>
        <w:rPr>
          <w:rFonts w:ascii="Times New Roman" w:hAnsi="Times New Roman"/>
          <w:bCs/>
          <w:sz w:val="24"/>
          <w:szCs w:val="24"/>
        </w:rPr>
        <w:t>Escola Municipal Joaquim Liberato</w:t>
      </w:r>
    </w:p>
    <w:p w14:paraId="047CD61F" w14:textId="77777777" w:rsidR="0005773C" w:rsidRDefault="0005773C" w:rsidP="0073318A">
      <w:pPr>
        <w:spacing w:after="0"/>
        <w:jc w:val="center"/>
        <w:rPr>
          <w:rFonts w:ascii="Times New Roman" w:hAnsi="Times New Roman"/>
          <w:bCs/>
          <w:sz w:val="24"/>
          <w:szCs w:val="24"/>
        </w:rPr>
      </w:pPr>
      <w:r>
        <w:rPr>
          <w:rFonts w:ascii="Times New Roman" w:hAnsi="Times New Roman"/>
          <w:bCs/>
          <w:sz w:val="24"/>
          <w:szCs w:val="24"/>
        </w:rPr>
        <w:t>Indea – MT</w:t>
      </w:r>
    </w:p>
    <w:p w14:paraId="442F1ADC" w14:textId="77777777" w:rsidR="0005773C" w:rsidRDefault="0005773C" w:rsidP="0073318A">
      <w:pPr>
        <w:spacing w:after="0"/>
        <w:jc w:val="center"/>
        <w:rPr>
          <w:rFonts w:ascii="Times New Roman" w:hAnsi="Times New Roman"/>
          <w:bCs/>
          <w:sz w:val="24"/>
          <w:szCs w:val="24"/>
        </w:rPr>
      </w:pPr>
      <w:r>
        <w:rPr>
          <w:rFonts w:ascii="Times New Roman" w:hAnsi="Times New Roman"/>
          <w:bCs/>
          <w:sz w:val="24"/>
          <w:szCs w:val="24"/>
        </w:rPr>
        <w:t>Empaer- MT</w:t>
      </w:r>
    </w:p>
    <w:p w14:paraId="5E263B38" w14:textId="77777777" w:rsidR="0005773C" w:rsidRPr="003B6037" w:rsidRDefault="0005773C" w:rsidP="0073318A">
      <w:pPr>
        <w:spacing w:after="0"/>
        <w:jc w:val="center"/>
        <w:rPr>
          <w:rFonts w:ascii="Times New Roman" w:hAnsi="Times New Roman"/>
          <w:bCs/>
          <w:sz w:val="24"/>
          <w:szCs w:val="24"/>
        </w:rPr>
      </w:pPr>
      <w:r>
        <w:rPr>
          <w:rFonts w:ascii="Times New Roman" w:hAnsi="Times New Roman"/>
          <w:bCs/>
          <w:sz w:val="24"/>
          <w:szCs w:val="24"/>
        </w:rPr>
        <w:t>Departamento de Água e Esgoto - DAE</w:t>
      </w:r>
    </w:p>
    <w:p w14:paraId="7BBAB040" w14:textId="77777777" w:rsidR="0073318A" w:rsidRPr="003B6037" w:rsidRDefault="0073318A" w:rsidP="00AD55D8">
      <w:pPr>
        <w:jc w:val="center"/>
        <w:rPr>
          <w:rFonts w:ascii="Times New Roman" w:hAnsi="Times New Roman"/>
          <w:bCs/>
          <w:sz w:val="24"/>
          <w:szCs w:val="24"/>
        </w:rPr>
      </w:pPr>
    </w:p>
    <w:p w14:paraId="44089072" w14:textId="77777777" w:rsidR="009C3ED3" w:rsidRDefault="00F00450" w:rsidP="009C3ED3">
      <w:pPr>
        <w:rPr>
          <w:rFonts w:ascii="Times New Roman" w:hAnsi="Times New Roman"/>
          <w:b/>
          <w:bCs/>
          <w:sz w:val="24"/>
          <w:szCs w:val="24"/>
        </w:rPr>
      </w:pPr>
      <w:r>
        <w:rPr>
          <w:rFonts w:ascii="Times New Roman" w:hAnsi="Times New Roman"/>
          <w:b/>
          <w:bCs/>
          <w:noProof/>
          <w:sz w:val="24"/>
          <w:szCs w:val="24"/>
          <w:lang w:eastAsia="pt-BR"/>
        </w:rPr>
        <mc:AlternateContent>
          <mc:Choice Requires="wps">
            <w:drawing>
              <wp:anchor distT="0" distB="0" distL="114300" distR="114300" simplePos="0" relativeHeight="251668480" behindDoc="0" locked="0" layoutInCell="1" allowOverlap="1" wp14:anchorId="2B52D478" wp14:editId="23ADDB75">
                <wp:simplePos x="0" y="0"/>
                <wp:positionH relativeFrom="column">
                  <wp:posOffset>5196840</wp:posOffset>
                </wp:positionH>
                <wp:positionV relativeFrom="paragraph">
                  <wp:posOffset>-899795</wp:posOffset>
                </wp:positionV>
                <wp:extent cx="304800" cy="276225"/>
                <wp:effectExtent l="0" t="0" r="19050" b="28575"/>
                <wp:wrapNone/>
                <wp:docPr id="2" name="Retângulo 2"/>
                <wp:cNvGraphicFramePr/>
                <a:graphic xmlns:a="http://schemas.openxmlformats.org/drawingml/2006/main">
                  <a:graphicData uri="http://schemas.microsoft.com/office/word/2010/wordprocessingShape">
                    <wps:wsp>
                      <wps:cNvSpPr/>
                      <wps:spPr>
                        <a:xfrm>
                          <a:off x="0" y="0"/>
                          <a:ext cx="304800"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981C27" id="Retângulo 2" o:spid="_x0000_s1026" style="position:absolute;margin-left:409.2pt;margin-top:-70.85pt;width:24pt;height:21.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" fillcolor="white [3212]" strokecolor="white [3212]" strokeweight="2pt"/>
            </w:pict>
          </mc:Fallback>
        </mc:AlternateContent>
      </w:r>
    </w:p>
    <w:p w14:paraId="179A2F5F" w14:textId="77777777" w:rsidR="00074ECD" w:rsidRDefault="00074ECD" w:rsidP="00F00450">
      <w:pPr>
        <w:jc w:val="center"/>
        <w:rPr>
          <w:rFonts w:ascii="Times New Roman" w:hAnsi="Times New Roman"/>
          <w:b/>
          <w:bCs/>
          <w:sz w:val="24"/>
          <w:szCs w:val="24"/>
        </w:rPr>
      </w:pPr>
    </w:p>
    <w:p w14:paraId="11180DB5" w14:textId="77777777" w:rsidR="00074ECD" w:rsidRDefault="0019590C" w:rsidP="005064D0">
      <w:pPr>
        <w:rPr>
          <w:rFonts w:ascii="Times New Roman" w:hAnsi="Times New Roman"/>
          <w:b/>
          <w:bCs/>
          <w:sz w:val="24"/>
          <w:szCs w:val="24"/>
        </w:rPr>
      </w:pPr>
      <w:r>
        <w:rPr>
          <w:rFonts w:ascii="Arial" w:hAnsi="Arial" w:cs="Arial"/>
          <w:b/>
          <w:bCs/>
          <w:noProof/>
          <w:sz w:val="96"/>
          <w:szCs w:val="96"/>
          <w:lang w:eastAsia="pt-BR"/>
        </w:rPr>
        <w:lastRenderedPageBreak/>
        <mc:AlternateContent>
          <mc:Choice Requires="wps">
            <w:drawing>
              <wp:anchor distT="0" distB="0" distL="114300" distR="114300" simplePos="0" relativeHeight="251655680" behindDoc="0" locked="0" layoutInCell="1" allowOverlap="1" wp14:anchorId="5FC8E581" wp14:editId="39196313">
                <wp:simplePos x="0" y="0"/>
                <wp:positionH relativeFrom="column">
                  <wp:posOffset>5210175</wp:posOffset>
                </wp:positionH>
                <wp:positionV relativeFrom="paragraph">
                  <wp:posOffset>-919480</wp:posOffset>
                </wp:positionV>
                <wp:extent cx="257175" cy="257175"/>
                <wp:effectExtent l="0" t="0" r="9525" b="9525"/>
                <wp:wrapNone/>
                <wp:docPr id="3" name="Retângulo 3"/>
                <wp:cNvGraphicFramePr/>
                <a:graphic xmlns:a="http://schemas.openxmlformats.org/drawingml/2006/main">
                  <a:graphicData uri="http://schemas.microsoft.com/office/word/2010/wordprocessingShape">
                    <wps:wsp>
                      <wps:cNvSpPr/>
                      <wps:spPr>
                        <a:xfrm>
                          <a:off x="0" y="0"/>
                          <a:ext cx="257175" cy="2571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047AFB" id="Retângulo 3" o:spid="_x0000_s1026" style="position:absolute;margin-left:410.25pt;margin-top:-72.4pt;width:20.25pt;height:20.2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" fillcolor="white [3212]" stroked="f" strokeweight="2pt"/>
            </w:pict>
          </mc:Fallback>
        </mc:AlternateContent>
      </w:r>
    </w:p>
    <w:p w14:paraId="62D28316" w14:textId="77777777" w:rsidR="009C3ED3" w:rsidRDefault="009C3ED3" w:rsidP="00F00450">
      <w:pPr>
        <w:jc w:val="center"/>
        <w:rPr>
          <w:rFonts w:ascii="Times New Roman" w:hAnsi="Times New Roman"/>
          <w:b/>
          <w:bCs/>
          <w:sz w:val="24"/>
          <w:szCs w:val="24"/>
        </w:rPr>
      </w:pPr>
      <w:r>
        <w:rPr>
          <w:rFonts w:ascii="Times New Roman" w:hAnsi="Times New Roman"/>
          <w:b/>
          <w:bCs/>
          <w:sz w:val="24"/>
          <w:szCs w:val="24"/>
        </w:rPr>
        <w:t>MENSAGEM DO SECRETÁRIO MUNICIPAL DE EDUCAÇÃO</w:t>
      </w:r>
    </w:p>
    <w:p w14:paraId="40FBD4E2" w14:textId="77777777" w:rsidR="009C3ED3" w:rsidRDefault="009C3ED3" w:rsidP="009C3ED3">
      <w:pPr>
        <w:rPr>
          <w:rFonts w:ascii="Times New Roman" w:hAnsi="Times New Roman"/>
          <w:b/>
          <w:bCs/>
          <w:sz w:val="24"/>
          <w:szCs w:val="24"/>
        </w:rPr>
      </w:pPr>
    </w:p>
    <w:p w14:paraId="1822BF8A" w14:textId="308A0340" w:rsidR="009C3ED3" w:rsidRDefault="00BE0EF3" w:rsidP="009C3ED3">
      <w:pPr>
        <w:spacing w:line="360" w:lineRule="auto"/>
        <w:jc w:val="both"/>
        <w:rPr>
          <w:rFonts w:ascii="Times New Roman" w:hAnsi="Times New Roman"/>
          <w:sz w:val="24"/>
          <w:szCs w:val="24"/>
        </w:rPr>
      </w:pPr>
      <w:r>
        <w:rPr>
          <w:rFonts w:ascii="Times New Roman" w:hAnsi="Times New Roman"/>
          <w:sz w:val="24"/>
          <w:szCs w:val="24"/>
        </w:rPr>
        <w:t>Chegamos</w:t>
      </w:r>
      <w:r w:rsidR="009C3ED3">
        <w:rPr>
          <w:rFonts w:ascii="Times New Roman" w:hAnsi="Times New Roman"/>
          <w:sz w:val="24"/>
          <w:szCs w:val="24"/>
        </w:rPr>
        <w:t xml:space="preserve"> ao século XXI e, com ele, grandes renovações estão acontecendo. Vivemos um tempo de transição, marcado por mudanças de paradigmas, conceitos e concepções. O homem, as instituições, a sociedade</w:t>
      </w:r>
      <w:r w:rsidR="00061432">
        <w:rPr>
          <w:rFonts w:ascii="Times New Roman" w:hAnsi="Times New Roman"/>
          <w:sz w:val="24"/>
          <w:szCs w:val="24"/>
        </w:rPr>
        <w:t>,</w:t>
      </w:r>
      <w:r w:rsidR="009C3ED3">
        <w:rPr>
          <w:rFonts w:ascii="Times New Roman" w:hAnsi="Times New Roman"/>
          <w:sz w:val="24"/>
          <w:szCs w:val="24"/>
        </w:rPr>
        <w:t xml:space="preserve"> vivem constante e veloz processo de transformação nas relações sociais estabelecidas, alimentando as desigualdades. Faz-se necessário estabelecer a interação entre os diversos setores da sociedade, estimulando um processo permanente de discussão que proporcione o enfrentamento desta realidade. Para isso, é fundamental a definição de políticas públicas nas áreas sociais, em especial na educação. Neste sentido, é compromisso da administração púbica o investimento efetivo nas pessoas, proporcionando educação de qualidade às crianças, adolescentes, jovens, adultos e idosos, num esforço conjunto entre o Poder Público e a Sociedade Civil Organizada. É intenção deste Plano Municipal de Educação contribuir efetivamente para a consolidação de políticas públicas e de ações em prol da educação de qualidade social. É preciso concretizar as mudanças necessárias à oferta, acesso e permanência dos educandos nas unidades educativas e instituições de ensino do nosso município. O desafio maior na elaboração deste Plano, todos sabemos, foi articular os vários segmentos e instituições ligadas à Educação, visando à construção conjunta de um documento que contemplasse as reivindicações e expectativas da sociedade em relação à educação municipal, traduzidas em metas. A elaboração participativa deste Plano significa que as diretrizes e metas definidas, de forma articulada, possibilitam efetivamente concretizar a educação de qualidade que as pessoas do nosso Município tanto merecem. Parabéns a Figueirópolis D´Oeste por mais esta conquista. </w:t>
      </w:r>
    </w:p>
    <w:p w14:paraId="081AD805" w14:textId="77777777" w:rsidR="009C3ED3" w:rsidRDefault="009C3ED3" w:rsidP="009C3ED3">
      <w:pPr>
        <w:jc w:val="both"/>
        <w:rPr>
          <w:rFonts w:ascii="Times New Roman" w:hAnsi="Times New Roman"/>
          <w:sz w:val="24"/>
          <w:szCs w:val="24"/>
        </w:rPr>
      </w:pPr>
    </w:p>
    <w:p w14:paraId="08DDE4DA" w14:textId="77777777" w:rsidR="009C3ED3" w:rsidRDefault="009C3ED3" w:rsidP="009C3ED3">
      <w:pPr>
        <w:jc w:val="both"/>
        <w:rPr>
          <w:rFonts w:ascii="Times New Roman" w:hAnsi="Times New Roman"/>
          <w:sz w:val="24"/>
          <w:szCs w:val="24"/>
        </w:rPr>
      </w:pPr>
    </w:p>
    <w:p w14:paraId="43A1390A" w14:textId="77777777" w:rsidR="009C3ED3" w:rsidRDefault="009C3ED3" w:rsidP="009C3ED3">
      <w:pPr>
        <w:jc w:val="right"/>
        <w:rPr>
          <w:rFonts w:ascii="Times New Roman" w:hAnsi="Times New Roman"/>
          <w:sz w:val="24"/>
          <w:szCs w:val="24"/>
        </w:rPr>
      </w:pPr>
      <w:r>
        <w:rPr>
          <w:rFonts w:ascii="Times New Roman" w:hAnsi="Times New Roman"/>
          <w:sz w:val="24"/>
          <w:szCs w:val="24"/>
        </w:rPr>
        <w:t>NILSON MARQUES DA SILVA</w:t>
      </w:r>
    </w:p>
    <w:p w14:paraId="1B16172B" w14:textId="77777777" w:rsidR="00C466CD" w:rsidRDefault="00C466CD" w:rsidP="00C466CD">
      <w:pPr>
        <w:spacing w:line="360" w:lineRule="auto"/>
        <w:jc w:val="center"/>
        <w:rPr>
          <w:rFonts w:ascii="Times New Roman" w:hAnsi="Times New Roman" w:cs="Times New Roman"/>
          <w:sz w:val="24"/>
          <w:szCs w:val="24"/>
        </w:rPr>
      </w:pPr>
    </w:p>
    <w:p w14:paraId="39837AA1" w14:textId="77777777" w:rsidR="009C3ED3" w:rsidRDefault="009C3ED3" w:rsidP="00C466CD">
      <w:pPr>
        <w:spacing w:line="360" w:lineRule="auto"/>
        <w:jc w:val="center"/>
        <w:rPr>
          <w:rFonts w:ascii="Times New Roman" w:hAnsi="Times New Roman" w:cs="Times New Roman"/>
          <w:sz w:val="24"/>
          <w:szCs w:val="24"/>
        </w:rPr>
      </w:pPr>
    </w:p>
    <w:p w14:paraId="04043A33" w14:textId="77777777" w:rsidR="009C3ED3" w:rsidRPr="009C3ED3" w:rsidRDefault="009C3ED3" w:rsidP="00C466CD">
      <w:pPr>
        <w:spacing w:line="360" w:lineRule="auto"/>
        <w:jc w:val="center"/>
        <w:rPr>
          <w:rFonts w:ascii="Times New Roman" w:hAnsi="Times New Roman" w:cs="Times New Roman"/>
          <w:sz w:val="24"/>
          <w:szCs w:val="24"/>
        </w:rPr>
      </w:pPr>
    </w:p>
    <w:p w14:paraId="3139637C" w14:textId="77777777" w:rsidR="00A64CD8" w:rsidRDefault="00547CB6">
      <w:pPr>
        <w:rPr>
          <w:rFonts w:ascii="Times New Roman" w:hAnsi="Times New Roman" w:cs="Times New Roman"/>
          <w:b/>
          <w:sz w:val="28"/>
          <w:szCs w:val="24"/>
        </w:rPr>
      </w:pPr>
      <w:r>
        <w:rPr>
          <w:rFonts w:ascii="Arial" w:hAnsi="Arial" w:cs="Arial"/>
          <w:b/>
          <w:bCs/>
          <w:noProof/>
          <w:sz w:val="96"/>
          <w:szCs w:val="96"/>
          <w:lang w:eastAsia="pt-BR"/>
        </w:rPr>
        <w:lastRenderedPageBreak/>
        <mc:AlternateContent>
          <mc:Choice Requires="wps">
            <w:drawing>
              <wp:anchor distT="0" distB="0" distL="114300" distR="114300" simplePos="0" relativeHeight="251663360" behindDoc="0" locked="0" layoutInCell="1" allowOverlap="1" wp14:anchorId="1DFAA83F" wp14:editId="34153248">
                <wp:simplePos x="0" y="0"/>
                <wp:positionH relativeFrom="column">
                  <wp:posOffset>5248275</wp:posOffset>
                </wp:positionH>
                <wp:positionV relativeFrom="paragraph">
                  <wp:posOffset>-895350</wp:posOffset>
                </wp:positionV>
                <wp:extent cx="257175" cy="257175"/>
                <wp:effectExtent l="0" t="0" r="9525" b="9525"/>
                <wp:wrapNone/>
                <wp:docPr id="4" name="Retângulo 4"/>
                <wp:cNvGraphicFramePr/>
                <a:graphic xmlns:a="http://schemas.openxmlformats.org/drawingml/2006/main">
                  <a:graphicData uri="http://schemas.microsoft.com/office/word/2010/wordprocessingShape">
                    <wps:wsp>
                      <wps:cNvSpPr/>
                      <wps:spPr>
                        <a:xfrm>
                          <a:off x="0" y="0"/>
                          <a:ext cx="257175" cy="2571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C3A43A" id="Retângulo 4" o:spid="_x0000_s1026" style="position:absolute;margin-left:413.25pt;margin-top:-70.5pt;width:20.25pt;height:20.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" fillcolor="white [3212]" stroked="f" strokeweight="2pt"/>
            </w:pict>
          </mc:Fallback>
        </mc:AlternateContent>
      </w:r>
    </w:p>
    <w:p w14:paraId="01AA654A" w14:textId="77777777" w:rsidR="00A64CD8" w:rsidRDefault="00494F25" w:rsidP="00A64CD8">
      <w:pPr>
        <w:jc w:val="center"/>
        <w:rPr>
          <w:rFonts w:ascii="Times New Roman" w:hAnsi="Times New Roman" w:cs="Times New Roman"/>
          <w:b/>
          <w:sz w:val="28"/>
          <w:szCs w:val="24"/>
        </w:rPr>
      </w:pPr>
      <w:r>
        <w:rPr>
          <w:noProof/>
          <w:lang w:eastAsia="pt-BR"/>
        </w:rPr>
        <mc:AlternateContent>
          <mc:Choice Requires="wps">
            <w:drawing>
              <wp:anchor distT="0" distB="0" distL="114300" distR="114300" simplePos="0" relativeHeight="251681792" behindDoc="0" locked="0" layoutInCell="1" allowOverlap="1" wp14:anchorId="2C36D33E" wp14:editId="4E52B841">
                <wp:simplePos x="0" y="0"/>
                <wp:positionH relativeFrom="margin">
                  <wp:posOffset>5180965</wp:posOffset>
                </wp:positionH>
                <wp:positionV relativeFrom="paragraph">
                  <wp:posOffset>-885825</wp:posOffset>
                </wp:positionV>
                <wp:extent cx="285750" cy="276225"/>
                <wp:effectExtent l="0" t="0" r="0" b="9525"/>
                <wp:wrapNone/>
                <wp:docPr id="13" name="Retângulo 13"/>
                <wp:cNvGraphicFramePr/>
                <a:graphic xmlns:a="http://schemas.openxmlformats.org/drawingml/2006/main">
                  <a:graphicData uri="http://schemas.microsoft.com/office/word/2010/wordprocessingShape">
                    <wps:wsp>
                      <wps:cNvSpPr/>
                      <wps:spPr>
                        <a:xfrm>
                          <a:off x="0" y="0"/>
                          <a:ext cx="285750" cy="276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D18C51" id="Retângulo 13" o:spid="_x0000_s1026" style="position:absolute;margin-left:407.95pt;margin-top:-69.75pt;width:22.5pt;height:21.75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" fillcolor="white [3212]" stroked="f" strokeweight="2pt">
                <w10:wrap anchorx="margin"/>
              </v:rect>
            </w:pict>
          </mc:Fallback>
        </mc:AlternateContent>
      </w:r>
      <w:r w:rsidR="00A64CD8">
        <w:rPr>
          <w:rFonts w:ascii="Times New Roman" w:hAnsi="Times New Roman" w:cs="Times New Roman"/>
          <w:b/>
          <w:sz w:val="28"/>
          <w:szCs w:val="24"/>
        </w:rPr>
        <w:t>SUMÁRIO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8"/>
        <w:gridCol w:w="456"/>
      </w:tblGrid>
      <w:tr w:rsidR="00A64CD8" w14:paraId="01D1266A" w14:textId="77777777" w:rsidTr="00D37737">
        <w:tc>
          <w:tcPr>
            <w:tcW w:w="8046" w:type="dxa"/>
          </w:tcPr>
          <w:p w14:paraId="00FC882D" w14:textId="77777777" w:rsidR="00A64CD8" w:rsidRPr="00581817" w:rsidRDefault="00A64CD8" w:rsidP="00547CB6">
            <w:pPr>
              <w:rPr>
                <w:rFonts w:ascii="Times New Roman" w:hAnsi="Times New Roman" w:cs="Times New Roman"/>
                <w:b/>
                <w:sz w:val="24"/>
                <w:szCs w:val="24"/>
              </w:rPr>
            </w:pPr>
            <w:r w:rsidRPr="00581817">
              <w:rPr>
                <w:rFonts w:ascii="Times New Roman" w:hAnsi="Times New Roman" w:cs="Times New Roman"/>
                <w:sz w:val="24"/>
                <w:szCs w:val="24"/>
              </w:rPr>
              <w:t>APRESENTAÇÃO</w:t>
            </w:r>
            <w:r w:rsidR="00547CB6">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7300D3FB" w14:textId="77777777" w:rsidR="00A64CD8"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07</w:t>
            </w:r>
          </w:p>
        </w:tc>
      </w:tr>
      <w:tr w:rsidR="00A64CD8" w14:paraId="52156D4A" w14:textId="77777777" w:rsidTr="00D37737">
        <w:tc>
          <w:tcPr>
            <w:tcW w:w="8046" w:type="dxa"/>
          </w:tcPr>
          <w:p w14:paraId="4FBB55E5" w14:textId="77777777" w:rsidR="00A64CD8" w:rsidRPr="00581817" w:rsidRDefault="00A64CD8" w:rsidP="00547CB6">
            <w:pPr>
              <w:rPr>
                <w:rFonts w:ascii="Times New Roman" w:hAnsi="Times New Roman" w:cs="Times New Roman"/>
                <w:b/>
                <w:sz w:val="24"/>
                <w:szCs w:val="24"/>
              </w:rPr>
            </w:pPr>
            <w:r w:rsidRPr="00581817">
              <w:rPr>
                <w:rFonts w:ascii="Times New Roman" w:hAnsi="Times New Roman" w:cs="Times New Roman"/>
                <w:sz w:val="24"/>
                <w:szCs w:val="24"/>
              </w:rPr>
              <w:t>INTRODUÇÃO</w:t>
            </w:r>
            <w:r w:rsidR="00547CB6">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60DB2488" w14:textId="77777777" w:rsidR="00A64CD8"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08</w:t>
            </w:r>
          </w:p>
        </w:tc>
      </w:tr>
      <w:tr w:rsidR="00A64CD8" w14:paraId="05F7A125" w14:textId="77777777" w:rsidTr="00D37737">
        <w:tc>
          <w:tcPr>
            <w:tcW w:w="8046" w:type="dxa"/>
          </w:tcPr>
          <w:p w14:paraId="1B0EA1B4" w14:textId="77777777" w:rsidR="00A64CD8" w:rsidRPr="00547CB6" w:rsidRDefault="00A64CD8" w:rsidP="00547CB6">
            <w:pPr>
              <w:jc w:val="both"/>
              <w:outlineLvl w:val="0"/>
              <w:rPr>
                <w:rFonts w:ascii="Times New Roman" w:hAnsi="Times New Roman" w:cs="Times New Roman"/>
                <w:b/>
                <w:sz w:val="24"/>
                <w:szCs w:val="24"/>
              </w:rPr>
            </w:pPr>
            <w:r w:rsidRPr="00547CB6">
              <w:rPr>
                <w:rFonts w:ascii="Times New Roman" w:hAnsi="Times New Roman" w:cs="Times New Roman"/>
                <w:b/>
                <w:sz w:val="24"/>
                <w:szCs w:val="24"/>
              </w:rPr>
              <w:t>CAPÍTULO I</w:t>
            </w:r>
          </w:p>
        </w:tc>
        <w:tc>
          <w:tcPr>
            <w:tcW w:w="598" w:type="dxa"/>
          </w:tcPr>
          <w:p w14:paraId="1B5E267F" w14:textId="77777777" w:rsidR="00A64CD8" w:rsidRPr="008303A8" w:rsidRDefault="00A64CD8" w:rsidP="00547CB6">
            <w:pPr>
              <w:jc w:val="center"/>
              <w:rPr>
                <w:rFonts w:ascii="Times New Roman" w:hAnsi="Times New Roman" w:cs="Times New Roman"/>
                <w:sz w:val="24"/>
                <w:szCs w:val="24"/>
              </w:rPr>
            </w:pPr>
          </w:p>
        </w:tc>
      </w:tr>
      <w:tr w:rsidR="00A64CD8" w14:paraId="2B86F356" w14:textId="77777777" w:rsidTr="00D37737">
        <w:tc>
          <w:tcPr>
            <w:tcW w:w="8046" w:type="dxa"/>
          </w:tcPr>
          <w:p w14:paraId="07EDB51A" w14:textId="77777777" w:rsidR="00A64CD8" w:rsidRPr="00392917" w:rsidRDefault="00392917" w:rsidP="00392917">
            <w:pPr>
              <w:autoSpaceDE w:val="0"/>
              <w:autoSpaceDN w:val="0"/>
              <w:adjustRightInd w:val="0"/>
              <w:jc w:val="both"/>
              <w:rPr>
                <w:rFonts w:ascii="Times New Roman" w:hAnsi="Times New Roman" w:cs="Times New Roman"/>
                <w:sz w:val="24"/>
                <w:szCs w:val="24"/>
                <w:lang w:eastAsia="pt-BR"/>
              </w:rPr>
            </w:pPr>
            <w:r w:rsidRPr="00392917">
              <w:rPr>
                <w:rFonts w:ascii="Times New Roman" w:hAnsi="Times New Roman" w:cs="Times New Roman"/>
                <w:sz w:val="24"/>
                <w:szCs w:val="24"/>
                <w:lang w:eastAsia="pt-BR"/>
              </w:rPr>
              <w:t xml:space="preserve">1.1 </w:t>
            </w:r>
            <w:r>
              <w:rPr>
                <w:rFonts w:ascii="Times New Roman" w:hAnsi="Times New Roman" w:cs="Times New Roman"/>
                <w:sz w:val="24"/>
                <w:szCs w:val="24"/>
                <w:lang w:eastAsia="pt-BR"/>
              </w:rPr>
              <w:t>ORIGEM H</w:t>
            </w:r>
            <w:r w:rsidRPr="00392917">
              <w:rPr>
                <w:rFonts w:ascii="Times New Roman" w:hAnsi="Times New Roman" w:cs="Times New Roman"/>
                <w:sz w:val="24"/>
                <w:szCs w:val="24"/>
                <w:lang w:eastAsia="pt-BR"/>
              </w:rPr>
              <w:t>ISTÓRICA DO MUNICÍPIO DE FIGUEIRÓPOLIS D’ OESTE.</w:t>
            </w:r>
          </w:p>
        </w:tc>
        <w:tc>
          <w:tcPr>
            <w:tcW w:w="598" w:type="dxa"/>
          </w:tcPr>
          <w:p w14:paraId="454963D0" w14:textId="77777777" w:rsidR="00A64CD8"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09</w:t>
            </w:r>
          </w:p>
        </w:tc>
      </w:tr>
      <w:tr w:rsidR="00A64CD8" w14:paraId="72D3B913" w14:textId="77777777" w:rsidTr="00D37737">
        <w:tc>
          <w:tcPr>
            <w:tcW w:w="8046" w:type="dxa"/>
          </w:tcPr>
          <w:p w14:paraId="7331FCBC" w14:textId="77777777" w:rsidR="00A64CD8" w:rsidRPr="00581817" w:rsidRDefault="000371B5" w:rsidP="00547CB6">
            <w:pPr>
              <w:rPr>
                <w:rFonts w:ascii="Times New Roman" w:hAnsi="Times New Roman" w:cs="Times New Roman"/>
                <w:sz w:val="24"/>
                <w:szCs w:val="24"/>
              </w:rPr>
            </w:pPr>
            <w:r w:rsidRPr="00581817">
              <w:rPr>
                <w:rFonts w:ascii="Times New Roman" w:hAnsi="Times New Roman" w:cs="Times New Roman"/>
                <w:sz w:val="24"/>
                <w:szCs w:val="24"/>
              </w:rPr>
              <w:t>1.2 DADOS GEOGRÁFICOS</w:t>
            </w:r>
            <w:r w:rsidR="00547CB6">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5FB9B7F9" w14:textId="77777777" w:rsidR="00A64CD8" w:rsidRPr="008303A8" w:rsidRDefault="001F5277" w:rsidP="00547CB6">
            <w:pPr>
              <w:jc w:val="center"/>
              <w:rPr>
                <w:rFonts w:ascii="Times New Roman" w:hAnsi="Times New Roman" w:cs="Times New Roman"/>
                <w:sz w:val="24"/>
                <w:szCs w:val="24"/>
              </w:rPr>
            </w:pPr>
            <w:r>
              <w:rPr>
                <w:rFonts w:ascii="Times New Roman" w:hAnsi="Times New Roman" w:cs="Times New Roman"/>
                <w:sz w:val="24"/>
                <w:szCs w:val="24"/>
              </w:rPr>
              <w:t>11</w:t>
            </w:r>
          </w:p>
        </w:tc>
      </w:tr>
      <w:tr w:rsidR="00A64CD8" w14:paraId="21CF4B5C" w14:textId="77777777" w:rsidTr="00D37737">
        <w:tc>
          <w:tcPr>
            <w:tcW w:w="8046" w:type="dxa"/>
          </w:tcPr>
          <w:p w14:paraId="3F700424" w14:textId="77777777" w:rsidR="00A64CD8" w:rsidRPr="00581817" w:rsidRDefault="00001F5D" w:rsidP="00547CB6">
            <w:pPr>
              <w:jc w:val="both"/>
              <w:rPr>
                <w:rFonts w:ascii="Times New Roman" w:hAnsi="Times New Roman" w:cs="Times New Roman"/>
                <w:bCs/>
                <w:sz w:val="24"/>
                <w:szCs w:val="24"/>
              </w:rPr>
            </w:pPr>
            <w:r w:rsidRPr="00581817">
              <w:rPr>
                <w:rFonts w:ascii="Times New Roman" w:hAnsi="Times New Roman" w:cs="Times New Roman"/>
                <w:bCs/>
                <w:sz w:val="24"/>
                <w:szCs w:val="24"/>
                <w:lang w:eastAsia="pt-BR"/>
              </w:rPr>
              <w:t xml:space="preserve">1.3 </w:t>
            </w:r>
            <w:r w:rsidRPr="00581817">
              <w:rPr>
                <w:rFonts w:ascii="Times New Roman" w:hAnsi="Times New Roman" w:cs="Times New Roman"/>
                <w:bCs/>
                <w:sz w:val="24"/>
                <w:szCs w:val="24"/>
              </w:rPr>
              <w:t>ASPECTOS ESTRUTURAIS</w:t>
            </w:r>
            <w:r w:rsidR="00547CB6">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475BA4D5" w14:textId="77777777" w:rsidR="00A64CD8"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11</w:t>
            </w:r>
          </w:p>
        </w:tc>
      </w:tr>
      <w:tr w:rsidR="00A64CD8" w14:paraId="43EFC42F" w14:textId="77777777" w:rsidTr="00D37737">
        <w:tc>
          <w:tcPr>
            <w:tcW w:w="8046" w:type="dxa"/>
          </w:tcPr>
          <w:p w14:paraId="288AC2F1" w14:textId="77777777" w:rsidR="00A64CD8" w:rsidRPr="00581817" w:rsidRDefault="00001F5D" w:rsidP="00547CB6">
            <w:pPr>
              <w:pStyle w:val="Corpodetexto"/>
              <w:rPr>
                <w:bCs/>
                <w:color w:val="000000"/>
                <w:sz w:val="24"/>
              </w:rPr>
            </w:pPr>
            <w:r w:rsidRPr="00581817">
              <w:rPr>
                <w:bCs/>
                <w:color w:val="000000"/>
                <w:sz w:val="24"/>
              </w:rPr>
              <w:t>1.4 SAÚDE</w:t>
            </w:r>
            <w:r w:rsidR="00547CB6">
              <w:rPr>
                <w:sz w:val="24"/>
              </w:rPr>
              <w:t>.............................................................................................................</w:t>
            </w:r>
            <w:r w:rsidR="003A550D">
              <w:rPr>
                <w:sz w:val="24"/>
              </w:rPr>
              <w:t>..</w:t>
            </w:r>
          </w:p>
        </w:tc>
        <w:tc>
          <w:tcPr>
            <w:tcW w:w="598" w:type="dxa"/>
          </w:tcPr>
          <w:p w14:paraId="6E656C11" w14:textId="77777777" w:rsidR="00A64CD8"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12</w:t>
            </w:r>
          </w:p>
        </w:tc>
      </w:tr>
      <w:tr w:rsidR="00A64CD8" w14:paraId="67EFCC07" w14:textId="77777777" w:rsidTr="00D37737">
        <w:tc>
          <w:tcPr>
            <w:tcW w:w="8046" w:type="dxa"/>
          </w:tcPr>
          <w:p w14:paraId="60460A3A" w14:textId="77777777" w:rsidR="00A64CD8" w:rsidRPr="00581817" w:rsidRDefault="00547CB6" w:rsidP="00547CB6">
            <w:pPr>
              <w:pStyle w:val="Corpodetexto"/>
              <w:rPr>
                <w:bCs/>
                <w:sz w:val="24"/>
              </w:rPr>
            </w:pPr>
            <w:r>
              <w:rPr>
                <w:bCs/>
                <w:sz w:val="24"/>
              </w:rPr>
              <w:t>1.5 ASSISTÊNCIA SOCIAL</w:t>
            </w:r>
            <w:r>
              <w:rPr>
                <w:sz w:val="24"/>
              </w:rPr>
              <w:t>..................................................................................</w:t>
            </w:r>
          </w:p>
        </w:tc>
        <w:tc>
          <w:tcPr>
            <w:tcW w:w="598" w:type="dxa"/>
          </w:tcPr>
          <w:p w14:paraId="7A033406" w14:textId="77777777" w:rsidR="00A64CD8" w:rsidRPr="008303A8" w:rsidRDefault="001F5277" w:rsidP="00547CB6">
            <w:pPr>
              <w:jc w:val="center"/>
              <w:rPr>
                <w:rFonts w:ascii="Times New Roman" w:hAnsi="Times New Roman" w:cs="Times New Roman"/>
                <w:sz w:val="24"/>
                <w:szCs w:val="24"/>
              </w:rPr>
            </w:pPr>
            <w:r>
              <w:rPr>
                <w:rFonts w:ascii="Times New Roman" w:hAnsi="Times New Roman" w:cs="Times New Roman"/>
                <w:sz w:val="24"/>
                <w:szCs w:val="24"/>
              </w:rPr>
              <w:t>13</w:t>
            </w:r>
          </w:p>
        </w:tc>
      </w:tr>
      <w:tr w:rsidR="00AB5B20" w14:paraId="51940DDD" w14:textId="77777777" w:rsidTr="00D37737">
        <w:tc>
          <w:tcPr>
            <w:tcW w:w="8046" w:type="dxa"/>
          </w:tcPr>
          <w:p w14:paraId="75732080" w14:textId="77777777" w:rsidR="00AB5B20" w:rsidRPr="00581817" w:rsidRDefault="00001F5D" w:rsidP="00547CB6">
            <w:pPr>
              <w:pStyle w:val="Ttulo10"/>
              <w:jc w:val="both"/>
              <w:rPr>
                <w:b w:val="0"/>
                <w:sz w:val="24"/>
              </w:rPr>
            </w:pPr>
            <w:r w:rsidRPr="00581817">
              <w:rPr>
                <w:b w:val="0"/>
                <w:color w:val="000000"/>
                <w:sz w:val="24"/>
              </w:rPr>
              <w:t xml:space="preserve">1.6. </w:t>
            </w:r>
            <w:r w:rsidRPr="00581817">
              <w:rPr>
                <w:b w:val="0"/>
                <w:sz w:val="24"/>
              </w:rPr>
              <w:t>DADOS ECONÔMICOS</w:t>
            </w:r>
            <w:r w:rsidR="00547CB6" w:rsidRPr="00547CB6">
              <w:rPr>
                <w:b w:val="0"/>
                <w:sz w:val="24"/>
              </w:rPr>
              <w:t>...................................................................</w:t>
            </w:r>
            <w:r w:rsidR="00547CB6">
              <w:rPr>
                <w:b w:val="0"/>
                <w:sz w:val="24"/>
              </w:rPr>
              <w:t>.............</w:t>
            </w:r>
            <w:r w:rsidR="003A550D">
              <w:rPr>
                <w:b w:val="0"/>
                <w:sz w:val="24"/>
              </w:rPr>
              <w:t>.</w:t>
            </w:r>
          </w:p>
        </w:tc>
        <w:tc>
          <w:tcPr>
            <w:tcW w:w="598" w:type="dxa"/>
          </w:tcPr>
          <w:p w14:paraId="5CB2C748" w14:textId="77777777" w:rsidR="00AB5B20"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13</w:t>
            </w:r>
          </w:p>
        </w:tc>
      </w:tr>
      <w:tr w:rsidR="00AB5B20" w14:paraId="3FC6321F" w14:textId="77777777" w:rsidTr="00D37737">
        <w:tc>
          <w:tcPr>
            <w:tcW w:w="8046" w:type="dxa"/>
          </w:tcPr>
          <w:p w14:paraId="37E4C907" w14:textId="77777777" w:rsidR="00AB5B20" w:rsidRPr="00547CB6" w:rsidRDefault="00547CB6" w:rsidP="00547CB6">
            <w:pPr>
              <w:pStyle w:val="PargrafodaLista"/>
              <w:ind w:left="76"/>
              <w:rPr>
                <w:rFonts w:ascii="Times New Roman" w:hAnsi="Times New Roman" w:cs="Times New Roman"/>
                <w:sz w:val="24"/>
                <w:szCs w:val="24"/>
                <w:lang w:eastAsia="pt-BR"/>
              </w:rPr>
            </w:pPr>
            <w:r w:rsidRPr="00547CB6">
              <w:rPr>
                <w:rFonts w:ascii="Times New Roman" w:hAnsi="Times New Roman" w:cs="Times New Roman"/>
                <w:sz w:val="24"/>
                <w:szCs w:val="24"/>
              </w:rPr>
              <w:t>1.</w:t>
            </w:r>
            <w:r w:rsidR="00001F5D" w:rsidRPr="00547CB6">
              <w:rPr>
                <w:rFonts w:ascii="Times New Roman" w:hAnsi="Times New Roman" w:cs="Times New Roman"/>
                <w:sz w:val="24"/>
                <w:szCs w:val="24"/>
              </w:rPr>
              <w:t xml:space="preserve">7 </w:t>
            </w:r>
            <w:r w:rsidR="00392917">
              <w:rPr>
                <w:rFonts w:ascii="Times New Roman" w:hAnsi="Times New Roman" w:cs="Times New Roman"/>
                <w:sz w:val="24"/>
                <w:szCs w:val="24"/>
                <w:lang w:eastAsia="pt-BR"/>
              </w:rPr>
              <w:t>HISTÓRICO DA EDUCAÇÃO DO MUNICÍPIO</w:t>
            </w:r>
            <w:r>
              <w:rPr>
                <w:rFonts w:ascii="Times New Roman" w:hAnsi="Times New Roman" w:cs="Times New Roman"/>
                <w:sz w:val="24"/>
                <w:szCs w:val="24"/>
              </w:rPr>
              <w:t>..........................</w:t>
            </w:r>
            <w:r w:rsidR="0039291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5F00E10A" w14:textId="77777777" w:rsidR="00AB5B20"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14</w:t>
            </w:r>
          </w:p>
        </w:tc>
      </w:tr>
      <w:tr w:rsidR="00AB5B20" w14:paraId="4954CEC9" w14:textId="77777777" w:rsidTr="00D37737">
        <w:tc>
          <w:tcPr>
            <w:tcW w:w="8046" w:type="dxa"/>
          </w:tcPr>
          <w:p w14:paraId="317DA1E9" w14:textId="77777777" w:rsidR="00AB5B20" w:rsidRPr="00547CB6" w:rsidRDefault="00001F5D" w:rsidP="00547CB6">
            <w:pPr>
              <w:rPr>
                <w:rFonts w:ascii="Times New Roman" w:hAnsi="Times New Roman" w:cs="Times New Roman"/>
                <w:b/>
                <w:sz w:val="24"/>
                <w:szCs w:val="24"/>
              </w:rPr>
            </w:pPr>
            <w:r w:rsidRPr="00547CB6">
              <w:rPr>
                <w:rFonts w:ascii="Times New Roman" w:hAnsi="Times New Roman" w:cs="Times New Roman"/>
                <w:b/>
                <w:sz w:val="24"/>
                <w:szCs w:val="24"/>
              </w:rPr>
              <w:t>CAPITULO 2</w:t>
            </w:r>
          </w:p>
        </w:tc>
        <w:tc>
          <w:tcPr>
            <w:tcW w:w="598" w:type="dxa"/>
          </w:tcPr>
          <w:p w14:paraId="3BB92888" w14:textId="77777777" w:rsidR="00AB5B20" w:rsidRPr="008303A8" w:rsidRDefault="00AB5B20" w:rsidP="00547CB6">
            <w:pPr>
              <w:jc w:val="center"/>
              <w:rPr>
                <w:rFonts w:ascii="Times New Roman" w:hAnsi="Times New Roman" w:cs="Times New Roman"/>
                <w:sz w:val="24"/>
                <w:szCs w:val="24"/>
              </w:rPr>
            </w:pPr>
          </w:p>
        </w:tc>
      </w:tr>
      <w:tr w:rsidR="00001F5D" w14:paraId="5A33830E" w14:textId="77777777" w:rsidTr="00D37737">
        <w:tc>
          <w:tcPr>
            <w:tcW w:w="8046" w:type="dxa"/>
          </w:tcPr>
          <w:p w14:paraId="558DC5A4" w14:textId="77777777" w:rsidR="00001F5D" w:rsidRPr="00581817" w:rsidRDefault="00001F5D" w:rsidP="00547CB6">
            <w:pPr>
              <w:rPr>
                <w:rFonts w:ascii="Times New Roman" w:hAnsi="Times New Roman" w:cs="Times New Roman"/>
                <w:sz w:val="24"/>
                <w:szCs w:val="24"/>
              </w:rPr>
            </w:pPr>
            <w:r w:rsidRPr="00581817">
              <w:rPr>
                <w:rFonts w:ascii="Times New Roman" w:hAnsi="Times New Roman" w:cs="Times New Roman"/>
                <w:sz w:val="24"/>
                <w:szCs w:val="24"/>
              </w:rPr>
              <w:t>2.1 EDUCAÇÃO INFANTIL.</w:t>
            </w:r>
            <w:r w:rsidR="00547CB6">
              <w:rPr>
                <w:rFonts w:ascii="Times New Roman" w:hAnsi="Times New Roman" w:cs="Times New Roman"/>
                <w:sz w:val="24"/>
                <w:szCs w:val="24"/>
              </w:rPr>
              <w:t xml:space="preserve"> ..............................................................................</w:t>
            </w:r>
            <w:r w:rsidR="003A550D">
              <w:rPr>
                <w:rFonts w:ascii="Times New Roman" w:hAnsi="Times New Roman" w:cs="Times New Roman"/>
                <w:sz w:val="24"/>
                <w:szCs w:val="24"/>
              </w:rPr>
              <w:t>..</w:t>
            </w:r>
          </w:p>
        </w:tc>
        <w:tc>
          <w:tcPr>
            <w:tcW w:w="598" w:type="dxa"/>
          </w:tcPr>
          <w:p w14:paraId="3AE40F80" w14:textId="77777777" w:rsidR="00001F5D"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17</w:t>
            </w:r>
          </w:p>
        </w:tc>
      </w:tr>
      <w:tr w:rsidR="00001F5D" w14:paraId="61F3E12F" w14:textId="77777777" w:rsidTr="00D37737">
        <w:tc>
          <w:tcPr>
            <w:tcW w:w="8046" w:type="dxa"/>
          </w:tcPr>
          <w:p w14:paraId="05379CF6" w14:textId="77777777" w:rsidR="00001F5D" w:rsidRPr="00581817" w:rsidRDefault="00001F5D" w:rsidP="00547CB6">
            <w:pPr>
              <w:autoSpaceDE w:val="0"/>
              <w:autoSpaceDN w:val="0"/>
              <w:adjustRightInd w:val="0"/>
              <w:rPr>
                <w:rFonts w:ascii="Times New Roman" w:hAnsi="Times New Roman" w:cs="Times New Roman"/>
                <w:bCs/>
                <w:sz w:val="24"/>
                <w:szCs w:val="24"/>
              </w:rPr>
            </w:pPr>
            <w:r w:rsidRPr="00581817">
              <w:rPr>
                <w:rFonts w:ascii="Times New Roman" w:hAnsi="Times New Roman" w:cs="Times New Roman"/>
                <w:bCs/>
                <w:sz w:val="24"/>
                <w:szCs w:val="24"/>
              </w:rPr>
              <w:t>2.2 METAS E ESTRATÉGIAS DA EDUCAÇÃO INFANTIL</w:t>
            </w:r>
            <w:r w:rsidR="00547CB6">
              <w:rPr>
                <w:rFonts w:ascii="Times New Roman" w:hAnsi="Times New Roman" w:cs="Times New Roman"/>
                <w:bCs/>
                <w:sz w:val="24"/>
                <w:szCs w:val="24"/>
              </w:rPr>
              <w:t>............................</w:t>
            </w:r>
            <w:r w:rsidR="003A550D">
              <w:rPr>
                <w:rFonts w:ascii="Times New Roman" w:hAnsi="Times New Roman" w:cs="Times New Roman"/>
                <w:bCs/>
                <w:sz w:val="24"/>
                <w:szCs w:val="24"/>
              </w:rPr>
              <w:t>.</w:t>
            </w:r>
          </w:p>
        </w:tc>
        <w:tc>
          <w:tcPr>
            <w:tcW w:w="598" w:type="dxa"/>
          </w:tcPr>
          <w:p w14:paraId="418D39EC" w14:textId="77777777" w:rsidR="00001F5D"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24</w:t>
            </w:r>
          </w:p>
        </w:tc>
      </w:tr>
      <w:tr w:rsidR="00001F5D" w14:paraId="3C9D13A7" w14:textId="77777777" w:rsidTr="00D37737">
        <w:tc>
          <w:tcPr>
            <w:tcW w:w="8046" w:type="dxa"/>
          </w:tcPr>
          <w:p w14:paraId="6412A8BB" w14:textId="77777777" w:rsidR="00001F5D" w:rsidRPr="00581817" w:rsidRDefault="00001F5D" w:rsidP="00547CB6">
            <w:pPr>
              <w:autoSpaceDE w:val="0"/>
              <w:autoSpaceDN w:val="0"/>
              <w:adjustRightInd w:val="0"/>
              <w:rPr>
                <w:rFonts w:ascii="Times New Roman" w:hAnsi="Times New Roman" w:cs="Times New Roman"/>
                <w:sz w:val="24"/>
                <w:szCs w:val="24"/>
              </w:rPr>
            </w:pPr>
            <w:r w:rsidRPr="00581817">
              <w:rPr>
                <w:rFonts w:ascii="Times New Roman" w:hAnsi="Times New Roman" w:cs="Times New Roman"/>
                <w:sz w:val="24"/>
                <w:szCs w:val="24"/>
              </w:rPr>
              <w:t xml:space="preserve">2.3 ESTRATÉGIAS </w:t>
            </w:r>
            <w:r w:rsidR="00547CB6">
              <w:rPr>
                <w:rFonts w:ascii="Times New Roman" w:hAnsi="Times New Roman" w:cs="Times New Roman"/>
                <w:sz w:val="24"/>
                <w:szCs w:val="24"/>
              </w:rPr>
              <w:t>DA META............................................................................</w:t>
            </w:r>
            <w:r w:rsidR="003A550D">
              <w:rPr>
                <w:rFonts w:ascii="Times New Roman" w:hAnsi="Times New Roman" w:cs="Times New Roman"/>
                <w:sz w:val="24"/>
                <w:szCs w:val="24"/>
              </w:rPr>
              <w:t>..</w:t>
            </w:r>
          </w:p>
        </w:tc>
        <w:tc>
          <w:tcPr>
            <w:tcW w:w="598" w:type="dxa"/>
          </w:tcPr>
          <w:p w14:paraId="3ADFF3E9" w14:textId="77777777" w:rsidR="00001F5D"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24</w:t>
            </w:r>
          </w:p>
        </w:tc>
      </w:tr>
      <w:tr w:rsidR="00581817" w14:paraId="64E97B45" w14:textId="77777777" w:rsidTr="00D37737">
        <w:tc>
          <w:tcPr>
            <w:tcW w:w="8046" w:type="dxa"/>
          </w:tcPr>
          <w:p w14:paraId="7107B79F" w14:textId="77777777" w:rsidR="00581817" w:rsidRPr="00581817" w:rsidRDefault="00581817" w:rsidP="00547CB6">
            <w:pPr>
              <w:rPr>
                <w:rFonts w:ascii="Times New Roman" w:hAnsi="Times New Roman" w:cs="Times New Roman"/>
                <w:sz w:val="24"/>
                <w:szCs w:val="24"/>
              </w:rPr>
            </w:pPr>
            <w:r w:rsidRPr="00581817">
              <w:rPr>
                <w:rFonts w:ascii="Times New Roman" w:hAnsi="Times New Roman" w:cs="Times New Roman"/>
                <w:sz w:val="24"/>
                <w:szCs w:val="24"/>
              </w:rPr>
              <w:t>2.4 ENSINO FUNDAMENTAL.</w:t>
            </w:r>
            <w:r w:rsidR="00547CB6">
              <w:rPr>
                <w:rFonts w:ascii="Times New Roman" w:hAnsi="Times New Roman" w:cs="Times New Roman"/>
                <w:sz w:val="24"/>
                <w:szCs w:val="24"/>
              </w:rPr>
              <w:t xml:space="preserve"> ..........................................................................</w:t>
            </w:r>
            <w:r w:rsidR="003A550D">
              <w:rPr>
                <w:rFonts w:ascii="Times New Roman" w:hAnsi="Times New Roman" w:cs="Times New Roman"/>
                <w:sz w:val="24"/>
                <w:szCs w:val="24"/>
              </w:rPr>
              <w:t>..</w:t>
            </w:r>
          </w:p>
        </w:tc>
        <w:tc>
          <w:tcPr>
            <w:tcW w:w="598" w:type="dxa"/>
          </w:tcPr>
          <w:p w14:paraId="501C3351" w14:textId="77777777" w:rsidR="00581817"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27</w:t>
            </w:r>
          </w:p>
        </w:tc>
      </w:tr>
      <w:tr w:rsidR="00581817" w14:paraId="665858AB" w14:textId="77777777" w:rsidTr="00D37737">
        <w:tc>
          <w:tcPr>
            <w:tcW w:w="8046" w:type="dxa"/>
          </w:tcPr>
          <w:p w14:paraId="6C2B05E4" w14:textId="77777777" w:rsidR="00581817" w:rsidRPr="00581817" w:rsidRDefault="00581817" w:rsidP="00547CB6">
            <w:pPr>
              <w:rPr>
                <w:rFonts w:ascii="Times New Roman" w:hAnsi="Times New Roman" w:cs="Times New Roman"/>
                <w:sz w:val="24"/>
                <w:szCs w:val="24"/>
              </w:rPr>
            </w:pPr>
            <w:r w:rsidRPr="00581817">
              <w:rPr>
                <w:rFonts w:ascii="Times New Roman" w:hAnsi="Times New Roman" w:cs="Times New Roman"/>
                <w:sz w:val="24"/>
                <w:szCs w:val="24"/>
              </w:rPr>
              <w:t>2.5 FORMAÇÃO DOS PROFESSORES</w:t>
            </w:r>
            <w:r w:rsidR="00547CB6">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498DF762" w14:textId="77777777" w:rsidR="00581817"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38</w:t>
            </w:r>
          </w:p>
        </w:tc>
      </w:tr>
      <w:tr w:rsidR="00581817" w14:paraId="7AFE708D" w14:textId="77777777" w:rsidTr="00D37737">
        <w:tc>
          <w:tcPr>
            <w:tcW w:w="8046" w:type="dxa"/>
          </w:tcPr>
          <w:p w14:paraId="664E91CD" w14:textId="77777777" w:rsidR="00581817" w:rsidRPr="00581817" w:rsidRDefault="00581817" w:rsidP="00547CB6">
            <w:pPr>
              <w:autoSpaceDE w:val="0"/>
              <w:autoSpaceDN w:val="0"/>
              <w:adjustRightInd w:val="0"/>
              <w:rPr>
                <w:rFonts w:ascii="Times New Roman" w:hAnsi="Times New Roman" w:cs="Times New Roman"/>
                <w:bCs/>
                <w:sz w:val="24"/>
                <w:szCs w:val="24"/>
              </w:rPr>
            </w:pPr>
            <w:r w:rsidRPr="00581817">
              <w:rPr>
                <w:rFonts w:ascii="Times New Roman" w:hAnsi="Times New Roman" w:cs="Times New Roman"/>
                <w:bCs/>
                <w:sz w:val="24"/>
                <w:szCs w:val="24"/>
              </w:rPr>
              <w:t>2.6 METAS E ESTRATÉGIAS DO ENSINO FUNDAMENTAL</w:t>
            </w:r>
            <w:r w:rsidR="00547CB6">
              <w:rPr>
                <w:rFonts w:ascii="Times New Roman" w:hAnsi="Times New Roman" w:cs="Times New Roman"/>
                <w:bCs/>
                <w:sz w:val="24"/>
                <w:szCs w:val="24"/>
              </w:rPr>
              <w:t>.......................</w:t>
            </w:r>
            <w:r w:rsidR="003A550D">
              <w:rPr>
                <w:rFonts w:ascii="Times New Roman" w:hAnsi="Times New Roman" w:cs="Times New Roman"/>
                <w:bCs/>
                <w:sz w:val="24"/>
                <w:szCs w:val="24"/>
              </w:rPr>
              <w:t>..</w:t>
            </w:r>
          </w:p>
        </w:tc>
        <w:tc>
          <w:tcPr>
            <w:tcW w:w="598" w:type="dxa"/>
          </w:tcPr>
          <w:p w14:paraId="6F3C6513" w14:textId="77777777" w:rsidR="00581817"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40</w:t>
            </w:r>
          </w:p>
        </w:tc>
      </w:tr>
      <w:tr w:rsidR="00581817" w14:paraId="2934E4A3" w14:textId="77777777" w:rsidTr="00D37737">
        <w:tc>
          <w:tcPr>
            <w:tcW w:w="8046" w:type="dxa"/>
          </w:tcPr>
          <w:p w14:paraId="0E30CBBC" w14:textId="77777777" w:rsidR="00581817" w:rsidRPr="00581817" w:rsidRDefault="00547CB6" w:rsidP="00547C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2.7 ESTRATÉGIAS DA META1..........................................................................</w:t>
            </w:r>
            <w:r w:rsidR="003A550D">
              <w:rPr>
                <w:rFonts w:ascii="Times New Roman" w:hAnsi="Times New Roman" w:cs="Times New Roman"/>
                <w:sz w:val="24"/>
                <w:szCs w:val="24"/>
              </w:rPr>
              <w:t>..</w:t>
            </w:r>
          </w:p>
        </w:tc>
        <w:tc>
          <w:tcPr>
            <w:tcW w:w="598" w:type="dxa"/>
          </w:tcPr>
          <w:p w14:paraId="01049E2D" w14:textId="77777777" w:rsidR="00581817"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40</w:t>
            </w:r>
          </w:p>
        </w:tc>
      </w:tr>
      <w:tr w:rsidR="00727E1A" w14:paraId="696E1994" w14:textId="77777777" w:rsidTr="00D37737">
        <w:tc>
          <w:tcPr>
            <w:tcW w:w="8046" w:type="dxa"/>
          </w:tcPr>
          <w:p w14:paraId="6D341535" w14:textId="77777777" w:rsidR="00727E1A" w:rsidRPr="00727E1A" w:rsidRDefault="00727E1A" w:rsidP="00547CB6">
            <w:pPr>
              <w:jc w:val="both"/>
              <w:rPr>
                <w:rFonts w:ascii="Times New Roman" w:hAnsi="Times New Roman" w:cs="Times New Roman"/>
                <w:sz w:val="24"/>
                <w:szCs w:val="24"/>
              </w:rPr>
            </w:pPr>
            <w:r w:rsidRPr="00727E1A">
              <w:rPr>
                <w:rFonts w:ascii="Times New Roman" w:hAnsi="Times New Roman" w:cs="Times New Roman"/>
                <w:sz w:val="24"/>
                <w:szCs w:val="24"/>
              </w:rPr>
              <w:t>2.8 ENSINO MÉDIO.</w:t>
            </w:r>
            <w:r w:rsidR="00547CB6">
              <w:rPr>
                <w:rFonts w:ascii="Times New Roman" w:hAnsi="Times New Roman" w:cs="Times New Roman"/>
                <w:sz w:val="24"/>
                <w:szCs w:val="24"/>
              </w:rPr>
              <w:t xml:space="preserve"> ...................................................................</w:t>
            </w:r>
            <w:r w:rsidR="00A06973">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021E8F5A" w14:textId="77777777" w:rsidR="00727E1A"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43</w:t>
            </w:r>
          </w:p>
        </w:tc>
      </w:tr>
      <w:tr w:rsidR="00727E1A" w14:paraId="5B5CA9CD" w14:textId="77777777" w:rsidTr="00D37737">
        <w:tc>
          <w:tcPr>
            <w:tcW w:w="8046" w:type="dxa"/>
          </w:tcPr>
          <w:p w14:paraId="3FD83136" w14:textId="77777777" w:rsidR="00727E1A" w:rsidRPr="00727E1A" w:rsidRDefault="00727E1A" w:rsidP="00547CB6">
            <w:pPr>
              <w:jc w:val="both"/>
              <w:rPr>
                <w:rFonts w:ascii="Times New Roman" w:hAnsi="Times New Roman" w:cs="Times New Roman"/>
                <w:sz w:val="24"/>
                <w:szCs w:val="24"/>
              </w:rPr>
            </w:pPr>
            <w:r w:rsidRPr="00727E1A">
              <w:rPr>
                <w:rFonts w:ascii="Times New Roman" w:hAnsi="Times New Roman" w:cs="Times New Roman"/>
                <w:bCs/>
                <w:sz w:val="24"/>
                <w:szCs w:val="24"/>
              </w:rPr>
              <w:t>2.9 METAS E ESTRATÉGIAS DO ENSINO MÉDIO</w:t>
            </w:r>
            <w:r w:rsidR="00A06973">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63E4CB6B" w14:textId="77777777" w:rsidR="00727E1A"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49</w:t>
            </w:r>
          </w:p>
        </w:tc>
      </w:tr>
      <w:tr w:rsidR="00727E1A" w14:paraId="32866A0E" w14:textId="77777777" w:rsidTr="00D37737">
        <w:tc>
          <w:tcPr>
            <w:tcW w:w="8046" w:type="dxa"/>
          </w:tcPr>
          <w:p w14:paraId="0CEB06D3" w14:textId="77777777" w:rsidR="00727E1A" w:rsidRPr="00727E1A" w:rsidRDefault="00727E1A" w:rsidP="00547CB6">
            <w:pPr>
              <w:jc w:val="both"/>
              <w:rPr>
                <w:rFonts w:ascii="Times New Roman" w:hAnsi="Times New Roman" w:cs="Times New Roman"/>
                <w:sz w:val="24"/>
                <w:szCs w:val="24"/>
              </w:rPr>
            </w:pPr>
            <w:r w:rsidRPr="00727E1A">
              <w:rPr>
                <w:rFonts w:ascii="Times New Roman" w:hAnsi="Times New Roman" w:cs="Times New Roman"/>
                <w:sz w:val="24"/>
                <w:szCs w:val="24"/>
              </w:rPr>
              <w:t>2.10 ESTRATÉGIAS DA META 1</w:t>
            </w:r>
            <w:r w:rsidR="00A06973">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2F718EF7" w14:textId="77777777" w:rsidR="00727E1A" w:rsidRPr="008303A8" w:rsidRDefault="00E2404F" w:rsidP="00547CB6">
            <w:pPr>
              <w:jc w:val="center"/>
              <w:rPr>
                <w:rFonts w:ascii="Times New Roman" w:hAnsi="Times New Roman" w:cs="Times New Roman"/>
                <w:sz w:val="24"/>
                <w:szCs w:val="24"/>
              </w:rPr>
            </w:pPr>
            <w:r>
              <w:rPr>
                <w:rFonts w:ascii="Times New Roman" w:hAnsi="Times New Roman" w:cs="Times New Roman"/>
                <w:sz w:val="24"/>
                <w:szCs w:val="24"/>
              </w:rPr>
              <w:t>49</w:t>
            </w:r>
          </w:p>
        </w:tc>
      </w:tr>
      <w:tr w:rsidR="00F56F0E" w14:paraId="5391C3B3" w14:textId="77777777" w:rsidTr="00D37737">
        <w:tc>
          <w:tcPr>
            <w:tcW w:w="8046" w:type="dxa"/>
          </w:tcPr>
          <w:p w14:paraId="699F6A22" w14:textId="77777777" w:rsidR="00F56F0E" w:rsidRPr="00F56F0E" w:rsidRDefault="00F56F0E" w:rsidP="00547CB6">
            <w:pPr>
              <w:rPr>
                <w:rFonts w:ascii="Times New Roman" w:hAnsi="Times New Roman" w:cs="Times New Roman"/>
                <w:sz w:val="24"/>
                <w:szCs w:val="24"/>
              </w:rPr>
            </w:pPr>
            <w:r w:rsidRPr="00F56F0E">
              <w:rPr>
                <w:rFonts w:ascii="Times New Roman" w:hAnsi="Times New Roman" w:cs="Times New Roman"/>
                <w:sz w:val="24"/>
                <w:szCs w:val="24"/>
              </w:rPr>
              <w:t>2.11 ENSINO SUPERIOR</w:t>
            </w:r>
            <w:r w:rsidR="00A06973">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23B78C65" w14:textId="77777777" w:rsidR="00F56F0E"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52</w:t>
            </w:r>
          </w:p>
        </w:tc>
      </w:tr>
      <w:tr w:rsidR="00F56F0E" w14:paraId="2C699DE4" w14:textId="77777777" w:rsidTr="00D37737">
        <w:tc>
          <w:tcPr>
            <w:tcW w:w="8046" w:type="dxa"/>
          </w:tcPr>
          <w:p w14:paraId="1A0D8F09" w14:textId="77777777" w:rsidR="00F56F0E" w:rsidRPr="00F56F0E" w:rsidRDefault="00F56F0E" w:rsidP="00547CB6">
            <w:pPr>
              <w:rPr>
                <w:rFonts w:ascii="Times New Roman" w:hAnsi="Times New Roman" w:cs="Times New Roman"/>
                <w:sz w:val="24"/>
                <w:szCs w:val="24"/>
              </w:rPr>
            </w:pPr>
            <w:r w:rsidRPr="00F56F0E">
              <w:rPr>
                <w:rFonts w:ascii="Times New Roman" w:hAnsi="Times New Roman" w:cs="Times New Roman"/>
                <w:sz w:val="24"/>
                <w:szCs w:val="24"/>
              </w:rPr>
              <w:t>2.12 METAS E ESTRATÉGIAS DO ENSINO SUPERIOR</w:t>
            </w:r>
            <w:r w:rsidR="00A06973">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1534FA0E" w14:textId="77777777" w:rsidR="00F56F0E"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60</w:t>
            </w:r>
          </w:p>
        </w:tc>
      </w:tr>
      <w:tr w:rsidR="00F56F0E" w14:paraId="0B1F0297" w14:textId="77777777" w:rsidTr="00D37737">
        <w:tc>
          <w:tcPr>
            <w:tcW w:w="8046" w:type="dxa"/>
          </w:tcPr>
          <w:p w14:paraId="6ADAED25" w14:textId="77777777" w:rsidR="00F56F0E" w:rsidRPr="00F56F0E" w:rsidRDefault="00F56F0E" w:rsidP="00547CB6">
            <w:pPr>
              <w:rPr>
                <w:rFonts w:ascii="Times New Roman" w:hAnsi="Times New Roman" w:cs="Times New Roman"/>
                <w:sz w:val="24"/>
                <w:szCs w:val="24"/>
              </w:rPr>
            </w:pPr>
            <w:r w:rsidRPr="00F56F0E">
              <w:rPr>
                <w:rFonts w:ascii="Times New Roman" w:hAnsi="Times New Roman" w:cs="Times New Roman"/>
                <w:sz w:val="24"/>
                <w:szCs w:val="24"/>
              </w:rPr>
              <w:t>2.13 ESTRATÉGIAS DA META 1</w:t>
            </w:r>
            <w:r w:rsidR="00A06973">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6BC8A2EB" w14:textId="77777777" w:rsidR="00F56F0E"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60</w:t>
            </w:r>
          </w:p>
        </w:tc>
      </w:tr>
      <w:tr w:rsidR="00270F5C" w14:paraId="0E542CD0" w14:textId="77777777" w:rsidTr="00D37737">
        <w:tc>
          <w:tcPr>
            <w:tcW w:w="8046" w:type="dxa"/>
          </w:tcPr>
          <w:p w14:paraId="3FB32004" w14:textId="77777777" w:rsidR="00270F5C" w:rsidRPr="00270F5C" w:rsidRDefault="00270F5C" w:rsidP="00547CB6">
            <w:pPr>
              <w:jc w:val="both"/>
              <w:rPr>
                <w:rFonts w:ascii="Times New Roman" w:hAnsi="Times New Roman"/>
                <w:sz w:val="24"/>
                <w:szCs w:val="24"/>
              </w:rPr>
            </w:pPr>
            <w:r w:rsidRPr="00270F5C">
              <w:rPr>
                <w:rFonts w:ascii="Times New Roman" w:hAnsi="Times New Roman"/>
                <w:sz w:val="24"/>
                <w:szCs w:val="24"/>
              </w:rPr>
              <w:t>2.14 EDUCAÇÃO ESPECIAL</w:t>
            </w:r>
            <w:r w:rsidR="00A06973">
              <w:rPr>
                <w:rFonts w:ascii="Times New Roman" w:hAnsi="Times New Roman" w:cs="Times New Roman"/>
                <w:sz w:val="24"/>
                <w:szCs w:val="24"/>
              </w:rPr>
              <w:t>...............................................................................</w:t>
            </w:r>
          </w:p>
        </w:tc>
        <w:tc>
          <w:tcPr>
            <w:tcW w:w="598" w:type="dxa"/>
          </w:tcPr>
          <w:p w14:paraId="55E00607" w14:textId="77777777" w:rsidR="00270F5C"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61</w:t>
            </w:r>
          </w:p>
        </w:tc>
      </w:tr>
      <w:tr w:rsidR="00270F5C" w14:paraId="65B2539D" w14:textId="77777777" w:rsidTr="00D37737">
        <w:tc>
          <w:tcPr>
            <w:tcW w:w="8046" w:type="dxa"/>
          </w:tcPr>
          <w:p w14:paraId="4E47DB1D" w14:textId="77777777" w:rsidR="00270F5C" w:rsidRPr="00270F5C" w:rsidRDefault="00270F5C" w:rsidP="00547CB6">
            <w:pPr>
              <w:tabs>
                <w:tab w:val="left" w:pos="1691"/>
              </w:tabs>
              <w:jc w:val="both"/>
              <w:rPr>
                <w:rFonts w:ascii="Times New Roman" w:hAnsi="Times New Roman" w:cs="Times New Roman"/>
                <w:bCs/>
                <w:sz w:val="24"/>
                <w:szCs w:val="24"/>
              </w:rPr>
            </w:pPr>
            <w:r w:rsidRPr="00270F5C">
              <w:rPr>
                <w:rFonts w:ascii="Times New Roman" w:hAnsi="Times New Roman" w:cs="Times New Roman"/>
                <w:bCs/>
                <w:sz w:val="24"/>
                <w:szCs w:val="24"/>
              </w:rPr>
              <w:t>2.15 METAS E ESTRATÉGIAS DA EDUCAÇÃO ESPECIAL</w:t>
            </w:r>
            <w:r w:rsidR="00A06973">
              <w:rPr>
                <w:rFonts w:ascii="Times New Roman" w:hAnsi="Times New Roman" w:cs="Times New Roman"/>
                <w:bCs/>
                <w:sz w:val="24"/>
                <w:szCs w:val="24"/>
              </w:rPr>
              <w:t>...........................</w:t>
            </w:r>
          </w:p>
        </w:tc>
        <w:tc>
          <w:tcPr>
            <w:tcW w:w="598" w:type="dxa"/>
          </w:tcPr>
          <w:p w14:paraId="35ADC02D" w14:textId="77777777" w:rsidR="00270F5C"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63</w:t>
            </w:r>
          </w:p>
        </w:tc>
      </w:tr>
      <w:tr w:rsidR="00270F5C" w14:paraId="4DEF582B" w14:textId="77777777" w:rsidTr="00D37737">
        <w:tc>
          <w:tcPr>
            <w:tcW w:w="8046" w:type="dxa"/>
          </w:tcPr>
          <w:p w14:paraId="053EA301" w14:textId="77777777" w:rsidR="00270F5C" w:rsidRPr="00270F5C" w:rsidRDefault="00270F5C" w:rsidP="00547CB6">
            <w:pPr>
              <w:jc w:val="both"/>
              <w:rPr>
                <w:rFonts w:ascii="Times New Roman" w:hAnsi="Times New Roman"/>
                <w:sz w:val="24"/>
                <w:szCs w:val="24"/>
              </w:rPr>
            </w:pPr>
            <w:r w:rsidRPr="00270F5C">
              <w:rPr>
                <w:rFonts w:ascii="Times New Roman" w:hAnsi="Times New Roman"/>
                <w:sz w:val="24"/>
                <w:szCs w:val="24"/>
              </w:rPr>
              <w:t>2.16 ESTRATÉGIAS DA META 1</w:t>
            </w:r>
            <w:r w:rsidR="00F519B6">
              <w:rPr>
                <w:rFonts w:ascii="Times New Roman" w:hAnsi="Times New Roman"/>
                <w:sz w:val="24"/>
                <w:szCs w:val="24"/>
              </w:rPr>
              <w:t xml:space="preserve"> </w:t>
            </w:r>
            <w:r w:rsidR="00A06973">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4EFFFF3B" w14:textId="77777777" w:rsidR="00270F5C"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63</w:t>
            </w:r>
          </w:p>
        </w:tc>
      </w:tr>
      <w:tr w:rsidR="00F519B6" w14:paraId="3EE2DB96" w14:textId="77777777" w:rsidTr="00D37737">
        <w:tc>
          <w:tcPr>
            <w:tcW w:w="8046" w:type="dxa"/>
          </w:tcPr>
          <w:p w14:paraId="72164C60" w14:textId="77777777" w:rsidR="00F519B6" w:rsidRPr="00A06973" w:rsidRDefault="00F519B6" w:rsidP="00547CB6">
            <w:pPr>
              <w:jc w:val="both"/>
              <w:rPr>
                <w:rFonts w:ascii="Times New Roman" w:hAnsi="Times New Roman"/>
                <w:b/>
                <w:sz w:val="24"/>
                <w:szCs w:val="24"/>
              </w:rPr>
            </w:pPr>
            <w:r w:rsidRPr="00A06973">
              <w:rPr>
                <w:rFonts w:ascii="Times New Roman" w:hAnsi="Times New Roman"/>
                <w:b/>
                <w:sz w:val="24"/>
                <w:szCs w:val="24"/>
              </w:rPr>
              <w:t>CAPITULO 3</w:t>
            </w:r>
          </w:p>
        </w:tc>
        <w:tc>
          <w:tcPr>
            <w:tcW w:w="598" w:type="dxa"/>
          </w:tcPr>
          <w:p w14:paraId="5C7CE826" w14:textId="77777777" w:rsidR="00F519B6" w:rsidRPr="008303A8" w:rsidRDefault="00F519B6" w:rsidP="00547CB6">
            <w:pPr>
              <w:jc w:val="center"/>
              <w:rPr>
                <w:rFonts w:ascii="Times New Roman" w:hAnsi="Times New Roman" w:cs="Times New Roman"/>
                <w:sz w:val="24"/>
                <w:szCs w:val="24"/>
              </w:rPr>
            </w:pPr>
          </w:p>
        </w:tc>
      </w:tr>
      <w:tr w:rsidR="00F56EEC" w14:paraId="508C7B51" w14:textId="77777777" w:rsidTr="00D37737">
        <w:tc>
          <w:tcPr>
            <w:tcW w:w="8046" w:type="dxa"/>
          </w:tcPr>
          <w:p w14:paraId="200EE4E8" w14:textId="77777777" w:rsidR="00F56EEC" w:rsidRPr="00F56EEC" w:rsidRDefault="00F519B6" w:rsidP="00547CB6">
            <w:pPr>
              <w:jc w:val="both"/>
              <w:rPr>
                <w:rFonts w:ascii="Times New Roman" w:hAnsi="Times New Roman" w:cs="Times New Roman"/>
                <w:sz w:val="24"/>
                <w:szCs w:val="24"/>
                <w:u w:val="single"/>
              </w:rPr>
            </w:pPr>
            <w:r>
              <w:rPr>
                <w:rFonts w:ascii="Times New Roman" w:hAnsi="Times New Roman" w:cs="Times New Roman"/>
                <w:sz w:val="24"/>
                <w:szCs w:val="24"/>
              </w:rPr>
              <w:t>3.1</w:t>
            </w:r>
            <w:r w:rsidR="00F56EEC" w:rsidRPr="00F56EEC">
              <w:rPr>
                <w:rFonts w:ascii="Times New Roman" w:hAnsi="Times New Roman" w:cs="Times New Roman"/>
                <w:sz w:val="24"/>
                <w:szCs w:val="24"/>
              </w:rPr>
              <w:t xml:space="preserve"> FINANCIAMENTO</w:t>
            </w:r>
            <w:r w:rsidR="00A06973">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767062D5" w14:textId="77777777" w:rsidR="00F56EEC"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65</w:t>
            </w:r>
          </w:p>
        </w:tc>
      </w:tr>
      <w:tr w:rsidR="00F56EEC" w14:paraId="5FCD2783" w14:textId="77777777" w:rsidTr="00D37737">
        <w:tc>
          <w:tcPr>
            <w:tcW w:w="8046" w:type="dxa"/>
          </w:tcPr>
          <w:p w14:paraId="3863A8AB" w14:textId="77777777" w:rsidR="00F56EEC" w:rsidRPr="00F56EEC" w:rsidRDefault="00F519B6" w:rsidP="00547CB6">
            <w:pPr>
              <w:jc w:val="both"/>
              <w:rPr>
                <w:rFonts w:ascii="Times New Roman" w:hAnsi="Times New Roman" w:cs="Times New Roman"/>
                <w:sz w:val="24"/>
                <w:szCs w:val="24"/>
              </w:rPr>
            </w:pPr>
            <w:r>
              <w:rPr>
                <w:rFonts w:ascii="Times New Roman" w:hAnsi="Times New Roman" w:cs="Times New Roman"/>
                <w:sz w:val="24"/>
                <w:szCs w:val="24"/>
              </w:rPr>
              <w:t>3.2</w:t>
            </w:r>
            <w:r w:rsidR="00F56EEC" w:rsidRPr="00F56EEC">
              <w:rPr>
                <w:rFonts w:ascii="Times New Roman" w:hAnsi="Times New Roman" w:cs="Times New Roman"/>
                <w:sz w:val="24"/>
                <w:szCs w:val="24"/>
              </w:rPr>
              <w:t xml:space="preserve"> METAS E ESTRATÉGIAS PARA O FINANCIAMENTO DA EDUCAÇÃO.</w:t>
            </w:r>
            <w:r w:rsidR="00A06973">
              <w:rPr>
                <w:rFonts w:ascii="Times New Roman" w:hAnsi="Times New Roman" w:cs="Times New Roman"/>
                <w:sz w:val="24"/>
                <w:szCs w:val="24"/>
              </w:rPr>
              <w:t xml:space="preserve"> ......................................................................................</w:t>
            </w:r>
            <w:r w:rsidR="004133B8">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624A8495" w14:textId="77777777" w:rsidR="00F56EEC"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7</w:t>
            </w:r>
            <w:r w:rsidR="004C43B6">
              <w:rPr>
                <w:rFonts w:ascii="Times New Roman" w:hAnsi="Times New Roman" w:cs="Times New Roman"/>
                <w:sz w:val="24"/>
                <w:szCs w:val="24"/>
              </w:rPr>
              <w:t>1</w:t>
            </w:r>
          </w:p>
        </w:tc>
      </w:tr>
      <w:tr w:rsidR="00F56EEC" w14:paraId="0B2FD474" w14:textId="77777777" w:rsidTr="00D37737">
        <w:tc>
          <w:tcPr>
            <w:tcW w:w="8046" w:type="dxa"/>
          </w:tcPr>
          <w:p w14:paraId="5C71AF32" w14:textId="77777777" w:rsidR="00F56EEC" w:rsidRPr="00F56EEC" w:rsidRDefault="00F519B6" w:rsidP="00547CB6">
            <w:pPr>
              <w:jc w:val="both"/>
              <w:rPr>
                <w:rFonts w:ascii="Times New Roman" w:hAnsi="Times New Roman" w:cs="Times New Roman"/>
                <w:sz w:val="24"/>
                <w:szCs w:val="24"/>
              </w:rPr>
            </w:pPr>
            <w:r>
              <w:rPr>
                <w:rFonts w:ascii="Times New Roman" w:hAnsi="Times New Roman" w:cs="Times New Roman"/>
                <w:sz w:val="24"/>
                <w:szCs w:val="24"/>
              </w:rPr>
              <w:t>3.3</w:t>
            </w:r>
            <w:r w:rsidR="00F56EEC" w:rsidRPr="00F56EEC">
              <w:rPr>
                <w:rFonts w:ascii="Times New Roman" w:hAnsi="Times New Roman" w:cs="Times New Roman"/>
                <w:sz w:val="24"/>
                <w:szCs w:val="24"/>
              </w:rPr>
              <w:t xml:space="preserve"> ESTRATÉGIAS DA META 1.</w:t>
            </w:r>
            <w:r w:rsidR="00A06973">
              <w:rPr>
                <w:rFonts w:ascii="Times New Roman" w:hAnsi="Times New Roman" w:cs="Times New Roman"/>
                <w:sz w:val="24"/>
                <w:szCs w:val="24"/>
              </w:rPr>
              <w:t xml:space="preserve"> ........................................................................</w:t>
            </w:r>
            <w:r w:rsidR="003A550D">
              <w:rPr>
                <w:rFonts w:ascii="Times New Roman" w:hAnsi="Times New Roman" w:cs="Times New Roman"/>
                <w:sz w:val="24"/>
                <w:szCs w:val="24"/>
              </w:rPr>
              <w:t>.</w:t>
            </w:r>
          </w:p>
        </w:tc>
        <w:tc>
          <w:tcPr>
            <w:tcW w:w="598" w:type="dxa"/>
          </w:tcPr>
          <w:p w14:paraId="105AEC81" w14:textId="77777777" w:rsidR="00F56EEC" w:rsidRPr="008303A8" w:rsidRDefault="00BF0B43" w:rsidP="00547CB6">
            <w:pPr>
              <w:jc w:val="center"/>
              <w:rPr>
                <w:rFonts w:ascii="Times New Roman" w:hAnsi="Times New Roman" w:cs="Times New Roman"/>
                <w:sz w:val="24"/>
                <w:szCs w:val="24"/>
              </w:rPr>
            </w:pPr>
            <w:r>
              <w:rPr>
                <w:rFonts w:ascii="Times New Roman" w:hAnsi="Times New Roman" w:cs="Times New Roman"/>
                <w:sz w:val="24"/>
                <w:szCs w:val="24"/>
              </w:rPr>
              <w:t>7</w:t>
            </w:r>
            <w:r w:rsidR="00ED4729">
              <w:rPr>
                <w:rFonts w:ascii="Times New Roman" w:hAnsi="Times New Roman" w:cs="Times New Roman"/>
                <w:sz w:val="24"/>
                <w:szCs w:val="24"/>
              </w:rPr>
              <w:t>2</w:t>
            </w:r>
          </w:p>
        </w:tc>
      </w:tr>
      <w:tr w:rsidR="00F519B6" w14:paraId="0C4C64E6" w14:textId="77777777" w:rsidTr="00D37737">
        <w:tc>
          <w:tcPr>
            <w:tcW w:w="8046" w:type="dxa"/>
          </w:tcPr>
          <w:p w14:paraId="44F61379" w14:textId="77777777" w:rsidR="00F519B6" w:rsidRDefault="00F519B6" w:rsidP="00547CB6">
            <w:pPr>
              <w:jc w:val="both"/>
              <w:rPr>
                <w:rFonts w:ascii="Times New Roman" w:hAnsi="Times New Roman" w:cs="Times New Roman"/>
                <w:sz w:val="24"/>
                <w:szCs w:val="24"/>
              </w:rPr>
            </w:pPr>
            <w:r>
              <w:rPr>
                <w:rFonts w:ascii="Times New Roman" w:hAnsi="Times New Roman" w:cs="Times New Roman"/>
                <w:sz w:val="24"/>
                <w:szCs w:val="24"/>
              </w:rPr>
              <w:t>3.4 MECANISMO DE ACOMPANHAMENTO E AVALIAÇÃO</w:t>
            </w:r>
            <w:r w:rsidR="00A06973">
              <w:rPr>
                <w:rFonts w:ascii="Times New Roman" w:hAnsi="Times New Roman" w:cs="Times New Roman"/>
                <w:sz w:val="24"/>
                <w:szCs w:val="24"/>
              </w:rPr>
              <w:t>.......................</w:t>
            </w:r>
          </w:p>
        </w:tc>
        <w:tc>
          <w:tcPr>
            <w:tcW w:w="598" w:type="dxa"/>
          </w:tcPr>
          <w:p w14:paraId="2F55DEAD" w14:textId="77777777" w:rsidR="00F519B6" w:rsidRPr="008303A8" w:rsidRDefault="00612E6B" w:rsidP="00547CB6">
            <w:pPr>
              <w:jc w:val="center"/>
              <w:rPr>
                <w:rFonts w:ascii="Times New Roman" w:hAnsi="Times New Roman" w:cs="Times New Roman"/>
                <w:sz w:val="24"/>
                <w:szCs w:val="24"/>
              </w:rPr>
            </w:pPr>
            <w:r>
              <w:rPr>
                <w:rFonts w:ascii="Times New Roman" w:hAnsi="Times New Roman" w:cs="Times New Roman"/>
                <w:sz w:val="24"/>
                <w:szCs w:val="24"/>
              </w:rPr>
              <w:t>7</w:t>
            </w:r>
            <w:r w:rsidR="007A49FB">
              <w:rPr>
                <w:rFonts w:ascii="Times New Roman" w:hAnsi="Times New Roman" w:cs="Times New Roman"/>
                <w:sz w:val="24"/>
                <w:szCs w:val="24"/>
              </w:rPr>
              <w:t>3</w:t>
            </w:r>
          </w:p>
        </w:tc>
      </w:tr>
      <w:tr w:rsidR="00F519B6" w14:paraId="46A445F3" w14:textId="77777777" w:rsidTr="00D37737">
        <w:tc>
          <w:tcPr>
            <w:tcW w:w="8046" w:type="dxa"/>
          </w:tcPr>
          <w:p w14:paraId="69C77B0F" w14:textId="77777777" w:rsidR="00F519B6" w:rsidRDefault="00F519B6" w:rsidP="00547CB6">
            <w:pPr>
              <w:jc w:val="both"/>
              <w:rPr>
                <w:rFonts w:ascii="Times New Roman" w:hAnsi="Times New Roman" w:cs="Times New Roman"/>
                <w:sz w:val="24"/>
                <w:szCs w:val="24"/>
              </w:rPr>
            </w:pPr>
            <w:r>
              <w:rPr>
                <w:rFonts w:ascii="Times New Roman" w:hAnsi="Times New Roman" w:cs="Times New Roman"/>
                <w:sz w:val="24"/>
                <w:szCs w:val="24"/>
              </w:rPr>
              <w:t xml:space="preserve">REFERENCIAL BIBLIOGRÁFICO </w:t>
            </w:r>
            <w:r w:rsidR="00A06973">
              <w:rPr>
                <w:rFonts w:ascii="Times New Roman" w:hAnsi="Times New Roman" w:cs="Times New Roman"/>
                <w:sz w:val="24"/>
                <w:szCs w:val="24"/>
              </w:rPr>
              <w:t>.....................................................................</w:t>
            </w:r>
          </w:p>
        </w:tc>
        <w:tc>
          <w:tcPr>
            <w:tcW w:w="598" w:type="dxa"/>
          </w:tcPr>
          <w:p w14:paraId="24C8CE6F" w14:textId="77777777" w:rsidR="00F519B6" w:rsidRPr="00612E6B" w:rsidRDefault="007A49FB" w:rsidP="00547CB6">
            <w:pPr>
              <w:jc w:val="center"/>
              <w:rPr>
                <w:rFonts w:ascii="Times New Roman" w:hAnsi="Times New Roman" w:cs="Times New Roman"/>
                <w:sz w:val="24"/>
                <w:szCs w:val="24"/>
              </w:rPr>
            </w:pPr>
            <w:r>
              <w:rPr>
                <w:rFonts w:ascii="Times New Roman" w:hAnsi="Times New Roman" w:cs="Times New Roman"/>
                <w:sz w:val="24"/>
                <w:szCs w:val="24"/>
              </w:rPr>
              <w:t>74</w:t>
            </w:r>
          </w:p>
        </w:tc>
      </w:tr>
      <w:tr w:rsidR="00BB65AE" w14:paraId="2E9A955F" w14:textId="77777777" w:rsidTr="00D37737">
        <w:tc>
          <w:tcPr>
            <w:tcW w:w="8046" w:type="dxa"/>
          </w:tcPr>
          <w:p w14:paraId="271C5C03" w14:textId="77777777" w:rsidR="00BB65AE" w:rsidRDefault="007A49FB" w:rsidP="00547CB6">
            <w:pPr>
              <w:jc w:val="both"/>
              <w:rPr>
                <w:rFonts w:ascii="Times New Roman" w:hAnsi="Times New Roman" w:cs="Times New Roman"/>
                <w:sz w:val="24"/>
                <w:szCs w:val="24"/>
              </w:rPr>
            </w:pPr>
            <w:r>
              <w:rPr>
                <w:rFonts w:ascii="Times New Roman" w:hAnsi="Times New Roman" w:cs="Times New Roman"/>
                <w:sz w:val="24"/>
                <w:szCs w:val="24"/>
              </w:rPr>
              <w:t>ANEXO I .................................................................................................................</w:t>
            </w:r>
          </w:p>
        </w:tc>
        <w:tc>
          <w:tcPr>
            <w:tcW w:w="598" w:type="dxa"/>
          </w:tcPr>
          <w:p w14:paraId="0602A5AD" w14:textId="77777777" w:rsidR="00BB65AE" w:rsidRDefault="007A49FB" w:rsidP="00547CB6">
            <w:pPr>
              <w:jc w:val="center"/>
              <w:rPr>
                <w:rFonts w:ascii="Times New Roman" w:hAnsi="Times New Roman" w:cs="Times New Roman"/>
                <w:sz w:val="24"/>
                <w:szCs w:val="24"/>
              </w:rPr>
            </w:pPr>
            <w:r>
              <w:rPr>
                <w:rFonts w:ascii="Times New Roman" w:hAnsi="Times New Roman" w:cs="Times New Roman"/>
                <w:sz w:val="24"/>
                <w:szCs w:val="24"/>
              </w:rPr>
              <w:t>76</w:t>
            </w:r>
          </w:p>
        </w:tc>
      </w:tr>
    </w:tbl>
    <w:p w14:paraId="7B6127D6" w14:textId="77777777" w:rsidR="00A64CD8" w:rsidRDefault="00F519B6" w:rsidP="00A64CD8">
      <w:pPr>
        <w:jc w:val="center"/>
        <w:rPr>
          <w:rFonts w:ascii="Times New Roman" w:hAnsi="Times New Roman" w:cs="Times New Roman"/>
          <w:b/>
          <w:sz w:val="28"/>
          <w:szCs w:val="24"/>
        </w:rPr>
      </w:pPr>
      <w:r>
        <w:rPr>
          <w:rFonts w:ascii="Times New Roman" w:hAnsi="Times New Roman" w:cs="Times New Roman"/>
          <w:b/>
          <w:sz w:val="28"/>
          <w:szCs w:val="24"/>
        </w:rPr>
        <w:t xml:space="preserve"> </w:t>
      </w:r>
    </w:p>
    <w:p w14:paraId="59424423" w14:textId="77777777" w:rsidR="00A06973" w:rsidRDefault="00A06973" w:rsidP="00A64CD8">
      <w:pPr>
        <w:jc w:val="center"/>
        <w:rPr>
          <w:rFonts w:ascii="Times New Roman" w:hAnsi="Times New Roman" w:cs="Times New Roman"/>
          <w:b/>
          <w:sz w:val="28"/>
          <w:szCs w:val="24"/>
        </w:rPr>
      </w:pPr>
    </w:p>
    <w:p w14:paraId="5E3CD53E" w14:textId="77777777" w:rsidR="00A06973" w:rsidRDefault="00A06973" w:rsidP="00A64CD8">
      <w:pPr>
        <w:jc w:val="center"/>
        <w:rPr>
          <w:rFonts w:ascii="Times New Roman" w:hAnsi="Times New Roman" w:cs="Times New Roman"/>
          <w:b/>
          <w:sz w:val="28"/>
          <w:szCs w:val="24"/>
        </w:rPr>
      </w:pPr>
    </w:p>
    <w:p w14:paraId="5ECDA641" w14:textId="77777777" w:rsidR="00A06973" w:rsidRDefault="00A06973" w:rsidP="00A64CD8">
      <w:pPr>
        <w:jc w:val="center"/>
        <w:rPr>
          <w:rFonts w:ascii="Times New Roman" w:hAnsi="Times New Roman" w:cs="Times New Roman"/>
          <w:b/>
          <w:sz w:val="28"/>
          <w:szCs w:val="24"/>
        </w:rPr>
      </w:pPr>
    </w:p>
    <w:p w14:paraId="126FF9B0" w14:textId="77777777" w:rsidR="00A06973" w:rsidRDefault="00A06973" w:rsidP="00A64CD8">
      <w:pPr>
        <w:jc w:val="center"/>
        <w:rPr>
          <w:rFonts w:ascii="Times New Roman" w:hAnsi="Times New Roman" w:cs="Times New Roman"/>
          <w:b/>
          <w:sz w:val="28"/>
          <w:szCs w:val="24"/>
        </w:rPr>
      </w:pPr>
    </w:p>
    <w:p w14:paraId="6CCA81E4" w14:textId="77777777" w:rsidR="00AD55D8" w:rsidRDefault="007B7822" w:rsidP="00A64CD8">
      <w:pPr>
        <w:jc w:val="center"/>
        <w:rPr>
          <w:rFonts w:ascii="Times New Roman" w:hAnsi="Times New Roman" w:cs="Times New Roman"/>
          <w:b/>
          <w:sz w:val="28"/>
          <w:szCs w:val="24"/>
        </w:rPr>
      </w:pPr>
      <w:r>
        <w:rPr>
          <w:rFonts w:ascii="Arial" w:hAnsi="Arial" w:cs="Arial"/>
          <w:b/>
          <w:bCs/>
          <w:noProof/>
          <w:sz w:val="96"/>
          <w:szCs w:val="96"/>
          <w:lang w:eastAsia="pt-BR"/>
        </w:rPr>
        <mc:AlternateContent>
          <mc:Choice Requires="wps">
            <w:drawing>
              <wp:anchor distT="0" distB="0" distL="114300" distR="114300" simplePos="0" relativeHeight="251665408" behindDoc="0" locked="0" layoutInCell="1" allowOverlap="1" wp14:anchorId="5673816F" wp14:editId="283967C7">
                <wp:simplePos x="0" y="0"/>
                <wp:positionH relativeFrom="margin">
                  <wp:posOffset>5139690</wp:posOffset>
                </wp:positionH>
                <wp:positionV relativeFrom="paragraph">
                  <wp:posOffset>-689610</wp:posOffset>
                </wp:positionV>
                <wp:extent cx="638175" cy="438150"/>
                <wp:effectExtent l="0" t="0" r="9525" b="0"/>
                <wp:wrapNone/>
                <wp:docPr id="5" name="Retângulo 5"/>
                <wp:cNvGraphicFramePr/>
                <a:graphic xmlns:a="http://schemas.openxmlformats.org/drawingml/2006/main">
                  <a:graphicData uri="http://schemas.microsoft.com/office/word/2010/wordprocessingShape">
                    <wps:wsp>
                      <wps:cNvSpPr/>
                      <wps:spPr>
                        <a:xfrm>
                          <a:off x="0" y="0"/>
                          <a:ext cx="638175"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EF48C9" id="Retângulo 5" o:spid="_x0000_s1026" style="position:absolute;margin-left:404.7pt;margin-top:-54.3pt;width:50.25pt;height: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" fillcolor="white [3212]" stroked="f" strokeweight="2pt">
                <w10:wrap anchorx="margin"/>
              </v:rect>
            </w:pict>
          </mc:Fallback>
        </mc:AlternateContent>
      </w:r>
      <w:r w:rsidR="0019590C">
        <w:rPr>
          <w:rFonts w:ascii="Times New Roman" w:hAnsi="Times New Roman"/>
          <w:b/>
          <w:bCs/>
          <w:noProof/>
          <w:sz w:val="24"/>
          <w:szCs w:val="24"/>
          <w:lang w:eastAsia="pt-BR"/>
        </w:rPr>
        <mc:AlternateContent>
          <mc:Choice Requires="wps">
            <w:drawing>
              <wp:anchor distT="0" distB="0" distL="114300" distR="114300" simplePos="0" relativeHeight="251656704" behindDoc="0" locked="0" layoutInCell="1" allowOverlap="1" wp14:anchorId="3D4EF8B6" wp14:editId="19A83988">
                <wp:simplePos x="0" y="0"/>
                <wp:positionH relativeFrom="column">
                  <wp:posOffset>5200650</wp:posOffset>
                </wp:positionH>
                <wp:positionV relativeFrom="paragraph">
                  <wp:posOffset>-923925</wp:posOffset>
                </wp:positionV>
                <wp:extent cx="304800" cy="276225"/>
                <wp:effectExtent l="0" t="0" r="19050" b="28575"/>
                <wp:wrapNone/>
                <wp:docPr id="8" name="Retângulo 8"/>
                <wp:cNvGraphicFramePr/>
                <a:graphic xmlns:a="http://schemas.openxmlformats.org/drawingml/2006/main">
                  <a:graphicData uri="http://schemas.microsoft.com/office/word/2010/wordprocessingShape">
                    <wps:wsp>
                      <wps:cNvSpPr/>
                      <wps:spPr>
                        <a:xfrm>
                          <a:off x="0" y="0"/>
                          <a:ext cx="304800"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61F9A9" id="Retângulo 8" o:spid="_x0000_s1026" style="position:absolute;margin-left:409.5pt;margin-top:-72.75pt;width:24pt;height:21.7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" fillcolor="white [3212]" strokecolor="white [3212]" strokeweight="2pt"/>
            </w:pict>
          </mc:Fallback>
        </mc:AlternateContent>
      </w:r>
    </w:p>
    <w:p w14:paraId="2FE6076F" w14:textId="77777777" w:rsidR="00F519B6" w:rsidRDefault="00F519B6" w:rsidP="00A64CD8">
      <w:pPr>
        <w:jc w:val="center"/>
        <w:rPr>
          <w:rFonts w:ascii="Times New Roman" w:hAnsi="Times New Roman" w:cs="Times New Roman"/>
          <w:b/>
          <w:sz w:val="28"/>
          <w:szCs w:val="24"/>
        </w:rPr>
      </w:pPr>
      <w:r>
        <w:rPr>
          <w:rFonts w:ascii="Times New Roman" w:hAnsi="Times New Roman" w:cs="Times New Roman"/>
          <w:b/>
          <w:sz w:val="28"/>
          <w:szCs w:val="24"/>
        </w:rPr>
        <w:t>SUMÁRIO DE TABELAS</w:t>
      </w:r>
    </w:p>
    <w:p w14:paraId="26B7EDB1" w14:textId="77777777" w:rsidR="00F00450" w:rsidRDefault="00F00450" w:rsidP="00A64CD8">
      <w:pPr>
        <w:jc w:val="center"/>
        <w:rPr>
          <w:rFonts w:ascii="Times New Roman" w:hAnsi="Times New Roman" w:cs="Times New Roman"/>
          <w:b/>
          <w:sz w:val="28"/>
          <w:szCs w:val="24"/>
        </w:rPr>
      </w:pPr>
    </w:p>
    <w:tbl>
      <w:tblPr>
        <w:tblStyle w:val="Tabelacomgrade"/>
        <w:tblW w:w="8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0"/>
        <w:gridCol w:w="456"/>
      </w:tblGrid>
      <w:tr w:rsidR="006B4BE8" w14:paraId="5BA1AA8E" w14:textId="77777777" w:rsidTr="00D37737">
        <w:tc>
          <w:tcPr>
            <w:tcW w:w="8046" w:type="dxa"/>
          </w:tcPr>
          <w:p w14:paraId="792653E6" w14:textId="77777777" w:rsidR="006B4BE8" w:rsidRPr="00D37737" w:rsidRDefault="007A49FB" w:rsidP="00D37737">
            <w:pPr>
              <w:jc w:val="both"/>
              <w:rPr>
                <w:rFonts w:ascii="Times New Roman" w:hAnsi="Times New Roman" w:cs="Times New Roman"/>
              </w:rPr>
            </w:pPr>
            <w:r>
              <w:rPr>
                <w:rFonts w:ascii="Times New Roman" w:hAnsi="Times New Roman" w:cs="Times New Roman"/>
              </w:rPr>
              <w:t>2</w:t>
            </w:r>
            <w:r w:rsidR="006B4BE8" w:rsidRPr="00D37737">
              <w:rPr>
                <w:rFonts w:ascii="Times New Roman" w:hAnsi="Times New Roman" w:cs="Times New Roman"/>
              </w:rPr>
              <w:t>.1 EDUCAÇÃO INFANTIL</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4E6D8C06"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17</w:t>
            </w:r>
          </w:p>
        </w:tc>
      </w:tr>
      <w:tr w:rsidR="006B4BE8" w14:paraId="362CF709" w14:textId="77777777" w:rsidTr="00D37737">
        <w:tc>
          <w:tcPr>
            <w:tcW w:w="8046" w:type="dxa"/>
          </w:tcPr>
          <w:p w14:paraId="6418E466" w14:textId="77777777" w:rsidR="006B4BE8" w:rsidRPr="00902CC5" w:rsidRDefault="006B4BE8" w:rsidP="00D37737">
            <w:pPr>
              <w:jc w:val="both"/>
              <w:rPr>
                <w:rFonts w:ascii="Times New Roman" w:hAnsi="Times New Roman"/>
                <w:sz w:val="24"/>
                <w:szCs w:val="24"/>
              </w:rPr>
            </w:pPr>
            <w:r w:rsidRPr="00902CC5">
              <w:rPr>
                <w:rFonts w:ascii="Times New Roman" w:hAnsi="Times New Roman"/>
                <w:sz w:val="24"/>
                <w:szCs w:val="24"/>
              </w:rPr>
              <w:t xml:space="preserve">Tabela </w:t>
            </w:r>
            <w:r>
              <w:rPr>
                <w:rFonts w:ascii="Times New Roman" w:hAnsi="Times New Roman"/>
                <w:sz w:val="24"/>
                <w:szCs w:val="24"/>
              </w:rPr>
              <w:t>1 Total de Instituições</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29FEFC97"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18</w:t>
            </w:r>
          </w:p>
        </w:tc>
      </w:tr>
      <w:tr w:rsidR="006B4BE8" w14:paraId="3DB1F2B3" w14:textId="77777777" w:rsidTr="00D37737">
        <w:tc>
          <w:tcPr>
            <w:tcW w:w="8046" w:type="dxa"/>
          </w:tcPr>
          <w:p w14:paraId="760DE75D" w14:textId="77777777" w:rsidR="006B4BE8" w:rsidRPr="00902CC5" w:rsidRDefault="006B4BE8" w:rsidP="00D37737">
            <w:pPr>
              <w:jc w:val="both"/>
              <w:rPr>
                <w:rFonts w:ascii="Times New Roman" w:hAnsi="Times New Roman"/>
                <w:sz w:val="24"/>
                <w:szCs w:val="24"/>
              </w:rPr>
            </w:pPr>
            <w:r>
              <w:rPr>
                <w:rFonts w:ascii="Times New Roman" w:hAnsi="Times New Roman"/>
                <w:sz w:val="24"/>
                <w:szCs w:val="24"/>
              </w:rPr>
              <w:t>Tabela. 2 Número de Matrículas e Professores da E</w:t>
            </w:r>
            <w:r w:rsidRPr="00902CC5">
              <w:rPr>
                <w:rFonts w:ascii="Times New Roman" w:hAnsi="Times New Roman"/>
                <w:sz w:val="24"/>
                <w:szCs w:val="24"/>
              </w:rPr>
              <w:t>duca</w:t>
            </w:r>
            <w:r>
              <w:rPr>
                <w:rFonts w:ascii="Times New Roman" w:hAnsi="Times New Roman"/>
                <w:sz w:val="24"/>
                <w:szCs w:val="24"/>
              </w:rPr>
              <w:t>ção Infantil das Redes de Ensino do Município</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0E71C57D"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19</w:t>
            </w:r>
          </w:p>
        </w:tc>
      </w:tr>
      <w:tr w:rsidR="006B4BE8" w14:paraId="62326F6C" w14:textId="77777777" w:rsidTr="00D37737">
        <w:tc>
          <w:tcPr>
            <w:tcW w:w="8046" w:type="dxa"/>
          </w:tcPr>
          <w:p w14:paraId="6EB88FE5" w14:textId="77777777" w:rsidR="006B4BE8" w:rsidRPr="00902CC5" w:rsidRDefault="006B4BE8" w:rsidP="00D37737">
            <w:pPr>
              <w:jc w:val="both"/>
              <w:rPr>
                <w:rFonts w:ascii="Times New Roman" w:hAnsi="Times New Roman"/>
                <w:sz w:val="24"/>
                <w:szCs w:val="24"/>
              </w:rPr>
            </w:pPr>
            <w:r>
              <w:rPr>
                <w:rFonts w:ascii="Times New Roman" w:hAnsi="Times New Roman"/>
                <w:sz w:val="24"/>
                <w:szCs w:val="24"/>
              </w:rPr>
              <w:t>Tabela 3 Instituições que Oferecem Atendimento em E</w:t>
            </w:r>
            <w:r w:rsidRPr="00902CC5">
              <w:rPr>
                <w:rFonts w:ascii="Times New Roman" w:hAnsi="Times New Roman"/>
                <w:sz w:val="24"/>
                <w:szCs w:val="24"/>
              </w:rPr>
              <w:t>du</w:t>
            </w:r>
            <w:r>
              <w:rPr>
                <w:rFonts w:ascii="Times New Roman" w:hAnsi="Times New Roman"/>
                <w:sz w:val="24"/>
                <w:szCs w:val="24"/>
              </w:rPr>
              <w:t>cação de Tempo I</w:t>
            </w:r>
            <w:r w:rsidRPr="00902CC5">
              <w:rPr>
                <w:rFonts w:ascii="Times New Roman" w:hAnsi="Times New Roman"/>
                <w:sz w:val="24"/>
                <w:szCs w:val="24"/>
              </w:rPr>
              <w:t>nte</w:t>
            </w:r>
            <w:r>
              <w:rPr>
                <w:rFonts w:ascii="Times New Roman" w:hAnsi="Times New Roman"/>
                <w:sz w:val="24"/>
                <w:szCs w:val="24"/>
              </w:rPr>
              <w:t>gral de 0 a 05 anos</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39754059"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20</w:t>
            </w:r>
          </w:p>
        </w:tc>
      </w:tr>
      <w:tr w:rsidR="006B4BE8" w14:paraId="0C14AA6F" w14:textId="77777777" w:rsidTr="00D37737">
        <w:tc>
          <w:tcPr>
            <w:tcW w:w="8046" w:type="dxa"/>
          </w:tcPr>
          <w:p w14:paraId="43E95AF3" w14:textId="77777777" w:rsidR="006B4BE8" w:rsidRPr="00902CC5" w:rsidRDefault="006B4BE8" w:rsidP="00D37737">
            <w:pPr>
              <w:jc w:val="both"/>
              <w:rPr>
                <w:rFonts w:ascii="Times New Roman" w:hAnsi="Times New Roman"/>
                <w:sz w:val="24"/>
                <w:szCs w:val="24"/>
              </w:rPr>
            </w:pPr>
            <w:r w:rsidRPr="00902CC5">
              <w:rPr>
                <w:rFonts w:ascii="Times New Roman" w:hAnsi="Times New Roman"/>
                <w:sz w:val="24"/>
                <w:szCs w:val="24"/>
              </w:rPr>
              <w:t>Tabela 4</w:t>
            </w:r>
            <w:r>
              <w:rPr>
                <w:rFonts w:ascii="Times New Roman" w:hAnsi="Times New Roman"/>
                <w:sz w:val="24"/>
                <w:szCs w:val="24"/>
              </w:rPr>
              <w:t xml:space="preserve"> </w:t>
            </w:r>
            <w:r w:rsidRPr="00902CC5">
              <w:rPr>
                <w:rFonts w:ascii="Times New Roman" w:hAnsi="Times New Roman"/>
                <w:sz w:val="24"/>
                <w:szCs w:val="24"/>
              </w:rPr>
              <w:t>Formação dos P</w:t>
            </w:r>
            <w:r w:rsidR="00D37737">
              <w:rPr>
                <w:rFonts w:ascii="Times New Roman" w:hAnsi="Times New Roman"/>
                <w:sz w:val="24"/>
                <w:szCs w:val="24"/>
              </w:rPr>
              <w:t>rofessores da Educação Infantil</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6A52F883"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21</w:t>
            </w:r>
          </w:p>
        </w:tc>
      </w:tr>
      <w:tr w:rsidR="006B4BE8" w14:paraId="45F03AFF" w14:textId="77777777" w:rsidTr="00D37737">
        <w:tc>
          <w:tcPr>
            <w:tcW w:w="8046" w:type="dxa"/>
          </w:tcPr>
          <w:p w14:paraId="0FDB2CEF" w14:textId="77777777" w:rsidR="006B4BE8" w:rsidRPr="00902CC5" w:rsidRDefault="006B4BE8" w:rsidP="00D37737">
            <w:pPr>
              <w:jc w:val="both"/>
              <w:rPr>
                <w:rFonts w:ascii="Times New Roman" w:hAnsi="Times New Roman"/>
                <w:sz w:val="24"/>
                <w:szCs w:val="24"/>
              </w:rPr>
            </w:pPr>
            <w:r w:rsidRPr="00902CC5">
              <w:rPr>
                <w:rFonts w:ascii="Times New Roman" w:hAnsi="Times New Roman"/>
                <w:sz w:val="24"/>
                <w:szCs w:val="24"/>
              </w:rPr>
              <w:t>Tabela</w:t>
            </w:r>
            <w:r>
              <w:rPr>
                <w:rFonts w:ascii="Times New Roman" w:hAnsi="Times New Roman"/>
                <w:sz w:val="24"/>
                <w:szCs w:val="24"/>
              </w:rPr>
              <w:t xml:space="preserve"> 5</w:t>
            </w:r>
            <w:r w:rsidRPr="00902CC5">
              <w:rPr>
                <w:rFonts w:ascii="Times New Roman" w:hAnsi="Times New Roman"/>
                <w:sz w:val="24"/>
                <w:szCs w:val="24"/>
              </w:rPr>
              <w:t xml:space="preserve"> Formação dos Profissionais de Apoio em Sala de A</w:t>
            </w:r>
            <w:r>
              <w:rPr>
                <w:rFonts w:ascii="Times New Roman" w:hAnsi="Times New Roman"/>
                <w:sz w:val="24"/>
                <w:szCs w:val="24"/>
              </w:rPr>
              <w:t>ula nas I</w:t>
            </w:r>
            <w:r w:rsidRPr="00902CC5">
              <w:rPr>
                <w:rFonts w:ascii="Times New Roman" w:hAnsi="Times New Roman"/>
                <w:sz w:val="24"/>
                <w:szCs w:val="24"/>
              </w:rPr>
              <w:t>nstitui</w:t>
            </w:r>
            <w:r>
              <w:rPr>
                <w:rFonts w:ascii="Times New Roman" w:hAnsi="Times New Roman"/>
                <w:sz w:val="24"/>
                <w:szCs w:val="24"/>
              </w:rPr>
              <w:t>ções de Ensino I</w:t>
            </w:r>
            <w:r w:rsidR="00D37737">
              <w:rPr>
                <w:rFonts w:ascii="Times New Roman" w:hAnsi="Times New Roman"/>
                <w:sz w:val="24"/>
                <w:szCs w:val="24"/>
              </w:rPr>
              <w:t>nfantil</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665780AC"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22</w:t>
            </w:r>
          </w:p>
        </w:tc>
      </w:tr>
      <w:tr w:rsidR="006B4BE8" w14:paraId="6BA73D67" w14:textId="77777777" w:rsidTr="00D37737">
        <w:tc>
          <w:tcPr>
            <w:tcW w:w="8046" w:type="dxa"/>
          </w:tcPr>
          <w:p w14:paraId="2C1433C9" w14:textId="77777777" w:rsidR="006B4BE8" w:rsidRPr="00902CC5" w:rsidRDefault="006B4BE8" w:rsidP="00D37737">
            <w:pPr>
              <w:jc w:val="both"/>
              <w:rPr>
                <w:rFonts w:ascii="Times New Roman" w:hAnsi="Times New Roman"/>
                <w:color w:val="000000"/>
                <w:sz w:val="24"/>
                <w:szCs w:val="24"/>
              </w:rPr>
            </w:pPr>
            <w:r>
              <w:rPr>
                <w:rFonts w:ascii="Times New Roman" w:hAnsi="Times New Roman"/>
                <w:sz w:val="24"/>
                <w:szCs w:val="24"/>
              </w:rPr>
              <w:t>Tabela 6</w:t>
            </w:r>
            <w:r w:rsidRPr="00902CC5">
              <w:rPr>
                <w:rFonts w:ascii="Times New Roman" w:hAnsi="Times New Roman"/>
                <w:sz w:val="24"/>
                <w:szCs w:val="24"/>
              </w:rPr>
              <w:t xml:space="preserve"> </w:t>
            </w:r>
            <w:r>
              <w:rPr>
                <w:rFonts w:ascii="Times New Roman" w:hAnsi="Times New Roman"/>
                <w:color w:val="000000"/>
                <w:sz w:val="24"/>
                <w:szCs w:val="24"/>
              </w:rPr>
              <w:t>Situação e Previsibilidade dos Espaços Físicos Para a Educação I</w:t>
            </w:r>
            <w:r w:rsidRPr="00902CC5">
              <w:rPr>
                <w:rFonts w:ascii="Times New Roman" w:hAnsi="Times New Roman"/>
                <w:color w:val="000000"/>
                <w:sz w:val="24"/>
                <w:szCs w:val="24"/>
              </w:rPr>
              <w:t>nfan</w:t>
            </w:r>
            <w:r>
              <w:rPr>
                <w:rFonts w:ascii="Times New Roman" w:hAnsi="Times New Roman"/>
                <w:color w:val="000000"/>
                <w:sz w:val="24"/>
                <w:szCs w:val="24"/>
              </w:rPr>
              <w:t>til</w:t>
            </w:r>
            <w:r w:rsidR="00D37737">
              <w:rPr>
                <w:rFonts w:ascii="Times New Roman" w:hAnsi="Times New Roman"/>
                <w:color w:val="000000"/>
                <w:sz w:val="24"/>
                <w:szCs w:val="24"/>
              </w:rPr>
              <w:t>...</w:t>
            </w:r>
            <w:r w:rsidR="003A550D">
              <w:rPr>
                <w:rFonts w:ascii="Times New Roman" w:hAnsi="Times New Roman"/>
                <w:color w:val="000000"/>
                <w:sz w:val="24"/>
                <w:szCs w:val="24"/>
              </w:rPr>
              <w:t>.</w:t>
            </w:r>
          </w:p>
        </w:tc>
        <w:tc>
          <w:tcPr>
            <w:tcW w:w="598" w:type="dxa"/>
          </w:tcPr>
          <w:p w14:paraId="1E13761F" w14:textId="77777777" w:rsidR="006B4BE8" w:rsidRPr="008303A8" w:rsidRDefault="008303A8" w:rsidP="00A64CD8">
            <w:pPr>
              <w:jc w:val="center"/>
              <w:rPr>
                <w:rFonts w:ascii="Times New Roman" w:hAnsi="Times New Roman" w:cs="Times New Roman"/>
                <w:sz w:val="24"/>
                <w:szCs w:val="24"/>
              </w:rPr>
            </w:pPr>
            <w:r w:rsidRPr="008303A8">
              <w:rPr>
                <w:rFonts w:ascii="Times New Roman" w:hAnsi="Times New Roman" w:cs="Times New Roman"/>
                <w:sz w:val="24"/>
                <w:szCs w:val="24"/>
              </w:rPr>
              <w:t>22</w:t>
            </w:r>
          </w:p>
        </w:tc>
      </w:tr>
      <w:tr w:rsidR="006B4BE8" w14:paraId="3286B736" w14:textId="77777777" w:rsidTr="00D37737">
        <w:tc>
          <w:tcPr>
            <w:tcW w:w="8046" w:type="dxa"/>
          </w:tcPr>
          <w:p w14:paraId="09EB96D3" w14:textId="77777777" w:rsidR="006B4BE8" w:rsidRPr="00902CC5" w:rsidRDefault="006B4BE8" w:rsidP="00D37737">
            <w:pPr>
              <w:jc w:val="both"/>
              <w:rPr>
                <w:rFonts w:ascii="Times New Roman" w:hAnsi="Times New Roman" w:cs="Times New Roman"/>
                <w:sz w:val="24"/>
                <w:szCs w:val="24"/>
              </w:rPr>
            </w:pPr>
            <w:r>
              <w:rPr>
                <w:rFonts w:ascii="Times New Roman" w:hAnsi="Times New Roman" w:cs="Times New Roman"/>
                <w:sz w:val="24"/>
                <w:szCs w:val="24"/>
              </w:rPr>
              <w:t>2.4 Ensino F</w:t>
            </w:r>
            <w:r w:rsidRPr="00902CC5">
              <w:rPr>
                <w:rFonts w:ascii="Times New Roman" w:hAnsi="Times New Roman" w:cs="Times New Roman"/>
                <w:sz w:val="24"/>
                <w:szCs w:val="24"/>
              </w:rPr>
              <w:t>undamental</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2E05E09D"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27</w:t>
            </w:r>
          </w:p>
        </w:tc>
      </w:tr>
      <w:tr w:rsidR="006B4BE8" w14:paraId="68A995D1" w14:textId="77777777" w:rsidTr="00D37737">
        <w:tc>
          <w:tcPr>
            <w:tcW w:w="8046" w:type="dxa"/>
          </w:tcPr>
          <w:p w14:paraId="752F53BA" w14:textId="77777777" w:rsidR="006B4BE8" w:rsidRPr="00902CC5" w:rsidRDefault="006B4BE8" w:rsidP="00D37737">
            <w:pPr>
              <w:jc w:val="both"/>
              <w:rPr>
                <w:rFonts w:ascii="Times New Roman" w:hAnsi="Times New Roman"/>
                <w:sz w:val="24"/>
                <w:szCs w:val="24"/>
              </w:rPr>
            </w:pPr>
            <w:r w:rsidRPr="00902CC5">
              <w:rPr>
                <w:rFonts w:ascii="Times New Roman" w:hAnsi="Times New Roman"/>
                <w:sz w:val="24"/>
                <w:szCs w:val="24"/>
              </w:rPr>
              <w:t xml:space="preserve">Tabela </w:t>
            </w:r>
            <w:r>
              <w:rPr>
                <w:rFonts w:ascii="Times New Roman" w:hAnsi="Times New Roman"/>
                <w:sz w:val="24"/>
                <w:szCs w:val="24"/>
              </w:rPr>
              <w:t>07</w:t>
            </w:r>
            <w:r w:rsidRPr="00902CC5">
              <w:rPr>
                <w:rFonts w:ascii="Times New Roman" w:hAnsi="Times New Roman"/>
                <w:sz w:val="24"/>
                <w:szCs w:val="24"/>
              </w:rPr>
              <w:t xml:space="preserve"> </w:t>
            </w:r>
            <w:r>
              <w:rPr>
                <w:rFonts w:ascii="Times New Roman" w:hAnsi="Times New Roman"/>
                <w:sz w:val="24"/>
                <w:szCs w:val="24"/>
              </w:rPr>
              <w:t>Total de Instituições</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33AC00DB"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27</w:t>
            </w:r>
          </w:p>
        </w:tc>
      </w:tr>
      <w:tr w:rsidR="006B4BE8" w14:paraId="469D0A32" w14:textId="77777777" w:rsidTr="00D37737">
        <w:tc>
          <w:tcPr>
            <w:tcW w:w="8046" w:type="dxa"/>
          </w:tcPr>
          <w:p w14:paraId="4CE55EF9" w14:textId="77777777" w:rsidR="006B4BE8" w:rsidRPr="00902CC5" w:rsidRDefault="006B4BE8" w:rsidP="00D37737">
            <w:pPr>
              <w:jc w:val="both"/>
              <w:rPr>
                <w:rFonts w:ascii="Times New Roman" w:hAnsi="Times New Roman"/>
                <w:sz w:val="24"/>
                <w:szCs w:val="24"/>
              </w:rPr>
            </w:pPr>
            <w:r>
              <w:rPr>
                <w:rFonts w:ascii="Times New Roman" w:hAnsi="Times New Roman"/>
                <w:sz w:val="24"/>
                <w:szCs w:val="24"/>
              </w:rPr>
              <w:t>Tabela 8 Número de Matrículas e Professores do Ensino Fundamental das R</w:t>
            </w:r>
            <w:r w:rsidRPr="00902CC5">
              <w:rPr>
                <w:rFonts w:ascii="Times New Roman" w:hAnsi="Times New Roman"/>
                <w:sz w:val="24"/>
                <w:szCs w:val="24"/>
              </w:rPr>
              <w:t>e</w:t>
            </w:r>
            <w:r>
              <w:rPr>
                <w:rFonts w:ascii="Times New Roman" w:hAnsi="Times New Roman"/>
                <w:sz w:val="24"/>
                <w:szCs w:val="24"/>
              </w:rPr>
              <w:t>des de Ensino do Município</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16794D74"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28</w:t>
            </w:r>
          </w:p>
        </w:tc>
      </w:tr>
      <w:tr w:rsidR="006B4BE8" w14:paraId="1C4D78BA" w14:textId="77777777" w:rsidTr="00D37737">
        <w:tc>
          <w:tcPr>
            <w:tcW w:w="8046" w:type="dxa"/>
          </w:tcPr>
          <w:p w14:paraId="119CFCB4" w14:textId="77777777" w:rsidR="006B4BE8" w:rsidRPr="00902CC5" w:rsidRDefault="006B4BE8" w:rsidP="00D37737">
            <w:pPr>
              <w:autoSpaceDE w:val="0"/>
              <w:autoSpaceDN w:val="0"/>
              <w:adjustRightInd w:val="0"/>
              <w:jc w:val="both"/>
              <w:rPr>
                <w:rFonts w:ascii="Times New Roman" w:hAnsi="Times New Roman"/>
                <w:sz w:val="24"/>
                <w:szCs w:val="24"/>
              </w:rPr>
            </w:pPr>
            <w:r w:rsidRPr="00902CC5">
              <w:rPr>
                <w:rFonts w:ascii="Times New Roman" w:hAnsi="Times New Roman"/>
                <w:sz w:val="24"/>
                <w:szCs w:val="24"/>
              </w:rPr>
              <w:t xml:space="preserve">Tabela </w:t>
            </w:r>
            <w:r>
              <w:rPr>
                <w:rFonts w:ascii="Times New Roman" w:hAnsi="Times New Roman"/>
                <w:sz w:val="24"/>
                <w:szCs w:val="24"/>
              </w:rPr>
              <w:t>9 Levantamento da Taxa de A</w:t>
            </w:r>
            <w:r w:rsidRPr="00902CC5">
              <w:rPr>
                <w:rFonts w:ascii="Times New Roman" w:hAnsi="Times New Roman"/>
                <w:sz w:val="24"/>
                <w:szCs w:val="24"/>
              </w:rPr>
              <w:t>prova</w:t>
            </w:r>
            <w:r>
              <w:rPr>
                <w:rFonts w:ascii="Times New Roman" w:hAnsi="Times New Roman"/>
                <w:sz w:val="24"/>
                <w:szCs w:val="24"/>
              </w:rPr>
              <w:t>ção/Reprovação do 1º ao 3º ano do Ensino Fundamental</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4E974561" w14:textId="77777777" w:rsidR="006B4BE8" w:rsidRPr="008303A8" w:rsidRDefault="00ED4729" w:rsidP="00A64CD8">
            <w:pPr>
              <w:jc w:val="center"/>
              <w:rPr>
                <w:rFonts w:ascii="Times New Roman" w:hAnsi="Times New Roman" w:cs="Times New Roman"/>
                <w:sz w:val="24"/>
                <w:szCs w:val="24"/>
              </w:rPr>
            </w:pPr>
            <w:r>
              <w:rPr>
                <w:rFonts w:ascii="Times New Roman" w:hAnsi="Times New Roman" w:cs="Times New Roman"/>
                <w:sz w:val="24"/>
                <w:szCs w:val="24"/>
              </w:rPr>
              <w:t>32</w:t>
            </w:r>
          </w:p>
        </w:tc>
      </w:tr>
      <w:tr w:rsidR="006B4BE8" w14:paraId="4F578C90" w14:textId="77777777" w:rsidTr="00D37737">
        <w:tc>
          <w:tcPr>
            <w:tcW w:w="8046" w:type="dxa"/>
          </w:tcPr>
          <w:p w14:paraId="631D2CEB" w14:textId="77777777" w:rsidR="006B4BE8" w:rsidRPr="00902CC5" w:rsidRDefault="006B4BE8" w:rsidP="00D37737">
            <w:pPr>
              <w:jc w:val="both"/>
              <w:rPr>
                <w:rFonts w:ascii="Times New Roman" w:hAnsi="Times New Roman"/>
                <w:sz w:val="24"/>
                <w:szCs w:val="24"/>
              </w:rPr>
            </w:pPr>
            <w:r w:rsidRPr="00902CC5">
              <w:rPr>
                <w:rFonts w:ascii="Times New Roman" w:hAnsi="Times New Roman"/>
                <w:sz w:val="24"/>
                <w:szCs w:val="24"/>
              </w:rPr>
              <w:t xml:space="preserve">Tabela </w:t>
            </w:r>
            <w:r>
              <w:rPr>
                <w:rFonts w:ascii="Times New Roman" w:hAnsi="Times New Roman"/>
                <w:sz w:val="24"/>
                <w:szCs w:val="24"/>
              </w:rPr>
              <w:t>10 Levantamento da T</w:t>
            </w:r>
            <w:r w:rsidRPr="00902CC5">
              <w:rPr>
                <w:rFonts w:ascii="Times New Roman" w:hAnsi="Times New Roman"/>
                <w:sz w:val="24"/>
                <w:szCs w:val="24"/>
              </w:rPr>
              <w:t xml:space="preserve">axa de </w:t>
            </w:r>
            <w:r>
              <w:rPr>
                <w:rFonts w:ascii="Times New Roman" w:hAnsi="Times New Roman"/>
                <w:sz w:val="24"/>
                <w:szCs w:val="24"/>
              </w:rPr>
              <w:t>A</w:t>
            </w:r>
            <w:r w:rsidRPr="00902CC5">
              <w:rPr>
                <w:rFonts w:ascii="Times New Roman" w:hAnsi="Times New Roman"/>
                <w:sz w:val="24"/>
                <w:szCs w:val="24"/>
              </w:rPr>
              <w:t>prova</w:t>
            </w:r>
            <w:r>
              <w:rPr>
                <w:rFonts w:ascii="Times New Roman" w:hAnsi="Times New Roman"/>
                <w:sz w:val="24"/>
                <w:szCs w:val="24"/>
              </w:rPr>
              <w:t>ção/Reprovação do 4º ao 6º ano do Ensino Fundamental</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715119CC"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32</w:t>
            </w:r>
          </w:p>
        </w:tc>
      </w:tr>
      <w:tr w:rsidR="006B4BE8" w14:paraId="47AAFBB5" w14:textId="77777777" w:rsidTr="00D37737">
        <w:tc>
          <w:tcPr>
            <w:tcW w:w="8046" w:type="dxa"/>
          </w:tcPr>
          <w:p w14:paraId="6CB8480D" w14:textId="77777777" w:rsidR="006B4BE8" w:rsidRPr="00902CC5" w:rsidRDefault="006B4BE8" w:rsidP="00D37737">
            <w:pPr>
              <w:jc w:val="both"/>
              <w:rPr>
                <w:rFonts w:ascii="Times New Roman" w:hAnsi="Times New Roman"/>
                <w:sz w:val="24"/>
                <w:szCs w:val="24"/>
              </w:rPr>
            </w:pPr>
            <w:r w:rsidRPr="00902CC5">
              <w:rPr>
                <w:rFonts w:ascii="Times New Roman" w:hAnsi="Times New Roman"/>
                <w:sz w:val="24"/>
                <w:szCs w:val="24"/>
              </w:rPr>
              <w:t xml:space="preserve">Tabela </w:t>
            </w:r>
            <w:r>
              <w:rPr>
                <w:rFonts w:ascii="Times New Roman" w:hAnsi="Times New Roman"/>
                <w:sz w:val="24"/>
                <w:szCs w:val="24"/>
              </w:rPr>
              <w:t>11 Levantamento da Taxa de A</w:t>
            </w:r>
            <w:r w:rsidRPr="00902CC5">
              <w:rPr>
                <w:rFonts w:ascii="Times New Roman" w:hAnsi="Times New Roman"/>
                <w:sz w:val="24"/>
                <w:szCs w:val="24"/>
              </w:rPr>
              <w:t>prova</w:t>
            </w:r>
            <w:r>
              <w:rPr>
                <w:rFonts w:ascii="Times New Roman" w:hAnsi="Times New Roman"/>
                <w:sz w:val="24"/>
                <w:szCs w:val="24"/>
              </w:rPr>
              <w:t>ção/Reprovação do 7º ao 9º ano do Ensino Fundamental</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74B10F75"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32</w:t>
            </w:r>
          </w:p>
        </w:tc>
      </w:tr>
      <w:tr w:rsidR="006B4BE8" w14:paraId="319EF807" w14:textId="77777777" w:rsidTr="00D37737">
        <w:tc>
          <w:tcPr>
            <w:tcW w:w="8046" w:type="dxa"/>
          </w:tcPr>
          <w:p w14:paraId="05872081" w14:textId="77777777" w:rsidR="006B4BE8" w:rsidRPr="00902CC5" w:rsidRDefault="006B4BE8" w:rsidP="00D37737">
            <w:pPr>
              <w:jc w:val="both"/>
              <w:rPr>
                <w:rFonts w:ascii="Times New Roman" w:hAnsi="Times New Roman"/>
                <w:sz w:val="24"/>
                <w:szCs w:val="24"/>
              </w:rPr>
            </w:pPr>
            <w:r>
              <w:rPr>
                <w:rFonts w:ascii="Times New Roman" w:hAnsi="Times New Roman"/>
                <w:sz w:val="24"/>
                <w:szCs w:val="24"/>
              </w:rPr>
              <w:t>Tabela 12 Levantamento do Percentual da T</w:t>
            </w:r>
            <w:r w:rsidRPr="00902CC5">
              <w:rPr>
                <w:rFonts w:ascii="Times New Roman" w:hAnsi="Times New Roman"/>
                <w:sz w:val="24"/>
                <w:szCs w:val="24"/>
              </w:rPr>
              <w:t>ax</w:t>
            </w:r>
            <w:r>
              <w:rPr>
                <w:rFonts w:ascii="Times New Roman" w:hAnsi="Times New Roman"/>
                <w:sz w:val="24"/>
                <w:szCs w:val="24"/>
              </w:rPr>
              <w:t>a de D</w:t>
            </w:r>
            <w:r w:rsidRPr="00902CC5">
              <w:rPr>
                <w:rFonts w:ascii="Times New Roman" w:hAnsi="Times New Roman"/>
                <w:sz w:val="24"/>
                <w:szCs w:val="24"/>
              </w:rPr>
              <w:t>is</w:t>
            </w:r>
            <w:r>
              <w:rPr>
                <w:rFonts w:ascii="Times New Roman" w:hAnsi="Times New Roman"/>
                <w:sz w:val="24"/>
                <w:szCs w:val="24"/>
              </w:rPr>
              <w:t>torção Idade/Ano: Ensino Fundamental</w:t>
            </w:r>
            <w:r w:rsidR="00D37737">
              <w:rPr>
                <w:rFonts w:ascii="Times New Roman" w:hAnsi="Times New Roman" w:cs="Times New Roman"/>
                <w:sz w:val="24"/>
                <w:szCs w:val="24"/>
              </w:rPr>
              <w:t>.............................................................................................................</w:t>
            </w:r>
            <w:r w:rsidR="003A550D">
              <w:rPr>
                <w:rFonts w:ascii="Times New Roman" w:hAnsi="Times New Roman" w:cs="Times New Roman"/>
                <w:sz w:val="24"/>
                <w:szCs w:val="24"/>
              </w:rPr>
              <w:t>....</w:t>
            </w:r>
          </w:p>
        </w:tc>
        <w:tc>
          <w:tcPr>
            <w:tcW w:w="598" w:type="dxa"/>
          </w:tcPr>
          <w:p w14:paraId="2BF6AEDC"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33</w:t>
            </w:r>
          </w:p>
        </w:tc>
      </w:tr>
      <w:tr w:rsidR="006B4BE8" w14:paraId="6177EFD3" w14:textId="77777777" w:rsidTr="00F00450">
        <w:tc>
          <w:tcPr>
            <w:tcW w:w="8046" w:type="dxa"/>
          </w:tcPr>
          <w:p w14:paraId="3A9DF0AC" w14:textId="77777777" w:rsidR="006B4BE8" w:rsidRPr="00902CC5" w:rsidRDefault="006B4BE8" w:rsidP="00D37737">
            <w:pPr>
              <w:jc w:val="both"/>
              <w:rPr>
                <w:rFonts w:ascii="Times New Roman" w:hAnsi="Times New Roman"/>
                <w:sz w:val="24"/>
                <w:szCs w:val="24"/>
              </w:rPr>
            </w:pPr>
            <w:r>
              <w:rPr>
                <w:rFonts w:ascii="Times New Roman" w:hAnsi="Times New Roman"/>
                <w:sz w:val="24"/>
                <w:szCs w:val="24"/>
              </w:rPr>
              <w:t>Tabela 13 Levantamento do Percentual da Taxa de Abandono: Ensino F</w:t>
            </w:r>
            <w:r w:rsidRPr="00902CC5">
              <w:rPr>
                <w:rFonts w:ascii="Times New Roman" w:hAnsi="Times New Roman"/>
                <w:sz w:val="24"/>
                <w:szCs w:val="24"/>
              </w:rPr>
              <w:t>undamen</w:t>
            </w:r>
            <w:r>
              <w:rPr>
                <w:rFonts w:ascii="Times New Roman" w:hAnsi="Times New Roman"/>
                <w:sz w:val="24"/>
                <w:szCs w:val="24"/>
              </w:rPr>
              <w:t>tal</w:t>
            </w:r>
            <w:r w:rsidR="00D37737">
              <w:rPr>
                <w:rFonts w:ascii="Times New Roman" w:hAnsi="Times New Roman" w:cs="Times New Roman"/>
                <w:sz w:val="24"/>
                <w:szCs w:val="24"/>
              </w:rPr>
              <w:t>................................................................... ...................................</w:t>
            </w:r>
            <w:r w:rsidR="004133B8">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vAlign w:val="center"/>
          </w:tcPr>
          <w:p w14:paraId="5826BEF0" w14:textId="77777777" w:rsidR="006B4BE8" w:rsidRPr="008303A8" w:rsidRDefault="007A49FB" w:rsidP="00F00450">
            <w:pPr>
              <w:rPr>
                <w:rFonts w:ascii="Times New Roman" w:hAnsi="Times New Roman" w:cs="Times New Roman"/>
                <w:sz w:val="24"/>
                <w:szCs w:val="24"/>
              </w:rPr>
            </w:pPr>
            <w:r>
              <w:rPr>
                <w:rFonts w:ascii="Times New Roman" w:hAnsi="Times New Roman" w:cs="Times New Roman"/>
                <w:sz w:val="24"/>
                <w:szCs w:val="24"/>
              </w:rPr>
              <w:t>34</w:t>
            </w:r>
          </w:p>
        </w:tc>
      </w:tr>
      <w:tr w:rsidR="006B4BE8" w14:paraId="2FF299DB" w14:textId="77777777" w:rsidTr="00D37737">
        <w:tc>
          <w:tcPr>
            <w:tcW w:w="8046" w:type="dxa"/>
          </w:tcPr>
          <w:p w14:paraId="51386E68" w14:textId="77777777" w:rsidR="006B4BE8" w:rsidRPr="00902CC5" w:rsidRDefault="006B4BE8" w:rsidP="00D37737">
            <w:pPr>
              <w:jc w:val="both"/>
              <w:rPr>
                <w:rFonts w:ascii="Times New Roman" w:hAnsi="Times New Roman"/>
                <w:sz w:val="24"/>
                <w:szCs w:val="24"/>
              </w:rPr>
            </w:pPr>
            <w:r>
              <w:rPr>
                <w:rFonts w:ascii="Times New Roman" w:hAnsi="Times New Roman" w:cs="Times New Roman"/>
                <w:color w:val="1B1B1B"/>
                <w:sz w:val="24"/>
                <w:szCs w:val="24"/>
                <w:shd w:val="clear" w:color="auto" w:fill="FFFFFF"/>
              </w:rPr>
              <w:t>Tabela 14</w:t>
            </w:r>
            <w:r>
              <w:rPr>
                <w:rFonts w:ascii="Times New Roman" w:hAnsi="Times New Roman"/>
                <w:sz w:val="24"/>
                <w:szCs w:val="24"/>
              </w:rPr>
              <w:t xml:space="preserve"> IDEB</w:t>
            </w:r>
            <w:r w:rsidRPr="00902CC5">
              <w:rPr>
                <w:rFonts w:ascii="Times New Roman" w:hAnsi="Times New Roman"/>
                <w:sz w:val="24"/>
                <w:szCs w:val="24"/>
              </w:rPr>
              <w:t xml:space="preserve"> (índice de dese</w:t>
            </w:r>
            <w:r>
              <w:rPr>
                <w:rFonts w:ascii="Times New Roman" w:hAnsi="Times New Roman"/>
                <w:sz w:val="24"/>
                <w:szCs w:val="24"/>
              </w:rPr>
              <w:t xml:space="preserve">nvolvimento da educação </w:t>
            </w:r>
            <w:r w:rsidR="00D37737">
              <w:rPr>
                <w:rFonts w:ascii="Times New Roman" w:hAnsi="Times New Roman"/>
                <w:sz w:val="24"/>
                <w:szCs w:val="24"/>
              </w:rPr>
              <w:t>básica) ...........................</w:t>
            </w:r>
            <w:r w:rsidR="00493FB9">
              <w:rPr>
                <w:rFonts w:ascii="Times New Roman" w:hAnsi="Times New Roman"/>
                <w:sz w:val="24"/>
                <w:szCs w:val="24"/>
              </w:rPr>
              <w:t>.</w:t>
            </w:r>
          </w:p>
        </w:tc>
        <w:tc>
          <w:tcPr>
            <w:tcW w:w="598" w:type="dxa"/>
          </w:tcPr>
          <w:p w14:paraId="7CF0762D"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35</w:t>
            </w:r>
          </w:p>
        </w:tc>
      </w:tr>
      <w:tr w:rsidR="006B4BE8" w14:paraId="6BFA94F1" w14:textId="77777777" w:rsidTr="00D37737">
        <w:tc>
          <w:tcPr>
            <w:tcW w:w="8046" w:type="dxa"/>
          </w:tcPr>
          <w:p w14:paraId="090523A1" w14:textId="77777777" w:rsidR="006B4BE8" w:rsidRPr="00902CC5" w:rsidRDefault="006B4BE8" w:rsidP="00D37737">
            <w:pPr>
              <w:jc w:val="both"/>
              <w:rPr>
                <w:rFonts w:ascii="Times New Roman" w:hAnsi="Times New Roman"/>
                <w:sz w:val="24"/>
                <w:szCs w:val="24"/>
              </w:rPr>
            </w:pPr>
            <w:r>
              <w:rPr>
                <w:rFonts w:ascii="Times New Roman" w:hAnsi="Times New Roman"/>
                <w:sz w:val="24"/>
                <w:szCs w:val="24"/>
              </w:rPr>
              <w:t>Tabela 15 Metas Projetadas do IDEB</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25348C64"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36</w:t>
            </w:r>
          </w:p>
        </w:tc>
      </w:tr>
      <w:tr w:rsidR="006B4BE8" w14:paraId="24731F5D" w14:textId="77777777" w:rsidTr="00D37737">
        <w:tc>
          <w:tcPr>
            <w:tcW w:w="8046" w:type="dxa"/>
          </w:tcPr>
          <w:p w14:paraId="0730DFBC" w14:textId="77777777" w:rsidR="006B4BE8" w:rsidRPr="00902CC5" w:rsidRDefault="006B4BE8" w:rsidP="00D37737">
            <w:pPr>
              <w:ind w:right="-31"/>
              <w:jc w:val="both"/>
              <w:rPr>
                <w:rFonts w:ascii="Times New Roman" w:hAnsi="Times New Roman"/>
                <w:sz w:val="24"/>
                <w:szCs w:val="24"/>
              </w:rPr>
            </w:pPr>
            <w:r>
              <w:rPr>
                <w:rFonts w:ascii="Times New Roman" w:hAnsi="Times New Roman"/>
                <w:sz w:val="24"/>
                <w:szCs w:val="24"/>
              </w:rPr>
              <w:t>Tabela 16 Proficiência</w:t>
            </w:r>
            <w:r w:rsidR="00D37737">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tcPr>
          <w:p w14:paraId="7903DE46"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36</w:t>
            </w:r>
          </w:p>
        </w:tc>
      </w:tr>
      <w:tr w:rsidR="006B4BE8" w14:paraId="17587624" w14:textId="77777777" w:rsidTr="00F00450">
        <w:tc>
          <w:tcPr>
            <w:tcW w:w="8046" w:type="dxa"/>
          </w:tcPr>
          <w:p w14:paraId="6F86F70B" w14:textId="77777777" w:rsidR="006B4BE8" w:rsidRPr="00902CC5" w:rsidRDefault="006B4BE8" w:rsidP="00D37737">
            <w:pPr>
              <w:jc w:val="both"/>
              <w:rPr>
                <w:rFonts w:ascii="Times New Roman" w:hAnsi="Times New Roman"/>
                <w:sz w:val="24"/>
                <w:szCs w:val="24"/>
              </w:rPr>
            </w:pPr>
            <w:r>
              <w:rPr>
                <w:rFonts w:ascii="Times New Roman" w:hAnsi="Times New Roman"/>
                <w:sz w:val="24"/>
                <w:szCs w:val="24"/>
              </w:rPr>
              <w:t>Tabela 17 Instituições que Oferecem Atendimento em E</w:t>
            </w:r>
            <w:r w:rsidRPr="00902CC5">
              <w:rPr>
                <w:rFonts w:ascii="Times New Roman" w:hAnsi="Times New Roman"/>
                <w:sz w:val="24"/>
                <w:szCs w:val="24"/>
              </w:rPr>
              <w:t>ducaçã</w:t>
            </w:r>
            <w:r>
              <w:rPr>
                <w:rFonts w:ascii="Times New Roman" w:hAnsi="Times New Roman"/>
                <w:sz w:val="24"/>
                <w:szCs w:val="24"/>
              </w:rPr>
              <w:t>o de Tempo I</w:t>
            </w:r>
            <w:r w:rsidRPr="00902CC5">
              <w:rPr>
                <w:rFonts w:ascii="Times New Roman" w:hAnsi="Times New Roman"/>
                <w:sz w:val="24"/>
                <w:szCs w:val="24"/>
              </w:rPr>
              <w:t>nte</w:t>
            </w:r>
            <w:r>
              <w:rPr>
                <w:rFonts w:ascii="Times New Roman" w:hAnsi="Times New Roman"/>
                <w:sz w:val="24"/>
                <w:szCs w:val="24"/>
              </w:rPr>
              <w:t>gral no Ensino Fundamental</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vAlign w:val="center"/>
          </w:tcPr>
          <w:p w14:paraId="27C04D0B" w14:textId="77777777" w:rsidR="006B4BE8" w:rsidRPr="008303A8" w:rsidRDefault="00612E6B" w:rsidP="00F00450">
            <w:pPr>
              <w:rPr>
                <w:rFonts w:ascii="Times New Roman" w:hAnsi="Times New Roman" w:cs="Times New Roman"/>
                <w:sz w:val="24"/>
                <w:szCs w:val="24"/>
              </w:rPr>
            </w:pPr>
            <w:r>
              <w:rPr>
                <w:rFonts w:ascii="Times New Roman" w:hAnsi="Times New Roman" w:cs="Times New Roman"/>
                <w:sz w:val="24"/>
                <w:szCs w:val="24"/>
              </w:rPr>
              <w:t>37</w:t>
            </w:r>
          </w:p>
        </w:tc>
      </w:tr>
      <w:tr w:rsidR="006B4BE8" w14:paraId="12F5807C" w14:textId="77777777" w:rsidTr="00D37737">
        <w:tc>
          <w:tcPr>
            <w:tcW w:w="8046" w:type="dxa"/>
          </w:tcPr>
          <w:p w14:paraId="37B90012" w14:textId="77777777" w:rsidR="006B4BE8" w:rsidRPr="00902CC5" w:rsidRDefault="006B4BE8" w:rsidP="00D37737">
            <w:pPr>
              <w:jc w:val="both"/>
              <w:rPr>
                <w:rFonts w:ascii="Times New Roman" w:hAnsi="Times New Roman"/>
                <w:sz w:val="24"/>
                <w:szCs w:val="24"/>
              </w:rPr>
            </w:pPr>
            <w:r>
              <w:rPr>
                <w:rFonts w:ascii="Times New Roman" w:hAnsi="Times New Roman"/>
                <w:sz w:val="24"/>
                <w:szCs w:val="24"/>
              </w:rPr>
              <w:t>2.5 Formação Profissional</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4F4486D5"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38</w:t>
            </w:r>
          </w:p>
        </w:tc>
      </w:tr>
      <w:tr w:rsidR="006B4BE8" w14:paraId="55E7AFBB" w14:textId="77777777" w:rsidTr="00D37737">
        <w:tc>
          <w:tcPr>
            <w:tcW w:w="8046" w:type="dxa"/>
          </w:tcPr>
          <w:p w14:paraId="6F4EC61F" w14:textId="77777777" w:rsidR="006B4BE8" w:rsidRPr="00902CC5" w:rsidRDefault="006B4BE8" w:rsidP="00D37737">
            <w:pPr>
              <w:jc w:val="both"/>
              <w:rPr>
                <w:rFonts w:ascii="Times New Roman" w:hAnsi="Times New Roman"/>
                <w:sz w:val="24"/>
                <w:szCs w:val="24"/>
              </w:rPr>
            </w:pPr>
            <w:r>
              <w:rPr>
                <w:rFonts w:ascii="Times New Roman" w:hAnsi="Times New Roman"/>
                <w:sz w:val="24"/>
                <w:szCs w:val="24"/>
              </w:rPr>
              <w:t>Tabela 18 Quadro de Formação dos Professores das R</w:t>
            </w:r>
            <w:r w:rsidRPr="00902CC5">
              <w:rPr>
                <w:rFonts w:ascii="Times New Roman" w:hAnsi="Times New Roman"/>
                <w:sz w:val="24"/>
                <w:szCs w:val="24"/>
              </w:rPr>
              <w:t>e</w:t>
            </w:r>
            <w:r>
              <w:rPr>
                <w:rFonts w:ascii="Times New Roman" w:hAnsi="Times New Roman"/>
                <w:sz w:val="24"/>
                <w:szCs w:val="24"/>
              </w:rPr>
              <w:t>des de Ensino do M</w:t>
            </w:r>
            <w:r w:rsidRPr="00902CC5">
              <w:rPr>
                <w:rFonts w:ascii="Times New Roman" w:hAnsi="Times New Roman"/>
                <w:sz w:val="24"/>
                <w:szCs w:val="24"/>
              </w:rPr>
              <w:t>unicí</w:t>
            </w:r>
            <w:r>
              <w:rPr>
                <w:rFonts w:ascii="Times New Roman" w:hAnsi="Times New Roman"/>
                <w:sz w:val="24"/>
                <w:szCs w:val="24"/>
              </w:rPr>
              <w:t>pio</w:t>
            </w:r>
          </w:p>
        </w:tc>
        <w:tc>
          <w:tcPr>
            <w:tcW w:w="598" w:type="dxa"/>
          </w:tcPr>
          <w:p w14:paraId="3C13927E" w14:textId="77777777" w:rsidR="006B4BE8" w:rsidRPr="008303A8" w:rsidRDefault="00ED4729" w:rsidP="00A64CD8">
            <w:pPr>
              <w:jc w:val="center"/>
              <w:rPr>
                <w:rFonts w:ascii="Times New Roman" w:hAnsi="Times New Roman" w:cs="Times New Roman"/>
                <w:sz w:val="24"/>
                <w:szCs w:val="24"/>
              </w:rPr>
            </w:pPr>
            <w:r>
              <w:rPr>
                <w:rFonts w:ascii="Times New Roman" w:hAnsi="Times New Roman" w:cs="Times New Roman"/>
                <w:sz w:val="24"/>
                <w:szCs w:val="24"/>
              </w:rPr>
              <w:t>39</w:t>
            </w:r>
          </w:p>
        </w:tc>
      </w:tr>
      <w:tr w:rsidR="006B4BE8" w14:paraId="0F724476" w14:textId="77777777" w:rsidTr="00D37737">
        <w:tc>
          <w:tcPr>
            <w:tcW w:w="8046" w:type="dxa"/>
          </w:tcPr>
          <w:p w14:paraId="344D8F79" w14:textId="77777777" w:rsidR="006B4BE8" w:rsidRPr="00902CC5" w:rsidRDefault="006B4BE8" w:rsidP="00D37737">
            <w:pPr>
              <w:jc w:val="both"/>
              <w:rPr>
                <w:rFonts w:ascii="Times New Roman" w:hAnsi="Times New Roman"/>
                <w:color w:val="000000"/>
                <w:sz w:val="24"/>
                <w:szCs w:val="24"/>
              </w:rPr>
            </w:pPr>
            <w:r>
              <w:rPr>
                <w:rFonts w:ascii="Times New Roman" w:hAnsi="Times New Roman"/>
                <w:color w:val="000000"/>
                <w:sz w:val="24"/>
                <w:szCs w:val="24"/>
              </w:rPr>
              <w:t>Tabela 19 Situação e Previsibilidade dos Espaços F</w:t>
            </w:r>
            <w:r w:rsidRPr="00902CC5">
              <w:rPr>
                <w:rFonts w:ascii="Times New Roman" w:hAnsi="Times New Roman"/>
                <w:color w:val="000000"/>
                <w:sz w:val="24"/>
                <w:szCs w:val="24"/>
              </w:rPr>
              <w:t>ísi</w:t>
            </w:r>
            <w:r>
              <w:rPr>
                <w:rFonts w:ascii="Times New Roman" w:hAnsi="Times New Roman"/>
                <w:color w:val="000000"/>
                <w:sz w:val="24"/>
                <w:szCs w:val="24"/>
              </w:rPr>
              <w:t>cos para o Ensino F</w:t>
            </w:r>
            <w:r w:rsidRPr="00902CC5">
              <w:rPr>
                <w:rFonts w:ascii="Times New Roman" w:hAnsi="Times New Roman"/>
                <w:color w:val="000000"/>
                <w:sz w:val="24"/>
                <w:szCs w:val="24"/>
              </w:rPr>
              <w:t>unda</w:t>
            </w:r>
            <w:r>
              <w:rPr>
                <w:rFonts w:ascii="Times New Roman" w:hAnsi="Times New Roman"/>
                <w:color w:val="000000"/>
                <w:sz w:val="24"/>
                <w:szCs w:val="24"/>
              </w:rPr>
              <w:t>mental</w:t>
            </w:r>
            <w:r w:rsidR="00D37737">
              <w:rPr>
                <w:rFonts w:ascii="Times New Roman" w:hAnsi="Times New Roman" w:cs="Times New Roman"/>
                <w:sz w:val="24"/>
                <w:szCs w:val="24"/>
              </w:rPr>
              <w:t>.......................................................................................</w:t>
            </w:r>
            <w:r w:rsidR="004133B8">
              <w:rPr>
                <w:rFonts w:ascii="Times New Roman" w:hAnsi="Times New Roman" w:cs="Times New Roman"/>
                <w:sz w:val="24"/>
                <w:szCs w:val="24"/>
              </w:rPr>
              <w:t>..........................</w:t>
            </w:r>
          </w:p>
        </w:tc>
        <w:tc>
          <w:tcPr>
            <w:tcW w:w="598" w:type="dxa"/>
          </w:tcPr>
          <w:p w14:paraId="1E85D612"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39</w:t>
            </w:r>
          </w:p>
        </w:tc>
      </w:tr>
      <w:tr w:rsidR="006B4BE8" w14:paraId="42EAB77A" w14:textId="77777777" w:rsidTr="00D37737">
        <w:tc>
          <w:tcPr>
            <w:tcW w:w="8046" w:type="dxa"/>
          </w:tcPr>
          <w:p w14:paraId="2DB92721" w14:textId="77777777" w:rsidR="006B4BE8" w:rsidRPr="00902CC5" w:rsidRDefault="006B4BE8" w:rsidP="00D37737">
            <w:pPr>
              <w:jc w:val="both"/>
              <w:rPr>
                <w:rFonts w:ascii="Times New Roman" w:hAnsi="Times New Roman" w:cs="Times New Roman"/>
                <w:sz w:val="24"/>
                <w:szCs w:val="24"/>
              </w:rPr>
            </w:pPr>
            <w:r>
              <w:rPr>
                <w:rFonts w:ascii="Times New Roman" w:hAnsi="Times New Roman" w:cs="Times New Roman"/>
                <w:sz w:val="24"/>
                <w:szCs w:val="24"/>
              </w:rPr>
              <w:t>2.8 Ensino Médio</w:t>
            </w:r>
            <w:r w:rsidR="00D37737">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tcPr>
          <w:p w14:paraId="331EE2AC"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43</w:t>
            </w:r>
          </w:p>
        </w:tc>
      </w:tr>
      <w:tr w:rsidR="006B4BE8" w14:paraId="7F68CF83" w14:textId="77777777" w:rsidTr="00D37737">
        <w:tc>
          <w:tcPr>
            <w:tcW w:w="8046" w:type="dxa"/>
          </w:tcPr>
          <w:p w14:paraId="418D98BD" w14:textId="77777777" w:rsidR="006B4BE8" w:rsidRPr="00902CC5" w:rsidRDefault="006B4BE8" w:rsidP="00D37737">
            <w:pPr>
              <w:jc w:val="both"/>
              <w:rPr>
                <w:rFonts w:ascii="Times New Roman" w:hAnsi="Times New Roman" w:cs="Times New Roman"/>
                <w:sz w:val="24"/>
                <w:szCs w:val="24"/>
              </w:rPr>
            </w:pPr>
            <w:r w:rsidRPr="00902CC5">
              <w:rPr>
                <w:rFonts w:ascii="Times New Roman" w:hAnsi="Times New Roman" w:cs="Times New Roman"/>
                <w:sz w:val="24"/>
                <w:szCs w:val="24"/>
              </w:rPr>
              <w:t xml:space="preserve">Tabela </w:t>
            </w:r>
            <w:r>
              <w:rPr>
                <w:rFonts w:ascii="Times New Roman" w:hAnsi="Times New Roman" w:cs="Times New Roman"/>
                <w:sz w:val="24"/>
                <w:szCs w:val="24"/>
              </w:rPr>
              <w:t>20 Total de Instituições</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70296732"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43</w:t>
            </w:r>
          </w:p>
        </w:tc>
      </w:tr>
      <w:tr w:rsidR="006B4BE8" w14:paraId="74BCD835" w14:textId="77777777" w:rsidTr="00D37737">
        <w:tc>
          <w:tcPr>
            <w:tcW w:w="8046" w:type="dxa"/>
          </w:tcPr>
          <w:p w14:paraId="72EDD996" w14:textId="77777777" w:rsidR="006B4BE8" w:rsidRPr="00902CC5" w:rsidRDefault="006B4BE8" w:rsidP="00D37737">
            <w:pPr>
              <w:jc w:val="both"/>
              <w:rPr>
                <w:rFonts w:ascii="Times New Roman" w:hAnsi="Times New Roman" w:cs="Times New Roman"/>
                <w:sz w:val="24"/>
                <w:szCs w:val="24"/>
              </w:rPr>
            </w:pPr>
            <w:r>
              <w:rPr>
                <w:rFonts w:ascii="Times New Roman" w:hAnsi="Times New Roman" w:cs="Times New Roman"/>
                <w:sz w:val="24"/>
                <w:szCs w:val="24"/>
              </w:rPr>
              <w:t>Tabela 21 Número de Matrículas e Professores do Ensino Médio das Redes de Ensino no Município</w:t>
            </w:r>
            <w:r w:rsidR="00D37737">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tcPr>
          <w:p w14:paraId="29C13938"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44</w:t>
            </w:r>
          </w:p>
        </w:tc>
      </w:tr>
      <w:tr w:rsidR="006B4BE8" w14:paraId="3C4CAA44" w14:textId="77777777" w:rsidTr="00D37737">
        <w:tc>
          <w:tcPr>
            <w:tcW w:w="8046" w:type="dxa"/>
          </w:tcPr>
          <w:p w14:paraId="0BBF524F" w14:textId="77777777" w:rsidR="006B4BE8" w:rsidRPr="00902CC5" w:rsidRDefault="006B4BE8" w:rsidP="00D37737">
            <w:pPr>
              <w:jc w:val="both"/>
              <w:rPr>
                <w:rFonts w:ascii="Times New Roman" w:hAnsi="Times New Roman" w:cs="Times New Roman"/>
                <w:sz w:val="24"/>
                <w:szCs w:val="24"/>
              </w:rPr>
            </w:pPr>
            <w:r>
              <w:rPr>
                <w:rFonts w:ascii="Times New Roman" w:hAnsi="Times New Roman" w:cs="Times New Roman"/>
                <w:sz w:val="24"/>
                <w:szCs w:val="24"/>
              </w:rPr>
              <w:t>Tabela 22 Levantamento da Taxa de A</w:t>
            </w:r>
            <w:r w:rsidRPr="00902CC5">
              <w:rPr>
                <w:rFonts w:ascii="Times New Roman" w:hAnsi="Times New Roman" w:cs="Times New Roman"/>
                <w:sz w:val="24"/>
                <w:szCs w:val="24"/>
              </w:rPr>
              <w:t>prova</w:t>
            </w:r>
            <w:r>
              <w:rPr>
                <w:rFonts w:ascii="Times New Roman" w:hAnsi="Times New Roman" w:cs="Times New Roman"/>
                <w:sz w:val="24"/>
                <w:szCs w:val="24"/>
              </w:rPr>
              <w:t>ção/Reprovação do Ensino M</w:t>
            </w:r>
            <w:r w:rsidRPr="00902CC5">
              <w:rPr>
                <w:rFonts w:ascii="Times New Roman" w:hAnsi="Times New Roman" w:cs="Times New Roman"/>
                <w:sz w:val="24"/>
                <w:szCs w:val="24"/>
              </w:rPr>
              <w:t>édio</w:t>
            </w:r>
            <w:r w:rsidR="00D37737">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tcPr>
          <w:p w14:paraId="45C5474A"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46</w:t>
            </w:r>
          </w:p>
        </w:tc>
      </w:tr>
      <w:tr w:rsidR="006B4BE8" w14:paraId="5B5B6EF8" w14:textId="77777777" w:rsidTr="00D37737">
        <w:tc>
          <w:tcPr>
            <w:tcW w:w="8046" w:type="dxa"/>
          </w:tcPr>
          <w:p w14:paraId="642CB803" w14:textId="77777777" w:rsidR="006B4BE8" w:rsidRPr="00902CC5" w:rsidRDefault="006B4BE8" w:rsidP="00D37737">
            <w:pPr>
              <w:jc w:val="both"/>
              <w:rPr>
                <w:rFonts w:ascii="Times New Roman" w:hAnsi="Times New Roman" w:cs="Times New Roman"/>
                <w:sz w:val="24"/>
                <w:szCs w:val="24"/>
              </w:rPr>
            </w:pPr>
            <w:r>
              <w:rPr>
                <w:rFonts w:ascii="Times New Roman" w:hAnsi="Times New Roman" w:cs="Times New Roman"/>
                <w:sz w:val="24"/>
                <w:szCs w:val="24"/>
              </w:rPr>
              <w:t>Tabela 23 L</w:t>
            </w:r>
            <w:r w:rsidRPr="00902CC5">
              <w:rPr>
                <w:rFonts w:ascii="Times New Roman" w:hAnsi="Times New Roman" w:cs="Times New Roman"/>
                <w:sz w:val="24"/>
                <w:szCs w:val="24"/>
              </w:rPr>
              <w:t>evanta</w:t>
            </w:r>
            <w:r>
              <w:rPr>
                <w:rFonts w:ascii="Times New Roman" w:hAnsi="Times New Roman" w:cs="Times New Roman"/>
                <w:sz w:val="24"/>
                <w:szCs w:val="24"/>
              </w:rPr>
              <w:t>mento do Percentual da Taxa de A</w:t>
            </w:r>
            <w:r w:rsidRPr="00902CC5">
              <w:rPr>
                <w:rFonts w:ascii="Times New Roman" w:hAnsi="Times New Roman" w:cs="Times New Roman"/>
                <w:sz w:val="24"/>
                <w:szCs w:val="24"/>
              </w:rPr>
              <w:t>bandono</w:t>
            </w:r>
            <w:r>
              <w:rPr>
                <w:rFonts w:ascii="Times New Roman" w:hAnsi="Times New Roman" w:cs="Times New Roman"/>
                <w:sz w:val="24"/>
                <w:szCs w:val="24"/>
              </w:rPr>
              <w:t>: Ensino Médio</w:t>
            </w:r>
            <w:r w:rsidR="00D37737">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tcPr>
          <w:p w14:paraId="229C259B"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46</w:t>
            </w:r>
          </w:p>
        </w:tc>
      </w:tr>
      <w:tr w:rsidR="006B4BE8" w14:paraId="5511C953" w14:textId="77777777" w:rsidTr="00F00450">
        <w:tc>
          <w:tcPr>
            <w:tcW w:w="8046" w:type="dxa"/>
          </w:tcPr>
          <w:p w14:paraId="5DBCFAC1" w14:textId="77777777" w:rsidR="006B4BE8" w:rsidRPr="00902CC5" w:rsidRDefault="006B4BE8" w:rsidP="00D37737">
            <w:pPr>
              <w:jc w:val="both"/>
              <w:rPr>
                <w:rFonts w:ascii="Times New Roman" w:hAnsi="Times New Roman" w:cs="Times New Roman"/>
                <w:sz w:val="24"/>
                <w:szCs w:val="24"/>
              </w:rPr>
            </w:pPr>
            <w:r>
              <w:rPr>
                <w:rFonts w:ascii="Times New Roman" w:hAnsi="Times New Roman" w:cs="Times New Roman"/>
                <w:sz w:val="24"/>
                <w:szCs w:val="24"/>
              </w:rPr>
              <w:t>Tabela 24 Instituições que Oferecem Atendimento em Educação de Tempo I</w:t>
            </w:r>
            <w:r w:rsidRPr="00902CC5">
              <w:rPr>
                <w:rFonts w:ascii="Times New Roman" w:hAnsi="Times New Roman" w:cs="Times New Roman"/>
                <w:sz w:val="24"/>
                <w:szCs w:val="24"/>
              </w:rPr>
              <w:t>nte</w:t>
            </w:r>
            <w:r>
              <w:rPr>
                <w:rFonts w:ascii="Times New Roman" w:hAnsi="Times New Roman" w:cs="Times New Roman"/>
                <w:sz w:val="24"/>
                <w:szCs w:val="24"/>
              </w:rPr>
              <w:t>gral no Ensino Médio</w:t>
            </w:r>
            <w:r w:rsidR="00D37737">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vAlign w:val="center"/>
          </w:tcPr>
          <w:p w14:paraId="35ECB613" w14:textId="77777777" w:rsidR="006B4BE8" w:rsidRPr="008303A8" w:rsidRDefault="00612E6B" w:rsidP="00F00450">
            <w:pPr>
              <w:rPr>
                <w:rFonts w:ascii="Times New Roman" w:hAnsi="Times New Roman" w:cs="Times New Roman"/>
                <w:sz w:val="24"/>
                <w:szCs w:val="24"/>
              </w:rPr>
            </w:pPr>
            <w:r>
              <w:rPr>
                <w:rFonts w:ascii="Times New Roman" w:hAnsi="Times New Roman" w:cs="Times New Roman"/>
                <w:sz w:val="24"/>
                <w:szCs w:val="24"/>
              </w:rPr>
              <w:t>48</w:t>
            </w:r>
          </w:p>
        </w:tc>
      </w:tr>
      <w:tr w:rsidR="006B4BE8" w14:paraId="18B1BB3D" w14:textId="77777777" w:rsidTr="00D37737">
        <w:tc>
          <w:tcPr>
            <w:tcW w:w="8046" w:type="dxa"/>
          </w:tcPr>
          <w:p w14:paraId="26654780" w14:textId="77777777" w:rsidR="006B4BE8" w:rsidRPr="00902CC5" w:rsidRDefault="006B4BE8" w:rsidP="00D37737">
            <w:pPr>
              <w:jc w:val="both"/>
              <w:rPr>
                <w:rFonts w:ascii="Times New Roman" w:hAnsi="Times New Roman" w:cs="Times New Roman"/>
                <w:sz w:val="24"/>
                <w:szCs w:val="24"/>
              </w:rPr>
            </w:pPr>
            <w:r>
              <w:rPr>
                <w:rFonts w:ascii="Times New Roman" w:hAnsi="Times New Roman" w:cs="Times New Roman"/>
                <w:sz w:val="24"/>
                <w:szCs w:val="24"/>
              </w:rPr>
              <w:lastRenderedPageBreak/>
              <w:t>Tabela 25 Formação dos Professores</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1674C4E1"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48</w:t>
            </w:r>
          </w:p>
        </w:tc>
      </w:tr>
      <w:tr w:rsidR="006B4BE8" w14:paraId="35DA7B96" w14:textId="77777777" w:rsidTr="00D37737">
        <w:tc>
          <w:tcPr>
            <w:tcW w:w="8046" w:type="dxa"/>
          </w:tcPr>
          <w:p w14:paraId="7568E248" w14:textId="77777777" w:rsidR="006B4BE8" w:rsidRPr="00EF5832" w:rsidRDefault="006B4BE8" w:rsidP="00D37737">
            <w:pPr>
              <w:jc w:val="both"/>
              <w:rPr>
                <w:rFonts w:ascii="Times New Roman" w:hAnsi="Times New Roman" w:cs="Times New Roman"/>
                <w:sz w:val="24"/>
                <w:szCs w:val="24"/>
              </w:rPr>
            </w:pPr>
            <w:r>
              <w:rPr>
                <w:rFonts w:ascii="Times New Roman" w:hAnsi="Times New Roman" w:cs="Times New Roman"/>
                <w:sz w:val="24"/>
                <w:szCs w:val="24"/>
              </w:rPr>
              <w:t>2.11 Ensino S</w:t>
            </w:r>
            <w:r w:rsidRPr="00EF5832">
              <w:rPr>
                <w:rFonts w:ascii="Times New Roman" w:hAnsi="Times New Roman" w:cs="Times New Roman"/>
                <w:sz w:val="24"/>
                <w:szCs w:val="24"/>
              </w:rPr>
              <w:t>uperior</w:t>
            </w:r>
            <w:r w:rsidR="00D37737">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tcPr>
          <w:p w14:paraId="53BDDD2A"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52</w:t>
            </w:r>
          </w:p>
        </w:tc>
      </w:tr>
      <w:tr w:rsidR="006B4BE8" w14:paraId="45B84E96" w14:textId="77777777" w:rsidTr="00D37737">
        <w:tc>
          <w:tcPr>
            <w:tcW w:w="8046" w:type="dxa"/>
          </w:tcPr>
          <w:p w14:paraId="19C3EF7A" w14:textId="77777777" w:rsidR="006B4BE8" w:rsidRPr="00EF5832" w:rsidRDefault="006B4BE8" w:rsidP="00D37737">
            <w:pPr>
              <w:jc w:val="both"/>
              <w:rPr>
                <w:rFonts w:ascii="Times New Roman" w:hAnsi="Times New Roman" w:cs="Times New Roman"/>
                <w:sz w:val="24"/>
                <w:szCs w:val="24"/>
              </w:rPr>
            </w:pPr>
            <w:r>
              <w:rPr>
                <w:rFonts w:ascii="Times New Roman" w:hAnsi="Times New Roman" w:cs="Times New Roman"/>
                <w:sz w:val="24"/>
                <w:szCs w:val="24"/>
              </w:rPr>
              <w:t>Tabela 26 Cursos de Graduação Oferecidos no M</w:t>
            </w:r>
            <w:r w:rsidRPr="00EF5832">
              <w:rPr>
                <w:rFonts w:ascii="Times New Roman" w:hAnsi="Times New Roman" w:cs="Times New Roman"/>
                <w:sz w:val="24"/>
                <w:szCs w:val="24"/>
              </w:rPr>
              <w:t>unicí</w:t>
            </w:r>
            <w:r>
              <w:rPr>
                <w:rFonts w:ascii="Times New Roman" w:hAnsi="Times New Roman" w:cs="Times New Roman"/>
                <w:sz w:val="24"/>
                <w:szCs w:val="24"/>
              </w:rPr>
              <w:t>pio</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0CC6E7D3"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52</w:t>
            </w:r>
          </w:p>
        </w:tc>
      </w:tr>
      <w:tr w:rsidR="006B4BE8" w14:paraId="1130347E" w14:textId="77777777" w:rsidTr="00D37737">
        <w:tc>
          <w:tcPr>
            <w:tcW w:w="8046" w:type="dxa"/>
          </w:tcPr>
          <w:p w14:paraId="4AABAE87" w14:textId="77777777" w:rsidR="006B4BE8" w:rsidRPr="00EF5832" w:rsidRDefault="006B4BE8" w:rsidP="00D37737">
            <w:pPr>
              <w:jc w:val="both"/>
              <w:rPr>
                <w:rFonts w:ascii="Times New Roman" w:hAnsi="Times New Roman" w:cs="Times New Roman"/>
                <w:sz w:val="24"/>
                <w:szCs w:val="24"/>
              </w:rPr>
            </w:pPr>
            <w:r>
              <w:rPr>
                <w:rFonts w:ascii="Times New Roman" w:hAnsi="Times New Roman" w:cs="Times New Roman"/>
                <w:sz w:val="24"/>
                <w:szCs w:val="24"/>
              </w:rPr>
              <w:t>Tabela 27 Cursos de Pós-G</w:t>
            </w:r>
            <w:r w:rsidRPr="00EF5832">
              <w:rPr>
                <w:rFonts w:ascii="Times New Roman" w:hAnsi="Times New Roman" w:cs="Times New Roman"/>
                <w:sz w:val="24"/>
                <w:szCs w:val="24"/>
              </w:rPr>
              <w:t>rad</w:t>
            </w:r>
            <w:r>
              <w:rPr>
                <w:rFonts w:ascii="Times New Roman" w:hAnsi="Times New Roman" w:cs="Times New Roman"/>
                <w:sz w:val="24"/>
                <w:szCs w:val="24"/>
              </w:rPr>
              <w:t>uação (E</w:t>
            </w:r>
            <w:r w:rsidRPr="00EF5832">
              <w:rPr>
                <w:rFonts w:ascii="Times New Roman" w:hAnsi="Times New Roman" w:cs="Times New Roman"/>
                <w:sz w:val="24"/>
                <w:szCs w:val="24"/>
              </w:rPr>
              <w:t>specialização)</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3753494F"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56</w:t>
            </w:r>
          </w:p>
        </w:tc>
      </w:tr>
      <w:tr w:rsidR="006B4BE8" w14:paraId="4083B475" w14:textId="77777777" w:rsidTr="00F00450">
        <w:tc>
          <w:tcPr>
            <w:tcW w:w="8046" w:type="dxa"/>
          </w:tcPr>
          <w:p w14:paraId="015A829F" w14:textId="77777777" w:rsidR="006B4BE8" w:rsidRPr="00EF5832" w:rsidRDefault="006B4BE8" w:rsidP="00D37737">
            <w:pPr>
              <w:jc w:val="both"/>
              <w:rPr>
                <w:rFonts w:ascii="Times New Roman" w:hAnsi="Times New Roman" w:cs="Times New Roman"/>
                <w:sz w:val="24"/>
                <w:szCs w:val="24"/>
              </w:rPr>
            </w:pPr>
            <w:r w:rsidRPr="00EF5832">
              <w:rPr>
                <w:rFonts w:ascii="Times New Roman" w:hAnsi="Times New Roman" w:cs="Times New Roman"/>
                <w:sz w:val="24"/>
                <w:szCs w:val="24"/>
              </w:rPr>
              <w:t xml:space="preserve">Tabela </w:t>
            </w:r>
            <w:r>
              <w:rPr>
                <w:rFonts w:ascii="Times New Roman" w:hAnsi="Times New Roman" w:cs="Times New Roman"/>
                <w:sz w:val="24"/>
                <w:szCs w:val="24"/>
              </w:rPr>
              <w:t>28 A</w:t>
            </w:r>
            <w:r w:rsidRPr="00EF5832">
              <w:rPr>
                <w:rFonts w:ascii="Times New Roman" w:hAnsi="Times New Roman" w:cs="Times New Roman"/>
                <w:sz w:val="24"/>
                <w:szCs w:val="24"/>
              </w:rPr>
              <w:t xml:space="preserve">lunos </w:t>
            </w:r>
            <w:r>
              <w:rPr>
                <w:rFonts w:ascii="Times New Roman" w:hAnsi="Times New Roman" w:cs="Times New Roman"/>
                <w:sz w:val="24"/>
                <w:szCs w:val="24"/>
              </w:rPr>
              <w:t>do</w:t>
            </w:r>
            <w:r w:rsidRPr="00EF5832">
              <w:rPr>
                <w:rFonts w:ascii="Times New Roman" w:hAnsi="Times New Roman" w:cs="Times New Roman"/>
                <w:sz w:val="24"/>
                <w:szCs w:val="24"/>
              </w:rPr>
              <w:t xml:space="preserve"> </w:t>
            </w:r>
            <w:r>
              <w:rPr>
                <w:rFonts w:ascii="Times New Roman" w:hAnsi="Times New Roman" w:cs="Times New Roman"/>
                <w:sz w:val="24"/>
                <w:szCs w:val="24"/>
              </w:rPr>
              <w:t>M</w:t>
            </w:r>
            <w:r w:rsidRPr="00EF5832">
              <w:rPr>
                <w:rFonts w:ascii="Times New Roman" w:hAnsi="Times New Roman" w:cs="Times New Roman"/>
                <w:sz w:val="24"/>
                <w:szCs w:val="24"/>
              </w:rPr>
              <w:t xml:space="preserve">unicípio </w:t>
            </w:r>
            <w:r>
              <w:rPr>
                <w:rFonts w:ascii="Times New Roman" w:hAnsi="Times New Roman" w:cs="Times New Roman"/>
                <w:sz w:val="24"/>
                <w:szCs w:val="24"/>
              </w:rPr>
              <w:t>que</w:t>
            </w:r>
            <w:r w:rsidRPr="00EF5832">
              <w:rPr>
                <w:rFonts w:ascii="Times New Roman" w:hAnsi="Times New Roman" w:cs="Times New Roman"/>
                <w:sz w:val="24"/>
                <w:szCs w:val="24"/>
              </w:rPr>
              <w:t xml:space="preserve"> </w:t>
            </w:r>
            <w:r>
              <w:rPr>
                <w:rFonts w:ascii="Times New Roman" w:hAnsi="Times New Roman" w:cs="Times New Roman"/>
                <w:sz w:val="24"/>
                <w:szCs w:val="24"/>
              </w:rPr>
              <w:t>F</w:t>
            </w:r>
            <w:r w:rsidRPr="00EF5832">
              <w:rPr>
                <w:rFonts w:ascii="Times New Roman" w:hAnsi="Times New Roman" w:cs="Times New Roman"/>
                <w:sz w:val="24"/>
                <w:szCs w:val="24"/>
              </w:rPr>
              <w:t xml:space="preserve">requentaram </w:t>
            </w:r>
            <w:r>
              <w:rPr>
                <w:rFonts w:ascii="Times New Roman" w:hAnsi="Times New Roman" w:cs="Times New Roman"/>
                <w:sz w:val="24"/>
                <w:szCs w:val="24"/>
              </w:rPr>
              <w:t>ou</w:t>
            </w:r>
            <w:r w:rsidRPr="00EF5832">
              <w:rPr>
                <w:rFonts w:ascii="Times New Roman" w:hAnsi="Times New Roman" w:cs="Times New Roman"/>
                <w:sz w:val="24"/>
                <w:szCs w:val="24"/>
              </w:rPr>
              <w:t xml:space="preserve"> </w:t>
            </w:r>
            <w:r>
              <w:rPr>
                <w:rFonts w:ascii="Times New Roman" w:hAnsi="Times New Roman" w:cs="Times New Roman"/>
                <w:sz w:val="24"/>
                <w:szCs w:val="24"/>
              </w:rPr>
              <w:t>F</w:t>
            </w:r>
            <w:r w:rsidRPr="00EF5832">
              <w:rPr>
                <w:rFonts w:ascii="Times New Roman" w:hAnsi="Times New Roman" w:cs="Times New Roman"/>
                <w:sz w:val="24"/>
                <w:szCs w:val="24"/>
              </w:rPr>
              <w:t xml:space="preserve">requentam </w:t>
            </w:r>
            <w:r>
              <w:rPr>
                <w:rFonts w:ascii="Times New Roman" w:hAnsi="Times New Roman" w:cs="Times New Roman"/>
                <w:sz w:val="24"/>
                <w:szCs w:val="24"/>
              </w:rPr>
              <w:t>o</w:t>
            </w:r>
            <w:r w:rsidRPr="00EF5832">
              <w:rPr>
                <w:rFonts w:ascii="Times New Roman" w:hAnsi="Times New Roman" w:cs="Times New Roman"/>
                <w:sz w:val="24"/>
                <w:szCs w:val="24"/>
              </w:rPr>
              <w:t xml:space="preserve"> </w:t>
            </w:r>
            <w:r>
              <w:rPr>
                <w:rFonts w:ascii="Times New Roman" w:hAnsi="Times New Roman" w:cs="Times New Roman"/>
                <w:sz w:val="24"/>
                <w:szCs w:val="24"/>
              </w:rPr>
              <w:t>E</w:t>
            </w:r>
            <w:r w:rsidRPr="00EF5832">
              <w:rPr>
                <w:rFonts w:ascii="Times New Roman" w:hAnsi="Times New Roman" w:cs="Times New Roman"/>
                <w:sz w:val="24"/>
                <w:szCs w:val="24"/>
              </w:rPr>
              <w:t xml:space="preserve">nsino </w:t>
            </w:r>
            <w:r>
              <w:rPr>
                <w:rFonts w:ascii="Times New Roman" w:hAnsi="Times New Roman" w:cs="Times New Roman"/>
                <w:sz w:val="24"/>
                <w:szCs w:val="24"/>
              </w:rPr>
              <w:t>S</w:t>
            </w:r>
            <w:r w:rsidRPr="00EF5832">
              <w:rPr>
                <w:rFonts w:ascii="Times New Roman" w:hAnsi="Times New Roman" w:cs="Times New Roman"/>
                <w:sz w:val="24"/>
                <w:szCs w:val="24"/>
              </w:rPr>
              <w:t>uperior</w:t>
            </w:r>
            <w:r w:rsidR="00D37737">
              <w:rPr>
                <w:rFonts w:ascii="Times New Roman" w:hAnsi="Times New Roman" w:cs="Times New Roman"/>
                <w:sz w:val="24"/>
                <w:szCs w:val="24"/>
              </w:rPr>
              <w:t>................................................................... ........................</w:t>
            </w:r>
            <w:r w:rsidR="004133B8">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vAlign w:val="center"/>
          </w:tcPr>
          <w:p w14:paraId="0851ADC3" w14:textId="77777777" w:rsidR="006B4BE8" w:rsidRPr="008303A8" w:rsidRDefault="00612E6B" w:rsidP="00F00450">
            <w:pPr>
              <w:rPr>
                <w:rFonts w:ascii="Times New Roman" w:hAnsi="Times New Roman" w:cs="Times New Roman"/>
                <w:sz w:val="24"/>
                <w:szCs w:val="24"/>
              </w:rPr>
            </w:pPr>
            <w:r>
              <w:rPr>
                <w:rFonts w:ascii="Times New Roman" w:hAnsi="Times New Roman" w:cs="Times New Roman"/>
                <w:sz w:val="24"/>
                <w:szCs w:val="24"/>
              </w:rPr>
              <w:t>58</w:t>
            </w:r>
          </w:p>
        </w:tc>
      </w:tr>
      <w:tr w:rsidR="006B4BE8" w14:paraId="31D1CEB7" w14:textId="77777777" w:rsidTr="00D37737">
        <w:tc>
          <w:tcPr>
            <w:tcW w:w="8046" w:type="dxa"/>
          </w:tcPr>
          <w:p w14:paraId="17AECEB3" w14:textId="77777777" w:rsidR="006B4BE8" w:rsidRPr="00022EDC" w:rsidRDefault="006B4BE8" w:rsidP="00D37737">
            <w:pPr>
              <w:jc w:val="both"/>
              <w:rPr>
                <w:rFonts w:ascii="Times New Roman" w:hAnsi="Times New Roman"/>
                <w:sz w:val="24"/>
                <w:szCs w:val="24"/>
              </w:rPr>
            </w:pPr>
            <w:r>
              <w:rPr>
                <w:rFonts w:ascii="Times New Roman" w:hAnsi="Times New Roman"/>
                <w:sz w:val="24"/>
                <w:szCs w:val="24"/>
              </w:rPr>
              <w:t>2.14 Educação E</w:t>
            </w:r>
            <w:r w:rsidRPr="00022EDC">
              <w:rPr>
                <w:rFonts w:ascii="Times New Roman" w:hAnsi="Times New Roman"/>
                <w:sz w:val="24"/>
                <w:szCs w:val="24"/>
              </w:rPr>
              <w:t>special</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283C7143" w14:textId="77777777" w:rsidR="006B4BE8" w:rsidRPr="008303A8" w:rsidRDefault="007A49FB" w:rsidP="00A64CD8">
            <w:pPr>
              <w:jc w:val="center"/>
              <w:rPr>
                <w:rFonts w:ascii="Times New Roman" w:hAnsi="Times New Roman" w:cs="Times New Roman"/>
                <w:sz w:val="24"/>
                <w:szCs w:val="24"/>
              </w:rPr>
            </w:pPr>
            <w:r>
              <w:rPr>
                <w:rFonts w:ascii="Times New Roman" w:hAnsi="Times New Roman" w:cs="Times New Roman"/>
                <w:sz w:val="24"/>
                <w:szCs w:val="24"/>
              </w:rPr>
              <w:t>61</w:t>
            </w:r>
          </w:p>
        </w:tc>
      </w:tr>
      <w:tr w:rsidR="006B4BE8" w14:paraId="577CC43A" w14:textId="77777777" w:rsidTr="00D37737">
        <w:tc>
          <w:tcPr>
            <w:tcW w:w="8046" w:type="dxa"/>
          </w:tcPr>
          <w:p w14:paraId="58F3FEDF" w14:textId="77777777" w:rsidR="006B4BE8" w:rsidRPr="00022EDC" w:rsidRDefault="006B4BE8" w:rsidP="00D37737">
            <w:pPr>
              <w:jc w:val="both"/>
              <w:rPr>
                <w:rFonts w:ascii="Times New Roman" w:hAnsi="Times New Roman"/>
                <w:sz w:val="24"/>
                <w:szCs w:val="24"/>
              </w:rPr>
            </w:pPr>
            <w:r w:rsidRPr="00022EDC">
              <w:rPr>
                <w:rFonts w:ascii="Times New Roman" w:hAnsi="Times New Roman"/>
                <w:sz w:val="24"/>
                <w:szCs w:val="24"/>
              </w:rPr>
              <w:t xml:space="preserve">Tabela </w:t>
            </w:r>
            <w:r>
              <w:rPr>
                <w:rFonts w:ascii="Times New Roman" w:hAnsi="Times New Roman"/>
                <w:sz w:val="24"/>
                <w:szCs w:val="24"/>
              </w:rPr>
              <w:t>29</w:t>
            </w:r>
            <w:r w:rsidRPr="00022EDC">
              <w:rPr>
                <w:rFonts w:ascii="Times New Roman" w:hAnsi="Times New Roman"/>
                <w:sz w:val="24"/>
                <w:szCs w:val="24"/>
              </w:rPr>
              <w:t xml:space="preserve"> </w:t>
            </w:r>
            <w:r>
              <w:rPr>
                <w:rFonts w:ascii="Times New Roman" w:hAnsi="Times New Roman"/>
                <w:sz w:val="24"/>
                <w:szCs w:val="24"/>
              </w:rPr>
              <w:t>Atendimento a Alunos com Deficiência, T</w:t>
            </w:r>
            <w:r w:rsidRPr="00022EDC">
              <w:rPr>
                <w:rFonts w:ascii="Times New Roman" w:hAnsi="Times New Roman"/>
                <w:sz w:val="24"/>
                <w:szCs w:val="24"/>
              </w:rPr>
              <w:t>ranstor</w:t>
            </w:r>
            <w:r>
              <w:rPr>
                <w:rFonts w:ascii="Times New Roman" w:hAnsi="Times New Roman"/>
                <w:sz w:val="24"/>
                <w:szCs w:val="24"/>
              </w:rPr>
              <w:t>no Global do D</w:t>
            </w:r>
            <w:r w:rsidRPr="00022EDC">
              <w:rPr>
                <w:rFonts w:ascii="Times New Roman" w:hAnsi="Times New Roman"/>
                <w:sz w:val="24"/>
                <w:szCs w:val="24"/>
              </w:rPr>
              <w:t>esenvol</w:t>
            </w:r>
            <w:r>
              <w:rPr>
                <w:rFonts w:ascii="Times New Roman" w:hAnsi="Times New Roman"/>
                <w:sz w:val="24"/>
                <w:szCs w:val="24"/>
              </w:rPr>
              <w:t>vimento ou Altas H</w:t>
            </w:r>
            <w:r w:rsidRPr="00022EDC">
              <w:rPr>
                <w:rFonts w:ascii="Times New Roman" w:hAnsi="Times New Roman"/>
                <w:sz w:val="24"/>
                <w:szCs w:val="24"/>
              </w:rPr>
              <w:t>abilida</w:t>
            </w:r>
            <w:r>
              <w:rPr>
                <w:rFonts w:ascii="Times New Roman" w:hAnsi="Times New Roman"/>
                <w:sz w:val="24"/>
                <w:szCs w:val="24"/>
              </w:rPr>
              <w:t>des/S</w:t>
            </w:r>
            <w:r w:rsidRPr="00022EDC">
              <w:rPr>
                <w:rFonts w:ascii="Times New Roman" w:hAnsi="Times New Roman"/>
                <w:sz w:val="24"/>
                <w:szCs w:val="24"/>
              </w:rPr>
              <w:t>uperdotação.</w:t>
            </w:r>
            <w:r w:rsidR="00D37737">
              <w:rPr>
                <w:rFonts w:ascii="Times New Roman" w:hAnsi="Times New Roman" w:cs="Times New Roman"/>
                <w:sz w:val="24"/>
                <w:szCs w:val="24"/>
              </w:rPr>
              <w:t xml:space="preserve"> .....................</w:t>
            </w:r>
            <w:r w:rsidR="004133B8">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vAlign w:val="center"/>
          </w:tcPr>
          <w:p w14:paraId="23859A4A" w14:textId="77777777" w:rsidR="006B4BE8" w:rsidRPr="008303A8" w:rsidRDefault="00612E6B" w:rsidP="00D37737">
            <w:pPr>
              <w:jc w:val="center"/>
              <w:rPr>
                <w:rFonts w:ascii="Times New Roman" w:hAnsi="Times New Roman" w:cs="Times New Roman"/>
                <w:sz w:val="24"/>
                <w:szCs w:val="24"/>
              </w:rPr>
            </w:pPr>
            <w:r>
              <w:rPr>
                <w:rFonts w:ascii="Times New Roman" w:hAnsi="Times New Roman" w:cs="Times New Roman"/>
                <w:sz w:val="24"/>
                <w:szCs w:val="24"/>
              </w:rPr>
              <w:t>62</w:t>
            </w:r>
          </w:p>
        </w:tc>
      </w:tr>
      <w:tr w:rsidR="006B4BE8" w14:paraId="68E5AEAF" w14:textId="77777777" w:rsidTr="00D37737">
        <w:tc>
          <w:tcPr>
            <w:tcW w:w="8046" w:type="dxa"/>
          </w:tcPr>
          <w:p w14:paraId="6880B983" w14:textId="77777777" w:rsidR="006B4BE8" w:rsidRPr="00022EDC" w:rsidRDefault="008303A8" w:rsidP="00D37737">
            <w:pPr>
              <w:jc w:val="both"/>
              <w:rPr>
                <w:rFonts w:ascii="Times New Roman" w:hAnsi="Times New Roman" w:cs="Times New Roman"/>
                <w:sz w:val="24"/>
                <w:szCs w:val="24"/>
                <w:u w:val="single"/>
              </w:rPr>
            </w:pPr>
            <w:r>
              <w:rPr>
                <w:rFonts w:ascii="Times New Roman" w:hAnsi="Times New Roman" w:cs="Times New Roman"/>
                <w:sz w:val="24"/>
                <w:szCs w:val="24"/>
              </w:rPr>
              <w:t>3.1</w:t>
            </w:r>
            <w:r w:rsidR="006B4BE8">
              <w:rPr>
                <w:rFonts w:ascii="Times New Roman" w:hAnsi="Times New Roman" w:cs="Times New Roman"/>
                <w:sz w:val="24"/>
                <w:szCs w:val="24"/>
              </w:rPr>
              <w:t xml:space="preserve"> F</w:t>
            </w:r>
            <w:r w:rsidR="006B4BE8" w:rsidRPr="00022EDC">
              <w:rPr>
                <w:rFonts w:ascii="Times New Roman" w:hAnsi="Times New Roman" w:cs="Times New Roman"/>
                <w:sz w:val="24"/>
                <w:szCs w:val="24"/>
              </w:rPr>
              <w:t>inanciamento</w:t>
            </w:r>
            <w:r w:rsidR="00D37737">
              <w:rPr>
                <w:rFonts w:ascii="Times New Roman" w:hAnsi="Times New Roman" w:cs="Times New Roman"/>
                <w:sz w:val="24"/>
                <w:szCs w:val="24"/>
              </w:rPr>
              <w:t>....................................................................................................</w:t>
            </w:r>
            <w:r w:rsidR="00F00450">
              <w:rPr>
                <w:rFonts w:ascii="Times New Roman" w:hAnsi="Times New Roman" w:cs="Times New Roman"/>
                <w:sz w:val="24"/>
                <w:szCs w:val="24"/>
              </w:rPr>
              <w:t>....</w:t>
            </w:r>
          </w:p>
        </w:tc>
        <w:tc>
          <w:tcPr>
            <w:tcW w:w="598" w:type="dxa"/>
          </w:tcPr>
          <w:p w14:paraId="2D59CBA1"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65</w:t>
            </w:r>
          </w:p>
        </w:tc>
      </w:tr>
      <w:tr w:rsidR="006B4BE8" w14:paraId="375AFD73" w14:textId="77777777" w:rsidTr="00D37737">
        <w:tc>
          <w:tcPr>
            <w:tcW w:w="8046" w:type="dxa"/>
          </w:tcPr>
          <w:p w14:paraId="4E6B6F8D" w14:textId="77777777" w:rsidR="006B4BE8" w:rsidRPr="00022EDC" w:rsidRDefault="006B4BE8" w:rsidP="00D37737">
            <w:pPr>
              <w:jc w:val="both"/>
              <w:rPr>
                <w:rFonts w:ascii="Times New Roman" w:hAnsi="Times New Roman" w:cs="Times New Roman"/>
                <w:sz w:val="24"/>
                <w:szCs w:val="24"/>
              </w:rPr>
            </w:pPr>
            <w:r>
              <w:rPr>
                <w:rFonts w:ascii="Times New Roman" w:hAnsi="Times New Roman"/>
                <w:sz w:val="24"/>
                <w:szCs w:val="24"/>
              </w:rPr>
              <w:t>Tabela 30</w:t>
            </w:r>
            <w:r w:rsidRPr="00022EDC">
              <w:rPr>
                <w:rFonts w:ascii="Times New Roman" w:hAnsi="Times New Roman"/>
                <w:sz w:val="24"/>
                <w:szCs w:val="24"/>
              </w:rPr>
              <w:t xml:space="preserve"> </w:t>
            </w:r>
            <w:r>
              <w:rPr>
                <w:rFonts w:ascii="Times New Roman" w:hAnsi="Times New Roman" w:cs="Times New Roman"/>
                <w:sz w:val="24"/>
                <w:szCs w:val="24"/>
              </w:rPr>
              <w:t>Recursos Aplicados na Melhoria e Q</w:t>
            </w:r>
            <w:r w:rsidRPr="00022EDC">
              <w:rPr>
                <w:rFonts w:ascii="Times New Roman" w:hAnsi="Times New Roman" w:cs="Times New Roman"/>
                <w:sz w:val="24"/>
                <w:szCs w:val="24"/>
              </w:rPr>
              <w:t>uali</w:t>
            </w:r>
            <w:r>
              <w:rPr>
                <w:rFonts w:ascii="Times New Roman" w:hAnsi="Times New Roman" w:cs="Times New Roman"/>
                <w:sz w:val="24"/>
                <w:szCs w:val="24"/>
              </w:rPr>
              <w:t>dade da E</w:t>
            </w:r>
            <w:r w:rsidRPr="00022EDC">
              <w:rPr>
                <w:rFonts w:ascii="Times New Roman" w:hAnsi="Times New Roman" w:cs="Times New Roman"/>
                <w:sz w:val="24"/>
                <w:szCs w:val="24"/>
              </w:rPr>
              <w:t>ducação</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0AA3575B"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6</w:t>
            </w:r>
            <w:r w:rsidR="004C43B6">
              <w:rPr>
                <w:rFonts w:ascii="Times New Roman" w:hAnsi="Times New Roman" w:cs="Times New Roman"/>
                <w:sz w:val="24"/>
                <w:szCs w:val="24"/>
              </w:rPr>
              <w:t>7</w:t>
            </w:r>
          </w:p>
        </w:tc>
      </w:tr>
      <w:tr w:rsidR="006B4BE8" w14:paraId="03F7CB85" w14:textId="77777777" w:rsidTr="00D37737">
        <w:tc>
          <w:tcPr>
            <w:tcW w:w="8046" w:type="dxa"/>
          </w:tcPr>
          <w:p w14:paraId="38B9F1E1" w14:textId="77777777" w:rsidR="006B4BE8" w:rsidRPr="00022EDC" w:rsidRDefault="006B4BE8" w:rsidP="00D37737">
            <w:pPr>
              <w:tabs>
                <w:tab w:val="left" w:pos="5535"/>
              </w:tabs>
              <w:jc w:val="both"/>
              <w:rPr>
                <w:rFonts w:ascii="Times New Roman" w:hAnsi="Times New Roman" w:cs="Times New Roman"/>
                <w:sz w:val="24"/>
                <w:szCs w:val="24"/>
              </w:rPr>
            </w:pPr>
            <w:r>
              <w:rPr>
                <w:rFonts w:ascii="Times New Roman" w:hAnsi="Times New Roman"/>
                <w:sz w:val="24"/>
                <w:szCs w:val="24"/>
              </w:rPr>
              <w:t>Tabela 31</w:t>
            </w:r>
            <w:r w:rsidRPr="00022EDC">
              <w:rPr>
                <w:rFonts w:ascii="Times New Roman" w:hAnsi="Times New Roman"/>
                <w:sz w:val="24"/>
                <w:szCs w:val="24"/>
              </w:rPr>
              <w:t xml:space="preserve"> </w:t>
            </w:r>
            <w:r>
              <w:rPr>
                <w:rFonts w:ascii="Times New Roman" w:hAnsi="Times New Roman" w:cs="Times New Roman"/>
                <w:sz w:val="24"/>
                <w:szCs w:val="24"/>
              </w:rPr>
              <w:t>Recursos Aplicados com Pessoal</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50811B0E"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6</w:t>
            </w:r>
            <w:r w:rsidR="004C43B6">
              <w:rPr>
                <w:rFonts w:ascii="Times New Roman" w:hAnsi="Times New Roman" w:cs="Times New Roman"/>
                <w:sz w:val="24"/>
                <w:szCs w:val="24"/>
              </w:rPr>
              <w:t>7</w:t>
            </w:r>
          </w:p>
        </w:tc>
      </w:tr>
      <w:tr w:rsidR="006B4BE8" w14:paraId="12044730" w14:textId="77777777" w:rsidTr="00D37737">
        <w:tc>
          <w:tcPr>
            <w:tcW w:w="8046" w:type="dxa"/>
          </w:tcPr>
          <w:p w14:paraId="54476237" w14:textId="77777777" w:rsidR="006B4BE8" w:rsidRPr="00022EDC" w:rsidRDefault="006B4BE8" w:rsidP="00D37737">
            <w:pPr>
              <w:pStyle w:val="Corpodetexto"/>
              <w:rPr>
                <w:sz w:val="24"/>
              </w:rPr>
            </w:pPr>
            <w:r>
              <w:rPr>
                <w:sz w:val="24"/>
              </w:rPr>
              <w:t>Tabela 32 Receitas da Educação no M</w:t>
            </w:r>
            <w:r w:rsidRPr="00022EDC">
              <w:rPr>
                <w:sz w:val="24"/>
              </w:rPr>
              <w:t>unicípio</w:t>
            </w:r>
            <w:r w:rsidR="00D37737">
              <w:rPr>
                <w:sz w:val="24"/>
              </w:rPr>
              <w:t>.........................................................</w:t>
            </w:r>
            <w:r w:rsidR="00493FB9">
              <w:rPr>
                <w:sz w:val="24"/>
              </w:rPr>
              <w:t>..</w:t>
            </w:r>
          </w:p>
        </w:tc>
        <w:tc>
          <w:tcPr>
            <w:tcW w:w="598" w:type="dxa"/>
          </w:tcPr>
          <w:p w14:paraId="518FBAF6" w14:textId="77777777" w:rsidR="006B4BE8" w:rsidRPr="008303A8" w:rsidRDefault="00612E6B" w:rsidP="00A64CD8">
            <w:pPr>
              <w:jc w:val="center"/>
              <w:rPr>
                <w:rFonts w:ascii="Times New Roman" w:hAnsi="Times New Roman" w:cs="Times New Roman"/>
                <w:sz w:val="24"/>
                <w:szCs w:val="24"/>
              </w:rPr>
            </w:pPr>
            <w:r>
              <w:rPr>
                <w:rFonts w:ascii="Times New Roman" w:hAnsi="Times New Roman" w:cs="Times New Roman"/>
                <w:sz w:val="24"/>
                <w:szCs w:val="24"/>
              </w:rPr>
              <w:t>6</w:t>
            </w:r>
            <w:r w:rsidR="004C43B6">
              <w:rPr>
                <w:rFonts w:ascii="Times New Roman" w:hAnsi="Times New Roman" w:cs="Times New Roman"/>
                <w:sz w:val="24"/>
                <w:szCs w:val="24"/>
              </w:rPr>
              <w:t>8</w:t>
            </w:r>
          </w:p>
        </w:tc>
      </w:tr>
      <w:tr w:rsidR="006B4BE8" w14:paraId="03169C2A" w14:textId="77777777" w:rsidTr="00D37737">
        <w:tc>
          <w:tcPr>
            <w:tcW w:w="8046" w:type="dxa"/>
          </w:tcPr>
          <w:p w14:paraId="492BAB6B" w14:textId="77777777" w:rsidR="006B4BE8" w:rsidRPr="00022EDC" w:rsidRDefault="006B4BE8" w:rsidP="00D37737">
            <w:pPr>
              <w:jc w:val="both"/>
              <w:rPr>
                <w:rFonts w:ascii="Times New Roman" w:hAnsi="Times New Roman" w:cs="Times New Roman"/>
                <w:sz w:val="24"/>
                <w:szCs w:val="24"/>
              </w:rPr>
            </w:pPr>
            <w:r>
              <w:rPr>
                <w:rFonts w:ascii="Times New Roman" w:hAnsi="Times New Roman" w:cs="Times New Roman"/>
                <w:sz w:val="24"/>
                <w:szCs w:val="24"/>
              </w:rPr>
              <w:t>Tabela 33 Salarial de Despesa com Pessoal - E</w:t>
            </w:r>
            <w:r w:rsidRPr="00022EDC">
              <w:rPr>
                <w:rFonts w:ascii="Times New Roman" w:hAnsi="Times New Roman" w:cs="Times New Roman"/>
                <w:sz w:val="24"/>
                <w:szCs w:val="24"/>
              </w:rPr>
              <w:t>vo</w:t>
            </w:r>
            <w:r>
              <w:rPr>
                <w:rFonts w:ascii="Times New Roman" w:hAnsi="Times New Roman" w:cs="Times New Roman"/>
                <w:sz w:val="24"/>
                <w:szCs w:val="24"/>
              </w:rPr>
              <w:t xml:space="preserve">lução do Piso Salarial </w:t>
            </w:r>
            <w:r w:rsidR="00F00450">
              <w:rPr>
                <w:rFonts w:ascii="Times New Roman" w:hAnsi="Times New Roman" w:cs="Times New Roman"/>
                <w:sz w:val="24"/>
                <w:szCs w:val="24"/>
              </w:rPr>
              <w:t>M</w:t>
            </w:r>
            <w:r w:rsidR="00F00450" w:rsidRPr="00022EDC">
              <w:rPr>
                <w:rFonts w:ascii="Times New Roman" w:hAnsi="Times New Roman" w:cs="Times New Roman"/>
                <w:sz w:val="24"/>
                <w:szCs w:val="24"/>
              </w:rPr>
              <w:t>unici</w:t>
            </w:r>
            <w:r w:rsidR="00F00450">
              <w:rPr>
                <w:rFonts w:ascii="Times New Roman" w:hAnsi="Times New Roman" w:cs="Times New Roman"/>
                <w:sz w:val="24"/>
                <w:szCs w:val="24"/>
              </w:rPr>
              <w:t>pal….</w:t>
            </w:r>
          </w:p>
        </w:tc>
        <w:tc>
          <w:tcPr>
            <w:tcW w:w="598" w:type="dxa"/>
          </w:tcPr>
          <w:p w14:paraId="2B5BFD71" w14:textId="77777777" w:rsidR="006B4BE8" w:rsidRPr="008303A8" w:rsidRDefault="004C43B6" w:rsidP="00A64CD8">
            <w:pPr>
              <w:jc w:val="center"/>
              <w:rPr>
                <w:rFonts w:ascii="Times New Roman" w:hAnsi="Times New Roman" w:cs="Times New Roman"/>
                <w:sz w:val="24"/>
                <w:szCs w:val="24"/>
              </w:rPr>
            </w:pPr>
            <w:r>
              <w:rPr>
                <w:rFonts w:ascii="Times New Roman" w:hAnsi="Times New Roman" w:cs="Times New Roman"/>
                <w:sz w:val="24"/>
                <w:szCs w:val="24"/>
              </w:rPr>
              <w:t>69</w:t>
            </w:r>
          </w:p>
        </w:tc>
      </w:tr>
      <w:tr w:rsidR="006B4BE8" w14:paraId="33121141" w14:textId="77777777" w:rsidTr="00D37737">
        <w:tc>
          <w:tcPr>
            <w:tcW w:w="8046" w:type="dxa"/>
          </w:tcPr>
          <w:p w14:paraId="1571AF02" w14:textId="77777777" w:rsidR="006B4BE8" w:rsidRPr="00022EDC" w:rsidRDefault="006B4BE8" w:rsidP="00D37737">
            <w:pPr>
              <w:jc w:val="both"/>
              <w:rPr>
                <w:rFonts w:ascii="Times New Roman" w:hAnsi="Times New Roman" w:cs="Times New Roman"/>
                <w:sz w:val="24"/>
                <w:szCs w:val="24"/>
              </w:rPr>
            </w:pPr>
            <w:r w:rsidRPr="00022EDC">
              <w:rPr>
                <w:rFonts w:ascii="Times New Roman" w:hAnsi="Times New Roman" w:cs="Times New Roman"/>
                <w:sz w:val="24"/>
                <w:szCs w:val="24"/>
              </w:rPr>
              <w:t>Ta</w:t>
            </w:r>
            <w:r>
              <w:rPr>
                <w:rFonts w:ascii="Times New Roman" w:hAnsi="Times New Roman" w:cs="Times New Roman"/>
                <w:sz w:val="24"/>
                <w:szCs w:val="24"/>
              </w:rPr>
              <w:t>bela 34 A Gestão das I</w:t>
            </w:r>
            <w:r w:rsidRPr="00022EDC">
              <w:rPr>
                <w:rFonts w:ascii="Times New Roman" w:hAnsi="Times New Roman" w:cs="Times New Roman"/>
                <w:sz w:val="24"/>
                <w:szCs w:val="24"/>
              </w:rPr>
              <w:t xml:space="preserve">nstituições </w:t>
            </w:r>
            <w:r>
              <w:rPr>
                <w:rFonts w:ascii="Times New Roman" w:hAnsi="Times New Roman" w:cs="Times New Roman"/>
                <w:color w:val="000000" w:themeColor="text1"/>
                <w:sz w:val="24"/>
                <w:szCs w:val="24"/>
              </w:rPr>
              <w:t>E</w:t>
            </w:r>
            <w:r w:rsidRPr="00022EDC">
              <w:rPr>
                <w:rFonts w:ascii="Times New Roman" w:hAnsi="Times New Roman" w:cs="Times New Roman"/>
                <w:color w:val="000000" w:themeColor="text1"/>
                <w:sz w:val="24"/>
                <w:szCs w:val="24"/>
              </w:rPr>
              <w:t>scolares</w:t>
            </w:r>
            <w:r w:rsidRPr="00022EDC">
              <w:rPr>
                <w:rFonts w:ascii="Times New Roman" w:hAnsi="Times New Roman" w:cs="Times New Roman"/>
                <w:color w:val="0070C0"/>
                <w:sz w:val="24"/>
                <w:szCs w:val="24"/>
              </w:rPr>
              <w:t xml:space="preserve"> </w:t>
            </w:r>
            <w:r>
              <w:rPr>
                <w:rFonts w:ascii="Times New Roman" w:hAnsi="Times New Roman" w:cs="Times New Roman"/>
                <w:sz w:val="24"/>
                <w:szCs w:val="24"/>
              </w:rPr>
              <w:t>no M</w:t>
            </w:r>
            <w:r w:rsidRPr="00022EDC">
              <w:rPr>
                <w:rFonts w:ascii="Times New Roman" w:hAnsi="Times New Roman" w:cs="Times New Roman"/>
                <w:sz w:val="24"/>
                <w:szCs w:val="24"/>
              </w:rPr>
              <w:t>unicí</w:t>
            </w:r>
            <w:r>
              <w:rPr>
                <w:rFonts w:ascii="Times New Roman" w:hAnsi="Times New Roman" w:cs="Times New Roman"/>
                <w:sz w:val="24"/>
                <w:szCs w:val="24"/>
              </w:rPr>
              <w:t>pio Ocorre</w:t>
            </w:r>
            <w:r w:rsidR="00D37737">
              <w:rPr>
                <w:rFonts w:ascii="Times New Roman" w:hAnsi="Times New Roman" w:cs="Times New Roman"/>
                <w:sz w:val="24"/>
                <w:szCs w:val="24"/>
              </w:rPr>
              <w:t>........................</w:t>
            </w:r>
            <w:r w:rsidR="00493FB9">
              <w:rPr>
                <w:rFonts w:ascii="Times New Roman" w:hAnsi="Times New Roman" w:cs="Times New Roman"/>
                <w:sz w:val="24"/>
                <w:szCs w:val="24"/>
              </w:rPr>
              <w:t>.</w:t>
            </w:r>
          </w:p>
        </w:tc>
        <w:tc>
          <w:tcPr>
            <w:tcW w:w="598" w:type="dxa"/>
          </w:tcPr>
          <w:p w14:paraId="45539899" w14:textId="77777777" w:rsidR="006B4BE8" w:rsidRPr="008303A8" w:rsidRDefault="004C43B6" w:rsidP="00A64CD8">
            <w:pPr>
              <w:jc w:val="center"/>
              <w:rPr>
                <w:rFonts w:ascii="Times New Roman" w:hAnsi="Times New Roman" w:cs="Times New Roman"/>
                <w:sz w:val="24"/>
                <w:szCs w:val="24"/>
              </w:rPr>
            </w:pPr>
            <w:r>
              <w:rPr>
                <w:rFonts w:ascii="Times New Roman" w:hAnsi="Times New Roman" w:cs="Times New Roman"/>
                <w:sz w:val="24"/>
                <w:szCs w:val="24"/>
              </w:rPr>
              <w:t>70</w:t>
            </w:r>
          </w:p>
        </w:tc>
      </w:tr>
    </w:tbl>
    <w:p w14:paraId="572CC520" w14:textId="77777777" w:rsidR="00F519B6" w:rsidRDefault="007B7822" w:rsidP="00A64CD8">
      <w:pPr>
        <w:jc w:val="center"/>
        <w:rPr>
          <w:rFonts w:ascii="Times New Roman" w:hAnsi="Times New Roman" w:cs="Times New Roman"/>
          <w:b/>
          <w:sz w:val="28"/>
          <w:szCs w:val="24"/>
        </w:rPr>
      </w:pPr>
      <w:r>
        <w:rPr>
          <w:rFonts w:ascii="Arial" w:hAnsi="Arial" w:cs="Arial"/>
          <w:b/>
          <w:bCs/>
          <w:noProof/>
          <w:sz w:val="96"/>
          <w:szCs w:val="96"/>
          <w:lang w:eastAsia="pt-BR"/>
        </w:rPr>
        <mc:AlternateContent>
          <mc:Choice Requires="wps">
            <w:drawing>
              <wp:anchor distT="0" distB="0" distL="114300" distR="114300" simplePos="0" relativeHeight="251667456" behindDoc="0" locked="0" layoutInCell="1" allowOverlap="1" wp14:anchorId="65B3E0F5" wp14:editId="40CA0CF1">
                <wp:simplePos x="0" y="0"/>
                <wp:positionH relativeFrom="rightMargin">
                  <wp:posOffset>-241300</wp:posOffset>
                </wp:positionH>
                <wp:positionV relativeFrom="paragraph">
                  <wp:posOffset>-3197225</wp:posOffset>
                </wp:positionV>
                <wp:extent cx="447675" cy="409575"/>
                <wp:effectExtent l="0" t="0" r="9525" b="9525"/>
                <wp:wrapNone/>
                <wp:docPr id="6" name="Retângulo 6"/>
                <wp:cNvGraphicFramePr/>
                <a:graphic xmlns:a="http://schemas.openxmlformats.org/drawingml/2006/main">
                  <a:graphicData uri="http://schemas.microsoft.com/office/word/2010/wordprocessingShape">
                    <wps:wsp>
                      <wps:cNvSpPr/>
                      <wps:spPr>
                        <a:xfrm>
                          <a:off x="0" y="0"/>
                          <a:ext cx="447675"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BB273F" id="Retângulo 6" o:spid="_x0000_s1026" style="position:absolute;margin-left:-19pt;margin-top:-251.75pt;width:35.25pt;height:32.25pt;z-index:2516674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" fillcolor="white [3212]" stroked="f" strokeweight="2pt">
                <w10:wrap anchorx="margin"/>
              </v:rect>
            </w:pict>
          </mc:Fallback>
        </mc:AlternateContent>
      </w:r>
      <w:r w:rsidR="0019590C">
        <w:rPr>
          <w:rFonts w:ascii="Times New Roman" w:hAnsi="Times New Roman"/>
          <w:b/>
          <w:bCs/>
          <w:noProof/>
          <w:sz w:val="24"/>
          <w:szCs w:val="24"/>
          <w:lang w:eastAsia="pt-BR"/>
        </w:rPr>
        <mc:AlternateContent>
          <mc:Choice Requires="wps">
            <w:drawing>
              <wp:anchor distT="0" distB="0" distL="114300" distR="114300" simplePos="0" relativeHeight="251658752" behindDoc="0" locked="0" layoutInCell="1" allowOverlap="1" wp14:anchorId="225F4FA5" wp14:editId="3D7F3B77">
                <wp:simplePos x="0" y="0"/>
                <wp:positionH relativeFrom="margin">
                  <wp:posOffset>5228590</wp:posOffset>
                </wp:positionH>
                <wp:positionV relativeFrom="paragraph">
                  <wp:posOffset>-3658235</wp:posOffset>
                </wp:positionV>
                <wp:extent cx="304800" cy="276225"/>
                <wp:effectExtent l="0" t="0" r="19050" b="28575"/>
                <wp:wrapNone/>
                <wp:docPr id="9" name="Retângulo 9"/>
                <wp:cNvGraphicFramePr/>
                <a:graphic xmlns:a="http://schemas.openxmlformats.org/drawingml/2006/main">
                  <a:graphicData uri="http://schemas.microsoft.com/office/word/2010/wordprocessingShape">
                    <wps:wsp>
                      <wps:cNvSpPr/>
                      <wps:spPr>
                        <a:xfrm>
                          <a:off x="0" y="0"/>
                          <a:ext cx="304800" cy="276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E8D83A" id="Retângulo 9" o:spid="_x0000_s1026" style="position:absolute;margin-left:411.7pt;margin-top:-288.05pt;width:24pt;height:21.75pt;z-index:2516587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" fillcolor="white [3212]" strokecolor="white [3212]" strokeweight="2pt">
                <w10:wrap anchorx="margin"/>
              </v:rect>
            </w:pict>
          </mc:Fallback>
        </mc:AlternateContent>
      </w:r>
    </w:p>
    <w:p w14:paraId="6B9346A5" w14:textId="77777777" w:rsidR="00A64CD8" w:rsidRDefault="00A64CD8">
      <w:pPr>
        <w:rPr>
          <w:rFonts w:ascii="Times New Roman" w:hAnsi="Times New Roman" w:cs="Times New Roman"/>
          <w:b/>
          <w:sz w:val="28"/>
          <w:szCs w:val="24"/>
        </w:rPr>
        <w:sectPr w:rsidR="00A64CD8" w:rsidSect="00656488">
          <w:headerReference w:type="default" r:id="rId9"/>
          <w:pgSz w:w="11906" w:h="16838"/>
          <w:pgMar w:top="1417" w:right="1701" w:bottom="1417" w:left="1701" w:header="397" w:footer="708" w:gutter="0"/>
          <w:cols w:space="708"/>
          <w:docGrid w:linePitch="360"/>
        </w:sectPr>
      </w:pPr>
    </w:p>
    <w:p w14:paraId="0C0A28F9" w14:textId="77777777" w:rsidR="00C81F40" w:rsidRDefault="00C466CD" w:rsidP="00C466CD">
      <w:pPr>
        <w:spacing w:line="360" w:lineRule="auto"/>
        <w:jc w:val="center"/>
        <w:rPr>
          <w:rFonts w:ascii="Times New Roman" w:hAnsi="Times New Roman" w:cs="Times New Roman"/>
          <w:b/>
          <w:sz w:val="28"/>
          <w:szCs w:val="24"/>
        </w:rPr>
      </w:pPr>
      <w:r w:rsidRPr="00C466CD">
        <w:rPr>
          <w:rFonts w:ascii="Times New Roman" w:hAnsi="Times New Roman" w:cs="Times New Roman"/>
          <w:b/>
          <w:sz w:val="28"/>
          <w:szCs w:val="24"/>
        </w:rPr>
        <w:lastRenderedPageBreak/>
        <w:t xml:space="preserve">APRESENTAÇÃO </w:t>
      </w:r>
    </w:p>
    <w:p w14:paraId="7CD283D6" w14:textId="0A6BDE0F" w:rsidR="00E535EF" w:rsidRDefault="00603EB3" w:rsidP="0083467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À</w:t>
      </w:r>
      <w:r w:rsidR="00E535EF">
        <w:rPr>
          <w:rFonts w:ascii="Times New Roman" w:hAnsi="Times New Roman" w:cs="Times New Roman"/>
          <w:sz w:val="24"/>
          <w:szCs w:val="24"/>
        </w:rPr>
        <w:t>s educadoras e educadores, responsáveis direta ou indiretamente pela educação do município de Figueirópolis D’Oeste, em sua plenitude, com extensão a toda comunidade figueir</w:t>
      </w:r>
      <w:r w:rsidR="007C369F">
        <w:rPr>
          <w:rFonts w:ascii="Times New Roman" w:hAnsi="Times New Roman" w:cs="Times New Roman"/>
          <w:sz w:val="24"/>
          <w:szCs w:val="24"/>
        </w:rPr>
        <w:t>o</w:t>
      </w:r>
      <w:r w:rsidR="00E535EF">
        <w:rPr>
          <w:rFonts w:ascii="Times New Roman" w:hAnsi="Times New Roman" w:cs="Times New Roman"/>
          <w:sz w:val="24"/>
          <w:szCs w:val="24"/>
        </w:rPr>
        <w:t>polense, apresentamos o Plano Municipal de Educação.</w:t>
      </w:r>
    </w:p>
    <w:p w14:paraId="3318AF77" w14:textId="77777777" w:rsidR="00E535EF" w:rsidRDefault="00E535EF" w:rsidP="0083467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Este plano é fruto do trabalho responsável e dedicado, realizado a partir de estudos, análises, discussões sucessivas e conferência municipal caracterizada pela ampla participação da comunidade escolar, envolvendo segmentos representativos da sociedade civil e poder público, sendo de responsabilidade desta Secretaria Municipal de Educação, mobilizar e coordenar todo este processo, bem como avaliar a execução do PME.</w:t>
      </w:r>
    </w:p>
    <w:p w14:paraId="5510327C" w14:textId="77777777" w:rsidR="00C466CD" w:rsidRDefault="00E535EF" w:rsidP="0083467D">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3467D">
        <w:rPr>
          <w:rFonts w:ascii="Times New Roman" w:hAnsi="Times New Roman" w:cs="Times New Roman"/>
          <w:sz w:val="24"/>
          <w:szCs w:val="24"/>
        </w:rPr>
        <w:t>Diante de toda transformação que o mundo globalizado vem sofrendo com o passar dos anos, a educação teve que se reinventar diante das modernizações e influencias que o sistema capitalista trouxe consigo, o processo</w:t>
      </w:r>
      <w:r>
        <w:rPr>
          <w:rFonts w:ascii="Times New Roman" w:hAnsi="Times New Roman" w:cs="Times New Roman"/>
          <w:sz w:val="24"/>
          <w:szCs w:val="24"/>
        </w:rPr>
        <w:t xml:space="preserve"> de reformulação e adequação </w:t>
      </w:r>
      <w:r w:rsidR="0083467D">
        <w:rPr>
          <w:rFonts w:ascii="Times New Roman" w:hAnsi="Times New Roman" w:cs="Times New Roman"/>
          <w:sz w:val="24"/>
          <w:szCs w:val="24"/>
        </w:rPr>
        <w:t>de</w:t>
      </w:r>
      <w:r>
        <w:rPr>
          <w:rFonts w:ascii="Times New Roman" w:hAnsi="Times New Roman" w:cs="Times New Roman"/>
          <w:sz w:val="24"/>
          <w:szCs w:val="24"/>
        </w:rPr>
        <w:t>ve</w:t>
      </w:r>
      <w:r w:rsidR="0083467D">
        <w:rPr>
          <w:rFonts w:ascii="Times New Roman" w:hAnsi="Times New Roman" w:cs="Times New Roman"/>
          <w:sz w:val="24"/>
          <w:szCs w:val="24"/>
        </w:rPr>
        <w:t xml:space="preserve"> haver em ambos os setores seja ele público ou privado. </w:t>
      </w:r>
    </w:p>
    <w:p w14:paraId="696D991C" w14:textId="77777777" w:rsidR="0083467D" w:rsidRDefault="0083467D" w:rsidP="0083467D">
      <w:pPr>
        <w:spacing w:line="360" w:lineRule="auto"/>
        <w:ind w:firstLine="708"/>
        <w:jc w:val="both"/>
        <w:rPr>
          <w:rFonts w:ascii="Times New Roman" w:hAnsi="Times New Roman" w:cs="Times New Roman"/>
          <w:spacing w:val="-5"/>
          <w:sz w:val="24"/>
          <w:szCs w:val="24"/>
          <w:shd w:val="clear" w:color="auto" w:fill="FFFFFF"/>
        </w:rPr>
      </w:pPr>
      <w:r>
        <w:rPr>
          <w:rFonts w:ascii="Times New Roman" w:hAnsi="Times New Roman" w:cs="Times New Roman"/>
          <w:sz w:val="24"/>
          <w:szCs w:val="24"/>
        </w:rPr>
        <w:t>A educação é parte primordial nessa transformação</w:t>
      </w:r>
      <w:r w:rsidR="00B23AB4">
        <w:rPr>
          <w:rFonts w:ascii="Times New Roman" w:hAnsi="Times New Roman" w:cs="Times New Roman"/>
          <w:sz w:val="24"/>
          <w:szCs w:val="24"/>
        </w:rPr>
        <w:t>, pois</w:t>
      </w:r>
      <w:r>
        <w:rPr>
          <w:rFonts w:ascii="Times New Roman" w:hAnsi="Times New Roman" w:cs="Times New Roman"/>
          <w:sz w:val="24"/>
          <w:szCs w:val="24"/>
        </w:rPr>
        <w:t xml:space="preserve"> a partir dela que se crio</w:t>
      </w:r>
      <w:r w:rsidR="00F46B28">
        <w:rPr>
          <w:rFonts w:ascii="Times New Roman" w:hAnsi="Times New Roman" w:cs="Times New Roman"/>
          <w:sz w:val="24"/>
          <w:szCs w:val="24"/>
        </w:rPr>
        <w:t>u</w:t>
      </w:r>
      <w:r>
        <w:rPr>
          <w:rFonts w:ascii="Times New Roman" w:hAnsi="Times New Roman" w:cs="Times New Roman"/>
          <w:sz w:val="24"/>
          <w:szCs w:val="24"/>
        </w:rPr>
        <w:t xml:space="preserve"> pesquisadores</w:t>
      </w:r>
      <w:r w:rsidR="00146D2A">
        <w:rPr>
          <w:rFonts w:ascii="Times New Roman" w:hAnsi="Times New Roman" w:cs="Times New Roman"/>
          <w:sz w:val="24"/>
          <w:szCs w:val="24"/>
        </w:rPr>
        <w:t>,</w:t>
      </w:r>
      <w:r>
        <w:rPr>
          <w:rFonts w:ascii="Times New Roman" w:hAnsi="Times New Roman" w:cs="Times New Roman"/>
          <w:sz w:val="24"/>
          <w:szCs w:val="24"/>
        </w:rPr>
        <w:t xml:space="preserve"> que puderam revolucionar o mundo com invenções, vacinas </w:t>
      </w:r>
      <w:r w:rsidR="00146D2A">
        <w:rPr>
          <w:rFonts w:ascii="Times New Roman" w:hAnsi="Times New Roman" w:cs="Times New Roman"/>
          <w:sz w:val="24"/>
          <w:szCs w:val="24"/>
        </w:rPr>
        <w:t xml:space="preserve">para diversos tipos de doenças, tecnologias que permitiram ao homem desenvolver obras jamais imagináveis </w:t>
      </w:r>
      <w:r w:rsidR="00B23AB4">
        <w:rPr>
          <w:rFonts w:ascii="Times New Roman" w:hAnsi="Times New Roman" w:cs="Times New Roman"/>
          <w:sz w:val="24"/>
          <w:szCs w:val="24"/>
        </w:rPr>
        <w:t>há</w:t>
      </w:r>
      <w:r w:rsidR="00146D2A">
        <w:rPr>
          <w:rFonts w:ascii="Times New Roman" w:hAnsi="Times New Roman" w:cs="Times New Roman"/>
          <w:sz w:val="24"/>
          <w:szCs w:val="24"/>
        </w:rPr>
        <w:t xml:space="preserve"> 100 anos atrás, hoje o processo de educar com qualidade é a única forma de mudar o país, o respeitado jornalista Alexandre Garcia que faz suas participações dentro do Jornal Bom Dia Brasil disse a seguinte frase em um de seus textos </w:t>
      </w:r>
      <w:r w:rsidR="00146D2A" w:rsidRPr="00146D2A">
        <w:rPr>
          <w:rFonts w:ascii="Times New Roman" w:hAnsi="Times New Roman" w:cs="Times New Roman"/>
          <w:sz w:val="24"/>
          <w:szCs w:val="24"/>
        </w:rPr>
        <w:t>“</w:t>
      </w:r>
      <w:r w:rsidR="00146D2A" w:rsidRPr="00146D2A">
        <w:rPr>
          <w:rFonts w:ascii="Times New Roman" w:hAnsi="Times New Roman" w:cs="Times New Roman"/>
          <w:spacing w:val="-5"/>
          <w:sz w:val="24"/>
          <w:szCs w:val="24"/>
          <w:shd w:val="clear" w:color="auto" w:fill="FFFFFF"/>
        </w:rPr>
        <w:t>Aliás, qual seria a mais nobre das profissões? A do advogado, que não deixa o inocente ser condenado? A do engenheiro, que não deixa o viaduto cair? A do médico, que não deixa o paciente morrer? Ou a do professor, que não deixa definhar o futuro? Professor é mais que vereador, que prefeito, que não lhe pagam, porque nem é profissão, é missão</w:t>
      </w:r>
      <w:r w:rsidR="00146D2A">
        <w:rPr>
          <w:rFonts w:ascii="Times New Roman" w:hAnsi="Times New Roman" w:cs="Times New Roman"/>
          <w:spacing w:val="-5"/>
          <w:sz w:val="24"/>
          <w:szCs w:val="24"/>
          <w:shd w:val="clear" w:color="auto" w:fill="FFFFFF"/>
        </w:rPr>
        <w:t>”.</w:t>
      </w:r>
    </w:p>
    <w:p w14:paraId="2C97ADC0" w14:textId="77777777" w:rsidR="00F46B28" w:rsidRDefault="00792113" w:rsidP="0083467D">
      <w:pPr>
        <w:spacing w:line="360" w:lineRule="auto"/>
        <w:ind w:firstLine="708"/>
        <w:jc w:val="both"/>
        <w:rPr>
          <w:rFonts w:ascii="Times New Roman" w:hAnsi="Times New Roman" w:cs="Times New Roman"/>
          <w:spacing w:val="-5"/>
          <w:sz w:val="24"/>
          <w:szCs w:val="24"/>
          <w:shd w:val="clear" w:color="auto" w:fill="FFFFFF"/>
        </w:rPr>
      </w:pPr>
      <w:r>
        <w:rPr>
          <w:rFonts w:ascii="Times New Roman" w:hAnsi="Times New Roman" w:cs="Times New Roman"/>
          <w:spacing w:val="-5"/>
          <w:sz w:val="24"/>
          <w:szCs w:val="24"/>
          <w:shd w:val="clear" w:color="auto" w:fill="FFFFFF"/>
        </w:rPr>
        <w:t>Por meio</w:t>
      </w:r>
      <w:r w:rsidR="00146D2A">
        <w:rPr>
          <w:rFonts w:ascii="Times New Roman" w:hAnsi="Times New Roman" w:cs="Times New Roman"/>
          <w:spacing w:val="-5"/>
          <w:sz w:val="24"/>
          <w:szCs w:val="24"/>
          <w:shd w:val="clear" w:color="auto" w:fill="FFFFFF"/>
        </w:rPr>
        <w:t xml:space="preserve"> </w:t>
      </w:r>
      <w:r w:rsidR="00F46B28">
        <w:rPr>
          <w:rFonts w:ascii="Times New Roman" w:hAnsi="Times New Roman" w:cs="Times New Roman"/>
          <w:spacing w:val="-5"/>
          <w:sz w:val="24"/>
          <w:szCs w:val="24"/>
          <w:shd w:val="clear" w:color="auto" w:fill="FFFFFF"/>
        </w:rPr>
        <w:t>dessa frase</w:t>
      </w:r>
      <w:r w:rsidR="00146D2A">
        <w:rPr>
          <w:rFonts w:ascii="Times New Roman" w:hAnsi="Times New Roman" w:cs="Times New Roman"/>
          <w:spacing w:val="-5"/>
          <w:sz w:val="24"/>
          <w:szCs w:val="24"/>
          <w:shd w:val="clear" w:color="auto" w:fill="FFFFFF"/>
        </w:rPr>
        <w:t xml:space="preserve"> vemos o quanto importante é a educação dentro da construção de </w:t>
      </w:r>
      <w:r w:rsidR="00B23AB4">
        <w:rPr>
          <w:rFonts w:ascii="Times New Roman" w:hAnsi="Times New Roman" w:cs="Times New Roman"/>
          <w:spacing w:val="-5"/>
          <w:sz w:val="24"/>
          <w:szCs w:val="24"/>
          <w:shd w:val="clear" w:color="auto" w:fill="FFFFFF"/>
        </w:rPr>
        <w:t>uma sociedade, pois através dela que se forma pessoas com ideologias próprias, conceitos fazendo com que não só o país mas o mundo melhore, e como disse o repórter o professor que não deixa definhar o futuro, para que esse futuro seja promissor este plano municipal de educação tem a missão de manter o futuro sólido e com objetivo de que a educação transforma cidadãos de bem e com opiniões próprias.</w:t>
      </w:r>
    </w:p>
    <w:p w14:paraId="51F16BC7" w14:textId="77777777" w:rsidR="00F46B28" w:rsidRDefault="00F46B28">
      <w:pPr>
        <w:rPr>
          <w:rFonts w:ascii="Times New Roman" w:hAnsi="Times New Roman" w:cs="Times New Roman"/>
          <w:spacing w:val="-5"/>
          <w:sz w:val="24"/>
          <w:szCs w:val="24"/>
          <w:shd w:val="clear" w:color="auto" w:fill="FFFFFF"/>
        </w:rPr>
      </w:pPr>
      <w:r>
        <w:rPr>
          <w:rFonts w:ascii="Times New Roman" w:hAnsi="Times New Roman" w:cs="Times New Roman"/>
          <w:spacing w:val="-5"/>
          <w:sz w:val="24"/>
          <w:szCs w:val="24"/>
          <w:shd w:val="clear" w:color="auto" w:fill="FFFFFF"/>
        </w:rPr>
        <w:br w:type="page"/>
      </w:r>
    </w:p>
    <w:p w14:paraId="35C080A5" w14:textId="77777777" w:rsidR="00A64CD8" w:rsidRDefault="00F46B28" w:rsidP="00F00450">
      <w:pPr>
        <w:spacing w:after="0" w:line="360" w:lineRule="auto"/>
        <w:jc w:val="center"/>
        <w:rPr>
          <w:rFonts w:ascii="Times New Roman" w:hAnsi="Times New Roman" w:cs="Times New Roman"/>
          <w:b/>
          <w:sz w:val="28"/>
          <w:szCs w:val="28"/>
        </w:rPr>
      </w:pPr>
      <w:r w:rsidRPr="00F46B28">
        <w:rPr>
          <w:rFonts w:ascii="Times New Roman" w:hAnsi="Times New Roman" w:cs="Times New Roman"/>
          <w:b/>
          <w:sz w:val="28"/>
          <w:szCs w:val="28"/>
        </w:rPr>
        <w:lastRenderedPageBreak/>
        <w:t>INTRODUÇÃO</w:t>
      </w:r>
    </w:p>
    <w:p w14:paraId="3513FB21" w14:textId="77777777" w:rsidR="00F00450" w:rsidRDefault="00F00450" w:rsidP="00F00450">
      <w:pPr>
        <w:spacing w:after="0" w:line="240" w:lineRule="auto"/>
        <w:jc w:val="center"/>
        <w:rPr>
          <w:rFonts w:ascii="Times New Roman" w:hAnsi="Times New Roman" w:cs="Times New Roman"/>
          <w:b/>
          <w:sz w:val="28"/>
          <w:szCs w:val="28"/>
        </w:rPr>
      </w:pPr>
    </w:p>
    <w:p w14:paraId="5A95FBE0" w14:textId="77777777" w:rsidR="00CA1323" w:rsidRPr="00CA1323" w:rsidRDefault="00BA5BC7" w:rsidP="00F00450">
      <w:pPr>
        <w:pStyle w:val="Default"/>
        <w:spacing w:line="360" w:lineRule="auto"/>
        <w:jc w:val="both"/>
        <w:rPr>
          <w:rFonts w:ascii="Times New Roman" w:hAnsi="Times New Roman" w:cs="Times New Roman"/>
        </w:rPr>
      </w:pPr>
      <w:r>
        <w:rPr>
          <w:rFonts w:ascii="Times New Roman" w:hAnsi="Times New Roman" w:cs="Times New Roman"/>
        </w:rPr>
        <w:tab/>
      </w:r>
      <w:r w:rsidR="00CA1323" w:rsidRPr="00CA1323">
        <w:rPr>
          <w:rFonts w:ascii="Times New Roman" w:hAnsi="Times New Roman" w:cs="Times New Roman"/>
        </w:rPr>
        <w:t xml:space="preserve">A tônica do Plano Municipal de Educação é sua construção coletiva, com participação de toda a sociedade. Um plano será mais forte e exigirá mais empenho político na sua realização à medida que mobilize o compromisso e expresse </w:t>
      </w:r>
      <w:r w:rsidR="002312A8">
        <w:rPr>
          <w:rFonts w:ascii="Times New Roman" w:hAnsi="Times New Roman" w:cs="Times New Roman"/>
        </w:rPr>
        <w:t>a</w:t>
      </w:r>
      <w:r w:rsidR="00CA1323" w:rsidRPr="00CA1323">
        <w:rPr>
          <w:rFonts w:ascii="Times New Roman" w:hAnsi="Times New Roman" w:cs="Times New Roman"/>
        </w:rPr>
        <w:t>s necessidades concretas, as ideias, as propostas e os anseios de todos que vivem no município de Fi</w:t>
      </w:r>
      <w:r w:rsidR="00CA1323">
        <w:rPr>
          <w:rFonts w:ascii="Times New Roman" w:hAnsi="Times New Roman" w:cs="Times New Roman"/>
        </w:rPr>
        <w:t>g</w:t>
      </w:r>
      <w:r w:rsidR="00CA1323" w:rsidRPr="00CA1323">
        <w:rPr>
          <w:rFonts w:ascii="Times New Roman" w:hAnsi="Times New Roman" w:cs="Times New Roman"/>
        </w:rPr>
        <w:t xml:space="preserve">ueirópolis D´Oeste. </w:t>
      </w:r>
    </w:p>
    <w:p w14:paraId="46ECA6E0" w14:textId="77777777" w:rsidR="00CA1323" w:rsidRPr="00CA1323" w:rsidRDefault="00CA1323" w:rsidP="00BA5BC7">
      <w:pPr>
        <w:spacing w:after="0" w:line="360" w:lineRule="auto"/>
        <w:jc w:val="both"/>
        <w:rPr>
          <w:rFonts w:ascii="Times New Roman" w:hAnsi="Times New Roman" w:cs="Times New Roman"/>
          <w:sz w:val="24"/>
          <w:szCs w:val="24"/>
        </w:rPr>
      </w:pPr>
      <w:r w:rsidRPr="00CA1323">
        <w:rPr>
          <w:rFonts w:ascii="Times New Roman" w:hAnsi="Times New Roman" w:cs="Times New Roman"/>
          <w:sz w:val="24"/>
          <w:szCs w:val="24"/>
        </w:rPr>
        <w:tab/>
        <w:t>O PME será o documento de referência da Política Educacional do Município, para um período de dez anos, exigido pela Constituição Federal e LDB.</w:t>
      </w:r>
    </w:p>
    <w:p w14:paraId="7FCACBCB" w14:textId="77777777" w:rsidR="00CA1323" w:rsidRPr="00CA1323" w:rsidRDefault="00CA1323" w:rsidP="00BA5BC7">
      <w:pPr>
        <w:spacing w:after="0" w:line="360" w:lineRule="auto"/>
        <w:jc w:val="both"/>
        <w:rPr>
          <w:rFonts w:ascii="Times New Roman" w:hAnsi="Times New Roman" w:cs="Times New Roman"/>
          <w:sz w:val="24"/>
          <w:szCs w:val="24"/>
        </w:rPr>
      </w:pPr>
      <w:r w:rsidRPr="00CA1323">
        <w:rPr>
          <w:rFonts w:ascii="Times New Roman" w:hAnsi="Times New Roman" w:cs="Times New Roman"/>
          <w:sz w:val="24"/>
          <w:szCs w:val="24"/>
        </w:rPr>
        <w:tab/>
        <w:t xml:space="preserve">O PME não será um Plano de Governo, nem um Plano da Rede Municipal. Ele será um Plano Educacional do Município onde estarão sendo definidos diretrizes metas e objetivos para todos os níveis de ensino, dimensionando a cooperação dos entes federados e a aplicação criteriosa dos recursos financeiros envolvidos. </w:t>
      </w:r>
    </w:p>
    <w:p w14:paraId="21F92495" w14:textId="77777777" w:rsidR="00CA1323" w:rsidRPr="00CA1323" w:rsidRDefault="00CA1323" w:rsidP="00BA5BC7">
      <w:pPr>
        <w:spacing w:after="0" w:line="360" w:lineRule="auto"/>
        <w:jc w:val="both"/>
        <w:rPr>
          <w:rFonts w:ascii="Times New Roman" w:hAnsi="Times New Roman" w:cs="Times New Roman"/>
          <w:sz w:val="24"/>
          <w:szCs w:val="24"/>
        </w:rPr>
      </w:pPr>
      <w:r w:rsidRPr="00CA1323">
        <w:rPr>
          <w:rFonts w:ascii="Times New Roman" w:hAnsi="Times New Roman" w:cs="Times New Roman"/>
          <w:sz w:val="24"/>
          <w:szCs w:val="24"/>
        </w:rPr>
        <w:tab/>
        <w:t>O PME servirá como instrumento para a organização sistemática da Secretaria Municipal de Educação garantindo transparência e coerência nas ações desencadeadas, bem como esclarecer e informar à população sobre a Política Educacional do Município.</w:t>
      </w:r>
    </w:p>
    <w:p w14:paraId="6DFD2917" w14:textId="77777777" w:rsidR="00CA1323" w:rsidRPr="00CA1323" w:rsidRDefault="00CA1323" w:rsidP="00BA5BC7">
      <w:pPr>
        <w:pStyle w:val="Default"/>
        <w:spacing w:line="360" w:lineRule="auto"/>
        <w:ind w:firstLine="708"/>
        <w:jc w:val="both"/>
        <w:rPr>
          <w:rFonts w:ascii="Times New Roman" w:hAnsi="Times New Roman" w:cs="Times New Roman"/>
        </w:rPr>
      </w:pPr>
      <w:r w:rsidRPr="00CA1323">
        <w:rPr>
          <w:rFonts w:ascii="Times New Roman" w:hAnsi="Times New Roman" w:cs="Times New Roman"/>
        </w:rPr>
        <w:t xml:space="preserve">Nesse sentido, este Documento Base, resultado da construção da Comissão Executiva Municipal do Plano Municipal de Educação, pretende ser uma contribuição ao debate para a construção de uma política de Estado para a educação em Figueirópolis, e que de maneira articulada, discuta os níveis (educação básica ao superior), as etapas e modalidades, em sintonia com os marcos legais e ordenamentos jurídicos (Constituição Federal de 1988,  LDB/1996, diretrizes, dentre outros), que expressam a efetivação do direito social à educação com qualidade para todos. </w:t>
      </w:r>
    </w:p>
    <w:p w14:paraId="241E43B4" w14:textId="77777777" w:rsidR="00CA1323" w:rsidRPr="00CA1323" w:rsidRDefault="00CA1323" w:rsidP="00BA5BC7">
      <w:pPr>
        <w:spacing w:after="0" w:line="360" w:lineRule="auto"/>
        <w:ind w:firstLine="708"/>
        <w:jc w:val="both"/>
        <w:rPr>
          <w:rFonts w:ascii="Times New Roman" w:hAnsi="Times New Roman" w:cs="Times New Roman"/>
          <w:b/>
          <w:sz w:val="24"/>
          <w:szCs w:val="24"/>
        </w:rPr>
      </w:pPr>
      <w:r w:rsidRPr="00CA1323">
        <w:rPr>
          <w:rFonts w:ascii="Times New Roman" w:hAnsi="Times New Roman" w:cs="Times New Roman"/>
          <w:sz w:val="24"/>
          <w:szCs w:val="24"/>
        </w:rPr>
        <w:t>O documento base sugere diretrizes e objetivos para os níveis da Educação básica (ensino infantil, fundamental e médio), a Educação Superior, e as modalidades de ensino (educação de jovens e adultos e educação inclusiva), bem como para diversos temas transversais que perpassam a educação como um todo, para que sejam amplamente discutidos na sociedade e acrescentados novos conteúdos oriundos das demandas sociais</w:t>
      </w:r>
      <w:r w:rsidRPr="00CA1323">
        <w:rPr>
          <w:rFonts w:ascii="Times New Roman" w:hAnsi="Times New Roman" w:cs="Times New Roman"/>
          <w:b/>
          <w:sz w:val="24"/>
          <w:szCs w:val="24"/>
        </w:rPr>
        <w:t>.</w:t>
      </w:r>
    </w:p>
    <w:p w14:paraId="38181D0B" w14:textId="77777777" w:rsidR="00CA1323" w:rsidRPr="0010620F" w:rsidRDefault="00CA1323" w:rsidP="00BA5BC7">
      <w:pPr>
        <w:spacing w:after="0" w:line="360" w:lineRule="auto"/>
        <w:jc w:val="both"/>
        <w:rPr>
          <w:rFonts w:ascii="Times New Roman" w:hAnsi="Times New Roman" w:cs="Times New Roman"/>
          <w:sz w:val="24"/>
          <w:szCs w:val="24"/>
        </w:rPr>
      </w:pPr>
      <w:r w:rsidRPr="00CA1323">
        <w:rPr>
          <w:rFonts w:ascii="Times New Roman" w:hAnsi="Times New Roman" w:cs="Times New Roman"/>
          <w:sz w:val="24"/>
          <w:szCs w:val="24"/>
        </w:rPr>
        <w:tab/>
      </w:r>
      <w:r w:rsidRPr="0010620F">
        <w:rPr>
          <w:rFonts w:ascii="Times New Roman" w:hAnsi="Times New Roman" w:cs="Times New Roman"/>
          <w:sz w:val="24"/>
          <w:szCs w:val="24"/>
        </w:rPr>
        <w:t>As bases legais que sustentam o processo de elaboração do PME, é a Constituição Federal (art. 20</w:t>
      </w:r>
      <w:r w:rsidR="0025501A">
        <w:rPr>
          <w:rFonts w:ascii="Times New Roman" w:hAnsi="Times New Roman" w:cs="Times New Roman"/>
          <w:sz w:val="24"/>
          <w:szCs w:val="24"/>
        </w:rPr>
        <w:t>5 a 214),</w:t>
      </w:r>
      <w:r w:rsidR="0042621D" w:rsidRPr="0010620F">
        <w:rPr>
          <w:rFonts w:ascii="Times New Roman" w:hAnsi="Times New Roman" w:cs="Times New Roman"/>
          <w:sz w:val="24"/>
          <w:szCs w:val="24"/>
        </w:rPr>
        <w:t xml:space="preserve"> a LDB (art. 9° e 87) e a Lei F</w:t>
      </w:r>
      <w:r w:rsidR="009608F9">
        <w:rPr>
          <w:rFonts w:ascii="Times New Roman" w:hAnsi="Times New Roman" w:cs="Times New Roman"/>
          <w:sz w:val="24"/>
          <w:szCs w:val="24"/>
        </w:rPr>
        <w:t>ederal 13.005/14</w:t>
      </w:r>
      <w:r w:rsidR="004E3CB2" w:rsidRPr="0010620F">
        <w:rPr>
          <w:rFonts w:ascii="Times New Roman" w:hAnsi="Times New Roman" w:cs="Times New Roman"/>
          <w:sz w:val="24"/>
          <w:szCs w:val="24"/>
        </w:rPr>
        <w:t xml:space="preserve">, </w:t>
      </w:r>
      <w:r w:rsidR="0042621D" w:rsidRPr="0010620F">
        <w:rPr>
          <w:rFonts w:ascii="Times New Roman" w:hAnsi="Times New Roman" w:cs="Times New Roman"/>
          <w:sz w:val="24"/>
          <w:szCs w:val="24"/>
        </w:rPr>
        <w:t>fica estabelecida a obrigatoriedade dos Estados, do Distrito Federal e dos Municípios elaborarem os Plano Decenais, com base no Plano Nacional e Plano Estadual, sancionado pelo Governador Silval Barbosa na Lei 10.11</w:t>
      </w:r>
      <w:r w:rsidR="002B23AD">
        <w:rPr>
          <w:rFonts w:ascii="Times New Roman" w:hAnsi="Times New Roman" w:cs="Times New Roman"/>
          <w:sz w:val="24"/>
          <w:szCs w:val="24"/>
        </w:rPr>
        <w:t>1</w:t>
      </w:r>
      <w:r w:rsidR="0042621D" w:rsidRPr="0010620F">
        <w:rPr>
          <w:rFonts w:ascii="Times New Roman" w:hAnsi="Times New Roman" w:cs="Times New Roman"/>
          <w:sz w:val="24"/>
          <w:szCs w:val="24"/>
        </w:rPr>
        <w:t>/2014.</w:t>
      </w:r>
    </w:p>
    <w:p w14:paraId="101F01DF" w14:textId="77777777" w:rsidR="0042621D" w:rsidRPr="0010620F" w:rsidRDefault="0042621D" w:rsidP="00BA5BC7">
      <w:pPr>
        <w:spacing w:after="0" w:line="360" w:lineRule="auto"/>
        <w:jc w:val="both"/>
        <w:rPr>
          <w:rFonts w:ascii="Times New Roman" w:hAnsi="Times New Roman" w:cs="Times New Roman"/>
          <w:sz w:val="24"/>
          <w:szCs w:val="24"/>
        </w:rPr>
      </w:pPr>
      <w:r w:rsidRPr="0010620F">
        <w:rPr>
          <w:rFonts w:ascii="Times New Roman" w:hAnsi="Times New Roman" w:cs="Times New Roman"/>
          <w:sz w:val="24"/>
          <w:szCs w:val="24"/>
        </w:rPr>
        <w:lastRenderedPageBreak/>
        <w:tab/>
        <w:t>Dentro do cenário atual, com a sanção da Lei nº 11.494, em 20 de junho de 2007, que regulamenta o Fundo de Manutenção e Desenvolvimento da Educação Básica e de Valorização dos Profissionais da Educação FUNDEB, criada para substituir a Lei 9424/96 FUNDEF, retoma o conceito sistêmico de educação, abrangendo todo o ensino</w:t>
      </w:r>
      <w:r w:rsidR="0025501A">
        <w:rPr>
          <w:rFonts w:ascii="Times New Roman" w:hAnsi="Times New Roman" w:cs="Times New Roman"/>
          <w:sz w:val="24"/>
          <w:szCs w:val="24"/>
        </w:rPr>
        <w:t xml:space="preserve"> básico nos diferentes níveis e</w:t>
      </w:r>
      <w:r w:rsidRPr="0010620F">
        <w:rPr>
          <w:rFonts w:ascii="Times New Roman" w:hAnsi="Times New Roman" w:cs="Times New Roman"/>
          <w:sz w:val="24"/>
          <w:szCs w:val="24"/>
        </w:rPr>
        <w:t xml:space="preserve"> modalidades.</w:t>
      </w:r>
    </w:p>
    <w:p w14:paraId="10977772" w14:textId="77777777" w:rsidR="004E3CB2" w:rsidRPr="0010620F" w:rsidRDefault="004E3CB2" w:rsidP="00BA5BC7">
      <w:pPr>
        <w:spacing w:after="0" w:line="360" w:lineRule="auto"/>
        <w:jc w:val="both"/>
        <w:rPr>
          <w:rFonts w:ascii="Times New Roman" w:hAnsi="Times New Roman" w:cs="Times New Roman"/>
          <w:sz w:val="24"/>
          <w:szCs w:val="24"/>
        </w:rPr>
      </w:pPr>
      <w:r w:rsidRPr="0010620F">
        <w:rPr>
          <w:rFonts w:ascii="Times New Roman" w:hAnsi="Times New Roman" w:cs="Times New Roman"/>
          <w:sz w:val="24"/>
          <w:szCs w:val="24"/>
        </w:rPr>
        <w:tab/>
        <w:t>O FUNDEB</w:t>
      </w:r>
      <w:r w:rsidR="004568E5" w:rsidRPr="0010620F">
        <w:rPr>
          <w:rFonts w:ascii="Times New Roman" w:hAnsi="Times New Roman" w:cs="Times New Roman"/>
          <w:sz w:val="24"/>
          <w:szCs w:val="24"/>
        </w:rPr>
        <w:t>, em vigor desde o 1º de janeiro de 2008 e com vigência até 2020 por Medida Provisória, estabelece que o mínimo de 60% do valor anual dos  recursos do FUNDB deve ser destinado á remuneração dos profissionais do magistério em efetivo exercício na educação b</w:t>
      </w:r>
      <w:r w:rsidR="0010620F" w:rsidRPr="0010620F">
        <w:rPr>
          <w:rFonts w:ascii="Times New Roman" w:hAnsi="Times New Roman" w:cs="Times New Roman"/>
          <w:sz w:val="24"/>
          <w:szCs w:val="24"/>
        </w:rPr>
        <w:t>ásica pública (regular, especial, indígena, supletivo), entretanto, não há impedimento legal na sua destinação, de forma integral, para este fim.</w:t>
      </w:r>
    </w:p>
    <w:p w14:paraId="1DCE0311" w14:textId="77777777" w:rsidR="0010620F" w:rsidRPr="0010620F" w:rsidRDefault="0010620F" w:rsidP="00BA5BC7">
      <w:pPr>
        <w:spacing w:after="0" w:line="360" w:lineRule="auto"/>
        <w:jc w:val="both"/>
        <w:rPr>
          <w:rFonts w:ascii="Times New Roman" w:hAnsi="Times New Roman" w:cs="Times New Roman"/>
          <w:sz w:val="24"/>
          <w:szCs w:val="24"/>
        </w:rPr>
      </w:pPr>
      <w:r w:rsidRPr="0010620F">
        <w:rPr>
          <w:rFonts w:ascii="Times New Roman" w:hAnsi="Times New Roman" w:cs="Times New Roman"/>
          <w:sz w:val="24"/>
          <w:szCs w:val="24"/>
        </w:rPr>
        <w:tab/>
        <w:t>Por outro lado, a Lei também diz que a parcela restante do fundo, de no máximo 40% deve ser aplicada nas ações de manutenção e desenvolvimento do ensino, podendo abranger não só os profissionais do magistério, mas os demais profissionais da educação que desenvolvem atividades de natureza técnico administrativa.</w:t>
      </w:r>
    </w:p>
    <w:p w14:paraId="035874ED" w14:textId="77777777" w:rsidR="00CA1323" w:rsidRPr="00CA1323" w:rsidRDefault="00CA1323" w:rsidP="00BA5BC7">
      <w:pPr>
        <w:spacing w:after="0" w:line="360" w:lineRule="auto"/>
        <w:jc w:val="both"/>
        <w:rPr>
          <w:rFonts w:ascii="Times New Roman" w:hAnsi="Times New Roman" w:cs="Times New Roman"/>
          <w:sz w:val="24"/>
          <w:szCs w:val="24"/>
        </w:rPr>
      </w:pPr>
      <w:r w:rsidRPr="00CA1323">
        <w:rPr>
          <w:rFonts w:ascii="Times New Roman" w:hAnsi="Times New Roman" w:cs="Times New Roman"/>
          <w:sz w:val="24"/>
          <w:szCs w:val="24"/>
        </w:rPr>
        <w:tab/>
        <w:t>O PME estará fazendo um diagnóstico e determinando diretrizes e propondo objetivo e metas para os seguintes temas:</w:t>
      </w:r>
    </w:p>
    <w:p w14:paraId="738A6217" w14:textId="77777777" w:rsidR="00CA1323" w:rsidRPr="00CA1323" w:rsidRDefault="00CA1323" w:rsidP="00BA5BC7">
      <w:pPr>
        <w:numPr>
          <w:ilvl w:val="0"/>
          <w:numId w:val="3"/>
        </w:numPr>
        <w:suppressAutoHyphens/>
        <w:spacing w:after="0" w:line="360" w:lineRule="auto"/>
        <w:jc w:val="both"/>
        <w:rPr>
          <w:rFonts w:ascii="Times New Roman" w:hAnsi="Times New Roman" w:cs="Times New Roman"/>
          <w:sz w:val="24"/>
          <w:szCs w:val="24"/>
        </w:rPr>
      </w:pPr>
      <w:r w:rsidRPr="00CA1323">
        <w:rPr>
          <w:rFonts w:ascii="Times New Roman" w:hAnsi="Times New Roman" w:cs="Times New Roman"/>
          <w:sz w:val="24"/>
          <w:szCs w:val="24"/>
        </w:rPr>
        <w:t>Educação Infantil;</w:t>
      </w:r>
    </w:p>
    <w:p w14:paraId="1EE1FCD3" w14:textId="77777777" w:rsidR="00CA1323" w:rsidRPr="00CA1323" w:rsidRDefault="00CA1323" w:rsidP="00BA5BC7">
      <w:pPr>
        <w:numPr>
          <w:ilvl w:val="0"/>
          <w:numId w:val="3"/>
        </w:num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Ensino fundamental</w:t>
      </w:r>
    </w:p>
    <w:p w14:paraId="5EACF6DA" w14:textId="77777777" w:rsidR="00CA1323" w:rsidRPr="00CA1323" w:rsidRDefault="00CA1323" w:rsidP="00BA5BC7">
      <w:pPr>
        <w:numPr>
          <w:ilvl w:val="0"/>
          <w:numId w:val="3"/>
        </w:numPr>
        <w:suppressAutoHyphens/>
        <w:spacing w:after="0" w:line="360" w:lineRule="auto"/>
        <w:jc w:val="both"/>
        <w:rPr>
          <w:rFonts w:ascii="Times New Roman" w:hAnsi="Times New Roman" w:cs="Times New Roman"/>
          <w:sz w:val="24"/>
          <w:szCs w:val="24"/>
        </w:rPr>
      </w:pPr>
      <w:r w:rsidRPr="00CA1323">
        <w:rPr>
          <w:rFonts w:ascii="Times New Roman" w:hAnsi="Times New Roman" w:cs="Times New Roman"/>
          <w:sz w:val="24"/>
          <w:szCs w:val="24"/>
        </w:rPr>
        <w:t>Ensino</w:t>
      </w:r>
      <w:r>
        <w:rPr>
          <w:rFonts w:ascii="Times New Roman" w:hAnsi="Times New Roman" w:cs="Times New Roman"/>
          <w:sz w:val="24"/>
          <w:szCs w:val="24"/>
        </w:rPr>
        <w:t xml:space="preserve"> Médio</w:t>
      </w:r>
    </w:p>
    <w:p w14:paraId="2C86FEFC" w14:textId="77777777" w:rsidR="00F56F0E" w:rsidRPr="00351E74" w:rsidRDefault="00F56F0E" w:rsidP="00BA5BC7">
      <w:pPr>
        <w:numPr>
          <w:ilvl w:val="0"/>
          <w:numId w:val="3"/>
        </w:num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Educação Superior</w:t>
      </w:r>
      <w:r w:rsidRPr="00351E74">
        <w:rPr>
          <w:rFonts w:ascii="Times New Roman" w:hAnsi="Times New Roman" w:cs="Times New Roman"/>
          <w:sz w:val="24"/>
          <w:szCs w:val="24"/>
        </w:rPr>
        <w:t xml:space="preserve"> </w:t>
      </w:r>
    </w:p>
    <w:p w14:paraId="51F0D1B4" w14:textId="77777777" w:rsidR="00351E74" w:rsidRDefault="00F56F0E" w:rsidP="00BA5BC7">
      <w:pPr>
        <w:numPr>
          <w:ilvl w:val="0"/>
          <w:numId w:val="3"/>
        </w:numPr>
        <w:suppressAutoHyphens/>
        <w:spacing w:after="0" w:line="360" w:lineRule="auto"/>
        <w:jc w:val="both"/>
        <w:rPr>
          <w:rFonts w:ascii="Times New Roman" w:hAnsi="Times New Roman" w:cs="Times New Roman"/>
          <w:sz w:val="24"/>
          <w:szCs w:val="24"/>
        </w:rPr>
      </w:pPr>
      <w:r w:rsidRPr="00CA1323">
        <w:rPr>
          <w:rFonts w:ascii="Times New Roman" w:hAnsi="Times New Roman" w:cs="Times New Roman"/>
          <w:sz w:val="24"/>
          <w:szCs w:val="24"/>
        </w:rPr>
        <w:t xml:space="preserve">Educação </w:t>
      </w:r>
      <w:r>
        <w:rPr>
          <w:rFonts w:ascii="Times New Roman" w:hAnsi="Times New Roman" w:cs="Times New Roman"/>
          <w:sz w:val="24"/>
          <w:szCs w:val="24"/>
        </w:rPr>
        <w:t>Especial</w:t>
      </w:r>
    </w:p>
    <w:p w14:paraId="1EA9BD29" w14:textId="77777777" w:rsidR="000371B5" w:rsidRPr="000371B5" w:rsidRDefault="00CA1323" w:rsidP="00BA5BC7">
      <w:pPr>
        <w:numPr>
          <w:ilvl w:val="0"/>
          <w:numId w:val="3"/>
        </w:numPr>
        <w:suppressAutoHyphens/>
        <w:spacing w:after="0" w:line="360" w:lineRule="auto"/>
        <w:jc w:val="both"/>
        <w:rPr>
          <w:rFonts w:ascii="Times New Roman" w:hAnsi="Times New Roman" w:cs="Times New Roman"/>
          <w:sz w:val="24"/>
          <w:szCs w:val="24"/>
        </w:rPr>
      </w:pPr>
      <w:r w:rsidRPr="00CA1323">
        <w:rPr>
          <w:rFonts w:ascii="Times New Roman" w:hAnsi="Times New Roman" w:cs="Times New Roman"/>
          <w:sz w:val="24"/>
          <w:szCs w:val="24"/>
        </w:rPr>
        <w:t>Financiamento da Educação</w:t>
      </w:r>
    </w:p>
    <w:p w14:paraId="70CA8E68" w14:textId="77777777" w:rsidR="00A64CD8" w:rsidRDefault="00CA1323" w:rsidP="00BA5BC7">
      <w:pPr>
        <w:pStyle w:val="Recuodecorpodetexto"/>
        <w:spacing w:after="0" w:line="360" w:lineRule="auto"/>
        <w:ind w:left="0" w:firstLine="440"/>
        <w:rPr>
          <w:rFonts w:ascii="Times New Roman" w:hAnsi="Times New Roman" w:cs="Times New Roman"/>
          <w:sz w:val="24"/>
          <w:szCs w:val="24"/>
        </w:rPr>
      </w:pPr>
      <w:r w:rsidRPr="00CA1323">
        <w:rPr>
          <w:rFonts w:ascii="Times New Roman" w:hAnsi="Times New Roman" w:cs="Times New Roman"/>
          <w:sz w:val="24"/>
          <w:szCs w:val="24"/>
        </w:rPr>
        <w:t>O PME deverá ser aprovado pelo Poder Legislativo, ter uma vigência de dez anos e ser acompanhado pela sociedade como um todo.</w:t>
      </w:r>
    </w:p>
    <w:p w14:paraId="25C614AF" w14:textId="77777777" w:rsidR="000371B5" w:rsidRPr="00CA1323" w:rsidRDefault="000371B5" w:rsidP="000371B5">
      <w:pPr>
        <w:pStyle w:val="Recuodecorpodetexto"/>
        <w:spacing w:line="360" w:lineRule="auto"/>
        <w:ind w:left="0" w:firstLine="440"/>
        <w:rPr>
          <w:rFonts w:ascii="Times New Roman" w:hAnsi="Times New Roman" w:cs="Times New Roman"/>
          <w:sz w:val="24"/>
          <w:szCs w:val="24"/>
        </w:rPr>
      </w:pPr>
    </w:p>
    <w:p w14:paraId="3B143C71" w14:textId="77777777" w:rsidR="00146D2A" w:rsidRDefault="00A64CD8" w:rsidP="00BA5BC7">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CAPITULO 1</w:t>
      </w:r>
    </w:p>
    <w:p w14:paraId="125F7DBD" w14:textId="77777777" w:rsidR="00BA5BC7" w:rsidRDefault="00BA5BC7" w:rsidP="00BA5BC7">
      <w:pPr>
        <w:spacing w:after="0" w:line="360" w:lineRule="auto"/>
        <w:ind w:firstLine="708"/>
        <w:jc w:val="center"/>
        <w:rPr>
          <w:rFonts w:ascii="Times New Roman" w:hAnsi="Times New Roman" w:cs="Times New Roman"/>
          <w:b/>
          <w:sz w:val="28"/>
          <w:szCs w:val="28"/>
        </w:rPr>
      </w:pPr>
    </w:p>
    <w:p w14:paraId="74678875" w14:textId="77777777" w:rsidR="00A64CD8" w:rsidRPr="00BA5BC7" w:rsidRDefault="00BA5BC7" w:rsidP="00BA5BC7">
      <w:pPr>
        <w:autoSpaceDE w:val="0"/>
        <w:autoSpaceDN w:val="0"/>
        <w:adjustRightInd w:val="0"/>
        <w:spacing w:after="0"/>
        <w:jc w:val="both"/>
        <w:rPr>
          <w:rFonts w:ascii="Times New Roman" w:hAnsi="Times New Roman" w:cs="Times New Roman"/>
          <w:b/>
          <w:sz w:val="28"/>
          <w:szCs w:val="28"/>
          <w:lang w:eastAsia="pt-BR"/>
        </w:rPr>
      </w:pPr>
      <w:r w:rsidRPr="00BA5BC7">
        <w:rPr>
          <w:rFonts w:ascii="Times New Roman" w:hAnsi="Times New Roman" w:cs="Times New Roman"/>
          <w:b/>
          <w:sz w:val="28"/>
          <w:szCs w:val="28"/>
          <w:lang w:eastAsia="pt-BR"/>
        </w:rPr>
        <w:t>1.</w:t>
      </w:r>
      <w:r>
        <w:rPr>
          <w:rFonts w:ascii="Times New Roman" w:hAnsi="Times New Roman" w:cs="Times New Roman"/>
          <w:b/>
          <w:sz w:val="28"/>
          <w:szCs w:val="28"/>
          <w:lang w:eastAsia="pt-BR"/>
        </w:rPr>
        <w:t xml:space="preserve">1 </w:t>
      </w:r>
      <w:r w:rsidR="00A64CD8" w:rsidRPr="00BA5BC7">
        <w:rPr>
          <w:rFonts w:ascii="Times New Roman" w:hAnsi="Times New Roman" w:cs="Times New Roman"/>
          <w:b/>
          <w:sz w:val="28"/>
          <w:szCs w:val="28"/>
          <w:lang w:eastAsia="pt-BR"/>
        </w:rPr>
        <w:t>ORIGEM HISTÓRICA DO MUNICÍPIO DE FIGUEIRÓPOLIS D’ OESTE.</w:t>
      </w:r>
    </w:p>
    <w:p w14:paraId="42EAF7AD" w14:textId="77777777" w:rsidR="00BA5BC7" w:rsidRPr="00BA5BC7" w:rsidRDefault="00BA5BC7" w:rsidP="00BA5BC7">
      <w:pPr>
        <w:rPr>
          <w:lang w:eastAsia="pt-BR"/>
        </w:rPr>
      </w:pPr>
    </w:p>
    <w:p w14:paraId="4B2C7566" w14:textId="77777777" w:rsidR="00792113" w:rsidRDefault="00A64CD8" w:rsidP="008A468F">
      <w:pPr>
        <w:spacing w:after="0" w:line="360" w:lineRule="auto"/>
        <w:jc w:val="both"/>
        <w:rPr>
          <w:rFonts w:ascii="Times New Roman" w:hAnsi="Times New Roman" w:cs="Times New Roman"/>
          <w:sz w:val="24"/>
          <w:szCs w:val="24"/>
          <w:lang w:eastAsia="pt-BR"/>
        </w:rPr>
      </w:pPr>
      <w:r w:rsidRPr="00A64CD8">
        <w:rPr>
          <w:rFonts w:ascii="Times New Roman" w:hAnsi="Times New Roman" w:cs="Times New Roman"/>
          <w:sz w:val="24"/>
          <w:szCs w:val="24"/>
          <w:lang w:eastAsia="pt-BR"/>
        </w:rPr>
        <w:t xml:space="preserve">               O território do município de Figueirópolis D' Oeste foi ocupado, desde tempos remotos, por povos indígenas bororó. Este povo foi denominado pelo segmento paulista, que </w:t>
      </w:r>
      <w:r w:rsidRPr="00A64CD8">
        <w:rPr>
          <w:rFonts w:ascii="Times New Roman" w:hAnsi="Times New Roman" w:cs="Times New Roman"/>
          <w:sz w:val="24"/>
          <w:szCs w:val="24"/>
          <w:lang w:eastAsia="pt-BR"/>
        </w:rPr>
        <w:lastRenderedPageBreak/>
        <w:t xml:space="preserve">desbravou a região, de Índios Cabaçais. Tratava-se naturalmente de referência geográfica, sendo que em nenhuma hipótese, o homem branco chamou qualquer elemento índio pelo termo autóctone correto, sempre emprestando a eles um nome que melhor lhes conviesse. Não há vida indígena organizada em território do município de Figueirópolis D' Oeste. Registrou-se no entanto, intensa movimentação por conta de atividades de extração da poaia, a ipecacuanha - planta de cuja raiz extrai-se a emetina, de propriedade medicinais. A tomada de posse, efetiva, deu-se de fato a partir dos programas de incentivo à colonização no Estado de Mato grosso, com subsídios dos governos estadual e federal. Nesse aspecto a pavimentação da </w:t>
      </w:r>
      <w:r w:rsidRPr="00F10C86">
        <w:rPr>
          <w:rFonts w:ascii="Times New Roman" w:hAnsi="Times New Roman" w:cs="Times New Roman"/>
          <w:sz w:val="24"/>
          <w:szCs w:val="24"/>
          <w:lang w:eastAsia="pt-BR"/>
        </w:rPr>
        <w:t>rodovia BR-</w:t>
      </w:r>
      <w:r w:rsidR="00F10C86" w:rsidRPr="00F10C86">
        <w:rPr>
          <w:rFonts w:ascii="Times New Roman" w:hAnsi="Times New Roman" w:cs="Times New Roman"/>
          <w:sz w:val="24"/>
          <w:szCs w:val="24"/>
          <w:lang w:eastAsia="pt-BR"/>
        </w:rPr>
        <w:t>174</w:t>
      </w:r>
      <w:r w:rsidRPr="00F10C86">
        <w:rPr>
          <w:rFonts w:ascii="Times New Roman" w:hAnsi="Times New Roman" w:cs="Times New Roman"/>
          <w:sz w:val="24"/>
          <w:szCs w:val="24"/>
          <w:lang w:eastAsia="pt-BR"/>
        </w:rPr>
        <w:t>, que liga Cuiabá a Porto Velho</w:t>
      </w:r>
      <w:r w:rsidRPr="00A64CD8">
        <w:rPr>
          <w:rFonts w:ascii="Times New Roman" w:hAnsi="Times New Roman" w:cs="Times New Roman"/>
          <w:sz w:val="24"/>
          <w:szCs w:val="24"/>
          <w:lang w:eastAsia="pt-BR"/>
        </w:rPr>
        <w:t>, em Rondônia, atuou como agente catalisador do desenvolvimento da região, que passou a presenciar a cada dia o surgimento de novas cidades que hoje abrigam milhares de famílias migrantes, que para cá deslocaram</w:t>
      </w:r>
      <w:r w:rsidR="001832AD">
        <w:rPr>
          <w:rFonts w:ascii="Times New Roman" w:hAnsi="Times New Roman" w:cs="Times New Roman"/>
          <w:sz w:val="24"/>
          <w:szCs w:val="24"/>
          <w:lang w:eastAsia="pt-BR"/>
        </w:rPr>
        <w:t>-</w:t>
      </w:r>
      <w:r w:rsidR="00BA5BC7">
        <w:rPr>
          <w:rFonts w:ascii="Times New Roman" w:hAnsi="Times New Roman" w:cs="Times New Roman"/>
          <w:sz w:val="24"/>
          <w:szCs w:val="24"/>
          <w:lang w:eastAsia="pt-BR"/>
        </w:rPr>
        <w:t>se</w:t>
      </w:r>
      <w:r w:rsidR="00BA5BC7" w:rsidRPr="00A64CD8">
        <w:rPr>
          <w:rFonts w:ascii="Times New Roman" w:hAnsi="Times New Roman" w:cs="Times New Roman"/>
          <w:sz w:val="24"/>
          <w:szCs w:val="24"/>
          <w:lang w:eastAsia="pt-BR"/>
        </w:rPr>
        <w:t xml:space="preserve">. </w:t>
      </w:r>
      <w:r w:rsidR="00BA5BC7" w:rsidRPr="00A64CD8">
        <w:rPr>
          <w:rFonts w:ascii="Times New Roman" w:hAnsi="Times New Roman" w:cs="Times New Roman"/>
          <w:sz w:val="24"/>
          <w:szCs w:val="24"/>
          <w:lang w:eastAsia="pt-BR"/>
        </w:rPr>
        <w:tab/>
      </w:r>
      <w:r w:rsidRPr="00A64CD8">
        <w:rPr>
          <w:rFonts w:ascii="Times New Roman" w:hAnsi="Times New Roman" w:cs="Times New Roman"/>
          <w:sz w:val="24"/>
          <w:szCs w:val="24"/>
          <w:lang w:eastAsia="pt-BR"/>
        </w:rPr>
        <w:t xml:space="preserve"> </w:t>
      </w:r>
      <w:r w:rsidRPr="00A64CD8">
        <w:rPr>
          <w:rFonts w:ascii="Times New Roman" w:hAnsi="Times New Roman" w:cs="Times New Roman"/>
          <w:sz w:val="24"/>
          <w:szCs w:val="24"/>
          <w:lang w:eastAsia="pt-BR"/>
        </w:rPr>
        <w:br/>
        <w:t xml:space="preserve">              A família Figueiredo liderou o movimento de organização pública local, tendo à frente o desbravador José Joaquim de Azevedo Figueiredo. A própria história do atual município confunde-se com a da família Figueiredo, haja vista a denominação dada, homenageando os atos de pioneirismo demonstrados por valorosos homens e mulheres que objetivaram criar uma cidade numa região até então inóspita e indevassável. </w:t>
      </w:r>
      <w:r w:rsidRPr="00A64CD8">
        <w:rPr>
          <w:rFonts w:ascii="Times New Roman" w:hAnsi="Times New Roman" w:cs="Times New Roman"/>
          <w:sz w:val="24"/>
          <w:szCs w:val="24"/>
          <w:lang w:eastAsia="pt-BR"/>
        </w:rPr>
        <w:tab/>
      </w:r>
      <w:r w:rsidRPr="00A64CD8">
        <w:rPr>
          <w:rFonts w:ascii="Times New Roman" w:hAnsi="Times New Roman" w:cs="Times New Roman"/>
          <w:sz w:val="24"/>
          <w:szCs w:val="24"/>
          <w:lang w:eastAsia="pt-BR"/>
        </w:rPr>
        <w:br/>
        <w:t xml:space="preserve">              Figueirópolis está situada em região que apresentou a peculiaridade de registrar uma das maiores taxas de crescimento do país,</w:t>
      </w:r>
      <w:r>
        <w:rPr>
          <w:rFonts w:ascii="Times New Roman" w:hAnsi="Times New Roman" w:cs="Times New Roman"/>
          <w:sz w:val="24"/>
          <w:szCs w:val="24"/>
          <w:lang w:eastAsia="pt-BR"/>
        </w:rPr>
        <w:t xml:space="preserve"> nas décadas de 70 a 80,</w:t>
      </w:r>
      <w:r w:rsidRPr="00A64CD8">
        <w:rPr>
          <w:rFonts w:ascii="Times New Roman" w:hAnsi="Times New Roman" w:cs="Times New Roman"/>
          <w:sz w:val="24"/>
          <w:szCs w:val="24"/>
          <w:lang w:eastAsia="pt-BR"/>
        </w:rPr>
        <w:t xml:space="preserve"> a política desenvolvimentista implantada pelo governo federal, que via o oeste brasileiro como uma fronteira agrícola inesgotável, dada a imensidade de terras férteis e inexploradas. A Lei Estadual n.º 3.992, de 26 de junho de 1978, criou o distrito de Figueirópolis, com território jurisdicionado ao município de Jauru. A Lei Estadual N.º 5.015, de 13 de maio de 1986, de autoria das bancadas do PDS e PMDB, criou o município:</w:t>
      </w:r>
    </w:p>
    <w:p w14:paraId="03A0A3D3" w14:textId="77777777" w:rsidR="00A64CD8" w:rsidRPr="00792113" w:rsidRDefault="00A64CD8" w:rsidP="00792113">
      <w:pPr>
        <w:spacing w:after="0" w:line="360" w:lineRule="auto"/>
        <w:ind w:left="2268"/>
        <w:jc w:val="both"/>
        <w:rPr>
          <w:rFonts w:ascii="Times New Roman" w:hAnsi="Times New Roman" w:cs="Times New Roman"/>
          <w:sz w:val="20"/>
          <w:szCs w:val="20"/>
          <w:lang w:eastAsia="pt-BR"/>
        </w:rPr>
      </w:pPr>
      <w:r w:rsidRPr="00A64CD8">
        <w:rPr>
          <w:rFonts w:ascii="Times New Roman" w:hAnsi="Times New Roman" w:cs="Times New Roman"/>
          <w:sz w:val="24"/>
          <w:szCs w:val="24"/>
          <w:lang w:eastAsia="pt-BR"/>
        </w:rPr>
        <w:t xml:space="preserve"> </w:t>
      </w:r>
      <w:r w:rsidRPr="00A64CD8">
        <w:rPr>
          <w:rFonts w:ascii="Times New Roman" w:hAnsi="Times New Roman" w:cs="Times New Roman"/>
          <w:sz w:val="24"/>
          <w:szCs w:val="24"/>
          <w:lang w:eastAsia="pt-BR"/>
        </w:rPr>
        <w:tab/>
      </w:r>
      <w:r w:rsidRPr="00792113">
        <w:rPr>
          <w:rFonts w:ascii="Times New Roman" w:hAnsi="Times New Roman" w:cs="Times New Roman"/>
          <w:sz w:val="20"/>
          <w:szCs w:val="20"/>
          <w:lang w:eastAsia="pt-BR"/>
        </w:rPr>
        <w:t xml:space="preserve">"Artigo n.º 1 - Fica criado o município de Figueirópolis D' Oeste, com território desmembrado do município de Jauru, situado no distrito do mesmo nome. Artigo n.º 2 - O município ora criado constitui-se de um só distrito, da Sede. Parágrafo Único - O município ora criado será instalado com a eleição e posse do prefeito, vice-prefeito e vereadores a serem eleitos conforme a Legislação Federal." </w:t>
      </w:r>
    </w:p>
    <w:p w14:paraId="44B979FE" w14:textId="77777777" w:rsidR="00A64CD8" w:rsidRPr="00A64CD8" w:rsidRDefault="008A468F" w:rsidP="008A468F">
      <w:pPr>
        <w:spacing w:after="0" w:line="360" w:lineRule="auto"/>
        <w:jc w:val="both"/>
        <w:rPr>
          <w:rFonts w:ascii="Times New Roman" w:hAnsi="Times New Roman" w:cs="Times New Roman"/>
          <w:sz w:val="24"/>
          <w:szCs w:val="24"/>
          <w:lang w:eastAsia="pt-BR"/>
        </w:rPr>
      </w:pPr>
      <w:r>
        <w:rPr>
          <w:rFonts w:ascii="Times New Roman" w:hAnsi="Times New Roman" w:cs="Times New Roman"/>
          <w:sz w:val="24"/>
          <w:szCs w:val="24"/>
          <w:lang w:eastAsia="pt-BR"/>
        </w:rPr>
        <w:tab/>
      </w:r>
      <w:r w:rsidR="00A64CD8" w:rsidRPr="00A64CD8">
        <w:rPr>
          <w:rFonts w:ascii="Times New Roman" w:hAnsi="Times New Roman" w:cs="Times New Roman"/>
          <w:sz w:val="24"/>
          <w:szCs w:val="24"/>
          <w:lang w:eastAsia="pt-BR"/>
        </w:rPr>
        <w:t xml:space="preserve"> O primeiro prefeito municipal foi o Sr. José Joaquim Azevedo de Figueiredo, justamente o homem que arregimentou </w:t>
      </w:r>
      <w:r w:rsidR="00A64CD8" w:rsidRPr="00A73CCC">
        <w:rPr>
          <w:rFonts w:ascii="Times New Roman" w:hAnsi="Times New Roman" w:cs="Times New Roman"/>
          <w:sz w:val="24"/>
          <w:szCs w:val="24"/>
          <w:lang w:eastAsia="pt-BR"/>
        </w:rPr>
        <w:t xml:space="preserve">para </w:t>
      </w:r>
      <w:r w:rsidR="00A73CCC" w:rsidRPr="00A73CCC">
        <w:rPr>
          <w:rFonts w:ascii="Times New Roman" w:hAnsi="Times New Roman" w:cs="Times New Roman"/>
          <w:sz w:val="24"/>
          <w:szCs w:val="24"/>
          <w:lang w:eastAsia="pt-BR"/>
        </w:rPr>
        <w:t>o povoado</w:t>
      </w:r>
      <w:r w:rsidR="00A64CD8" w:rsidRPr="00A73CCC">
        <w:rPr>
          <w:rFonts w:ascii="Times New Roman" w:hAnsi="Times New Roman" w:cs="Times New Roman"/>
          <w:sz w:val="24"/>
          <w:szCs w:val="24"/>
          <w:lang w:eastAsia="pt-BR"/>
        </w:rPr>
        <w:t xml:space="preserve"> milhares</w:t>
      </w:r>
      <w:r w:rsidR="00A64CD8" w:rsidRPr="00A64CD8">
        <w:rPr>
          <w:rFonts w:ascii="Times New Roman" w:hAnsi="Times New Roman" w:cs="Times New Roman"/>
          <w:sz w:val="24"/>
          <w:szCs w:val="24"/>
          <w:lang w:eastAsia="pt-BR"/>
        </w:rPr>
        <w:t xml:space="preserve"> de colonos, que a seu exemplo, ajudaram a desbravar a região, ávidos à cata de terras para plantar, colher e morar.</w:t>
      </w:r>
    </w:p>
    <w:p w14:paraId="1A89E2C9" w14:textId="77777777" w:rsidR="00A64CD8" w:rsidRDefault="00A64CD8" w:rsidP="008A468F">
      <w:pPr>
        <w:spacing w:after="0" w:line="360" w:lineRule="auto"/>
        <w:jc w:val="both"/>
        <w:rPr>
          <w:rFonts w:ascii="Times New Roman" w:hAnsi="Times New Roman" w:cs="Times New Roman"/>
          <w:sz w:val="24"/>
          <w:szCs w:val="24"/>
          <w:lang w:eastAsia="pt-BR"/>
        </w:rPr>
      </w:pPr>
      <w:r w:rsidRPr="00A64CD8">
        <w:rPr>
          <w:rFonts w:ascii="Times New Roman" w:hAnsi="Times New Roman" w:cs="Times New Roman"/>
          <w:sz w:val="24"/>
          <w:szCs w:val="24"/>
          <w:lang w:eastAsia="pt-BR"/>
        </w:rPr>
        <w:t xml:space="preserve"> </w:t>
      </w:r>
      <w:r w:rsidRPr="00A64CD8">
        <w:rPr>
          <w:rFonts w:ascii="Times New Roman" w:hAnsi="Times New Roman" w:cs="Times New Roman"/>
          <w:sz w:val="24"/>
          <w:szCs w:val="24"/>
          <w:lang w:eastAsia="pt-BR"/>
        </w:rPr>
        <w:tab/>
        <w:t>Os primeiros c</w:t>
      </w:r>
      <w:r>
        <w:rPr>
          <w:rFonts w:ascii="Times New Roman" w:hAnsi="Times New Roman" w:cs="Times New Roman"/>
          <w:sz w:val="24"/>
          <w:szCs w:val="24"/>
          <w:lang w:eastAsia="pt-BR"/>
        </w:rPr>
        <w:t>olonizadores estabelecidos aqui</w:t>
      </w:r>
      <w:r w:rsidRPr="00A64CD8">
        <w:rPr>
          <w:rFonts w:ascii="Times New Roman" w:hAnsi="Times New Roman" w:cs="Times New Roman"/>
          <w:sz w:val="24"/>
          <w:szCs w:val="24"/>
          <w:lang w:eastAsia="pt-BR"/>
        </w:rPr>
        <w:t xml:space="preserve"> vieram dos estados de São Paulo, Paraná e na grande maioria do Estado de Minas Gerais. A busca dos colonizadores eram por terras produtivas para o cultivo de milho, arroz, feijão e café.</w:t>
      </w:r>
    </w:p>
    <w:p w14:paraId="36CE06DF" w14:textId="77777777" w:rsidR="00CA1323" w:rsidRDefault="00CA1323" w:rsidP="000371B5">
      <w:pPr>
        <w:pStyle w:val="Ttulo1"/>
        <w:numPr>
          <w:ilvl w:val="1"/>
          <w:numId w:val="2"/>
        </w:numPr>
        <w:spacing w:line="360" w:lineRule="auto"/>
        <w:rPr>
          <w:rFonts w:ascii="Times New Roman" w:hAnsi="Times New Roman" w:cs="Times New Roman"/>
          <w:bCs w:val="0"/>
          <w:color w:val="auto"/>
          <w:sz w:val="24"/>
          <w:szCs w:val="24"/>
        </w:rPr>
      </w:pPr>
      <w:r w:rsidRPr="00CA1323">
        <w:rPr>
          <w:rFonts w:ascii="Times New Roman" w:hAnsi="Times New Roman" w:cs="Times New Roman"/>
          <w:bCs w:val="0"/>
          <w:color w:val="auto"/>
          <w:sz w:val="24"/>
          <w:szCs w:val="24"/>
        </w:rPr>
        <w:lastRenderedPageBreak/>
        <w:t>DADOS GEOGRÁ</w:t>
      </w:r>
      <w:r>
        <w:rPr>
          <w:rFonts w:ascii="Times New Roman" w:hAnsi="Times New Roman" w:cs="Times New Roman"/>
          <w:bCs w:val="0"/>
          <w:color w:val="auto"/>
          <w:sz w:val="24"/>
          <w:szCs w:val="24"/>
        </w:rPr>
        <w:t>FICOS</w:t>
      </w:r>
    </w:p>
    <w:p w14:paraId="18EA684A" w14:textId="77777777" w:rsidR="000371B5" w:rsidRPr="000371B5" w:rsidRDefault="000371B5" w:rsidP="000371B5">
      <w:pPr>
        <w:pStyle w:val="PargrafodaLista"/>
        <w:ind w:left="360"/>
      </w:pPr>
    </w:p>
    <w:p w14:paraId="73AF9919" w14:textId="77777777" w:rsidR="00A64CD8" w:rsidRPr="00A64CD8" w:rsidRDefault="00A64CD8" w:rsidP="00A64CD8">
      <w:pPr>
        <w:spacing w:line="360" w:lineRule="auto"/>
        <w:jc w:val="both"/>
        <w:rPr>
          <w:rFonts w:ascii="Times New Roman" w:hAnsi="Times New Roman" w:cs="Times New Roman"/>
          <w:sz w:val="24"/>
          <w:szCs w:val="24"/>
          <w:lang w:eastAsia="pt-BR"/>
        </w:rPr>
      </w:pPr>
      <w:r w:rsidRPr="00A64CD8">
        <w:rPr>
          <w:rFonts w:ascii="Times New Roman" w:hAnsi="Times New Roman" w:cs="Times New Roman"/>
          <w:bCs/>
          <w:sz w:val="24"/>
          <w:szCs w:val="24"/>
          <w:u w:val="single"/>
          <w:lang w:eastAsia="pt-BR"/>
        </w:rPr>
        <w:t>Denominação dos Habitantes</w:t>
      </w:r>
      <w:r w:rsidR="004F69D2">
        <w:rPr>
          <w:rFonts w:ascii="Times New Roman" w:hAnsi="Times New Roman" w:cs="Times New Roman"/>
          <w:sz w:val="24"/>
          <w:szCs w:val="24"/>
          <w:lang w:eastAsia="pt-BR"/>
        </w:rPr>
        <w:t>: Figueirópolense.</w:t>
      </w:r>
    </w:p>
    <w:p w14:paraId="32915975" w14:textId="77777777" w:rsidR="00A64CD8" w:rsidRPr="00A64CD8" w:rsidRDefault="00A64CD8" w:rsidP="00A64CD8">
      <w:pPr>
        <w:spacing w:line="360" w:lineRule="auto"/>
        <w:jc w:val="both"/>
        <w:rPr>
          <w:rFonts w:ascii="Times New Roman" w:hAnsi="Times New Roman" w:cs="Times New Roman"/>
          <w:sz w:val="24"/>
          <w:szCs w:val="24"/>
          <w:lang w:eastAsia="pt-BR"/>
        </w:rPr>
      </w:pPr>
      <w:r w:rsidRPr="00A64CD8">
        <w:rPr>
          <w:rFonts w:ascii="Times New Roman" w:hAnsi="Times New Roman" w:cs="Times New Roman"/>
          <w:bCs/>
          <w:sz w:val="24"/>
          <w:szCs w:val="24"/>
          <w:u w:val="single"/>
          <w:lang w:eastAsia="pt-BR"/>
        </w:rPr>
        <w:t xml:space="preserve">Limite: </w:t>
      </w:r>
      <w:r w:rsidRPr="00A64CD8">
        <w:rPr>
          <w:rFonts w:ascii="Times New Roman" w:hAnsi="Times New Roman" w:cs="Times New Roman"/>
          <w:sz w:val="24"/>
          <w:szCs w:val="24"/>
          <w:lang w:eastAsia="pt-BR"/>
        </w:rPr>
        <w:t>Jauru, Porto Esperidião, São José dos Quatro Marcos e Indiavaí</w:t>
      </w:r>
      <w:r w:rsidR="004F69D2">
        <w:rPr>
          <w:rFonts w:ascii="Times New Roman" w:hAnsi="Times New Roman" w:cs="Times New Roman"/>
          <w:sz w:val="24"/>
          <w:szCs w:val="24"/>
          <w:lang w:eastAsia="pt-BR"/>
        </w:rPr>
        <w:t>.</w:t>
      </w:r>
    </w:p>
    <w:p w14:paraId="0D219D45" w14:textId="77777777" w:rsidR="00A64CD8" w:rsidRPr="00A64CD8" w:rsidRDefault="00A64CD8" w:rsidP="00A64CD8">
      <w:pPr>
        <w:spacing w:line="360" w:lineRule="auto"/>
        <w:jc w:val="both"/>
        <w:rPr>
          <w:rFonts w:ascii="Times New Roman" w:hAnsi="Times New Roman" w:cs="Times New Roman"/>
          <w:sz w:val="24"/>
          <w:szCs w:val="24"/>
          <w:lang w:eastAsia="pt-BR"/>
        </w:rPr>
      </w:pPr>
      <w:r w:rsidRPr="00A64CD8">
        <w:rPr>
          <w:rFonts w:ascii="Times New Roman" w:hAnsi="Times New Roman" w:cs="Times New Roman"/>
          <w:bCs/>
          <w:sz w:val="24"/>
          <w:szCs w:val="24"/>
          <w:u w:val="single"/>
          <w:lang w:eastAsia="pt-BR"/>
        </w:rPr>
        <w:t>Altitude:</w:t>
      </w:r>
      <w:r w:rsidRPr="00A64CD8">
        <w:rPr>
          <w:rFonts w:ascii="Times New Roman" w:hAnsi="Times New Roman" w:cs="Times New Roman"/>
          <w:sz w:val="24"/>
          <w:szCs w:val="24"/>
          <w:lang w:eastAsia="pt-BR"/>
        </w:rPr>
        <w:t xml:space="preserve">  300 m</w:t>
      </w:r>
    </w:p>
    <w:p w14:paraId="5D9B29A5" w14:textId="77777777" w:rsidR="00A64CD8" w:rsidRPr="00A64CD8" w:rsidRDefault="00A64CD8" w:rsidP="00A64CD8">
      <w:pPr>
        <w:spacing w:line="360" w:lineRule="auto"/>
        <w:jc w:val="both"/>
        <w:rPr>
          <w:rFonts w:ascii="Times New Roman" w:hAnsi="Times New Roman" w:cs="Times New Roman"/>
          <w:sz w:val="24"/>
          <w:szCs w:val="24"/>
          <w:lang w:eastAsia="pt-BR"/>
        </w:rPr>
      </w:pPr>
      <w:r w:rsidRPr="00A64CD8">
        <w:rPr>
          <w:rFonts w:ascii="Times New Roman" w:hAnsi="Times New Roman" w:cs="Times New Roman"/>
          <w:bCs/>
          <w:sz w:val="24"/>
          <w:szCs w:val="24"/>
          <w:u w:val="single"/>
          <w:lang w:eastAsia="pt-BR"/>
        </w:rPr>
        <w:t>Distância da Capital</w:t>
      </w:r>
      <w:r w:rsidRPr="00A64CD8">
        <w:rPr>
          <w:rFonts w:ascii="Times New Roman" w:hAnsi="Times New Roman" w:cs="Times New Roman"/>
          <w:sz w:val="24"/>
          <w:szCs w:val="24"/>
          <w:lang w:eastAsia="pt-BR"/>
        </w:rPr>
        <w:t>: 376 km</w:t>
      </w:r>
    </w:p>
    <w:p w14:paraId="24998705" w14:textId="77777777" w:rsidR="00A64CD8" w:rsidRPr="00A64CD8" w:rsidRDefault="00A64CD8" w:rsidP="00A64CD8">
      <w:pPr>
        <w:spacing w:line="360" w:lineRule="auto"/>
        <w:jc w:val="both"/>
        <w:rPr>
          <w:rFonts w:ascii="Times New Roman" w:hAnsi="Times New Roman" w:cs="Times New Roman"/>
          <w:sz w:val="24"/>
          <w:szCs w:val="24"/>
          <w:lang w:eastAsia="pt-BR"/>
        </w:rPr>
      </w:pPr>
      <w:r w:rsidRPr="00A64CD8">
        <w:rPr>
          <w:rFonts w:ascii="Times New Roman" w:hAnsi="Times New Roman" w:cs="Times New Roman"/>
          <w:bCs/>
          <w:sz w:val="24"/>
          <w:szCs w:val="24"/>
          <w:u w:val="single"/>
          <w:lang w:eastAsia="pt-BR"/>
        </w:rPr>
        <w:t>Figueirópolis D’ Oeste</w:t>
      </w:r>
      <w:r w:rsidRPr="00A64CD8">
        <w:rPr>
          <w:rFonts w:ascii="Times New Roman" w:hAnsi="Times New Roman" w:cs="Times New Roman"/>
          <w:bCs/>
          <w:sz w:val="24"/>
          <w:szCs w:val="24"/>
          <w:lang w:eastAsia="pt-BR"/>
        </w:rPr>
        <w:t xml:space="preserve"> é um município brasileiro do Estado de Mato Grosso, localiza-se a uma latitude 15º26’42” Sul e uma longitude 58º44’25” Oeste. </w:t>
      </w:r>
    </w:p>
    <w:p w14:paraId="30DD89C2" w14:textId="77777777" w:rsidR="00A64CD8" w:rsidRPr="00A64CD8" w:rsidRDefault="00A64CD8" w:rsidP="00A64CD8">
      <w:pPr>
        <w:spacing w:line="360" w:lineRule="auto"/>
        <w:jc w:val="both"/>
        <w:rPr>
          <w:rFonts w:ascii="Times New Roman" w:hAnsi="Times New Roman" w:cs="Times New Roman"/>
          <w:sz w:val="24"/>
          <w:szCs w:val="24"/>
          <w:lang w:eastAsia="pt-BR"/>
        </w:rPr>
      </w:pPr>
      <w:r w:rsidRPr="00A64CD8">
        <w:rPr>
          <w:rFonts w:ascii="Times New Roman" w:hAnsi="Times New Roman" w:cs="Times New Roman"/>
          <w:bCs/>
          <w:sz w:val="24"/>
          <w:szCs w:val="24"/>
          <w:u w:val="single"/>
          <w:lang w:eastAsia="pt-BR"/>
        </w:rPr>
        <w:t>Extensão Territorial</w:t>
      </w:r>
      <w:r w:rsidRPr="00A64CD8">
        <w:rPr>
          <w:rFonts w:ascii="Times New Roman" w:hAnsi="Times New Roman" w:cs="Times New Roman"/>
          <w:sz w:val="24"/>
          <w:szCs w:val="24"/>
          <w:lang w:eastAsia="pt-BR"/>
        </w:rPr>
        <w:t>: 897,08 km2</w:t>
      </w:r>
    </w:p>
    <w:p w14:paraId="3DFAA122" w14:textId="77777777" w:rsidR="00A64CD8" w:rsidRPr="00A64CD8" w:rsidRDefault="00A64CD8" w:rsidP="00A64CD8">
      <w:pPr>
        <w:spacing w:line="360" w:lineRule="auto"/>
        <w:jc w:val="both"/>
        <w:rPr>
          <w:rFonts w:ascii="Times New Roman" w:hAnsi="Times New Roman" w:cs="Times New Roman"/>
          <w:bCs/>
          <w:sz w:val="24"/>
          <w:szCs w:val="24"/>
          <w:lang w:eastAsia="pt-BR"/>
        </w:rPr>
      </w:pPr>
      <w:r w:rsidRPr="00A64CD8">
        <w:rPr>
          <w:rFonts w:ascii="Times New Roman" w:hAnsi="Times New Roman" w:cs="Times New Roman"/>
          <w:sz w:val="24"/>
          <w:szCs w:val="24"/>
          <w:lang w:eastAsia="pt-BR"/>
        </w:rPr>
        <w:t>Localização Geográfica:</w:t>
      </w:r>
      <w:r w:rsidRPr="00A64CD8">
        <w:rPr>
          <w:rFonts w:ascii="Times New Roman" w:hAnsi="Times New Roman" w:cs="Times New Roman"/>
          <w:bCs/>
          <w:sz w:val="24"/>
          <w:szCs w:val="24"/>
          <w:lang w:eastAsia="pt-BR"/>
        </w:rPr>
        <w:t xml:space="preserve"> Mesorregião 129, microrregião 531 – Jauru Sudoeste Mato-grossense</w:t>
      </w:r>
      <w:r>
        <w:rPr>
          <w:rFonts w:ascii="Times New Roman" w:hAnsi="Times New Roman" w:cs="Times New Roman"/>
          <w:bCs/>
          <w:sz w:val="24"/>
          <w:szCs w:val="24"/>
          <w:lang w:eastAsia="pt-BR"/>
        </w:rPr>
        <w:t xml:space="preserve">. </w:t>
      </w:r>
      <w:r w:rsidRPr="00A64CD8">
        <w:rPr>
          <w:rFonts w:ascii="Times New Roman" w:hAnsi="Times New Roman" w:cs="Times New Roman"/>
          <w:sz w:val="24"/>
          <w:szCs w:val="24"/>
          <w:lang w:eastAsia="pt-BR"/>
        </w:rPr>
        <w:t>Relevo</w:t>
      </w:r>
      <w:r w:rsidRPr="00A64CD8">
        <w:rPr>
          <w:rFonts w:ascii="Times New Roman" w:hAnsi="Times New Roman" w:cs="Times New Roman"/>
          <w:bCs/>
          <w:sz w:val="24"/>
          <w:szCs w:val="24"/>
          <w:lang w:eastAsia="pt-BR"/>
        </w:rPr>
        <w:t>: Depressão Rio Paraguai, Calha Rio Jauru, Serra de Santa Bárbara</w:t>
      </w:r>
      <w:r>
        <w:rPr>
          <w:rFonts w:ascii="Times New Roman" w:hAnsi="Times New Roman" w:cs="Times New Roman"/>
          <w:bCs/>
          <w:sz w:val="24"/>
          <w:szCs w:val="24"/>
          <w:lang w:eastAsia="pt-BR"/>
        </w:rPr>
        <w:t xml:space="preserve">. </w:t>
      </w:r>
      <w:r w:rsidRPr="00A64CD8">
        <w:rPr>
          <w:rFonts w:ascii="Times New Roman" w:hAnsi="Times New Roman" w:cs="Times New Roman"/>
          <w:bCs/>
          <w:sz w:val="24"/>
          <w:szCs w:val="24"/>
          <w:lang w:eastAsia="pt-BR"/>
        </w:rPr>
        <w:t>Área: 890,949 km²</w:t>
      </w:r>
      <w:r>
        <w:rPr>
          <w:rFonts w:ascii="Times New Roman" w:hAnsi="Times New Roman" w:cs="Times New Roman"/>
          <w:bCs/>
          <w:sz w:val="24"/>
          <w:szCs w:val="24"/>
          <w:lang w:eastAsia="pt-BR"/>
        </w:rPr>
        <w:t xml:space="preserve">. </w:t>
      </w:r>
      <w:r w:rsidR="00D40160">
        <w:rPr>
          <w:rFonts w:ascii="Times New Roman" w:hAnsi="Times New Roman" w:cs="Times New Roman"/>
          <w:bCs/>
          <w:sz w:val="24"/>
          <w:szCs w:val="24"/>
          <w:lang w:eastAsia="pt-BR"/>
        </w:rPr>
        <w:t xml:space="preserve">Mesorregião: </w:t>
      </w:r>
      <w:r w:rsidRPr="00A64CD8">
        <w:rPr>
          <w:rFonts w:ascii="Times New Roman" w:hAnsi="Times New Roman" w:cs="Times New Roman"/>
          <w:bCs/>
          <w:sz w:val="24"/>
          <w:szCs w:val="24"/>
          <w:lang w:eastAsia="pt-BR"/>
        </w:rPr>
        <w:t>Sudoeste de Mato Grosso</w:t>
      </w:r>
      <w:r>
        <w:rPr>
          <w:rFonts w:ascii="Times New Roman" w:hAnsi="Times New Roman" w:cs="Times New Roman"/>
          <w:bCs/>
          <w:sz w:val="24"/>
          <w:szCs w:val="24"/>
          <w:lang w:eastAsia="pt-BR"/>
        </w:rPr>
        <w:t xml:space="preserve">. </w:t>
      </w:r>
      <w:r w:rsidRPr="00A64CD8">
        <w:rPr>
          <w:rFonts w:ascii="Times New Roman" w:hAnsi="Times New Roman" w:cs="Times New Roman"/>
          <w:bCs/>
          <w:sz w:val="24"/>
          <w:szCs w:val="24"/>
          <w:lang w:eastAsia="pt-BR"/>
        </w:rPr>
        <w:t>Microrregião: Jauru</w:t>
      </w:r>
      <w:r>
        <w:rPr>
          <w:rFonts w:ascii="Times New Roman" w:hAnsi="Times New Roman" w:cs="Times New Roman"/>
          <w:bCs/>
          <w:sz w:val="24"/>
          <w:szCs w:val="24"/>
          <w:lang w:eastAsia="pt-BR"/>
        </w:rPr>
        <w:t xml:space="preserve">. </w:t>
      </w:r>
      <w:r w:rsidRPr="00A64CD8">
        <w:rPr>
          <w:rFonts w:ascii="Times New Roman" w:hAnsi="Times New Roman" w:cs="Times New Roman"/>
          <w:bCs/>
          <w:sz w:val="24"/>
          <w:szCs w:val="24"/>
          <w:lang w:eastAsia="pt-BR"/>
        </w:rPr>
        <w:t>Densidade: 3,9 hab./km²</w:t>
      </w:r>
    </w:p>
    <w:p w14:paraId="53045E08" w14:textId="77777777" w:rsidR="00A64CD8" w:rsidRPr="00A64CD8" w:rsidRDefault="00A64CD8" w:rsidP="00A64CD8">
      <w:pPr>
        <w:spacing w:line="360" w:lineRule="auto"/>
        <w:jc w:val="both"/>
        <w:rPr>
          <w:rFonts w:ascii="Times New Roman" w:hAnsi="Times New Roman" w:cs="Times New Roman"/>
          <w:bCs/>
          <w:sz w:val="24"/>
          <w:szCs w:val="24"/>
          <w:lang w:eastAsia="pt-BR"/>
        </w:rPr>
      </w:pPr>
      <w:r w:rsidRPr="00A64CD8">
        <w:rPr>
          <w:rFonts w:ascii="Times New Roman" w:hAnsi="Times New Roman" w:cs="Times New Roman"/>
          <w:bCs/>
          <w:sz w:val="24"/>
          <w:szCs w:val="24"/>
          <w:lang w:eastAsia="pt-BR"/>
        </w:rPr>
        <w:t>Fundação</w:t>
      </w:r>
      <w:r>
        <w:rPr>
          <w:rFonts w:ascii="Times New Roman" w:hAnsi="Times New Roman" w:cs="Times New Roman"/>
          <w:bCs/>
          <w:sz w:val="24"/>
          <w:szCs w:val="24"/>
          <w:lang w:eastAsia="pt-BR"/>
        </w:rPr>
        <w:t xml:space="preserve">: </w:t>
      </w:r>
      <w:r w:rsidRPr="00A64CD8">
        <w:rPr>
          <w:rFonts w:ascii="Times New Roman" w:hAnsi="Times New Roman" w:cs="Times New Roman"/>
          <w:bCs/>
          <w:sz w:val="24"/>
          <w:szCs w:val="24"/>
          <w:lang w:eastAsia="pt-BR"/>
        </w:rPr>
        <w:t>19 de março 1971</w:t>
      </w:r>
      <w:r>
        <w:rPr>
          <w:rFonts w:ascii="Times New Roman" w:hAnsi="Times New Roman" w:cs="Times New Roman"/>
          <w:bCs/>
          <w:sz w:val="24"/>
          <w:szCs w:val="24"/>
          <w:lang w:eastAsia="pt-BR"/>
        </w:rPr>
        <w:t>,</w:t>
      </w:r>
      <w:r w:rsidR="008A468F">
        <w:rPr>
          <w:rFonts w:ascii="Times New Roman" w:hAnsi="Times New Roman" w:cs="Times New Roman"/>
          <w:bCs/>
          <w:sz w:val="24"/>
          <w:szCs w:val="24"/>
          <w:lang w:eastAsia="pt-BR"/>
        </w:rPr>
        <w:t xml:space="preserve"> </w:t>
      </w:r>
      <w:r>
        <w:rPr>
          <w:rFonts w:ascii="Times New Roman" w:hAnsi="Times New Roman" w:cs="Times New Roman"/>
          <w:bCs/>
          <w:sz w:val="24"/>
          <w:szCs w:val="24"/>
          <w:lang w:eastAsia="pt-BR"/>
        </w:rPr>
        <w:t xml:space="preserve">Atual </w:t>
      </w:r>
      <w:r w:rsidRPr="00A64CD8">
        <w:rPr>
          <w:rFonts w:ascii="Times New Roman" w:hAnsi="Times New Roman" w:cs="Times New Roman"/>
          <w:bCs/>
          <w:sz w:val="24"/>
          <w:szCs w:val="24"/>
          <w:lang w:eastAsia="pt-BR"/>
        </w:rPr>
        <w:t>Prefeito: Lino Cupertino Teixeira 2014/2017</w:t>
      </w:r>
    </w:p>
    <w:p w14:paraId="69983A16" w14:textId="77777777" w:rsidR="00A64CD8" w:rsidRPr="00A64CD8" w:rsidRDefault="00A64CD8" w:rsidP="00A64CD8">
      <w:pPr>
        <w:spacing w:line="360" w:lineRule="auto"/>
        <w:jc w:val="both"/>
        <w:rPr>
          <w:sz w:val="24"/>
          <w:szCs w:val="24"/>
        </w:rPr>
      </w:pPr>
      <w:r w:rsidRPr="00A64CD8">
        <w:rPr>
          <w:rFonts w:ascii="Times New Roman" w:hAnsi="Times New Roman" w:cs="Times New Roman"/>
          <w:bCs/>
          <w:sz w:val="24"/>
          <w:szCs w:val="24"/>
          <w:lang w:eastAsia="pt-BR"/>
        </w:rPr>
        <w:t xml:space="preserve">População: </w:t>
      </w:r>
      <w:r w:rsidRPr="00A64CD8">
        <w:rPr>
          <w:sz w:val="24"/>
          <w:szCs w:val="24"/>
        </w:rPr>
        <w:t xml:space="preserve">3.796 </w:t>
      </w:r>
      <w:r w:rsidRPr="00A64CD8">
        <w:rPr>
          <w:rFonts w:ascii="Times New Roman" w:hAnsi="Times New Roman" w:cs="Times New Roman"/>
          <w:bCs/>
          <w:sz w:val="24"/>
          <w:szCs w:val="24"/>
          <w:lang w:eastAsia="pt-BR"/>
        </w:rPr>
        <w:t xml:space="preserve">habitantes, </w:t>
      </w:r>
      <w:r w:rsidRPr="00A64CD8">
        <w:rPr>
          <w:sz w:val="24"/>
          <w:szCs w:val="24"/>
        </w:rPr>
        <w:t xml:space="preserve">com uma estimativa populacional de 3599 habitantes para o ano de 2014, </w:t>
      </w:r>
      <w:r w:rsidRPr="00A64CD8">
        <w:rPr>
          <w:rFonts w:ascii="Times New Roman" w:hAnsi="Times New Roman" w:cs="Times New Roman"/>
          <w:bCs/>
          <w:sz w:val="24"/>
          <w:szCs w:val="24"/>
          <w:lang w:eastAsia="pt-BR"/>
        </w:rPr>
        <w:t>censo 2010 IBGE.</w:t>
      </w:r>
    </w:p>
    <w:p w14:paraId="0FF94E63" w14:textId="77777777" w:rsidR="00A64CD8" w:rsidRPr="00A64CD8" w:rsidRDefault="00A64CD8" w:rsidP="00A64CD8">
      <w:pPr>
        <w:spacing w:line="360" w:lineRule="auto"/>
        <w:jc w:val="both"/>
        <w:rPr>
          <w:rFonts w:ascii="Times New Roman" w:hAnsi="Times New Roman" w:cs="Times New Roman"/>
          <w:bCs/>
          <w:sz w:val="24"/>
          <w:szCs w:val="24"/>
          <w:lang w:eastAsia="pt-BR"/>
        </w:rPr>
      </w:pPr>
      <w:r w:rsidRPr="00A64CD8">
        <w:rPr>
          <w:rFonts w:ascii="Times New Roman" w:hAnsi="Times New Roman" w:cs="Times New Roman"/>
          <w:sz w:val="24"/>
          <w:szCs w:val="24"/>
          <w:lang w:eastAsia="pt-BR"/>
        </w:rPr>
        <w:t>Formação Geológica</w:t>
      </w:r>
      <w:r w:rsidRPr="00A64CD8">
        <w:rPr>
          <w:rFonts w:ascii="Times New Roman" w:hAnsi="Times New Roman" w:cs="Times New Roman"/>
          <w:bCs/>
          <w:sz w:val="24"/>
          <w:szCs w:val="24"/>
          <w:lang w:eastAsia="pt-BR"/>
        </w:rPr>
        <w:t>: Coberturas não dobradas do Fanerozóico, Bacia Quaternária do Pantanal Mato-</w:t>
      </w:r>
      <w:r>
        <w:rPr>
          <w:rFonts w:ascii="Times New Roman" w:hAnsi="Times New Roman" w:cs="Times New Roman"/>
          <w:bCs/>
          <w:sz w:val="24"/>
          <w:szCs w:val="24"/>
          <w:lang w:eastAsia="pt-BR"/>
        </w:rPr>
        <w:t xml:space="preserve">grossense. Coberturas dobradas </w:t>
      </w:r>
      <w:r w:rsidRPr="00A64CD8">
        <w:rPr>
          <w:rFonts w:ascii="Times New Roman" w:hAnsi="Times New Roman" w:cs="Times New Roman"/>
          <w:bCs/>
          <w:sz w:val="24"/>
          <w:szCs w:val="24"/>
          <w:lang w:eastAsia="pt-BR"/>
        </w:rPr>
        <w:t xml:space="preserve">do Proterozóico, com </w:t>
      </w:r>
      <w:r w:rsidR="002B2264" w:rsidRPr="00A64CD8">
        <w:rPr>
          <w:rFonts w:ascii="Times New Roman" w:hAnsi="Times New Roman" w:cs="Times New Roman"/>
          <w:bCs/>
          <w:sz w:val="24"/>
          <w:szCs w:val="24"/>
          <w:lang w:eastAsia="pt-BR"/>
        </w:rPr>
        <w:t>granitoides</w:t>
      </w:r>
      <w:r w:rsidRPr="00A64CD8">
        <w:rPr>
          <w:rFonts w:ascii="Times New Roman" w:hAnsi="Times New Roman" w:cs="Times New Roman"/>
          <w:bCs/>
          <w:sz w:val="24"/>
          <w:szCs w:val="24"/>
          <w:lang w:eastAsia="pt-BR"/>
        </w:rPr>
        <w:t xml:space="preserve"> associados, grupo Aguapeí.</w:t>
      </w:r>
      <w:r>
        <w:rPr>
          <w:rFonts w:ascii="Times New Roman" w:hAnsi="Times New Roman" w:cs="Times New Roman"/>
          <w:bCs/>
          <w:sz w:val="24"/>
          <w:szCs w:val="24"/>
          <w:lang w:eastAsia="pt-BR"/>
        </w:rPr>
        <w:t xml:space="preserve"> </w:t>
      </w:r>
      <w:r w:rsidRPr="00A64CD8">
        <w:rPr>
          <w:rFonts w:ascii="Times New Roman" w:hAnsi="Times New Roman" w:cs="Times New Roman"/>
          <w:sz w:val="24"/>
          <w:szCs w:val="24"/>
          <w:lang w:eastAsia="pt-BR"/>
        </w:rPr>
        <w:t xml:space="preserve">Bacia Hidrográfica: </w:t>
      </w:r>
      <w:r w:rsidRPr="00A64CD8">
        <w:rPr>
          <w:rFonts w:ascii="Times New Roman" w:hAnsi="Times New Roman" w:cs="Times New Roman"/>
          <w:bCs/>
          <w:sz w:val="24"/>
          <w:szCs w:val="24"/>
          <w:lang w:eastAsia="pt-BR"/>
        </w:rPr>
        <w:t>Grande Bacia do Prata. Para essa bacia contribui a do Rio Jauru. Pequenos afluentes cortam o município em direção ao Rio Jauru.</w:t>
      </w:r>
    </w:p>
    <w:p w14:paraId="6A40F11F" w14:textId="77777777" w:rsidR="00A64CD8" w:rsidRDefault="00A64CD8" w:rsidP="002B2264">
      <w:pPr>
        <w:spacing w:after="0" w:line="360" w:lineRule="auto"/>
        <w:jc w:val="both"/>
        <w:rPr>
          <w:rFonts w:ascii="Times New Roman" w:hAnsi="Times New Roman" w:cs="Times New Roman"/>
          <w:bCs/>
          <w:sz w:val="24"/>
          <w:szCs w:val="24"/>
          <w:lang w:eastAsia="pt-BR"/>
        </w:rPr>
      </w:pPr>
      <w:r w:rsidRPr="00A64CD8">
        <w:rPr>
          <w:rFonts w:ascii="Times New Roman" w:hAnsi="Times New Roman" w:cs="Times New Roman"/>
          <w:sz w:val="24"/>
          <w:szCs w:val="24"/>
          <w:lang w:eastAsia="pt-BR"/>
        </w:rPr>
        <w:t>Clima</w:t>
      </w:r>
      <w:r w:rsidRPr="00A64CD8">
        <w:rPr>
          <w:rFonts w:ascii="Times New Roman" w:hAnsi="Times New Roman" w:cs="Times New Roman"/>
          <w:bCs/>
          <w:sz w:val="24"/>
          <w:szCs w:val="24"/>
          <w:lang w:eastAsia="pt-BR"/>
        </w:rPr>
        <w:t xml:space="preserve">: Tropical quente e </w:t>
      </w:r>
      <w:r w:rsidR="002B2264" w:rsidRPr="00A64CD8">
        <w:rPr>
          <w:rFonts w:ascii="Times New Roman" w:hAnsi="Times New Roman" w:cs="Times New Roman"/>
          <w:bCs/>
          <w:sz w:val="24"/>
          <w:szCs w:val="24"/>
          <w:lang w:eastAsia="pt-BR"/>
        </w:rPr>
        <w:t>sub-</w:t>
      </w:r>
      <w:r w:rsidR="00A537C7">
        <w:rPr>
          <w:rFonts w:ascii="Times New Roman" w:hAnsi="Times New Roman" w:cs="Times New Roman"/>
          <w:bCs/>
          <w:sz w:val="24"/>
          <w:szCs w:val="24"/>
          <w:lang w:eastAsia="pt-BR"/>
        </w:rPr>
        <w:t>ú</w:t>
      </w:r>
      <w:r w:rsidR="002B2264" w:rsidRPr="00A64CD8">
        <w:rPr>
          <w:rFonts w:ascii="Times New Roman" w:hAnsi="Times New Roman" w:cs="Times New Roman"/>
          <w:bCs/>
          <w:sz w:val="24"/>
          <w:szCs w:val="24"/>
          <w:lang w:eastAsia="pt-BR"/>
        </w:rPr>
        <w:t>mido</w:t>
      </w:r>
      <w:r w:rsidRPr="00A64CD8">
        <w:rPr>
          <w:rFonts w:ascii="Times New Roman" w:hAnsi="Times New Roman" w:cs="Times New Roman"/>
          <w:bCs/>
          <w:sz w:val="24"/>
          <w:szCs w:val="24"/>
          <w:lang w:eastAsia="pt-BR"/>
        </w:rPr>
        <w:t>, com quatro meses de seca, de junho a setembro. A precipitação anual é de 1.500 mm, com intensidade máxima em dezembro, janeiro e fevereiro. Temperatura média anual de 24º C, maior máxima 40º C, e menor 0º C.</w:t>
      </w:r>
    </w:p>
    <w:p w14:paraId="586F2533" w14:textId="77777777" w:rsidR="000371B5" w:rsidRDefault="000371B5" w:rsidP="002B2264">
      <w:pPr>
        <w:spacing w:after="0" w:line="360" w:lineRule="auto"/>
        <w:jc w:val="both"/>
        <w:rPr>
          <w:rFonts w:ascii="Times New Roman" w:hAnsi="Times New Roman" w:cs="Times New Roman"/>
          <w:bCs/>
          <w:sz w:val="24"/>
          <w:szCs w:val="24"/>
          <w:lang w:eastAsia="pt-BR"/>
        </w:rPr>
      </w:pPr>
    </w:p>
    <w:p w14:paraId="3AF307CB" w14:textId="77777777" w:rsidR="000371B5" w:rsidRPr="002B2264" w:rsidRDefault="001D3DE9" w:rsidP="002B2264">
      <w:pPr>
        <w:spacing w:after="0"/>
        <w:jc w:val="both"/>
        <w:rPr>
          <w:rFonts w:ascii="Times New Roman" w:hAnsi="Times New Roman" w:cs="Times New Roman"/>
          <w:b/>
          <w:bCs/>
          <w:sz w:val="24"/>
          <w:szCs w:val="24"/>
        </w:rPr>
      </w:pPr>
      <w:r w:rsidRPr="002B2264">
        <w:rPr>
          <w:rFonts w:ascii="Times New Roman" w:hAnsi="Times New Roman" w:cs="Times New Roman"/>
          <w:b/>
          <w:bCs/>
          <w:sz w:val="24"/>
          <w:szCs w:val="24"/>
          <w:lang w:eastAsia="pt-BR"/>
        </w:rPr>
        <w:t>1.</w:t>
      </w:r>
      <w:r w:rsidRPr="002B2264">
        <w:rPr>
          <w:rFonts w:ascii="Times New Roman" w:hAnsi="Times New Roman" w:cs="Times New Roman"/>
          <w:b/>
          <w:bCs/>
          <w:sz w:val="24"/>
          <w:szCs w:val="24"/>
        </w:rPr>
        <w:t xml:space="preserve">3 </w:t>
      </w:r>
      <w:r w:rsidR="000371B5" w:rsidRPr="002B2264">
        <w:rPr>
          <w:rFonts w:ascii="Times New Roman" w:hAnsi="Times New Roman" w:cs="Times New Roman"/>
          <w:b/>
          <w:bCs/>
          <w:sz w:val="24"/>
          <w:szCs w:val="24"/>
        </w:rPr>
        <w:t>ASPECTOS ESTRUTURAIS</w:t>
      </w:r>
    </w:p>
    <w:p w14:paraId="187ED0AA" w14:textId="77777777" w:rsidR="001D3DE9" w:rsidRPr="001D3DE9" w:rsidRDefault="001D3DE9" w:rsidP="002B2264">
      <w:pPr>
        <w:spacing w:after="0"/>
      </w:pPr>
    </w:p>
    <w:p w14:paraId="5417BC09" w14:textId="77777777" w:rsidR="000371B5" w:rsidRPr="000371B5" w:rsidRDefault="000371B5" w:rsidP="001D3DE9">
      <w:pPr>
        <w:suppressAutoHyphens/>
        <w:spacing w:after="0" w:line="360" w:lineRule="auto"/>
        <w:jc w:val="both"/>
        <w:rPr>
          <w:rFonts w:ascii="Times New Roman" w:hAnsi="Times New Roman" w:cs="Times New Roman"/>
          <w:sz w:val="24"/>
          <w:szCs w:val="24"/>
        </w:rPr>
      </w:pPr>
      <w:r w:rsidRPr="000371B5">
        <w:rPr>
          <w:rFonts w:ascii="Times New Roman" w:hAnsi="Times New Roman" w:cs="Times New Roman"/>
          <w:sz w:val="24"/>
          <w:szCs w:val="24"/>
        </w:rPr>
        <w:t xml:space="preserve">REDE ELÉTRICA: O Centro Urbano e Rural conta com rede elétrica com baixa e alta tensão, e praticamente cem por cento (100%) das residências são atendidas pela energia elétrica. </w:t>
      </w:r>
    </w:p>
    <w:p w14:paraId="2D957A8A" w14:textId="77777777" w:rsidR="000371B5" w:rsidRPr="000371B5" w:rsidRDefault="000371B5" w:rsidP="001D3DE9">
      <w:pPr>
        <w:suppressAutoHyphens/>
        <w:spacing w:after="0" w:line="360" w:lineRule="auto"/>
        <w:jc w:val="both"/>
        <w:rPr>
          <w:rFonts w:ascii="Times New Roman" w:hAnsi="Times New Roman" w:cs="Times New Roman"/>
          <w:sz w:val="24"/>
          <w:szCs w:val="24"/>
        </w:rPr>
      </w:pPr>
    </w:p>
    <w:p w14:paraId="5A8ACEBB" w14:textId="77777777" w:rsidR="000371B5" w:rsidRDefault="000371B5" w:rsidP="001D3DE9">
      <w:pPr>
        <w:suppressAutoHyphens/>
        <w:spacing w:after="0" w:line="360" w:lineRule="auto"/>
        <w:jc w:val="both"/>
        <w:rPr>
          <w:rFonts w:ascii="Times New Roman" w:hAnsi="Times New Roman" w:cs="Times New Roman"/>
          <w:sz w:val="24"/>
          <w:szCs w:val="24"/>
        </w:rPr>
      </w:pPr>
      <w:r w:rsidRPr="000371B5">
        <w:rPr>
          <w:rFonts w:ascii="Times New Roman" w:hAnsi="Times New Roman" w:cs="Times New Roman"/>
          <w:sz w:val="24"/>
          <w:szCs w:val="24"/>
        </w:rPr>
        <w:lastRenderedPageBreak/>
        <w:t>RETRANSMISSORA DE SINAL DE TELEVISÃO: Figueirópolis D’Oeste conta hoje com duas retransmissoras de sinais, a TV Centro América, filial da TV Globo e a Rede Bandeirantes de Televisão</w:t>
      </w:r>
      <w:r>
        <w:rPr>
          <w:rFonts w:ascii="Times New Roman" w:hAnsi="Times New Roman" w:cs="Times New Roman"/>
          <w:sz w:val="24"/>
          <w:szCs w:val="24"/>
        </w:rPr>
        <w:t>.</w:t>
      </w:r>
    </w:p>
    <w:p w14:paraId="1A29CA88" w14:textId="77777777" w:rsidR="000371B5" w:rsidRPr="000371B5" w:rsidRDefault="000371B5" w:rsidP="001D3DE9">
      <w:pPr>
        <w:suppressAutoHyphens/>
        <w:spacing w:after="0" w:line="360" w:lineRule="auto"/>
        <w:jc w:val="both"/>
        <w:rPr>
          <w:rFonts w:ascii="Times New Roman" w:hAnsi="Times New Roman" w:cs="Times New Roman"/>
          <w:sz w:val="24"/>
          <w:szCs w:val="24"/>
        </w:rPr>
      </w:pPr>
    </w:p>
    <w:p w14:paraId="504B7AC7" w14:textId="77777777" w:rsidR="000371B5" w:rsidRPr="00AB2D8C" w:rsidRDefault="000371B5" w:rsidP="001D3DE9">
      <w:pPr>
        <w:suppressAutoHyphens/>
        <w:spacing w:after="0" w:line="360" w:lineRule="auto"/>
        <w:jc w:val="both"/>
        <w:rPr>
          <w:rFonts w:ascii="Times New Roman" w:hAnsi="Times New Roman" w:cs="Times New Roman"/>
          <w:sz w:val="24"/>
          <w:szCs w:val="24"/>
        </w:rPr>
      </w:pPr>
      <w:r w:rsidRPr="000371B5">
        <w:rPr>
          <w:rFonts w:ascii="Times New Roman" w:hAnsi="Times New Roman" w:cs="Times New Roman"/>
          <w:sz w:val="24"/>
          <w:szCs w:val="24"/>
        </w:rPr>
        <w:t>CORREIOS E TELÉGRAFOS: O município conta apenas com uma agência da ECT, para servir to</w:t>
      </w:r>
      <w:r w:rsidR="009D0C35">
        <w:rPr>
          <w:rFonts w:ascii="Times New Roman" w:hAnsi="Times New Roman" w:cs="Times New Roman"/>
          <w:sz w:val="24"/>
          <w:szCs w:val="24"/>
        </w:rPr>
        <w:t>da a população do município. Essa</w:t>
      </w:r>
      <w:r w:rsidRPr="000371B5">
        <w:rPr>
          <w:rFonts w:ascii="Times New Roman" w:hAnsi="Times New Roman" w:cs="Times New Roman"/>
          <w:sz w:val="24"/>
          <w:szCs w:val="24"/>
        </w:rPr>
        <w:t xml:space="preserve"> agência está localizada na Zona Urbana, com assistência do carteiro na realização das entregas de correspondências e encomendas nos domicílios. A população residente nas demais localidades da Zona Rural não são beneficiadas com essa assistência, tendo suas correspondências armazenadas na própria agência da ECT, onde cada pessoa periodicamente comparece à agência para retirar suas correspondências.</w:t>
      </w:r>
    </w:p>
    <w:p w14:paraId="7AB2070C" w14:textId="77777777" w:rsidR="001D3DE9" w:rsidRDefault="001D3DE9" w:rsidP="000371B5">
      <w:pPr>
        <w:suppressAutoHyphens/>
        <w:spacing w:after="0" w:line="360" w:lineRule="auto"/>
        <w:jc w:val="both"/>
        <w:rPr>
          <w:rFonts w:ascii="Times New Roman" w:hAnsi="Times New Roman" w:cs="Times New Roman"/>
          <w:sz w:val="24"/>
          <w:szCs w:val="24"/>
        </w:rPr>
      </w:pPr>
    </w:p>
    <w:p w14:paraId="1AC540A3" w14:textId="77777777" w:rsidR="000371B5" w:rsidRDefault="000371B5" w:rsidP="000371B5">
      <w:pPr>
        <w:suppressAutoHyphens/>
        <w:spacing w:after="0" w:line="360" w:lineRule="auto"/>
        <w:jc w:val="both"/>
        <w:rPr>
          <w:rFonts w:ascii="Times New Roman" w:hAnsi="Times New Roman" w:cs="Times New Roman"/>
          <w:sz w:val="24"/>
          <w:szCs w:val="24"/>
        </w:rPr>
      </w:pPr>
      <w:r w:rsidRPr="000371B5">
        <w:rPr>
          <w:rFonts w:ascii="Times New Roman" w:hAnsi="Times New Roman" w:cs="Times New Roman"/>
          <w:sz w:val="24"/>
          <w:szCs w:val="24"/>
        </w:rPr>
        <w:t>INFRAESTRUTURA BANCÁRIA: O município conta hoje com apenas uma agência bancária do Sicredi, localizada na Zona Urbana, além de um terminal de atendimento do Banco do Brasil, este localizado na agência da ECT e um ponto de atendimento do Bradesco.</w:t>
      </w:r>
    </w:p>
    <w:p w14:paraId="1C4D68A3" w14:textId="77777777" w:rsidR="000371B5" w:rsidRPr="000371B5" w:rsidRDefault="000371B5" w:rsidP="000371B5">
      <w:pPr>
        <w:suppressAutoHyphens/>
        <w:spacing w:after="0" w:line="360" w:lineRule="auto"/>
        <w:jc w:val="both"/>
        <w:rPr>
          <w:rFonts w:ascii="Times New Roman" w:hAnsi="Times New Roman" w:cs="Times New Roman"/>
          <w:sz w:val="24"/>
          <w:szCs w:val="24"/>
        </w:rPr>
      </w:pPr>
    </w:p>
    <w:p w14:paraId="60B3EA43" w14:textId="77777777" w:rsidR="000371B5" w:rsidRPr="000371B5" w:rsidRDefault="000371B5" w:rsidP="000371B5">
      <w:pPr>
        <w:pStyle w:val="Corpodetexto"/>
        <w:spacing w:line="360" w:lineRule="auto"/>
        <w:rPr>
          <w:color w:val="000000"/>
          <w:sz w:val="24"/>
        </w:rPr>
      </w:pPr>
      <w:r w:rsidRPr="000371B5">
        <w:rPr>
          <w:color w:val="000000"/>
          <w:sz w:val="24"/>
        </w:rPr>
        <w:t>TRANSPORTES:</w:t>
      </w:r>
      <w:r>
        <w:rPr>
          <w:color w:val="000000"/>
          <w:sz w:val="24"/>
        </w:rPr>
        <w:t xml:space="preserve"> </w:t>
      </w:r>
      <w:r w:rsidRPr="000371B5">
        <w:rPr>
          <w:sz w:val="24"/>
        </w:rPr>
        <w:t>Não há transporte público coletivo urbano no município, o serviço considerado de caráter essencial é realizado apenas por táxis, em pequena escala. O transporte interurbano é servido por empresas terceirizadas fretadas por moradores da zona rural para se deslocarem até a cidade para efetuarem suas compras. O transporte rodoviário intermunicipal concentra-se no terminal municipal de ônibus, com rotas partindo de Figueirópolis para todas as localidades circunvizinhas da região. As principais rodovias que ate</w:t>
      </w:r>
      <w:r>
        <w:rPr>
          <w:sz w:val="24"/>
        </w:rPr>
        <w:t>ndem ao município são a MT-248</w:t>
      </w:r>
      <w:r w:rsidRPr="000371B5">
        <w:rPr>
          <w:sz w:val="24"/>
        </w:rPr>
        <w:t xml:space="preserve"> a</w:t>
      </w:r>
      <w:r w:rsidR="00AB2D8C">
        <w:rPr>
          <w:sz w:val="24"/>
        </w:rPr>
        <w:t xml:space="preserve"> MT.175 e a </w:t>
      </w:r>
      <w:r w:rsidR="00C407E5">
        <w:rPr>
          <w:sz w:val="24"/>
        </w:rPr>
        <w:t>BR 174</w:t>
      </w:r>
      <w:r w:rsidR="00997478">
        <w:rPr>
          <w:sz w:val="24"/>
        </w:rPr>
        <w:t>.</w:t>
      </w:r>
      <w:r w:rsidRPr="000371B5">
        <w:rPr>
          <w:sz w:val="24"/>
        </w:rPr>
        <w:t xml:space="preserve">  </w:t>
      </w:r>
    </w:p>
    <w:p w14:paraId="712EFD41" w14:textId="77777777" w:rsidR="000371B5" w:rsidRPr="00DA3639" w:rsidRDefault="000371B5" w:rsidP="00AB2D8C">
      <w:pPr>
        <w:pStyle w:val="Corpodetexto"/>
        <w:rPr>
          <w:sz w:val="24"/>
        </w:rPr>
      </w:pPr>
    </w:p>
    <w:p w14:paraId="32B69C8D" w14:textId="77777777" w:rsidR="000371B5" w:rsidRPr="00DA3639" w:rsidRDefault="000371B5" w:rsidP="000371B5">
      <w:pPr>
        <w:pStyle w:val="Corpodetexto"/>
        <w:rPr>
          <w:b/>
          <w:bCs/>
          <w:color w:val="000000"/>
          <w:sz w:val="24"/>
        </w:rPr>
      </w:pPr>
      <w:r>
        <w:rPr>
          <w:b/>
          <w:bCs/>
          <w:color w:val="000000"/>
          <w:sz w:val="24"/>
        </w:rPr>
        <w:t xml:space="preserve"> </w:t>
      </w:r>
      <w:r w:rsidR="00001F5D">
        <w:rPr>
          <w:b/>
          <w:bCs/>
          <w:color w:val="000000"/>
          <w:sz w:val="24"/>
        </w:rPr>
        <w:t xml:space="preserve">1.4 </w:t>
      </w:r>
      <w:r w:rsidRPr="00DA3639">
        <w:rPr>
          <w:b/>
          <w:bCs/>
          <w:color w:val="000000"/>
          <w:sz w:val="24"/>
        </w:rPr>
        <w:t>SAÚDE</w:t>
      </w:r>
    </w:p>
    <w:p w14:paraId="22A0A378" w14:textId="77777777" w:rsidR="000371B5" w:rsidRPr="00DA3639" w:rsidRDefault="000371B5" w:rsidP="00AB2D8C">
      <w:pPr>
        <w:pStyle w:val="Corpodetexto"/>
        <w:rPr>
          <w:b/>
          <w:bCs/>
          <w:sz w:val="24"/>
        </w:rPr>
      </w:pPr>
    </w:p>
    <w:p w14:paraId="07ABE8B2" w14:textId="77777777" w:rsidR="000371B5" w:rsidRPr="000B4DF5" w:rsidRDefault="000371B5" w:rsidP="001D3DE9">
      <w:pPr>
        <w:pStyle w:val="Corpodetexto"/>
        <w:spacing w:line="360" w:lineRule="auto"/>
        <w:ind w:firstLine="851"/>
        <w:rPr>
          <w:sz w:val="24"/>
        </w:rPr>
      </w:pPr>
      <w:r w:rsidRPr="00DA3639">
        <w:rPr>
          <w:sz w:val="24"/>
        </w:rPr>
        <w:t xml:space="preserve"> PSF URBANO, com atendimento médico, odontológico e exames laborato</w:t>
      </w:r>
      <w:r w:rsidR="00FA5A4C">
        <w:rPr>
          <w:sz w:val="24"/>
        </w:rPr>
        <w:t>riais a famílias da Zona Urbana</w:t>
      </w:r>
      <w:r>
        <w:rPr>
          <w:sz w:val="24"/>
        </w:rPr>
        <w:t xml:space="preserve"> e Rural </w:t>
      </w:r>
      <w:r w:rsidRPr="00DA3639">
        <w:rPr>
          <w:sz w:val="24"/>
        </w:rPr>
        <w:t>do município;</w:t>
      </w:r>
      <w:r w:rsidR="00AB2D8C">
        <w:rPr>
          <w:sz w:val="24"/>
        </w:rPr>
        <w:t xml:space="preserve"> </w:t>
      </w:r>
      <w:r w:rsidRPr="000B4DF5">
        <w:rPr>
          <w:sz w:val="24"/>
        </w:rPr>
        <w:t xml:space="preserve">PACS – Programa de </w:t>
      </w:r>
      <w:r w:rsidR="00FA5A4C">
        <w:rPr>
          <w:sz w:val="24"/>
        </w:rPr>
        <w:t xml:space="preserve">Agentes Comunitários de Saúde, com os Agentes </w:t>
      </w:r>
      <w:r w:rsidRPr="000B4DF5">
        <w:rPr>
          <w:sz w:val="24"/>
        </w:rPr>
        <w:t>Comunitários de Saúde, dando cobertura em toda a extensão territ</w:t>
      </w:r>
      <w:r w:rsidR="00792113">
        <w:rPr>
          <w:sz w:val="24"/>
        </w:rPr>
        <w:t xml:space="preserve">orial do município, juntamente com  </w:t>
      </w:r>
      <w:r w:rsidR="00FF4FA4">
        <w:rPr>
          <w:sz w:val="24"/>
        </w:rPr>
        <w:t>as</w:t>
      </w:r>
      <w:r w:rsidRPr="000B4DF5">
        <w:rPr>
          <w:sz w:val="24"/>
        </w:rPr>
        <w:t xml:space="preserve"> equipes do PSF – Programa de Saúde da Família;</w:t>
      </w:r>
      <w:r w:rsidR="00AB2D8C">
        <w:rPr>
          <w:sz w:val="24"/>
        </w:rPr>
        <w:t xml:space="preserve"> </w:t>
      </w:r>
      <w:r w:rsidRPr="00DA3639">
        <w:rPr>
          <w:sz w:val="24"/>
        </w:rPr>
        <w:t>Coordenadoria de Vigilância Sanitária e Epidemiológica;</w:t>
      </w:r>
      <w:r w:rsidR="00AB2D8C">
        <w:rPr>
          <w:sz w:val="24"/>
        </w:rPr>
        <w:t xml:space="preserve"> </w:t>
      </w:r>
      <w:r w:rsidRPr="000B4DF5">
        <w:rPr>
          <w:sz w:val="24"/>
        </w:rPr>
        <w:t>Amplo atendimento em consultas médicas à população do município, totalizando 900 consultas por mês.</w:t>
      </w:r>
    </w:p>
    <w:p w14:paraId="690AADAF" w14:textId="77777777" w:rsidR="000371B5" w:rsidRPr="000B4DF5" w:rsidRDefault="000371B5" w:rsidP="00AB2D8C">
      <w:pPr>
        <w:pStyle w:val="Corpodetexto"/>
        <w:spacing w:line="360" w:lineRule="auto"/>
        <w:rPr>
          <w:sz w:val="24"/>
        </w:rPr>
      </w:pPr>
    </w:p>
    <w:p w14:paraId="59B5F52E" w14:textId="77777777" w:rsidR="000371B5" w:rsidRPr="00DA3639" w:rsidRDefault="000371B5" w:rsidP="00AB2D8C">
      <w:pPr>
        <w:pStyle w:val="Corpodetexto"/>
        <w:ind w:left="425"/>
        <w:rPr>
          <w:sz w:val="24"/>
        </w:rPr>
      </w:pPr>
      <w:r w:rsidRPr="00DA3639">
        <w:rPr>
          <w:sz w:val="24"/>
        </w:rPr>
        <w:t>Profissionais de Saúde Pública Municipal:</w:t>
      </w:r>
    </w:p>
    <w:p w14:paraId="348BC10D" w14:textId="77777777" w:rsidR="000371B5" w:rsidRPr="00DA3639" w:rsidRDefault="000371B5" w:rsidP="000371B5">
      <w:pPr>
        <w:pStyle w:val="Corpodetexto"/>
        <w:rPr>
          <w:sz w:val="24"/>
        </w:rPr>
      </w:pPr>
    </w:p>
    <w:p w14:paraId="7079D34E" w14:textId="77777777" w:rsidR="000371B5" w:rsidRPr="000B4DF5" w:rsidRDefault="000371B5" w:rsidP="00AB2D8C">
      <w:pPr>
        <w:pStyle w:val="Corpodetexto"/>
        <w:numPr>
          <w:ilvl w:val="1"/>
          <w:numId w:val="12"/>
        </w:numPr>
        <w:rPr>
          <w:sz w:val="24"/>
        </w:rPr>
      </w:pPr>
      <w:r w:rsidRPr="000B4DF5">
        <w:rPr>
          <w:sz w:val="24"/>
        </w:rPr>
        <w:lastRenderedPageBreak/>
        <w:t>02 Médicos;</w:t>
      </w:r>
    </w:p>
    <w:p w14:paraId="0CAC5166" w14:textId="77777777" w:rsidR="000371B5" w:rsidRPr="000B4DF5" w:rsidRDefault="000371B5" w:rsidP="00AB2D8C">
      <w:pPr>
        <w:pStyle w:val="Corpodetexto"/>
        <w:numPr>
          <w:ilvl w:val="1"/>
          <w:numId w:val="12"/>
        </w:numPr>
        <w:rPr>
          <w:sz w:val="24"/>
        </w:rPr>
      </w:pPr>
      <w:r w:rsidRPr="000B4DF5">
        <w:rPr>
          <w:sz w:val="24"/>
        </w:rPr>
        <w:t>04 Enfermeiros Padrão;</w:t>
      </w:r>
    </w:p>
    <w:p w14:paraId="49BB657C" w14:textId="77777777" w:rsidR="000371B5" w:rsidRPr="000B4DF5" w:rsidRDefault="000371B5" w:rsidP="00AB2D8C">
      <w:pPr>
        <w:pStyle w:val="Corpodetexto"/>
        <w:numPr>
          <w:ilvl w:val="1"/>
          <w:numId w:val="12"/>
        </w:numPr>
        <w:rPr>
          <w:sz w:val="24"/>
        </w:rPr>
      </w:pPr>
      <w:r w:rsidRPr="000B4DF5">
        <w:rPr>
          <w:sz w:val="24"/>
        </w:rPr>
        <w:t>02 Odontólogos;</w:t>
      </w:r>
    </w:p>
    <w:p w14:paraId="35311F10" w14:textId="77777777" w:rsidR="000371B5" w:rsidRPr="000B4DF5" w:rsidRDefault="000371B5" w:rsidP="00AB2D8C">
      <w:pPr>
        <w:pStyle w:val="Corpodetexto"/>
        <w:numPr>
          <w:ilvl w:val="1"/>
          <w:numId w:val="12"/>
        </w:numPr>
        <w:rPr>
          <w:sz w:val="24"/>
        </w:rPr>
      </w:pPr>
      <w:r w:rsidRPr="000B4DF5">
        <w:rPr>
          <w:sz w:val="24"/>
        </w:rPr>
        <w:t>01 Bioquímicos;</w:t>
      </w:r>
    </w:p>
    <w:p w14:paraId="38817A8F" w14:textId="77777777" w:rsidR="000371B5" w:rsidRPr="000B4DF5" w:rsidRDefault="000371B5" w:rsidP="00AB2D8C">
      <w:pPr>
        <w:pStyle w:val="Corpodetexto"/>
        <w:numPr>
          <w:ilvl w:val="1"/>
          <w:numId w:val="12"/>
        </w:numPr>
        <w:rPr>
          <w:sz w:val="24"/>
        </w:rPr>
      </w:pPr>
      <w:r w:rsidRPr="000B4DF5">
        <w:rPr>
          <w:sz w:val="24"/>
        </w:rPr>
        <w:t>08 Auxiliares de Enfermagem;</w:t>
      </w:r>
    </w:p>
    <w:p w14:paraId="5A47A04E" w14:textId="77777777" w:rsidR="000371B5" w:rsidRPr="000B4DF5" w:rsidRDefault="000371B5" w:rsidP="00AB2D8C">
      <w:pPr>
        <w:pStyle w:val="Corpodetexto"/>
        <w:numPr>
          <w:ilvl w:val="1"/>
          <w:numId w:val="12"/>
        </w:numPr>
        <w:rPr>
          <w:sz w:val="24"/>
        </w:rPr>
      </w:pPr>
      <w:r w:rsidRPr="000B4DF5">
        <w:rPr>
          <w:sz w:val="24"/>
        </w:rPr>
        <w:t>01 Vigilante Sanitário;</w:t>
      </w:r>
    </w:p>
    <w:p w14:paraId="08DDC0CF" w14:textId="77777777" w:rsidR="000371B5" w:rsidRPr="000B4DF5" w:rsidRDefault="000371B5" w:rsidP="00AB2D8C">
      <w:pPr>
        <w:pStyle w:val="Corpodetexto"/>
        <w:numPr>
          <w:ilvl w:val="1"/>
          <w:numId w:val="12"/>
        </w:numPr>
        <w:rPr>
          <w:b/>
          <w:bCs/>
          <w:sz w:val="24"/>
        </w:rPr>
      </w:pPr>
      <w:r w:rsidRPr="000B4DF5">
        <w:rPr>
          <w:sz w:val="24"/>
        </w:rPr>
        <w:t>11Agentes Comunitários de Saúde.</w:t>
      </w:r>
      <w:r w:rsidRPr="000B4DF5">
        <w:rPr>
          <w:b/>
          <w:bCs/>
          <w:sz w:val="24"/>
        </w:rPr>
        <w:t xml:space="preserve"> </w:t>
      </w:r>
    </w:p>
    <w:p w14:paraId="3E3A6AF7" w14:textId="77777777" w:rsidR="00AB2D8C" w:rsidRDefault="00AB2D8C" w:rsidP="00AB2D8C">
      <w:pPr>
        <w:pStyle w:val="Corpodetexto"/>
        <w:rPr>
          <w:b/>
          <w:bCs/>
          <w:sz w:val="24"/>
        </w:rPr>
      </w:pPr>
    </w:p>
    <w:p w14:paraId="62264E2F" w14:textId="77777777" w:rsidR="000371B5" w:rsidRPr="000B4DF5" w:rsidRDefault="00001F5D" w:rsidP="00AB2D8C">
      <w:pPr>
        <w:pStyle w:val="Corpodetexto"/>
        <w:rPr>
          <w:b/>
          <w:bCs/>
          <w:sz w:val="24"/>
        </w:rPr>
      </w:pPr>
      <w:r>
        <w:rPr>
          <w:b/>
          <w:bCs/>
          <w:sz w:val="24"/>
        </w:rPr>
        <w:t xml:space="preserve">1.5 </w:t>
      </w:r>
      <w:r w:rsidR="000371B5" w:rsidRPr="000B4DF5">
        <w:rPr>
          <w:b/>
          <w:bCs/>
          <w:sz w:val="24"/>
        </w:rPr>
        <w:t>ASSISTÊNCIA SOCIAL:</w:t>
      </w:r>
    </w:p>
    <w:p w14:paraId="729253B6" w14:textId="77777777" w:rsidR="000371B5" w:rsidRPr="000B4DF5" w:rsidRDefault="000371B5" w:rsidP="000371B5">
      <w:pPr>
        <w:pStyle w:val="Corpodetexto"/>
        <w:rPr>
          <w:sz w:val="24"/>
        </w:rPr>
      </w:pPr>
    </w:p>
    <w:p w14:paraId="72A269DF" w14:textId="77777777" w:rsidR="000371B5" w:rsidRPr="000B4DF5" w:rsidRDefault="000371B5" w:rsidP="00AB2D8C">
      <w:pPr>
        <w:pStyle w:val="Corpodetexto"/>
        <w:rPr>
          <w:sz w:val="24"/>
        </w:rPr>
      </w:pPr>
      <w:r w:rsidRPr="000B4DF5">
        <w:rPr>
          <w:sz w:val="24"/>
        </w:rPr>
        <w:t>Realização de cursos em parceria com o SENAR – Programa Qualificar:</w:t>
      </w:r>
    </w:p>
    <w:p w14:paraId="5BC47A7C" w14:textId="77777777" w:rsidR="000371B5" w:rsidRPr="000B4DF5" w:rsidRDefault="000371B5" w:rsidP="000371B5">
      <w:pPr>
        <w:pStyle w:val="Corpodetexto"/>
        <w:rPr>
          <w:sz w:val="24"/>
        </w:rPr>
      </w:pPr>
    </w:p>
    <w:p w14:paraId="1B9BC53C" w14:textId="77777777" w:rsidR="000371B5" w:rsidRPr="000B4DF5" w:rsidRDefault="00AB2D8C" w:rsidP="000371B5">
      <w:pPr>
        <w:pStyle w:val="Corpodetexto"/>
        <w:numPr>
          <w:ilvl w:val="1"/>
          <w:numId w:val="8"/>
        </w:numPr>
        <w:rPr>
          <w:sz w:val="24"/>
        </w:rPr>
      </w:pPr>
      <w:r>
        <w:rPr>
          <w:sz w:val="24"/>
        </w:rPr>
        <w:t>Artesanato em Palha de Milho</w:t>
      </w:r>
    </w:p>
    <w:p w14:paraId="41EA4EA3" w14:textId="77777777" w:rsidR="000371B5" w:rsidRPr="002024DF" w:rsidRDefault="00AB2D8C" w:rsidP="002024DF">
      <w:pPr>
        <w:pStyle w:val="Corpodetexto"/>
        <w:numPr>
          <w:ilvl w:val="1"/>
          <w:numId w:val="8"/>
        </w:numPr>
        <w:rPr>
          <w:sz w:val="24"/>
        </w:rPr>
      </w:pPr>
      <w:r>
        <w:rPr>
          <w:sz w:val="24"/>
        </w:rPr>
        <w:t>Gestão e Serviço Público</w:t>
      </w:r>
    </w:p>
    <w:p w14:paraId="54D793C3" w14:textId="77777777" w:rsidR="000371B5" w:rsidRPr="000B4DF5" w:rsidRDefault="00AB2D8C" w:rsidP="000371B5">
      <w:pPr>
        <w:pStyle w:val="Corpodetexto"/>
        <w:numPr>
          <w:ilvl w:val="1"/>
          <w:numId w:val="8"/>
        </w:numPr>
        <w:rPr>
          <w:sz w:val="24"/>
        </w:rPr>
      </w:pPr>
      <w:r>
        <w:rPr>
          <w:sz w:val="24"/>
        </w:rPr>
        <w:t>Atendimento ao Público</w:t>
      </w:r>
    </w:p>
    <w:p w14:paraId="6D4C83CB" w14:textId="77777777" w:rsidR="000371B5" w:rsidRPr="000B4DF5" w:rsidRDefault="000371B5" w:rsidP="000371B5">
      <w:pPr>
        <w:pStyle w:val="Corpodetexto"/>
        <w:rPr>
          <w:sz w:val="24"/>
        </w:rPr>
      </w:pPr>
    </w:p>
    <w:p w14:paraId="2B68E86D" w14:textId="77777777" w:rsidR="000371B5" w:rsidRPr="000B4DF5" w:rsidRDefault="000371B5" w:rsidP="00AB2D8C">
      <w:pPr>
        <w:pStyle w:val="Corpodetexto"/>
        <w:rPr>
          <w:sz w:val="24"/>
        </w:rPr>
      </w:pPr>
      <w:r w:rsidRPr="000B4DF5">
        <w:rPr>
          <w:sz w:val="24"/>
        </w:rPr>
        <w:t>Encontro Semanal da Terceira idade;</w:t>
      </w:r>
    </w:p>
    <w:p w14:paraId="72A963CD" w14:textId="77777777" w:rsidR="000371B5" w:rsidRPr="000B4DF5" w:rsidRDefault="000371B5" w:rsidP="000371B5">
      <w:pPr>
        <w:pStyle w:val="Corpodetexto"/>
        <w:rPr>
          <w:sz w:val="24"/>
        </w:rPr>
      </w:pPr>
    </w:p>
    <w:p w14:paraId="6766B73E" w14:textId="77777777" w:rsidR="00AB2D8C" w:rsidRPr="00473C1F" w:rsidRDefault="000371B5" w:rsidP="000371B5">
      <w:pPr>
        <w:pStyle w:val="Corpodetexto"/>
        <w:rPr>
          <w:sz w:val="24"/>
        </w:rPr>
      </w:pPr>
      <w:r w:rsidRPr="000B4DF5">
        <w:rPr>
          <w:sz w:val="24"/>
        </w:rPr>
        <w:t>Programa de doação de cestas básicas às famílias carentes;</w:t>
      </w:r>
    </w:p>
    <w:p w14:paraId="6A90A475" w14:textId="77777777" w:rsidR="002024DF" w:rsidRDefault="002024DF" w:rsidP="000371B5">
      <w:pPr>
        <w:pStyle w:val="Ttulo10"/>
        <w:jc w:val="both"/>
        <w:rPr>
          <w:color w:val="000000"/>
          <w:sz w:val="24"/>
        </w:rPr>
      </w:pPr>
    </w:p>
    <w:p w14:paraId="4A01FBAA" w14:textId="77777777" w:rsidR="000371B5" w:rsidRPr="00DA3639" w:rsidRDefault="00001F5D" w:rsidP="000371B5">
      <w:pPr>
        <w:pStyle w:val="Ttulo10"/>
        <w:jc w:val="both"/>
        <w:rPr>
          <w:sz w:val="24"/>
        </w:rPr>
      </w:pPr>
      <w:r>
        <w:rPr>
          <w:color w:val="000000"/>
          <w:sz w:val="24"/>
        </w:rPr>
        <w:t>1.6</w:t>
      </w:r>
      <w:r w:rsidR="000371B5" w:rsidRPr="00DA3639">
        <w:rPr>
          <w:color w:val="000000"/>
          <w:sz w:val="24"/>
        </w:rPr>
        <w:t xml:space="preserve">. </w:t>
      </w:r>
      <w:r w:rsidR="000371B5" w:rsidRPr="00DA3639">
        <w:rPr>
          <w:sz w:val="24"/>
        </w:rPr>
        <w:t>DADOS ECONÔMICOS</w:t>
      </w:r>
    </w:p>
    <w:p w14:paraId="49207675" w14:textId="77777777" w:rsidR="000371B5" w:rsidRPr="00AB2D8C" w:rsidRDefault="000371B5" w:rsidP="001D3DE9">
      <w:pPr>
        <w:pStyle w:val="Ttulo10"/>
        <w:spacing w:line="360" w:lineRule="auto"/>
        <w:jc w:val="left"/>
        <w:rPr>
          <w:b w:val="0"/>
          <w:bCs w:val="0"/>
          <w:sz w:val="24"/>
        </w:rPr>
      </w:pPr>
    </w:p>
    <w:p w14:paraId="7D6D4E34" w14:textId="77777777" w:rsidR="000371B5" w:rsidRPr="00AB2D8C" w:rsidRDefault="000371B5" w:rsidP="001D3DE9">
      <w:pPr>
        <w:pStyle w:val="Recuodecorpodetexto"/>
        <w:spacing w:after="0" w:line="360" w:lineRule="auto"/>
        <w:ind w:left="0" w:firstLine="709"/>
        <w:jc w:val="both"/>
        <w:rPr>
          <w:rFonts w:ascii="Times New Roman" w:hAnsi="Times New Roman" w:cs="Times New Roman"/>
          <w:sz w:val="23"/>
          <w:szCs w:val="23"/>
        </w:rPr>
      </w:pPr>
      <w:r w:rsidRPr="00AB2D8C">
        <w:rPr>
          <w:rFonts w:ascii="Times New Roman" w:hAnsi="Times New Roman" w:cs="Times New Roman"/>
          <w:sz w:val="24"/>
        </w:rPr>
        <w:t xml:space="preserve">A principal atividade econômica do Município é </w:t>
      </w:r>
      <w:r w:rsidR="0030772E">
        <w:rPr>
          <w:rFonts w:ascii="Times New Roman" w:hAnsi="Times New Roman" w:cs="Times New Roman"/>
          <w:sz w:val="24"/>
        </w:rPr>
        <w:t xml:space="preserve">a </w:t>
      </w:r>
      <w:r w:rsidRPr="00AB2D8C">
        <w:rPr>
          <w:rFonts w:ascii="Times New Roman" w:hAnsi="Times New Roman" w:cs="Times New Roman"/>
          <w:sz w:val="24"/>
        </w:rPr>
        <w:t xml:space="preserve">pecuária </w:t>
      </w:r>
      <w:r w:rsidR="001D3DE9" w:rsidRPr="00AB2D8C">
        <w:rPr>
          <w:rFonts w:ascii="Times New Roman" w:hAnsi="Times New Roman" w:cs="Times New Roman"/>
          <w:sz w:val="24"/>
        </w:rPr>
        <w:t>leiteira,</w:t>
      </w:r>
      <w:r w:rsidRPr="00AB2D8C">
        <w:rPr>
          <w:rFonts w:ascii="Times New Roman" w:hAnsi="Times New Roman" w:cs="Times New Roman"/>
          <w:sz w:val="24"/>
        </w:rPr>
        <w:t xml:space="preserve"> com predominância no rebanho de corte, sendo este a maior fonte de arrecadação de ICMS.</w:t>
      </w:r>
      <w:r w:rsidRPr="00AB2D8C">
        <w:rPr>
          <w:rFonts w:ascii="Times New Roman" w:hAnsi="Times New Roman" w:cs="Times New Roman"/>
          <w:b/>
          <w:bCs/>
          <w:sz w:val="24"/>
        </w:rPr>
        <w:t xml:space="preserve"> </w:t>
      </w:r>
      <w:r w:rsidRPr="00AB2D8C">
        <w:rPr>
          <w:rFonts w:ascii="Times New Roman" w:hAnsi="Times New Roman" w:cs="Times New Roman"/>
          <w:bCs/>
          <w:sz w:val="24"/>
        </w:rPr>
        <w:t xml:space="preserve">A criação de outros rebanhos como suínos, ovinos, aves e etc., é realizada em pequena proporção. </w:t>
      </w:r>
    </w:p>
    <w:p w14:paraId="655E09B7" w14:textId="77777777" w:rsidR="001D3DE9" w:rsidRDefault="001D3DE9" w:rsidP="001D3DE9">
      <w:pPr>
        <w:pStyle w:val="Recuodecorpodetexto"/>
        <w:spacing w:after="0" w:line="240" w:lineRule="auto"/>
        <w:ind w:left="0"/>
        <w:rPr>
          <w:rFonts w:ascii="Times New Roman" w:hAnsi="Times New Roman" w:cs="Times New Roman"/>
          <w:sz w:val="24"/>
          <w:szCs w:val="24"/>
        </w:rPr>
      </w:pPr>
    </w:p>
    <w:p w14:paraId="63A78FD0" w14:textId="77777777" w:rsidR="000371B5" w:rsidRDefault="000371B5" w:rsidP="001D3DE9">
      <w:pPr>
        <w:pStyle w:val="Recuodecorpodetexto"/>
        <w:spacing w:after="0" w:line="240" w:lineRule="auto"/>
        <w:ind w:left="0"/>
        <w:rPr>
          <w:rFonts w:ascii="Times New Roman" w:hAnsi="Times New Roman" w:cs="Times New Roman"/>
          <w:sz w:val="24"/>
          <w:szCs w:val="24"/>
        </w:rPr>
      </w:pPr>
      <w:r w:rsidRPr="00AB2D8C">
        <w:rPr>
          <w:rFonts w:ascii="Times New Roman" w:hAnsi="Times New Roman" w:cs="Times New Roman"/>
          <w:sz w:val="24"/>
          <w:szCs w:val="24"/>
        </w:rPr>
        <w:t>AGRICULTURA</w:t>
      </w:r>
    </w:p>
    <w:p w14:paraId="2E4512B4" w14:textId="77777777" w:rsidR="00AB2D8C" w:rsidRPr="00AB2D8C" w:rsidRDefault="00AB2D8C" w:rsidP="001D3DE9">
      <w:pPr>
        <w:pStyle w:val="Recuodecorpodetexto"/>
        <w:spacing w:after="0" w:line="360" w:lineRule="auto"/>
        <w:ind w:left="0"/>
        <w:rPr>
          <w:rFonts w:ascii="Times New Roman" w:hAnsi="Times New Roman" w:cs="Times New Roman"/>
          <w:sz w:val="24"/>
          <w:szCs w:val="24"/>
        </w:rPr>
      </w:pPr>
    </w:p>
    <w:p w14:paraId="2AEB4BB3" w14:textId="77777777" w:rsidR="000371B5" w:rsidRPr="00AB2D8C" w:rsidRDefault="000371B5" w:rsidP="001D3DE9">
      <w:pPr>
        <w:spacing w:after="0" w:line="360" w:lineRule="auto"/>
        <w:ind w:firstLine="708"/>
        <w:jc w:val="both"/>
        <w:rPr>
          <w:rFonts w:ascii="Times New Roman" w:hAnsi="Times New Roman" w:cs="Times New Roman"/>
          <w:sz w:val="24"/>
          <w:szCs w:val="24"/>
        </w:rPr>
      </w:pPr>
      <w:r w:rsidRPr="00AB2D8C">
        <w:rPr>
          <w:rFonts w:ascii="Times New Roman" w:hAnsi="Times New Roman" w:cs="Times New Roman"/>
          <w:sz w:val="24"/>
          <w:szCs w:val="24"/>
        </w:rPr>
        <w:t xml:space="preserve">A agricultura em Figueirópolis é módica, baseada numa minoria de pequenos produtores com o cultivo de abacaxi para comercialização e outros frutos tropicais apenas para o consumo próprio.  O cultivo do café, do feijão, arroz e milho, que no início esteve presente em grande proporção no território do município, na atualidade praticamente desapareceu. </w:t>
      </w:r>
    </w:p>
    <w:p w14:paraId="1FC3D05F" w14:textId="77777777" w:rsidR="001D3DE9" w:rsidRDefault="001D3DE9" w:rsidP="001D3DE9">
      <w:pPr>
        <w:suppressAutoHyphens/>
        <w:spacing w:after="0" w:line="360" w:lineRule="auto"/>
        <w:jc w:val="both"/>
        <w:rPr>
          <w:rFonts w:ascii="Times New Roman" w:hAnsi="Times New Roman" w:cs="Times New Roman"/>
          <w:sz w:val="24"/>
          <w:szCs w:val="24"/>
        </w:rPr>
      </w:pPr>
    </w:p>
    <w:p w14:paraId="361D84C9" w14:textId="77777777" w:rsidR="000371B5" w:rsidRDefault="00AB2D8C" w:rsidP="001D3DE9">
      <w:pPr>
        <w:suppressAutoHyphens/>
        <w:spacing w:after="0" w:line="360" w:lineRule="auto"/>
        <w:jc w:val="both"/>
        <w:rPr>
          <w:rFonts w:ascii="Times New Roman" w:hAnsi="Times New Roman" w:cs="Times New Roman"/>
          <w:sz w:val="24"/>
          <w:szCs w:val="24"/>
        </w:rPr>
      </w:pPr>
      <w:r w:rsidRPr="00AB2D8C">
        <w:rPr>
          <w:rFonts w:ascii="Times New Roman" w:hAnsi="Times New Roman" w:cs="Times New Roman"/>
          <w:sz w:val="24"/>
          <w:szCs w:val="24"/>
        </w:rPr>
        <w:t>I</w:t>
      </w:r>
      <w:r w:rsidR="000371B5" w:rsidRPr="00AB2D8C">
        <w:rPr>
          <w:rFonts w:ascii="Times New Roman" w:hAnsi="Times New Roman" w:cs="Times New Roman"/>
          <w:sz w:val="24"/>
          <w:szCs w:val="24"/>
        </w:rPr>
        <w:t>NDÚSTRIA</w:t>
      </w:r>
    </w:p>
    <w:p w14:paraId="257BD64F" w14:textId="77777777" w:rsidR="001D3DE9" w:rsidRDefault="001D3DE9" w:rsidP="001D3DE9">
      <w:pPr>
        <w:suppressAutoHyphens/>
        <w:spacing w:after="0" w:line="360" w:lineRule="auto"/>
        <w:jc w:val="both"/>
        <w:rPr>
          <w:rFonts w:ascii="Times New Roman" w:hAnsi="Times New Roman" w:cs="Times New Roman"/>
          <w:sz w:val="24"/>
          <w:szCs w:val="24"/>
        </w:rPr>
      </w:pPr>
    </w:p>
    <w:p w14:paraId="1AD94C86" w14:textId="77777777" w:rsidR="000371B5" w:rsidRPr="00AB2D8C" w:rsidRDefault="000371B5" w:rsidP="001D3DE9">
      <w:pPr>
        <w:pStyle w:val="Recuodecorpodetexto"/>
        <w:spacing w:after="0" w:line="360" w:lineRule="auto"/>
        <w:ind w:left="0" w:firstLine="708"/>
        <w:jc w:val="both"/>
        <w:rPr>
          <w:rFonts w:ascii="Times New Roman" w:hAnsi="Times New Roman" w:cs="Times New Roman"/>
          <w:sz w:val="24"/>
          <w:szCs w:val="24"/>
        </w:rPr>
      </w:pPr>
      <w:r w:rsidRPr="00AB2D8C">
        <w:rPr>
          <w:rFonts w:ascii="Times New Roman" w:hAnsi="Times New Roman" w:cs="Times New Roman"/>
          <w:sz w:val="24"/>
          <w:szCs w:val="24"/>
        </w:rPr>
        <w:t xml:space="preserve">A indústria é pouco desenvolvida no município, apesar das condições favoráveis para sua implantação. As primeiras atividades industriais de Figueirópolis foram as </w:t>
      </w:r>
      <w:r w:rsidR="001D3DE9" w:rsidRPr="00AB2D8C">
        <w:rPr>
          <w:rFonts w:ascii="Times New Roman" w:hAnsi="Times New Roman" w:cs="Times New Roman"/>
          <w:sz w:val="24"/>
          <w:szCs w:val="24"/>
        </w:rPr>
        <w:t>indústrias madeireiras</w:t>
      </w:r>
      <w:r w:rsidRPr="00AB2D8C">
        <w:rPr>
          <w:rFonts w:ascii="Times New Roman" w:hAnsi="Times New Roman" w:cs="Times New Roman"/>
          <w:sz w:val="24"/>
          <w:szCs w:val="24"/>
        </w:rPr>
        <w:t xml:space="preserve">, cerâmica de telhas e tijolos, beneficiamento e armazenamento de grãos, na atualidade já extintas. Hoje o município conta com 02 Laticínios, 03 fábricas de móveis 01 fábrica de ração, construção civil e prestação de serviços. </w:t>
      </w:r>
    </w:p>
    <w:p w14:paraId="1D597085" w14:textId="77777777" w:rsidR="00AB2D8C" w:rsidRDefault="00AB2D8C" w:rsidP="001D3DE9">
      <w:pPr>
        <w:suppressAutoHyphens/>
        <w:spacing w:after="0" w:line="240" w:lineRule="auto"/>
        <w:jc w:val="both"/>
        <w:rPr>
          <w:rFonts w:ascii="Times New Roman" w:hAnsi="Times New Roman" w:cs="Times New Roman"/>
          <w:sz w:val="24"/>
          <w:szCs w:val="24"/>
        </w:rPr>
      </w:pPr>
    </w:p>
    <w:p w14:paraId="0B3E6EDE" w14:textId="77777777" w:rsidR="000371B5" w:rsidRDefault="000371B5" w:rsidP="001D3DE9">
      <w:pPr>
        <w:suppressAutoHyphens/>
        <w:spacing w:after="0" w:line="240" w:lineRule="auto"/>
        <w:jc w:val="both"/>
        <w:rPr>
          <w:rFonts w:ascii="Times New Roman" w:hAnsi="Times New Roman" w:cs="Times New Roman"/>
          <w:sz w:val="24"/>
          <w:szCs w:val="24"/>
        </w:rPr>
      </w:pPr>
      <w:r w:rsidRPr="00AB2D8C">
        <w:rPr>
          <w:rFonts w:ascii="Times New Roman" w:hAnsi="Times New Roman" w:cs="Times New Roman"/>
          <w:sz w:val="24"/>
          <w:szCs w:val="24"/>
        </w:rPr>
        <w:t>COMÉRCIO</w:t>
      </w:r>
    </w:p>
    <w:p w14:paraId="752FF83D" w14:textId="77777777" w:rsidR="001D3DE9" w:rsidRPr="00AB2D8C" w:rsidRDefault="001D3DE9" w:rsidP="001D3DE9">
      <w:pPr>
        <w:suppressAutoHyphens/>
        <w:spacing w:after="0" w:line="240" w:lineRule="auto"/>
        <w:jc w:val="both"/>
        <w:rPr>
          <w:rFonts w:ascii="Times New Roman" w:hAnsi="Times New Roman" w:cs="Times New Roman"/>
          <w:sz w:val="24"/>
          <w:szCs w:val="24"/>
        </w:rPr>
      </w:pPr>
    </w:p>
    <w:p w14:paraId="4C5321D6" w14:textId="77777777" w:rsidR="002024DF" w:rsidRDefault="000371B5" w:rsidP="00473C1F">
      <w:pPr>
        <w:pStyle w:val="Recuodecorpodetexto21"/>
        <w:spacing w:line="360" w:lineRule="auto"/>
        <w:ind w:firstLine="708"/>
        <w:rPr>
          <w:sz w:val="24"/>
        </w:rPr>
      </w:pPr>
      <w:r w:rsidRPr="00AB2D8C">
        <w:rPr>
          <w:sz w:val="24"/>
        </w:rPr>
        <w:t>A maior concentração do comércio ocorre na zona urbana, com pouca divers</w:t>
      </w:r>
      <w:r w:rsidR="00792113">
        <w:rPr>
          <w:sz w:val="24"/>
        </w:rPr>
        <w:t>ificação. Hoje no município estão</w:t>
      </w:r>
      <w:r w:rsidRPr="00AB2D8C">
        <w:rPr>
          <w:sz w:val="24"/>
        </w:rPr>
        <w:t xml:space="preserve"> instalado 03 supermercados varejistas, 06 lojas de modas, 02 postos de combustíveis oferecendo setor de conveniência, 02 lojas de móveis 02 lojas veterinárias, 03 mecânicas, de motos, 02 bicicletarias e vários bares, tornando-se fontes </w:t>
      </w:r>
      <w:r w:rsidR="00473C1F">
        <w:rPr>
          <w:sz w:val="24"/>
        </w:rPr>
        <w:t>de empregos e geração de renda.</w:t>
      </w:r>
    </w:p>
    <w:p w14:paraId="2C45FB51" w14:textId="77777777" w:rsidR="00473C1F" w:rsidRDefault="00473C1F" w:rsidP="00473C1F">
      <w:pPr>
        <w:pStyle w:val="Recuodecorpodetexto21"/>
        <w:spacing w:line="360" w:lineRule="auto"/>
        <w:ind w:firstLine="708"/>
        <w:rPr>
          <w:sz w:val="24"/>
        </w:rPr>
      </w:pPr>
    </w:p>
    <w:p w14:paraId="13C70D79" w14:textId="77777777" w:rsidR="000371B5" w:rsidRPr="00DA3639" w:rsidRDefault="000371B5" w:rsidP="001D3DE9">
      <w:pPr>
        <w:pStyle w:val="Corpodetexto"/>
        <w:spacing w:line="360" w:lineRule="auto"/>
        <w:rPr>
          <w:sz w:val="24"/>
        </w:rPr>
      </w:pPr>
      <w:r w:rsidRPr="00DA3639">
        <w:rPr>
          <w:sz w:val="24"/>
        </w:rPr>
        <w:t>SERVIÇOS PÚBLICOS</w:t>
      </w:r>
    </w:p>
    <w:p w14:paraId="565C9387" w14:textId="77777777" w:rsidR="00AB2D8C" w:rsidRDefault="00AB2D8C" w:rsidP="001D3DE9">
      <w:pPr>
        <w:pStyle w:val="Corpodetexto"/>
        <w:spacing w:line="360" w:lineRule="auto"/>
        <w:rPr>
          <w:sz w:val="24"/>
        </w:rPr>
      </w:pPr>
    </w:p>
    <w:p w14:paraId="38948134" w14:textId="77777777" w:rsidR="00A64CD8" w:rsidRDefault="001D3DE9" w:rsidP="001D3DE9">
      <w:pPr>
        <w:pStyle w:val="Corpodetexto"/>
        <w:spacing w:line="360" w:lineRule="auto"/>
        <w:rPr>
          <w:sz w:val="24"/>
        </w:rPr>
      </w:pPr>
      <w:r>
        <w:rPr>
          <w:sz w:val="24"/>
        </w:rPr>
        <w:tab/>
      </w:r>
      <w:r w:rsidR="000371B5">
        <w:rPr>
          <w:sz w:val="24"/>
        </w:rPr>
        <w:t>No município os serviços públicos são reduzidos, Temos como prestadores de serviços para a comunidade: o</w:t>
      </w:r>
      <w:r w:rsidR="000371B5" w:rsidRPr="00DA3639">
        <w:rPr>
          <w:sz w:val="24"/>
        </w:rPr>
        <w:t>s</w:t>
      </w:r>
      <w:r w:rsidR="000371B5">
        <w:rPr>
          <w:sz w:val="24"/>
        </w:rPr>
        <w:t xml:space="preserve"> postos de agências bancárias já citados o Banco Sicredi, as escolas Estaduais e Municipais, Correios, Cartório, Indea, Empaer</w:t>
      </w:r>
      <w:r w:rsidR="000371B5" w:rsidRPr="00DA3639">
        <w:rPr>
          <w:sz w:val="24"/>
        </w:rPr>
        <w:t xml:space="preserve"> </w:t>
      </w:r>
      <w:r w:rsidR="000371B5">
        <w:rPr>
          <w:sz w:val="24"/>
        </w:rPr>
        <w:t>e serviços terceirizados. Os serviços públicos m</w:t>
      </w:r>
      <w:r w:rsidR="000371B5" w:rsidRPr="00E22922">
        <w:rPr>
          <w:sz w:val="24"/>
        </w:rPr>
        <w:t>unicipais, estaduais e federais, são responsáveis por uma parcela importante de empregos oferecido no município</w:t>
      </w:r>
      <w:r w:rsidR="000371B5">
        <w:rPr>
          <w:sz w:val="24"/>
        </w:rPr>
        <w:t>.</w:t>
      </w:r>
    </w:p>
    <w:p w14:paraId="342D7598" w14:textId="77777777" w:rsidR="00D71487" w:rsidRDefault="00D71487" w:rsidP="00AB2D8C">
      <w:pPr>
        <w:pStyle w:val="Corpodetexto"/>
        <w:spacing w:line="360" w:lineRule="auto"/>
        <w:rPr>
          <w:sz w:val="24"/>
        </w:rPr>
      </w:pPr>
    </w:p>
    <w:p w14:paraId="4F05098E" w14:textId="77777777" w:rsidR="00D71487" w:rsidRPr="002B2264" w:rsidRDefault="00001F5D" w:rsidP="00D71487">
      <w:pPr>
        <w:ind w:left="-284"/>
        <w:rPr>
          <w:rFonts w:ascii="Times New Roman" w:hAnsi="Times New Roman" w:cs="Times New Roman"/>
          <w:b/>
          <w:sz w:val="24"/>
          <w:szCs w:val="24"/>
          <w:lang w:eastAsia="pt-BR"/>
        </w:rPr>
      </w:pPr>
      <w:r w:rsidRPr="002B2264">
        <w:rPr>
          <w:rFonts w:ascii="Times New Roman" w:hAnsi="Times New Roman" w:cs="Times New Roman"/>
          <w:b/>
          <w:sz w:val="24"/>
          <w:szCs w:val="24"/>
        </w:rPr>
        <w:t>1.7</w:t>
      </w:r>
      <w:r w:rsidR="00D71487" w:rsidRPr="002B2264">
        <w:rPr>
          <w:rFonts w:ascii="Times New Roman" w:hAnsi="Times New Roman" w:cs="Times New Roman"/>
          <w:sz w:val="24"/>
          <w:szCs w:val="24"/>
        </w:rPr>
        <w:t xml:space="preserve"> </w:t>
      </w:r>
      <w:r w:rsidR="00D71487" w:rsidRPr="002B2264">
        <w:rPr>
          <w:rFonts w:ascii="Times New Roman" w:hAnsi="Times New Roman" w:cs="Times New Roman"/>
          <w:b/>
          <w:sz w:val="24"/>
          <w:szCs w:val="24"/>
          <w:lang w:eastAsia="pt-BR"/>
        </w:rPr>
        <w:t>HISTÓRICO DA EDUCAÇÃO</w:t>
      </w:r>
      <w:r w:rsidR="00636A04">
        <w:rPr>
          <w:rFonts w:ascii="Times New Roman" w:hAnsi="Times New Roman" w:cs="Times New Roman"/>
          <w:b/>
          <w:sz w:val="24"/>
          <w:szCs w:val="24"/>
          <w:lang w:eastAsia="pt-BR"/>
        </w:rPr>
        <w:t xml:space="preserve"> DO MUNICÍPIO</w:t>
      </w:r>
    </w:p>
    <w:p w14:paraId="0F4C756A" w14:textId="77777777" w:rsidR="00D71487" w:rsidRPr="00E24458" w:rsidRDefault="00D71487" w:rsidP="00B24FA3">
      <w:pPr>
        <w:spacing w:after="0"/>
        <w:ind w:left="-284"/>
        <w:jc w:val="center"/>
        <w:rPr>
          <w:lang w:eastAsia="pt-BR"/>
        </w:rPr>
      </w:pPr>
    </w:p>
    <w:p w14:paraId="03411B69" w14:textId="77777777" w:rsidR="00D71487" w:rsidRPr="00D71487" w:rsidRDefault="00D71487" w:rsidP="00B24FA3">
      <w:pPr>
        <w:spacing w:after="0" w:line="360" w:lineRule="auto"/>
        <w:ind w:left="-284" w:firstLine="992"/>
        <w:jc w:val="both"/>
        <w:rPr>
          <w:rFonts w:ascii="Times New Roman" w:hAnsi="Times New Roman" w:cs="Times New Roman"/>
          <w:sz w:val="24"/>
          <w:szCs w:val="24"/>
          <w:lang w:eastAsia="pt-BR"/>
        </w:rPr>
      </w:pPr>
      <w:r w:rsidRPr="00D71487">
        <w:rPr>
          <w:rFonts w:ascii="Times New Roman" w:hAnsi="Times New Roman" w:cs="Times New Roman"/>
          <w:sz w:val="24"/>
          <w:szCs w:val="24"/>
          <w:lang w:eastAsia="pt-BR"/>
        </w:rPr>
        <w:t>A educação em Figueirópolis D’oeste teve início em 1972, quando na realidade aqui estava iniciando o seu povoado e fazia parte do município de Cáceres. A primeira escolinha foi levantada com três salas de aulas, construída de tábuas, com cobertura de telhas, doados na ocasião pelo senhor José Joaquim Azevedo Figueiredo, cujo nome de origem foi Escola Municipal de 1º Grau de Figueirópolis, localizada na praça central, hoje denominada Praça José Figueiredo e atendia as séries iniciais de 1ª a 4ª séries no período matutino e vespertino. Em 1978</w:t>
      </w:r>
      <w:r w:rsidRPr="00D71487">
        <w:rPr>
          <w:rFonts w:ascii="Times New Roman" w:hAnsi="Times New Roman" w:cs="Times New Roman"/>
          <w:b/>
          <w:sz w:val="24"/>
          <w:szCs w:val="24"/>
          <w:lang w:eastAsia="pt-BR"/>
        </w:rPr>
        <w:t xml:space="preserve"> </w:t>
      </w:r>
      <w:r w:rsidRPr="00D71487">
        <w:rPr>
          <w:rFonts w:ascii="Times New Roman" w:hAnsi="Times New Roman" w:cs="Times New Roman"/>
          <w:sz w:val="24"/>
          <w:szCs w:val="24"/>
          <w:lang w:eastAsia="pt-BR"/>
        </w:rPr>
        <w:t>na comunidade Brigadeiro, foi levantada uma escolinha a pau-a-pique, coberta com folha de babaçu, denominada “Escola Municipal de 1º Grau Brigadeiro”. Essa escola ficou localizada às margens de uma estrada que na ocasião ligava a escola diretamente ao município de Cáceres e ao distrito de Jauru, tendo em vista que não tinha acesso ao povoada de Figueirópolis. Com a criação do município de Jauru em 1979 e com a passagem do povoado de Figueirópolis a dis</w:t>
      </w:r>
      <w:r w:rsidR="00792113">
        <w:rPr>
          <w:rFonts w:ascii="Times New Roman" w:hAnsi="Times New Roman" w:cs="Times New Roman"/>
          <w:sz w:val="24"/>
          <w:szCs w:val="24"/>
          <w:lang w:eastAsia="pt-BR"/>
        </w:rPr>
        <w:t xml:space="preserve">trito, foram construídas mais </w:t>
      </w:r>
      <w:r w:rsidR="00BC4506">
        <w:rPr>
          <w:rFonts w:ascii="Times New Roman" w:hAnsi="Times New Roman" w:cs="Times New Roman"/>
          <w:sz w:val="24"/>
          <w:szCs w:val="24"/>
          <w:lang w:eastAsia="pt-BR"/>
        </w:rPr>
        <w:t>três</w:t>
      </w:r>
      <w:r w:rsidRPr="00D71487">
        <w:rPr>
          <w:rFonts w:ascii="Times New Roman" w:hAnsi="Times New Roman" w:cs="Times New Roman"/>
          <w:sz w:val="24"/>
          <w:szCs w:val="24"/>
          <w:lang w:eastAsia="pt-BR"/>
        </w:rPr>
        <w:t xml:space="preserve"> escolas denominadas Chapini e Santa Hermínia, ambas com os nomes de suas comunidades e a escola Nossa Senhora do Pilar, localizada na comunidade Alto Jauru. </w:t>
      </w:r>
    </w:p>
    <w:p w14:paraId="73C52B96" w14:textId="77777777" w:rsidR="00D71487" w:rsidRPr="00D71487" w:rsidRDefault="00D71487" w:rsidP="00B24FA3">
      <w:pPr>
        <w:spacing w:after="0" w:line="360" w:lineRule="auto"/>
        <w:ind w:left="-284"/>
        <w:jc w:val="both"/>
        <w:rPr>
          <w:rFonts w:ascii="Times New Roman" w:hAnsi="Times New Roman" w:cs="Times New Roman"/>
          <w:b/>
          <w:sz w:val="24"/>
          <w:szCs w:val="24"/>
          <w:lang w:eastAsia="pt-BR"/>
        </w:rPr>
      </w:pPr>
      <w:r w:rsidRPr="00D71487">
        <w:rPr>
          <w:rFonts w:ascii="Times New Roman" w:hAnsi="Times New Roman" w:cs="Times New Roman"/>
          <w:sz w:val="24"/>
          <w:szCs w:val="24"/>
          <w:lang w:eastAsia="pt-BR"/>
        </w:rPr>
        <w:t xml:space="preserve">             Em 13 de fevereiro do ano de 1978, foi inaugurada na sede do povoado uma escola de porte médio construída em alvenaria pelo governo do estado, denominada Escola Estadual de 1º </w:t>
      </w:r>
      <w:r w:rsidRPr="00D71487">
        <w:rPr>
          <w:rFonts w:ascii="Times New Roman" w:hAnsi="Times New Roman" w:cs="Times New Roman"/>
          <w:sz w:val="24"/>
          <w:szCs w:val="24"/>
          <w:lang w:eastAsia="pt-BR"/>
        </w:rPr>
        <w:lastRenderedPageBreak/>
        <w:t>Grau “Dr. José Gentil da Silva”, cujo atendimento na ocasião era apenas para os alunos a partir da 5ª Serie, ficando assim ainda, o atendimento das séries iniciais de 1ª a 4ª, para o município de Cáceres e a partir ano de 1980, essas séries pass</w:t>
      </w:r>
      <w:r w:rsidR="00247783">
        <w:rPr>
          <w:rFonts w:ascii="Times New Roman" w:hAnsi="Times New Roman" w:cs="Times New Roman"/>
          <w:sz w:val="24"/>
          <w:szCs w:val="24"/>
          <w:lang w:eastAsia="pt-BR"/>
        </w:rPr>
        <w:t>aram</w:t>
      </w:r>
      <w:r w:rsidRPr="00D71487">
        <w:rPr>
          <w:rFonts w:ascii="Times New Roman" w:hAnsi="Times New Roman" w:cs="Times New Roman"/>
          <w:sz w:val="24"/>
          <w:szCs w:val="24"/>
          <w:lang w:eastAsia="pt-BR"/>
        </w:rPr>
        <w:t xml:space="preserve"> a serem atendidas pelo município de Jauru devido à sua emancipação política.</w:t>
      </w:r>
    </w:p>
    <w:p w14:paraId="6E260C48" w14:textId="77777777" w:rsidR="008737EE" w:rsidRDefault="00D71487" w:rsidP="00B24FA3">
      <w:pPr>
        <w:spacing w:after="0" w:line="360" w:lineRule="auto"/>
        <w:ind w:left="-284"/>
        <w:jc w:val="both"/>
        <w:rPr>
          <w:rFonts w:ascii="Times New Roman" w:hAnsi="Times New Roman" w:cs="Times New Roman"/>
          <w:sz w:val="24"/>
          <w:szCs w:val="24"/>
          <w:lang w:eastAsia="pt-BR"/>
        </w:rPr>
      </w:pPr>
      <w:r w:rsidRPr="00D71487">
        <w:rPr>
          <w:rFonts w:ascii="Times New Roman" w:hAnsi="Times New Roman" w:cs="Times New Roman"/>
          <w:sz w:val="24"/>
          <w:szCs w:val="24"/>
          <w:lang w:eastAsia="pt-BR"/>
        </w:rPr>
        <w:t xml:space="preserve">              Com o aumento populacional e com a criação do município de Jauru, a</w:t>
      </w:r>
      <w:r w:rsidR="008737EE">
        <w:rPr>
          <w:rFonts w:ascii="Times New Roman" w:hAnsi="Times New Roman" w:cs="Times New Roman"/>
          <w:sz w:val="24"/>
          <w:szCs w:val="24"/>
          <w:lang w:eastAsia="pt-BR"/>
        </w:rPr>
        <w:t>s</w:t>
      </w:r>
      <w:r w:rsidRPr="00D71487">
        <w:rPr>
          <w:rFonts w:ascii="Times New Roman" w:hAnsi="Times New Roman" w:cs="Times New Roman"/>
          <w:sz w:val="24"/>
          <w:szCs w:val="24"/>
          <w:lang w:eastAsia="pt-BR"/>
        </w:rPr>
        <w:t xml:space="preserve"> Escola</w:t>
      </w:r>
      <w:r w:rsidR="008737EE">
        <w:rPr>
          <w:rFonts w:ascii="Times New Roman" w:hAnsi="Times New Roman" w:cs="Times New Roman"/>
          <w:sz w:val="24"/>
          <w:szCs w:val="24"/>
          <w:lang w:eastAsia="pt-BR"/>
        </w:rPr>
        <w:t>s</w:t>
      </w:r>
      <w:r w:rsidRPr="00D71487">
        <w:rPr>
          <w:rFonts w:ascii="Times New Roman" w:hAnsi="Times New Roman" w:cs="Times New Roman"/>
          <w:sz w:val="24"/>
          <w:szCs w:val="24"/>
          <w:lang w:eastAsia="pt-BR"/>
        </w:rPr>
        <w:t xml:space="preserve"> Brigadeiro </w:t>
      </w:r>
      <w:r w:rsidR="008737EE">
        <w:rPr>
          <w:rFonts w:ascii="Times New Roman" w:hAnsi="Times New Roman" w:cs="Times New Roman"/>
          <w:sz w:val="24"/>
          <w:szCs w:val="24"/>
          <w:lang w:eastAsia="pt-BR"/>
        </w:rPr>
        <w:t xml:space="preserve">e escola Chapini </w:t>
      </w:r>
      <w:r w:rsidRPr="00D71487">
        <w:rPr>
          <w:rFonts w:ascii="Times New Roman" w:hAnsi="Times New Roman" w:cs="Times New Roman"/>
          <w:sz w:val="24"/>
          <w:szCs w:val="24"/>
          <w:lang w:eastAsia="pt-BR"/>
        </w:rPr>
        <w:t>fo</w:t>
      </w:r>
      <w:r w:rsidR="008737EE">
        <w:rPr>
          <w:rFonts w:ascii="Times New Roman" w:hAnsi="Times New Roman" w:cs="Times New Roman"/>
          <w:sz w:val="24"/>
          <w:szCs w:val="24"/>
          <w:lang w:eastAsia="pt-BR"/>
        </w:rPr>
        <w:t>ram</w:t>
      </w:r>
      <w:r w:rsidRPr="00D71487">
        <w:rPr>
          <w:rFonts w:ascii="Times New Roman" w:hAnsi="Times New Roman" w:cs="Times New Roman"/>
          <w:sz w:val="24"/>
          <w:szCs w:val="24"/>
          <w:lang w:eastAsia="pt-BR"/>
        </w:rPr>
        <w:t xml:space="preserve"> </w:t>
      </w:r>
      <w:r w:rsidR="008737EE">
        <w:rPr>
          <w:rFonts w:ascii="Times New Roman" w:hAnsi="Times New Roman" w:cs="Times New Roman"/>
          <w:sz w:val="24"/>
          <w:szCs w:val="24"/>
          <w:lang w:eastAsia="pt-BR"/>
        </w:rPr>
        <w:t>re</w:t>
      </w:r>
      <w:r w:rsidRPr="00D71487">
        <w:rPr>
          <w:rFonts w:ascii="Times New Roman" w:hAnsi="Times New Roman" w:cs="Times New Roman"/>
          <w:sz w:val="24"/>
          <w:szCs w:val="24"/>
          <w:lang w:eastAsia="pt-BR"/>
        </w:rPr>
        <w:t>construída</w:t>
      </w:r>
      <w:r w:rsidR="008737EE">
        <w:rPr>
          <w:rFonts w:ascii="Times New Roman" w:hAnsi="Times New Roman" w:cs="Times New Roman"/>
          <w:sz w:val="24"/>
          <w:szCs w:val="24"/>
          <w:lang w:eastAsia="pt-BR"/>
        </w:rPr>
        <w:t>s em alvenaria.</w:t>
      </w:r>
    </w:p>
    <w:p w14:paraId="44B22190" w14:textId="77777777" w:rsidR="00D71487" w:rsidRPr="00D71487" w:rsidRDefault="008737EE" w:rsidP="008737EE">
      <w:pPr>
        <w:spacing w:after="0" w:line="360" w:lineRule="auto"/>
        <w:ind w:left="-284" w:firstLine="992"/>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 </w:t>
      </w:r>
      <w:r w:rsidR="00D71487" w:rsidRPr="00D71487">
        <w:rPr>
          <w:rFonts w:ascii="Times New Roman" w:hAnsi="Times New Roman" w:cs="Times New Roman"/>
          <w:sz w:val="24"/>
          <w:szCs w:val="24"/>
          <w:lang w:eastAsia="pt-BR"/>
        </w:rPr>
        <w:t>Com o surgimento de novas comunidades e a demanda por vagas, foram construídas novas escolas de maneira que chegou ao número de 10 escolas municipais rurais, ambas funcionando com salas multisseriadas.</w:t>
      </w:r>
    </w:p>
    <w:p w14:paraId="00BE7173" w14:textId="77777777" w:rsidR="00D71487" w:rsidRPr="00D71487" w:rsidRDefault="00D71487" w:rsidP="00B24FA3">
      <w:pPr>
        <w:spacing w:after="0" w:line="360" w:lineRule="auto"/>
        <w:ind w:left="-284"/>
        <w:jc w:val="both"/>
        <w:rPr>
          <w:rFonts w:ascii="Times New Roman" w:hAnsi="Times New Roman" w:cs="Times New Roman"/>
          <w:sz w:val="24"/>
          <w:szCs w:val="24"/>
          <w:lang w:eastAsia="pt-BR"/>
        </w:rPr>
      </w:pPr>
      <w:r w:rsidRPr="00D71487">
        <w:rPr>
          <w:rFonts w:ascii="Times New Roman" w:hAnsi="Times New Roman" w:cs="Times New Roman"/>
          <w:sz w:val="24"/>
          <w:szCs w:val="24"/>
          <w:lang w:eastAsia="pt-BR"/>
        </w:rPr>
        <w:t xml:space="preserve">              Com a criação do município de Figueirópolis D’Oeste e o seu desmembramento do município de Jauru, o município empossou o seu primeiro prefeito no ano de 1987 e automaticamente o número de escolas tiveram seus desmembramentos e consequentemente o número de escolas chegou a 21 unidades. </w:t>
      </w:r>
    </w:p>
    <w:p w14:paraId="2512FDFA" w14:textId="77777777" w:rsidR="00D71487" w:rsidRPr="00D71487" w:rsidRDefault="00D71487" w:rsidP="00B24FA3">
      <w:pPr>
        <w:spacing w:after="0" w:line="360" w:lineRule="auto"/>
        <w:ind w:left="-284" w:firstLine="992"/>
        <w:jc w:val="both"/>
        <w:rPr>
          <w:rFonts w:ascii="Times New Roman" w:hAnsi="Times New Roman" w:cs="Times New Roman"/>
          <w:sz w:val="24"/>
          <w:szCs w:val="24"/>
          <w:lang w:eastAsia="pt-BR"/>
        </w:rPr>
      </w:pPr>
      <w:r w:rsidRPr="00D71487">
        <w:rPr>
          <w:rFonts w:ascii="Times New Roman" w:hAnsi="Times New Roman" w:cs="Times New Roman"/>
          <w:sz w:val="24"/>
          <w:szCs w:val="24"/>
          <w:lang w:eastAsia="pt-BR"/>
        </w:rPr>
        <w:t xml:space="preserve">No ano de 1993 o município decidiu pela desativação de várias unidades escolares, optando pela polarização e implantação do transporte escolar, de maneira que ficaram como unidades polos as escolas Anchieta, localizada na comunidade São João e a escola Brigadeiro que por decreto municipal passou a denominar-se Escola Municipal de Ensino Fundamental Alzira Correa dos Santos. Essa iniciativa deu-se com o objetivo de proporcionar a melhoria na qualidade da educação no município tanto para as escolas municipais rurais, quanto para escolas estaduais situadas </w:t>
      </w:r>
      <w:r w:rsidR="00BC4506">
        <w:rPr>
          <w:rFonts w:ascii="Times New Roman" w:hAnsi="Times New Roman" w:cs="Times New Roman"/>
          <w:sz w:val="24"/>
          <w:szCs w:val="24"/>
          <w:lang w:eastAsia="pt-BR"/>
        </w:rPr>
        <w:t>na sede do município, haja vista</w:t>
      </w:r>
      <w:r w:rsidRPr="00D71487">
        <w:rPr>
          <w:rFonts w:ascii="Times New Roman" w:hAnsi="Times New Roman" w:cs="Times New Roman"/>
          <w:sz w:val="24"/>
          <w:szCs w:val="24"/>
          <w:lang w:eastAsia="pt-BR"/>
        </w:rPr>
        <w:t xml:space="preserve"> que os alunos das escolas desativadas que situavam por distâncias de 10 a 25 quilômetros da sede, passaram a serem transportados para as escolas estaduais.</w:t>
      </w:r>
    </w:p>
    <w:p w14:paraId="64A6384F" w14:textId="77777777" w:rsidR="00D71487" w:rsidRPr="00D71487" w:rsidRDefault="00D71487" w:rsidP="00B24FA3">
      <w:pPr>
        <w:spacing w:after="0" w:line="360" w:lineRule="auto"/>
        <w:ind w:left="-284"/>
        <w:jc w:val="both"/>
        <w:rPr>
          <w:rFonts w:ascii="Times New Roman" w:hAnsi="Times New Roman" w:cs="Times New Roman"/>
          <w:sz w:val="24"/>
          <w:szCs w:val="24"/>
          <w:lang w:eastAsia="pt-BR"/>
        </w:rPr>
      </w:pPr>
      <w:r w:rsidRPr="00D71487">
        <w:rPr>
          <w:rFonts w:ascii="Times New Roman" w:hAnsi="Times New Roman" w:cs="Times New Roman"/>
          <w:sz w:val="24"/>
          <w:szCs w:val="24"/>
          <w:lang w:eastAsia="pt-BR"/>
        </w:rPr>
        <w:t xml:space="preserve">                Dentre as mudanças na educação o município buscou também valorizar o nível dos profissionais da educação proporcionando curso de graduação para todos os professores da rede municipal, bem como para o da rede estadual, tendo em vista que os profissionais que estão hoje em sala de aula, são habilitados para exercerem sua função.</w:t>
      </w:r>
    </w:p>
    <w:p w14:paraId="57CB27E5" w14:textId="77777777" w:rsidR="00D71487" w:rsidRPr="00D71487" w:rsidRDefault="00D71487" w:rsidP="00B24FA3">
      <w:pPr>
        <w:autoSpaceDE w:val="0"/>
        <w:autoSpaceDN w:val="0"/>
        <w:adjustRightInd w:val="0"/>
        <w:spacing w:after="0" w:line="360" w:lineRule="auto"/>
        <w:ind w:left="-284"/>
        <w:jc w:val="both"/>
        <w:rPr>
          <w:rFonts w:ascii="Times New Roman" w:hAnsi="Times New Roman" w:cs="Times New Roman"/>
          <w:b/>
          <w:sz w:val="24"/>
          <w:szCs w:val="24"/>
          <w:lang w:eastAsia="pt-BR"/>
        </w:rPr>
      </w:pPr>
      <w:r w:rsidRPr="00D71487">
        <w:rPr>
          <w:rFonts w:ascii="Times New Roman" w:hAnsi="Times New Roman" w:cs="Times New Roman"/>
          <w:b/>
          <w:sz w:val="24"/>
          <w:szCs w:val="24"/>
          <w:lang w:eastAsia="pt-BR"/>
        </w:rPr>
        <w:t xml:space="preserve">              </w:t>
      </w:r>
      <w:r w:rsidRPr="00D71487">
        <w:rPr>
          <w:rFonts w:ascii="Times New Roman" w:hAnsi="Times New Roman" w:cs="Times New Roman"/>
          <w:sz w:val="24"/>
          <w:szCs w:val="24"/>
          <w:lang w:eastAsia="pt-BR"/>
        </w:rPr>
        <w:t xml:space="preserve"> Um dos grandes desafios dessa secretaria é manter o acesso (transporte) e a permanência (frequência) dos alunos do Ensino Fundamental residentes na zona rural. Por esse motivo o tempo que ela está em sala necessita ter excelente aproveitamento para usufruir uma educação de qualidade e, para tanto, o educador necessita constantemente repensar e aperfeiçoar sua prática </w:t>
      </w:r>
      <w:r w:rsidR="00D715F3" w:rsidRPr="00D715F3">
        <w:rPr>
          <w:rFonts w:ascii="Times New Roman" w:hAnsi="Times New Roman" w:cs="Times New Roman"/>
          <w:sz w:val="24"/>
          <w:szCs w:val="24"/>
          <w:lang w:eastAsia="pt-BR"/>
        </w:rPr>
        <w:t>pedagógic</w:t>
      </w:r>
      <w:r w:rsidR="003341AB">
        <w:rPr>
          <w:rFonts w:ascii="Times New Roman" w:hAnsi="Times New Roman" w:cs="Times New Roman"/>
          <w:sz w:val="24"/>
          <w:szCs w:val="24"/>
          <w:lang w:eastAsia="pt-BR"/>
        </w:rPr>
        <w:t>a</w:t>
      </w:r>
      <w:r w:rsidRPr="00D71487">
        <w:rPr>
          <w:rFonts w:ascii="Times New Roman" w:hAnsi="Times New Roman" w:cs="Times New Roman"/>
          <w:sz w:val="24"/>
          <w:szCs w:val="24"/>
          <w:lang w:eastAsia="pt-BR"/>
        </w:rPr>
        <w:t xml:space="preserve"> para corresponder com as expectativas do aluno.</w:t>
      </w:r>
    </w:p>
    <w:p w14:paraId="27C661A5" w14:textId="77777777" w:rsidR="00D71487" w:rsidRPr="00D71487" w:rsidRDefault="00D71487" w:rsidP="00B24FA3">
      <w:pPr>
        <w:spacing w:after="0" w:line="360" w:lineRule="auto"/>
        <w:ind w:left="-284"/>
        <w:jc w:val="both"/>
        <w:rPr>
          <w:rFonts w:ascii="Times New Roman" w:hAnsi="Times New Roman" w:cs="Times New Roman"/>
          <w:sz w:val="24"/>
          <w:szCs w:val="24"/>
          <w:lang w:eastAsia="pt-BR"/>
        </w:rPr>
      </w:pPr>
      <w:r w:rsidRPr="00D71487">
        <w:rPr>
          <w:rFonts w:ascii="Times New Roman" w:hAnsi="Times New Roman" w:cs="Times New Roman"/>
          <w:sz w:val="24"/>
          <w:szCs w:val="24"/>
          <w:lang w:eastAsia="pt-BR"/>
        </w:rPr>
        <w:t xml:space="preserve">               </w:t>
      </w:r>
      <w:r w:rsidR="001E311A" w:rsidRPr="001E311A">
        <w:rPr>
          <w:rFonts w:ascii="Times New Roman" w:hAnsi="Times New Roman" w:cs="Times New Roman"/>
          <w:sz w:val="24"/>
          <w:szCs w:val="24"/>
          <w:lang w:eastAsia="pt-BR"/>
        </w:rPr>
        <w:t>D</w:t>
      </w:r>
      <w:r w:rsidRPr="00D71487">
        <w:rPr>
          <w:rFonts w:ascii="Times New Roman" w:hAnsi="Times New Roman" w:cs="Times New Roman"/>
          <w:sz w:val="24"/>
          <w:szCs w:val="24"/>
          <w:lang w:eastAsia="pt-BR"/>
        </w:rPr>
        <w:t>e acordo com a reformulação política e econômica do sistema da nova</w:t>
      </w:r>
      <w:r w:rsidRPr="00D71487">
        <w:rPr>
          <w:rFonts w:ascii="Times New Roman" w:hAnsi="Times New Roman" w:cs="Times New Roman"/>
          <w:b/>
          <w:sz w:val="24"/>
          <w:szCs w:val="24"/>
          <w:lang w:eastAsia="pt-BR"/>
        </w:rPr>
        <w:t xml:space="preserve"> </w:t>
      </w:r>
      <w:r w:rsidRPr="00D71487">
        <w:rPr>
          <w:rFonts w:ascii="Times New Roman" w:hAnsi="Times New Roman" w:cs="Times New Roman"/>
          <w:sz w:val="24"/>
          <w:szCs w:val="24"/>
          <w:lang w:eastAsia="pt-BR"/>
        </w:rPr>
        <w:t xml:space="preserve">configuração da educação no país que espera "Qualidade Social da Educação”, a formação de profissionais da </w:t>
      </w:r>
      <w:r w:rsidRPr="00D71487">
        <w:rPr>
          <w:rFonts w:ascii="Times New Roman" w:hAnsi="Times New Roman" w:cs="Times New Roman"/>
          <w:sz w:val="24"/>
          <w:szCs w:val="24"/>
          <w:lang w:eastAsia="pt-BR"/>
        </w:rPr>
        <w:lastRenderedPageBreak/>
        <w:t>educação, em especial a do professor, faz-se necessário, segundo exigências do mundo atual, mesmo que o professor já tenha cursado formação acadêmica, é necessário aperfeiçoar-se e especializar-se na atividade profissional para atender a complexidade e a diversidade das situações que solicitam intervenções diversas.</w:t>
      </w:r>
    </w:p>
    <w:p w14:paraId="009CCE89" w14:textId="77777777" w:rsidR="00D71487" w:rsidRPr="00D71487" w:rsidRDefault="00D71487" w:rsidP="00B24FA3">
      <w:pPr>
        <w:spacing w:after="0" w:line="360" w:lineRule="auto"/>
        <w:ind w:left="-284"/>
        <w:jc w:val="both"/>
        <w:rPr>
          <w:rFonts w:ascii="Times New Roman" w:hAnsi="Times New Roman" w:cs="Times New Roman"/>
          <w:b/>
          <w:sz w:val="24"/>
          <w:szCs w:val="24"/>
          <w:lang w:eastAsia="pt-BR"/>
        </w:rPr>
      </w:pPr>
      <w:r w:rsidRPr="00D71487">
        <w:rPr>
          <w:rFonts w:ascii="Times New Roman" w:hAnsi="Times New Roman" w:cs="Times New Roman"/>
          <w:sz w:val="24"/>
          <w:szCs w:val="24"/>
          <w:lang w:eastAsia="pt-BR"/>
        </w:rPr>
        <w:t xml:space="preserve">              Entendemos que a formação continuada no mundo atual passa a ter papel central na atividade profissional, na qual o educador necessita constantemente repensar e aperfeiçoar seus conceitos teóricos no próprio fazer pedagógico</w:t>
      </w:r>
      <w:r w:rsidRPr="00D71487">
        <w:rPr>
          <w:rFonts w:ascii="Times New Roman" w:hAnsi="Times New Roman" w:cs="Times New Roman"/>
          <w:color w:val="FF0000"/>
          <w:sz w:val="24"/>
          <w:szCs w:val="24"/>
          <w:lang w:eastAsia="pt-BR"/>
        </w:rPr>
        <w:t>.</w:t>
      </w:r>
    </w:p>
    <w:p w14:paraId="1AAC1E36" w14:textId="77777777" w:rsidR="00D71487" w:rsidRPr="00D71487" w:rsidRDefault="00D71487" w:rsidP="00B24FA3">
      <w:pPr>
        <w:spacing w:after="0" w:line="360" w:lineRule="auto"/>
        <w:ind w:left="-284" w:firstLine="992"/>
        <w:jc w:val="both"/>
        <w:rPr>
          <w:rFonts w:ascii="Times New Roman" w:hAnsi="Times New Roman" w:cs="Times New Roman"/>
          <w:b/>
          <w:sz w:val="24"/>
          <w:szCs w:val="24"/>
          <w:lang w:eastAsia="pt-BR"/>
        </w:rPr>
      </w:pPr>
      <w:r w:rsidRPr="00D71487">
        <w:rPr>
          <w:rFonts w:ascii="Times New Roman" w:hAnsi="Times New Roman" w:cs="Times New Roman"/>
          <w:sz w:val="24"/>
          <w:szCs w:val="24"/>
        </w:rPr>
        <w:t>Neste contexto, é imprescindível que se tenha um plano de Cargos, Carreiras e Salários para todos os profissionais; tempo remunerado para formação e planejamento das atividades, que o tempo de serviço e a formação sejam reconhecidos e valorizados, que haja um número máximo de alunos por turma, melhores condições de trabalho, mais e melhores recursos didáticos, o que significa qualidade do ensino e valorização dos profissionais.</w:t>
      </w:r>
    </w:p>
    <w:p w14:paraId="580FB92F" w14:textId="77777777" w:rsidR="00D71487" w:rsidRPr="00D71487" w:rsidRDefault="00D71487" w:rsidP="00D71487">
      <w:pPr>
        <w:spacing w:line="360" w:lineRule="auto"/>
        <w:jc w:val="both"/>
        <w:rPr>
          <w:rFonts w:ascii="Times New Roman" w:hAnsi="Times New Roman" w:cs="Times New Roman"/>
          <w:sz w:val="24"/>
          <w:szCs w:val="24"/>
        </w:rPr>
      </w:pPr>
    </w:p>
    <w:p w14:paraId="6E4034EC" w14:textId="77777777" w:rsidR="00D71487" w:rsidRDefault="00D71487">
      <w:pPr>
        <w:rPr>
          <w:sz w:val="24"/>
        </w:rPr>
        <w:sectPr w:rsidR="00D71487" w:rsidSect="00547CB6">
          <w:pgSz w:w="11906" w:h="16838" w:code="9"/>
          <w:pgMar w:top="1701" w:right="1134" w:bottom="1134" w:left="1701" w:header="709" w:footer="709" w:gutter="0"/>
          <w:cols w:space="708"/>
          <w:docGrid w:linePitch="360"/>
        </w:sectPr>
      </w:pPr>
      <w:r>
        <w:rPr>
          <w:sz w:val="24"/>
        </w:rPr>
        <w:br w:type="page"/>
      </w:r>
    </w:p>
    <w:p w14:paraId="303B3906" w14:textId="77777777" w:rsidR="00D71487" w:rsidRPr="00B24FA3" w:rsidRDefault="00D71487" w:rsidP="00D71487">
      <w:pPr>
        <w:pStyle w:val="Corpodetexto"/>
        <w:spacing w:line="360" w:lineRule="auto"/>
        <w:jc w:val="center"/>
        <w:rPr>
          <w:b/>
          <w:sz w:val="28"/>
          <w:szCs w:val="28"/>
        </w:rPr>
      </w:pPr>
      <w:r w:rsidRPr="00B24FA3">
        <w:rPr>
          <w:b/>
          <w:sz w:val="28"/>
          <w:szCs w:val="28"/>
        </w:rPr>
        <w:lastRenderedPageBreak/>
        <w:t>CAPITULO 2</w:t>
      </w:r>
    </w:p>
    <w:p w14:paraId="6B07553F" w14:textId="77777777" w:rsidR="00B24FA3" w:rsidRDefault="00B24FA3" w:rsidP="00D71487">
      <w:pPr>
        <w:pStyle w:val="Corpodetexto"/>
        <w:spacing w:line="360" w:lineRule="auto"/>
        <w:jc w:val="center"/>
        <w:rPr>
          <w:sz w:val="28"/>
          <w:szCs w:val="28"/>
        </w:rPr>
      </w:pPr>
    </w:p>
    <w:p w14:paraId="135E4953" w14:textId="77777777" w:rsidR="00D71487" w:rsidRPr="00B24FA3" w:rsidRDefault="00B24FA3" w:rsidP="00D71487">
      <w:pPr>
        <w:spacing w:after="0" w:line="360" w:lineRule="auto"/>
        <w:rPr>
          <w:rFonts w:ascii="Times New Roman" w:hAnsi="Times New Roman"/>
          <w:b/>
          <w:sz w:val="24"/>
          <w:szCs w:val="24"/>
        </w:rPr>
      </w:pPr>
      <w:r w:rsidRPr="00B24FA3">
        <w:rPr>
          <w:rFonts w:ascii="Times New Roman" w:hAnsi="Times New Roman"/>
          <w:b/>
          <w:sz w:val="24"/>
          <w:szCs w:val="24"/>
        </w:rPr>
        <w:t>2.1 EDUCAÇÃO INFANTIL</w:t>
      </w:r>
    </w:p>
    <w:p w14:paraId="232FBD4F" w14:textId="77777777" w:rsidR="00D71487" w:rsidRDefault="00D71487" w:rsidP="00D71487">
      <w:pPr>
        <w:spacing w:after="0" w:line="360" w:lineRule="auto"/>
        <w:ind w:firstLine="709"/>
        <w:rPr>
          <w:rFonts w:ascii="Times New Roman" w:hAnsi="Times New Roman"/>
          <w:b/>
          <w:sz w:val="24"/>
          <w:szCs w:val="24"/>
          <w:u w:val="single"/>
        </w:rPr>
      </w:pPr>
    </w:p>
    <w:p w14:paraId="797E5677" w14:textId="77777777" w:rsidR="00D71487" w:rsidRPr="00351BC6" w:rsidRDefault="00D71487" w:rsidP="00D71487">
      <w:pPr>
        <w:spacing w:after="0" w:line="360" w:lineRule="auto"/>
        <w:ind w:firstLine="709"/>
        <w:jc w:val="both"/>
        <w:rPr>
          <w:rFonts w:ascii="Times New Roman" w:hAnsi="Times New Roman"/>
          <w:sz w:val="24"/>
          <w:szCs w:val="24"/>
        </w:rPr>
      </w:pPr>
      <w:r>
        <w:rPr>
          <w:rFonts w:ascii="Times New Roman" w:hAnsi="Times New Roman"/>
          <w:sz w:val="24"/>
          <w:szCs w:val="24"/>
        </w:rPr>
        <w:t xml:space="preserve">A </w:t>
      </w:r>
      <w:r w:rsidRPr="00351BC6">
        <w:rPr>
          <w:rFonts w:ascii="Times New Roman" w:hAnsi="Times New Roman"/>
          <w:sz w:val="24"/>
          <w:szCs w:val="24"/>
        </w:rPr>
        <w:t>Pr</w:t>
      </w:r>
      <w:r>
        <w:rPr>
          <w:rFonts w:ascii="Times New Roman" w:hAnsi="Times New Roman"/>
          <w:sz w:val="24"/>
          <w:szCs w:val="24"/>
        </w:rPr>
        <w:t>imeira etapa da educação básica</w:t>
      </w:r>
      <w:r w:rsidRPr="00351BC6">
        <w:rPr>
          <w:rFonts w:ascii="Times New Roman" w:hAnsi="Times New Roman"/>
          <w:sz w:val="24"/>
          <w:szCs w:val="24"/>
        </w:rPr>
        <w:t xml:space="preserve"> ofe</w:t>
      </w:r>
      <w:r w:rsidR="004F69D2">
        <w:rPr>
          <w:rFonts w:ascii="Times New Roman" w:hAnsi="Times New Roman"/>
          <w:sz w:val="24"/>
          <w:szCs w:val="24"/>
        </w:rPr>
        <w:t>recida em creches e pré-escolas</w:t>
      </w:r>
      <w:r w:rsidRPr="00351BC6">
        <w:rPr>
          <w:rFonts w:ascii="Times New Roman" w:hAnsi="Times New Roman"/>
          <w:sz w:val="24"/>
          <w:szCs w:val="24"/>
        </w:rPr>
        <w:t xml:space="preserve"> caracterizam</w:t>
      </w:r>
      <w:r>
        <w:rPr>
          <w:rFonts w:ascii="Times New Roman" w:hAnsi="Times New Roman"/>
          <w:sz w:val="24"/>
          <w:szCs w:val="24"/>
        </w:rPr>
        <w:t xml:space="preserve"> - se</w:t>
      </w:r>
      <w:r w:rsidRPr="00351BC6">
        <w:rPr>
          <w:rFonts w:ascii="Times New Roman" w:hAnsi="Times New Roman"/>
          <w:sz w:val="24"/>
          <w:szCs w:val="24"/>
        </w:rPr>
        <w:t xml:space="preserve"> como espaços institucionais não domésticos</w:t>
      </w:r>
      <w:r>
        <w:rPr>
          <w:rFonts w:ascii="Times New Roman" w:hAnsi="Times New Roman"/>
          <w:sz w:val="24"/>
          <w:szCs w:val="24"/>
        </w:rPr>
        <w:t>,</w:t>
      </w:r>
      <w:r w:rsidRPr="00351BC6">
        <w:rPr>
          <w:rFonts w:ascii="Times New Roman" w:hAnsi="Times New Roman"/>
          <w:sz w:val="24"/>
          <w:szCs w:val="24"/>
        </w:rPr>
        <w:t xml:space="preserve"> que constituem estabelecimentos educacionais públicos ou privados</w:t>
      </w:r>
      <w:r>
        <w:rPr>
          <w:rFonts w:ascii="Times New Roman" w:hAnsi="Times New Roman"/>
          <w:sz w:val="24"/>
          <w:szCs w:val="24"/>
        </w:rPr>
        <w:t>,</w:t>
      </w:r>
      <w:r w:rsidRPr="00351BC6">
        <w:rPr>
          <w:rFonts w:ascii="Times New Roman" w:hAnsi="Times New Roman"/>
          <w:sz w:val="24"/>
          <w:szCs w:val="24"/>
        </w:rPr>
        <w:t xml:space="preserve"> que educam e cuidam de crianças de 0 a 5 anos de idade no período diurno, em jornada integral ou parcial, regulados e supervisionados por órgão competente do sistema de ensino e submetidos a controle social. Diretrizes Curriculares Nacionais para Educação Infantil (Resolução nº 5, de 17 de dezembro de 2009).</w:t>
      </w:r>
    </w:p>
    <w:p w14:paraId="7EC7FA1A" w14:textId="77777777" w:rsidR="00D71487" w:rsidRPr="00351BC6" w:rsidRDefault="00D71487" w:rsidP="00D71487">
      <w:pPr>
        <w:spacing w:after="0" w:line="360" w:lineRule="auto"/>
        <w:ind w:firstLine="709"/>
        <w:jc w:val="both"/>
        <w:rPr>
          <w:rFonts w:ascii="Times New Roman" w:hAnsi="Times New Roman"/>
          <w:sz w:val="24"/>
          <w:szCs w:val="24"/>
        </w:rPr>
      </w:pPr>
      <w:r w:rsidRPr="00351BC6">
        <w:rPr>
          <w:rFonts w:ascii="Times New Roman" w:hAnsi="Times New Roman"/>
          <w:sz w:val="24"/>
          <w:szCs w:val="24"/>
        </w:rPr>
        <w:t xml:space="preserve">A Educação Infantil, de acordo com o que estabelece a Lei nº 9.394/96, Lei de Diretrizes e Bases, “representa a primeira etapa da educação básica, tendo como finalidade </w:t>
      </w:r>
      <w:r w:rsidRPr="0008746D">
        <w:rPr>
          <w:rFonts w:ascii="Times New Roman" w:hAnsi="Times New Roman"/>
          <w:bCs/>
          <w:sz w:val="24"/>
          <w:szCs w:val="24"/>
        </w:rPr>
        <w:t>o desenvolvimento integral da criança de 0 a 5 anos de idade, em seus aspectos físico, psicológico, intelectual e social, complementando a ação da família e da comunidade</w:t>
      </w:r>
      <w:r w:rsidRPr="00351BC6">
        <w:rPr>
          <w:rFonts w:ascii="Times New Roman" w:hAnsi="Times New Roman"/>
          <w:sz w:val="24"/>
          <w:szCs w:val="24"/>
        </w:rPr>
        <w:t>”. O reconhecimento da Educação Infantil como estágio inicial da educação básica, representou uma das grandes conquistas da Constituição Federal de 1988 e da LDB, que mesmo não priorizando este nível de educação de forma similar ao que ocorre com o Ensino Fundamental, reconheceram sua importância como momento de iniciação da criança no processo educativo.</w:t>
      </w:r>
    </w:p>
    <w:p w14:paraId="58D2C6C8" w14:textId="77777777" w:rsidR="00D71487" w:rsidRPr="00351BC6" w:rsidRDefault="00D71487" w:rsidP="00D71487">
      <w:pPr>
        <w:spacing w:after="0" w:line="360" w:lineRule="auto"/>
        <w:ind w:firstLine="709"/>
        <w:jc w:val="both"/>
        <w:rPr>
          <w:rFonts w:ascii="Times New Roman" w:hAnsi="Times New Roman"/>
          <w:sz w:val="24"/>
          <w:szCs w:val="24"/>
        </w:rPr>
      </w:pPr>
      <w:r w:rsidRPr="00351BC6">
        <w:rPr>
          <w:rFonts w:ascii="Times New Roman" w:hAnsi="Times New Roman"/>
          <w:sz w:val="24"/>
          <w:szCs w:val="24"/>
        </w:rPr>
        <w:t xml:space="preserve">A Educação Infantil deve ser oferecida em creches ou entidades similares para crianças </w:t>
      </w:r>
      <w:r>
        <w:rPr>
          <w:rFonts w:ascii="Times New Roman" w:hAnsi="Times New Roman"/>
          <w:sz w:val="24"/>
          <w:szCs w:val="24"/>
        </w:rPr>
        <w:t>de até três anos de idade e em P</w:t>
      </w:r>
      <w:r w:rsidRPr="00351BC6">
        <w:rPr>
          <w:rFonts w:ascii="Times New Roman" w:hAnsi="Times New Roman"/>
          <w:sz w:val="24"/>
          <w:szCs w:val="24"/>
        </w:rPr>
        <w:t>ré- escola</w:t>
      </w:r>
      <w:r w:rsidR="00FF4FA4">
        <w:rPr>
          <w:rFonts w:ascii="Times New Roman" w:hAnsi="Times New Roman"/>
          <w:sz w:val="24"/>
          <w:szCs w:val="24"/>
        </w:rPr>
        <w:t>r</w:t>
      </w:r>
      <w:r w:rsidRPr="00351BC6">
        <w:rPr>
          <w:rFonts w:ascii="Times New Roman" w:hAnsi="Times New Roman"/>
          <w:sz w:val="24"/>
          <w:szCs w:val="24"/>
        </w:rPr>
        <w:t xml:space="preserve"> para as crianças de 4 a 5 anos – cuja matrícula tornou-se obrigatória </w:t>
      </w:r>
      <w:r w:rsidR="00D15F29">
        <w:rPr>
          <w:rFonts w:ascii="Times New Roman" w:hAnsi="Times New Roman"/>
          <w:sz w:val="24"/>
          <w:szCs w:val="24"/>
        </w:rPr>
        <w:t>p</w:t>
      </w:r>
      <w:r w:rsidRPr="00351BC6">
        <w:rPr>
          <w:rFonts w:ascii="Times New Roman" w:hAnsi="Times New Roman"/>
          <w:sz w:val="24"/>
          <w:szCs w:val="24"/>
        </w:rPr>
        <w:t>a</w:t>
      </w:r>
      <w:r w:rsidR="00D15F29">
        <w:rPr>
          <w:rFonts w:ascii="Times New Roman" w:hAnsi="Times New Roman"/>
          <w:sz w:val="24"/>
          <w:szCs w:val="24"/>
        </w:rPr>
        <w:t>ra</w:t>
      </w:r>
      <w:r w:rsidRPr="00351BC6">
        <w:rPr>
          <w:rFonts w:ascii="Times New Roman" w:hAnsi="Times New Roman"/>
          <w:sz w:val="24"/>
          <w:szCs w:val="24"/>
        </w:rPr>
        <w:t xml:space="preserve"> esta última faixa etária com </w:t>
      </w:r>
      <w:r w:rsidRPr="00B51235">
        <w:rPr>
          <w:rFonts w:ascii="Times New Roman" w:hAnsi="Times New Roman"/>
          <w:sz w:val="24"/>
          <w:szCs w:val="24"/>
        </w:rPr>
        <w:t>a Lei Nº12.796/2013.</w:t>
      </w:r>
      <w:r w:rsidRPr="00351BC6">
        <w:rPr>
          <w:rFonts w:ascii="Times New Roman" w:hAnsi="Times New Roman"/>
          <w:sz w:val="24"/>
          <w:szCs w:val="24"/>
        </w:rPr>
        <w:t xml:space="preserve"> No Brasil, a história da Educação Infantil tem aproximadamente 150 anos, sendo ministrada, inicialmente, nos chamados Jardins de Infância, destinados a crianças das classes mais favorecidas. Teve sua ampliação para as classes populares, especialmente, a partir dos anos 80, quando da redemocratização da sociedade brasileira e em função das novas demandas sociais por emprego, que permitiram uma maior inserção da mulher no mercado de trabalho. </w:t>
      </w:r>
      <w:r w:rsidRPr="00880EC2">
        <w:rPr>
          <w:rFonts w:ascii="Times New Roman" w:hAnsi="Times New Roman"/>
          <w:bCs/>
          <w:sz w:val="24"/>
          <w:szCs w:val="24"/>
        </w:rPr>
        <w:t>A Educação Infantil para as classes populares teve, portanto, além de um nível de conquista, um caráter de luta</w:t>
      </w:r>
      <w:r w:rsidRPr="00351BC6">
        <w:rPr>
          <w:rFonts w:ascii="Times New Roman" w:hAnsi="Times New Roman"/>
          <w:sz w:val="24"/>
          <w:szCs w:val="24"/>
        </w:rPr>
        <w:t>. Embora a Constituição Federal e a LDB/96 coloquem na esfera municipal a prioridade de oferta da Educação Infantil, em ambas fica evidente também que a União e o Estado têm responsabilidade na área.</w:t>
      </w:r>
    </w:p>
    <w:p w14:paraId="2920D2EE" w14:textId="77777777" w:rsidR="00D71487" w:rsidRDefault="00D71487" w:rsidP="00D71487">
      <w:pPr>
        <w:spacing w:after="0" w:line="360" w:lineRule="auto"/>
        <w:ind w:firstLine="709"/>
        <w:jc w:val="both"/>
        <w:rPr>
          <w:rFonts w:ascii="Times New Roman" w:hAnsi="Times New Roman"/>
          <w:sz w:val="24"/>
          <w:szCs w:val="24"/>
        </w:rPr>
      </w:pPr>
      <w:r w:rsidRPr="00351BC6">
        <w:rPr>
          <w:rFonts w:ascii="Times New Roman" w:hAnsi="Times New Roman"/>
          <w:sz w:val="24"/>
          <w:szCs w:val="24"/>
        </w:rPr>
        <w:t xml:space="preserve">A LDB estabelece, também, que o papel a ser desempenhado pelas instituições de Educação Infantil deve ser complementar ao da família e da comunidade, devendo, com isso, </w:t>
      </w:r>
      <w:r w:rsidRPr="00351BC6">
        <w:rPr>
          <w:rFonts w:ascii="Times New Roman" w:hAnsi="Times New Roman"/>
          <w:sz w:val="24"/>
          <w:szCs w:val="24"/>
        </w:rPr>
        <w:lastRenderedPageBreak/>
        <w:t>ter como sentido a ampliação dos conhecimentos e experiências das crianças, seu interesse pelo ser humano, pelo processo de transformação da natureza e pela convivência em sociedade, pelo desenvolvimento de seus aspectos físico, psicológico, intelectual e social.</w:t>
      </w:r>
    </w:p>
    <w:p w14:paraId="6B48B9FE" w14:textId="77777777" w:rsidR="00460534" w:rsidRDefault="00460534" w:rsidP="00D71487">
      <w:pPr>
        <w:spacing w:after="0" w:line="360" w:lineRule="auto"/>
        <w:ind w:firstLine="709"/>
        <w:jc w:val="both"/>
        <w:rPr>
          <w:rFonts w:ascii="Times New Roman" w:hAnsi="Times New Roman"/>
          <w:sz w:val="24"/>
          <w:szCs w:val="24"/>
        </w:rPr>
      </w:pPr>
    </w:p>
    <w:p w14:paraId="601434B1" w14:textId="77777777" w:rsidR="00D71487" w:rsidRPr="00D71487" w:rsidRDefault="00F45A62" w:rsidP="00D71487">
      <w:pPr>
        <w:spacing w:after="0"/>
        <w:ind w:left="284"/>
        <w:rPr>
          <w:rFonts w:ascii="Times New Roman" w:hAnsi="Times New Roman"/>
          <w:b/>
          <w:sz w:val="24"/>
          <w:szCs w:val="24"/>
        </w:rPr>
      </w:pPr>
      <w:r>
        <w:rPr>
          <w:rFonts w:ascii="Times New Roman" w:hAnsi="Times New Roman"/>
          <w:b/>
          <w:sz w:val="24"/>
          <w:szCs w:val="24"/>
        </w:rPr>
        <w:t>Tabela 1-</w:t>
      </w:r>
      <w:r w:rsidR="00D71487">
        <w:rPr>
          <w:rFonts w:ascii="Times New Roman" w:hAnsi="Times New Roman"/>
          <w:b/>
          <w:sz w:val="24"/>
          <w:szCs w:val="24"/>
        </w:rPr>
        <w:t xml:space="preserve"> </w:t>
      </w:r>
      <w:r w:rsidR="00D71487" w:rsidRPr="00D71487">
        <w:rPr>
          <w:rFonts w:ascii="Times New Roman" w:hAnsi="Times New Roman"/>
          <w:b/>
          <w:sz w:val="24"/>
          <w:szCs w:val="24"/>
        </w:rPr>
        <w:t>TOTAL DE INSTITUIÇÕES:</w:t>
      </w:r>
    </w:p>
    <w:tbl>
      <w:tblPr>
        <w:tblpPr w:leftFromText="141" w:rightFromText="141" w:vertAnchor="text" w:horzAnchor="margin" w:tblpXSpec="center" w:tblpY="57"/>
        <w:tblOverlap w:val="never"/>
        <w:tblW w:w="9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7"/>
        <w:gridCol w:w="708"/>
        <w:gridCol w:w="567"/>
        <w:gridCol w:w="737"/>
        <w:gridCol w:w="922"/>
        <w:gridCol w:w="236"/>
        <w:gridCol w:w="567"/>
        <w:gridCol w:w="567"/>
        <w:gridCol w:w="567"/>
        <w:gridCol w:w="851"/>
        <w:gridCol w:w="850"/>
        <w:gridCol w:w="578"/>
        <w:gridCol w:w="850"/>
      </w:tblGrid>
      <w:tr w:rsidR="00EF6932" w:rsidRPr="00E9449A" w14:paraId="05EC260C" w14:textId="77777777" w:rsidTr="00622BB1">
        <w:trPr>
          <w:trHeight w:val="368"/>
        </w:trPr>
        <w:tc>
          <w:tcPr>
            <w:tcW w:w="1027" w:type="dxa"/>
            <w:shd w:val="clear" w:color="auto" w:fill="auto"/>
          </w:tcPr>
          <w:p w14:paraId="0236480A" w14:textId="77777777" w:rsidR="00EF6932" w:rsidRPr="0097729C" w:rsidRDefault="00EF6932" w:rsidP="0097729C">
            <w:pPr>
              <w:rPr>
                <w:rFonts w:ascii="Times New Roman" w:hAnsi="Times New Roman"/>
                <w:sz w:val="24"/>
                <w:szCs w:val="24"/>
              </w:rPr>
            </w:pPr>
          </w:p>
        </w:tc>
        <w:tc>
          <w:tcPr>
            <w:tcW w:w="3170" w:type="dxa"/>
            <w:gridSpan w:val="5"/>
            <w:tcBorders>
              <w:top w:val="single" w:sz="4" w:space="0" w:color="auto"/>
              <w:bottom w:val="nil"/>
            </w:tcBorders>
            <w:shd w:val="clear" w:color="auto" w:fill="auto"/>
          </w:tcPr>
          <w:p w14:paraId="77766406" w14:textId="77777777" w:rsidR="00EF6932" w:rsidRPr="00E9449A" w:rsidRDefault="00EF6932" w:rsidP="0097729C">
            <w:pPr>
              <w:spacing w:after="0" w:line="240" w:lineRule="auto"/>
              <w:jc w:val="center"/>
              <w:rPr>
                <w:rFonts w:ascii="Times New Roman" w:hAnsi="Times New Roman"/>
                <w:sz w:val="24"/>
                <w:szCs w:val="24"/>
              </w:rPr>
            </w:pPr>
            <w:r w:rsidRPr="00E9449A">
              <w:rPr>
                <w:rFonts w:ascii="Times New Roman" w:hAnsi="Times New Roman"/>
                <w:sz w:val="24"/>
                <w:szCs w:val="24"/>
              </w:rPr>
              <w:t xml:space="preserve">Educação Infantil </w:t>
            </w:r>
          </w:p>
          <w:p w14:paraId="13E82376" w14:textId="77777777" w:rsidR="00EF6932" w:rsidRPr="00E9449A" w:rsidRDefault="00EF6932" w:rsidP="0097729C">
            <w:pPr>
              <w:spacing w:after="0" w:line="240" w:lineRule="auto"/>
              <w:jc w:val="center"/>
              <w:rPr>
                <w:rFonts w:ascii="Times New Roman" w:hAnsi="Times New Roman"/>
                <w:sz w:val="24"/>
                <w:szCs w:val="24"/>
              </w:rPr>
            </w:pPr>
            <w:r w:rsidRPr="00E9449A">
              <w:rPr>
                <w:rFonts w:ascii="Times New Roman" w:hAnsi="Times New Roman"/>
                <w:sz w:val="24"/>
                <w:szCs w:val="24"/>
              </w:rPr>
              <w:t>0 a 3 anos</w:t>
            </w:r>
          </w:p>
        </w:tc>
        <w:tc>
          <w:tcPr>
            <w:tcW w:w="3980" w:type="dxa"/>
            <w:gridSpan w:val="6"/>
            <w:shd w:val="clear" w:color="auto" w:fill="auto"/>
          </w:tcPr>
          <w:p w14:paraId="4BA511DA" w14:textId="77777777" w:rsidR="00EF6932" w:rsidRPr="00E9449A" w:rsidRDefault="00EF6932" w:rsidP="0097729C">
            <w:pPr>
              <w:spacing w:after="0" w:line="240" w:lineRule="auto"/>
              <w:jc w:val="center"/>
              <w:rPr>
                <w:rFonts w:ascii="Times New Roman" w:hAnsi="Times New Roman"/>
                <w:sz w:val="24"/>
                <w:szCs w:val="24"/>
              </w:rPr>
            </w:pPr>
            <w:r w:rsidRPr="00E9449A">
              <w:rPr>
                <w:rFonts w:ascii="Times New Roman" w:hAnsi="Times New Roman"/>
                <w:sz w:val="24"/>
                <w:szCs w:val="24"/>
              </w:rPr>
              <w:t xml:space="preserve">Educação Infantil </w:t>
            </w:r>
          </w:p>
          <w:p w14:paraId="16AAA393" w14:textId="77777777" w:rsidR="00EF6932" w:rsidRPr="00E9449A" w:rsidRDefault="00EF6932" w:rsidP="0097729C">
            <w:pPr>
              <w:spacing w:after="0" w:line="240" w:lineRule="auto"/>
              <w:jc w:val="center"/>
              <w:rPr>
                <w:rFonts w:ascii="Times New Roman" w:hAnsi="Times New Roman"/>
                <w:sz w:val="24"/>
                <w:szCs w:val="24"/>
              </w:rPr>
            </w:pPr>
            <w:r w:rsidRPr="00E9449A">
              <w:rPr>
                <w:rFonts w:ascii="Times New Roman" w:hAnsi="Times New Roman"/>
                <w:sz w:val="24"/>
                <w:szCs w:val="24"/>
              </w:rPr>
              <w:t>4 e 5 anos</w:t>
            </w:r>
          </w:p>
        </w:tc>
        <w:tc>
          <w:tcPr>
            <w:tcW w:w="850" w:type="dxa"/>
            <w:shd w:val="clear" w:color="auto" w:fill="auto"/>
          </w:tcPr>
          <w:p w14:paraId="2B520DE7" w14:textId="77777777" w:rsidR="00EF6932" w:rsidRPr="00E9449A" w:rsidRDefault="00EF6932" w:rsidP="0097729C">
            <w:pPr>
              <w:spacing w:after="0" w:line="240" w:lineRule="auto"/>
              <w:jc w:val="center"/>
              <w:rPr>
                <w:rFonts w:ascii="Times New Roman" w:hAnsi="Times New Roman"/>
                <w:sz w:val="24"/>
                <w:szCs w:val="24"/>
              </w:rPr>
            </w:pPr>
          </w:p>
        </w:tc>
      </w:tr>
      <w:tr w:rsidR="005832AF" w:rsidRPr="00E9449A" w14:paraId="3D5FA605" w14:textId="77777777" w:rsidTr="00622BB1">
        <w:trPr>
          <w:trHeight w:val="546"/>
        </w:trPr>
        <w:tc>
          <w:tcPr>
            <w:tcW w:w="1027" w:type="dxa"/>
            <w:shd w:val="clear" w:color="auto" w:fill="auto"/>
            <w:vAlign w:val="center"/>
          </w:tcPr>
          <w:p w14:paraId="4F7C46A4" w14:textId="77777777" w:rsidR="005832AF" w:rsidRPr="00E9449A" w:rsidRDefault="005832AF" w:rsidP="0097729C">
            <w:pPr>
              <w:spacing w:after="0" w:line="240" w:lineRule="auto"/>
              <w:jc w:val="center"/>
              <w:rPr>
                <w:rFonts w:ascii="Times New Roman" w:hAnsi="Times New Roman"/>
                <w:sz w:val="24"/>
                <w:szCs w:val="24"/>
              </w:rPr>
            </w:pPr>
          </w:p>
        </w:tc>
        <w:tc>
          <w:tcPr>
            <w:tcW w:w="2012" w:type="dxa"/>
            <w:gridSpan w:val="3"/>
            <w:shd w:val="clear" w:color="auto" w:fill="auto"/>
          </w:tcPr>
          <w:p w14:paraId="6DAEE8D4"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Urbana</w:t>
            </w:r>
          </w:p>
        </w:tc>
        <w:tc>
          <w:tcPr>
            <w:tcW w:w="922" w:type="dxa"/>
            <w:tcBorders>
              <w:right w:val="nil"/>
            </w:tcBorders>
            <w:shd w:val="clear" w:color="auto" w:fill="auto"/>
          </w:tcPr>
          <w:p w14:paraId="6A26F264"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Campo</w:t>
            </w:r>
          </w:p>
        </w:tc>
        <w:tc>
          <w:tcPr>
            <w:tcW w:w="236" w:type="dxa"/>
            <w:tcBorders>
              <w:top w:val="single" w:sz="4" w:space="0" w:color="auto"/>
              <w:left w:val="nil"/>
            </w:tcBorders>
            <w:shd w:val="clear" w:color="auto" w:fill="auto"/>
          </w:tcPr>
          <w:p w14:paraId="732DDD63" w14:textId="77777777" w:rsidR="005832AF" w:rsidRDefault="005832AF" w:rsidP="0097729C">
            <w:pPr>
              <w:spacing w:after="0" w:line="240" w:lineRule="auto"/>
              <w:jc w:val="center"/>
              <w:rPr>
                <w:rFonts w:ascii="Times New Roman" w:hAnsi="Times New Roman"/>
                <w:sz w:val="24"/>
                <w:szCs w:val="24"/>
              </w:rPr>
            </w:pPr>
            <w:r>
              <w:rPr>
                <w:rFonts w:ascii="Times New Roman" w:hAnsi="Times New Roman"/>
                <w:sz w:val="24"/>
                <w:szCs w:val="24"/>
              </w:rPr>
              <w:t xml:space="preserve"> </w:t>
            </w:r>
          </w:p>
          <w:p w14:paraId="419310DB" w14:textId="77777777" w:rsidR="005832AF" w:rsidRPr="00E9449A" w:rsidRDefault="005832AF" w:rsidP="0097729C">
            <w:pPr>
              <w:spacing w:after="0" w:line="240" w:lineRule="auto"/>
              <w:jc w:val="center"/>
              <w:rPr>
                <w:rFonts w:ascii="Times New Roman" w:hAnsi="Times New Roman"/>
                <w:sz w:val="24"/>
                <w:szCs w:val="24"/>
              </w:rPr>
            </w:pPr>
          </w:p>
        </w:tc>
        <w:tc>
          <w:tcPr>
            <w:tcW w:w="1701" w:type="dxa"/>
            <w:gridSpan w:val="3"/>
            <w:shd w:val="clear" w:color="auto" w:fill="auto"/>
          </w:tcPr>
          <w:p w14:paraId="41FA7EFF"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Urbana</w:t>
            </w:r>
          </w:p>
        </w:tc>
        <w:tc>
          <w:tcPr>
            <w:tcW w:w="851" w:type="dxa"/>
            <w:shd w:val="clear" w:color="auto" w:fill="auto"/>
          </w:tcPr>
          <w:p w14:paraId="41E6C385"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Campo</w:t>
            </w:r>
          </w:p>
        </w:tc>
        <w:tc>
          <w:tcPr>
            <w:tcW w:w="850" w:type="dxa"/>
            <w:shd w:val="clear" w:color="auto" w:fill="auto"/>
          </w:tcPr>
          <w:p w14:paraId="4CE798B6" w14:textId="77777777" w:rsidR="005832AF" w:rsidRPr="00E9449A" w:rsidRDefault="005832AF" w:rsidP="0097729C">
            <w:pPr>
              <w:spacing w:after="0" w:line="240" w:lineRule="auto"/>
              <w:jc w:val="center"/>
              <w:rPr>
                <w:rFonts w:ascii="Times New Roman" w:hAnsi="Times New Roman"/>
                <w:sz w:val="24"/>
                <w:szCs w:val="24"/>
              </w:rPr>
            </w:pPr>
          </w:p>
        </w:tc>
        <w:tc>
          <w:tcPr>
            <w:tcW w:w="578" w:type="dxa"/>
            <w:shd w:val="clear" w:color="auto" w:fill="auto"/>
          </w:tcPr>
          <w:p w14:paraId="6BDA5E53" w14:textId="77777777" w:rsidR="005832AF" w:rsidRPr="00E9449A" w:rsidRDefault="005832AF" w:rsidP="0097729C">
            <w:pPr>
              <w:spacing w:after="0" w:line="240" w:lineRule="auto"/>
              <w:jc w:val="center"/>
              <w:rPr>
                <w:rFonts w:ascii="Times New Roman" w:hAnsi="Times New Roman"/>
                <w:sz w:val="24"/>
                <w:szCs w:val="24"/>
              </w:rPr>
            </w:pPr>
          </w:p>
        </w:tc>
        <w:tc>
          <w:tcPr>
            <w:tcW w:w="850" w:type="dxa"/>
            <w:shd w:val="clear" w:color="auto" w:fill="auto"/>
          </w:tcPr>
          <w:p w14:paraId="336178AF"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Total</w:t>
            </w:r>
          </w:p>
        </w:tc>
      </w:tr>
      <w:tr w:rsidR="0097729C" w:rsidRPr="00E9449A" w14:paraId="39AE118F" w14:textId="77777777" w:rsidTr="00622BB1">
        <w:trPr>
          <w:trHeight w:val="192"/>
        </w:trPr>
        <w:tc>
          <w:tcPr>
            <w:tcW w:w="1027" w:type="dxa"/>
            <w:shd w:val="clear" w:color="auto" w:fill="auto"/>
            <w:vAlign w:val="center"/>
          </w:tcPr>
          <w:p w14:paraId="1970DC7E" w14:textId="77777777" w:rsidR="005832AF" w:rsidRPr="00E9449A" w:rsidRDefault="005832AF" w:rsidP="0097729C">
            <w:pPr>
              <w:spacing w:after="0" w:line="240" w:lineRule="auto"/>
              <w:jc w:val="center"/>
              <w:rPr>
                <w:rFonts w:ascii="Times New Roman" w:hAnsi="Times New Roman"/>
                <w:sz w:val="24"/>
                <w:szCs w:val="24"/>
              </w:rPr>
            </w:pPr>
          </w:p>
        </w:tc>
        <w:tc>
          <w:tcPr>
            <w:tcW w:w="708" w:type="dxa"/>
            <w:shd w:val="clear" w:color="auto" w:fill="auto"/>
          </w:tcPr>
          <w:p w14:paraId="19C79CFA"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Mun</w:t>
            </w:r>
          </w:p>
        </w:tc>
        <w:tc>
          <w:tcPr>
            <w:tcW w:w="567" w:type="dxa"/>
            <w:shd w:val="clear" w:color="auto" w:fill="auto"/>
          </w:tcPr>
          <w:p w14:paraId="19DDD613"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Est</w:t>
            </w:r>
          </w:p>
        </w:tc>
        <w:tc>
          <w:tcPr>
            <w:tcW w:w="737" w:type="dxa"/>
            <w:shd w:val="clear" w:color="auto" w:fill="auto"/>
          </w:tcPr>
          <w:p w14:paraId="6E6A53AB"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Priv</w:t>
            </w:r>
          </w:p>
        </w:tc>
        <w:tc>
          <w:tcPr>
            <w:tcW w:w="922" w:type="dxa"/>
            <w:tcBorders>
              <w:right w:val="nil"/>
            </w:tcBorders>
            <w:shd w:val="clear" w:color="auto" w:fill="auto"/>
          </w:tcPr>
          <w:p w14:paraId="0018ACE1"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Mun.</w:t>
            </w:r>
          </w:p>
        </w:tc>
        <w:tc>
          <w:tcPr>
            <w:tcW w:w="236" w:type="dxa"/>
            <w:tcBorders>
              <w:top w:val="single" w:sz="4" w:space="0" w:color="auto"/>
              <w:left w:val="nil"/>
            </w:tcBorders>
            <w:shd w:val="clear" w:color="auto" w:fill="auto"/>
          </w:tcPr>
          <w:p w14:paraId="4DACDAA0" w14:textId="77777777" w:rsidR="0097729C" w:rsidRDefault="0097729C" w:rsidP="0097729C">
            <w:pPr>
              <w:spacing w:after="0" w:line="240" w:lineRule="auto"/>
              <w:jc w:val="center"/>
              <w:rPr>
                <w:rFonts w:ascii="Times New Roman" w:hAnsi="Times New Roman"/>
                <w:sz w:val="24"/>
                <w:szCs w:val="24"/>
              </w:rPr>
            </w:pPr>
          </w:p>
          <w:p w14:paraId="7B4C1061" w14:textId="77777777" w:rsidR="005832AF" w:rsidRPr="00E9449A" w:rsidRDefault="005832AF" w:rsidP="0097729C">
            <w:pPr>
              <w:spacing w:after="0" w:line="240" w:lineRule="auto"/>
              <w:jc w:val="center"/>
              <w:rPr>
                <w:rFonts w:ascii="Times New Roman" w:hAnsi="Times New Roman"/>
                <w:sz w:val="24"/>
                <w:szCs w:val="24"/>
              </w:rPr>
            </w:pPr>
          </w:p>
        </w:tc>
        <w:tc>
          <w:tcPr>
            <w:tcW w:w="567" w:type="dxa"/>
            <w:shd w:val="clear" w:color="auto" w:fill="auto"/>
          </w:tcPr>
          <w:p w14:paraId="301D4210"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Mun</w:t>
            </w:r>
          </w:p>
        </w:tc>
        <w:tc>
          <w:tcPr>
            <w:tcW w:w="567" w:type="dxa"/>
            <w:shd w:val="clear" w:color="auto" w:fill="auto"/>
          </w:tcPr>
          <w:p w14:paraId="6D7C3E25"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Est</w:t>
            </w:r>
          </w:p>
        </w:tc>
        <w:tc>
          <w:tcPr>
            <w:tcW w:w="567" w:type="dxa"/>
            <w:shd w:val="clear" w:color="auto" w:fill="auto"/>
          </w:tcPr>
          <w:p w14:paraId="52690594"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Priv</w:t>
            </w:r>
          </w:p>
        </w:tc>
        <w:tc>
          <w:tcPr>
            <w:tcW w:w="851" w:type="dxa"/>
            <w:shd w:val="clear" w:color="auto" w:fill="auto"/>
          </w:tcPr>
          <w:p w14:paraId="2207ED96"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Mun.</w:t>
            </w:r>
          </w:p>
        </w:tc>
        <w:tc>
          <w:tcPr>
            <w:tcW w:w="850" w:type="dxa"/>
            <w:shd w:val="clear" w:color="auto" w:fill="auto"/>
          </w:tcPr>
          <w:p w14:paraId="25325FC5" w14:textId="77777777" w:rsidR="005832AF" w:rsidRPr="00E9449A" w:rsidRDefault="005832AF" w:rsidP="0097729C">
            <w:pPr>
              <w:spacing w:after="0" w:line="240" w:lineRule="auto"/>
              <w:jc w:val="center"/>
              <w:rPr>
                <w:rFonts w:ascii="Times New Roman" w:hAnsi="Times New Roman"/>
                <w:sz w:val="24"/>
                <w:szCs w:val="24"/>
              </w:rPr>
            </w:pPr>
          </w:p>
        </w:tc>
        <w:tc>
          <w:tcPr>
            <w:tcW w:w="578" w:type="dxa"/>
            <w:shd w:val="clear" w:color="auto" w:fill="auto"/>
          </w:tcPr>
          <w:p w14:paraId="1890DEF6" w14:textId="77777777" w:rsidR="005832AF" w:rsidRPr="00E9449A" w:rsidRDefault="005832AF" w:rsidP="0097729C">
            <w:pPr>
              <w:spacing w:after="0" w:line="240" w:lineRule="auto"/>
              <w:jc w:val="center"/>
              <w:rPr>
                <w:rFonts w:ascii="Times New Roman" w:hAnsi="Times New Roman"/>
                <w:sz w:val="24"/>
                <w:szCs w:val="24"/>
              </w:rPr>
            </w:pPr>
          </w:p>
        </w:tc>
        <w:tc>
          <w:tcPr>
            <w:tcW w:w="850" w:type="dxa"/>
            <w:shd w:val="clear" w:color="auto" w:fill="auto"/>
          </w:tcPr>
          <w:p w14:paraId="08C64768" w14:textId="77777777" w:rsidR="005832AF" w:rsidRPr="00E9449A" w:rsidRDefault="005832AF" w:rsidP="0097729C">
            <w:pPr>
              <w:spacing w:after="0" w:line="240" w:lineRule="auto"/>
              <w:jc w:val="center"/>
              <w:rPr>
                <w:rFonts w:ascii="Times New Roman" w:hAnsi="Times New Roman"/>
                <w:sz w:val="24"/>
                <w:szCs w:val="24"/>
              </w:rPr>
            </w:pPr>
          </w:p>
        </w:tc>
      </w:tr>
      <w:tr w:rsidR="0097729C" w:rsidRPr="00E9449A" w14:paraId="0B2089EE" w14:textId="77777777" w:rsidTr="00622BB1">
        <w:trPr>
          <w:trHeight w:val="267"/>
        </w:trPr>
        <w:tc>
          <w:tcPr>
            <w:tcW w:w="1027" w:type="dxa"/>
            <w:shd w:val="clear" w:color="auto" w:fill="auto"/>
            <w:vAlign w:val="center"/>
          </w:tcPr>
          <w:p w14:paraId="65E47E4D"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2010</w:t>
            </w:r>
          </w:p>
        </w:tc>
        <w:tc>
          <w:tcPr>
            <w:tcW w:w="708" w:type="dxa"/>
            <w:shd w:val="clear" w:color="auto" w:fill="auto"/>
          </w:tcPr>
          <w:p w14:paraId="09CE4AA2"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4A11E997" w14:textId="77777777" w:rsidR="005832AF" w:rsidRPr="00E9449A" w:rsidRDefault="005832AF" w:rsidP="0097729C">
            <w:pPr>
              <w:spacing w:after="0" w:line="360" w:lineRule="auto"/>
              <w:jc w:val="center"/>
              <w:rPr>
                <w:rFonts w:ascii="Times New Roman" w:hAnsi="Times New Roman"/>
                <w:sz w:val="24"/>
                <w:szCs w:val="24"/>
              </w:rPr>
            </w:pPr>
          </w:p>
        </w:tc>
        <w:tc>
          <w:tcPr>
            <w:tcW w:w="737" w:type="dxa"/>
            <w:shd w:val="clear" w:color="auto" w:fill="auto"/>
          </w:tcPr>
          <w:p w14:paraId="2C3B1D4C" w14:textId="77777777" w:rsidR="005832AF" w:rsidRPr="00E9449A" w:rsidRDefault="005832AF" w:rsidP="0097729C">
            <w:pPr>
              <w:spacing w:after="0" w:line="360" w:lineRule="auto"/>
              <w:jc w:val="center"/>
              <w:rPr>
                <w:rFonts w:ascii="Times New Roman" w:hAnsi="Times New Roman"/>
                <w:sz w:val="24"/>
                <w:szCs w:val="24"/>
              </w:rPr>
            </w:pPr>
          </w:p>
        </w:tc>
        <w:tc>
          <w:tcPr>
            <w:tcW w:w="922" w:type="dxa"/>
            <w:tcBorders>
              <w:right w:val="nil"/>
            </w:tcBorders>
            <w:shd w:val="clear" w:color="auto" w:fill="auto"/>
          </w:tcPr>
          <w:p w14:paraId="72DFC579" w14:textId="77777777" w:rsidR="005832AF" w:rsidRPr="00E9449A" w:rsidRDefault="005832AF" w:rsidP="0097729C">
            <w:pPr>
              <w:spacing w:after="0" w:line="360" w:lineRule="auto"/>
              <w:jc w:val="center"/>
              <w:rPr>
                <w:rFonts w:ascii="Times New Roman" w:hAnsi="Times New Roman"/>
                <w:sz w:val="24"/>
                <w:szCs w:val="24"/>
              </w:rPr>
            </w:pPr>
          </w:p>
        </w:tc>
        <w:tc>
          <w:tcPr>
            <w:tcW w:w="236" w:type="dxa"/>
            <w:tcBorders>
              <w:top w:val="single" w:sz="4" w:space="0" w:color="auto"/>
              <w:left w:val="nil"/>
            </w:tcBorders>
            <w:shd w:val="clear" w:color="auto" w:fill="auto"/>
          </w:tcPr>
          <w:p w14:paraId="0DA79D22" w14:textId="77777777" w:rsidR="0097729C" w:rsidRDefault="0097729C" w:rsidP="0097729C">
            <w:pPr>
              <w:spacing w:after="0" w:line="240" w:lineRule="auto"/>
              <w:jc w:val="center"/>
              <w:rPr>
                <w:rFonts w:ascii="Times New Roman" w:hAnsi="Times New Roman"/>
                <w:sz w:val="24"/>
                <w:szCs w:val="24"/>
              </w:rPr>
            </w:pPr>
          </w:p>
          <w:p w14:paraId="7243E3A9" w14:textId="77777777" w:rsidR="005832AF" w:rsidRPr="00E9449A" w:rsidRDefault="005832AF" w:rsidP="0097729C">
            <w:pPr>
              <w:spacing w:after="0" w:line="240" w:lineRule="auto"/>
              <w:jc w:val="center"/>
              <w:rPr>
                <w:rFonts w:ascii="Times New Roman" w:hAnsi="Times New Roman"/>
                <w:sz w:val="24"/>
                <w:szCs w:val="24"/>
              </w:rPr>
            </w:pPr>
          </w:p>
        </w:tc>
        <w:tc>
          <w:tcPr>
            <w:tcW w:w="567" w:type="dxa"/>
            <w:shd w:val="clear" w:color="auto" w:fill="auto"/>
          </w:tcPr>
          <w:p w14:paraId="3181C115"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567" w:type="dxa"/>
            <w:shd w:val="clear" w:color="auto" w:fill="auto"/>
          </w:tcPr>
          <w:p w14:paraId="59D911AD"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77880BE3" w14:textId="77777777" w:rsidR="005832AF" w:rsidRPr="00E9449A" w:rsidRDefault="005832AF" w:rsidP="0097729C">
            <w:pPr>
              <w:spacing w:after="0" w:line="360" w:lineRule="auto"/>
              <w:jc w:val="center"/>
              <w:rPr>
                <w:rFonts w:ascii="Times New Roman" w:hAnsi="Times New Roman"/>
                <w:sz w:val="24"/>
                <w:szCs w:val="24"/>
              </w:rPr>
            </w:pPr>
          </w:p>
        </w:tc>
        <w:tc>
          <w:tcPr>
            <w:tcW w:w="851" w:type="dxa"/>
            <w:shd w:val="clear" w:color="auto" w:fill="auto"/>
          </w:tcPr>
          <w:p w14:paraId="393CEED6"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02</w:t>
            </w:r>
          </w:p>
        </w:tc>
        <w:tc>
          <w:tcPr>
            <w:tcW w:w="850" w:type="dxa"/>
            <w:shd w:val="clear" w:color="auto" w:fill="auto"/>
          </w:tcPr>
          <w:p w14:paraId="71A36CD1" w14:textId="77777777" w:rsidR="005832AF" w:rsidRPr="00E9449A" w:rsidRDefault="005832AF" w:rsidP="0097729C">
            <w:pPr>
              <w:spacing w:after="0" w:line="360" w:lineRule="auto"/>
              <w:ind w:left="141"/>
              <w:jc w:val="center"/>
              <w:rPr>
                <w:rFonts w:ascii="Times New Roman" w:hAnsi="Times New Roman"/>
                <w:sz w:val="24"/>
                <w:szCs w:val="24"/>
              </w:rPr>
            </w:pPr>
          </w:p>
        </w:tc>
        <w:tc>
          <w:tcPr>
            <w:tcW w:w="578" w:type="dxa"/>
            <w:shd w:val="clear" w:color="auto" w:fill="auto"/>
          </w:tcPr>
          <w:p w14:paraId="25928F67" w14:textId="77777777" w:rsidR="005832AF" w:rsidRPr="00E9449A" w:rsidRDefault="005832AF" w:rsidP="0097729C">
            <w:pPr>
              <w:spacing w:after="0" w:line="360" w:lineRule="auto"/>
              <w:jc w:val="center"/>
              <w:rPr>
                <w:rFonts w:ascii="Times New Roman" w:hAnsi="Times New Roman"/>
                <w:sz w:val="24"/>
                <w:szCs w:val="24"/>
              </w:rPr>
            </w:pPr>
          </w:p>
        </w:tc>
        <w:tc>
          <w:tcPr>
            <w:tcW w:w="850" w:type="dxa"/>
            <w:shd w:val="clear" w:color="auto" w:fill="auto"/>
          </w:tcPr>
          <w:p w14:paraId="02943777" w14:textId="77777777" w:rsidR="005832AF" w:rsidRPr="00E9449A" w:rsidRDefault="00622BB1" w:rsidP="0097729C">
            <w:pPr>
              <w:spacing w:after="0" w:line="360" w:lineRule="auto"/>
              <w:jc w:val="center"/>
              <w:rPr>
                <w:rFonts w:ascii="Times New Roman" w:hAnsi="Times New Roman"/>
                <w:sz w:val="24"/>
                <w:szCs w:val="24"/>
              </w:rPr>
            </w:pPr>
            <w:r>
              <w:rPr>
                <w:rFonts w:ascii="Times New Roman" w:hAnsi="Times New Roman"/>
                <w:sz w:val="24"/>
                <w:szCs w:val="24"/>
              </w:rPr>
              <w:t>03</w:t>
            </w:r>
          </w:p>
        </w:tc>
      </w:tr>
      <w:tr w:rsidR="005832AF" w:rsidRPr="00E9449A" w14:paraId="6C9991AE" w14:textId="77777777" w:rsidTr="00622BB1">
        <w:trPr>
          <w:trHeight w:val="285"/>
        </w:trPr>
        <w:tc>
          <w:tcPr>
            <w:tcW w:w="1027" w:type="dxa"/>
            <w:shd w:val="clear" w:color="auto" w:fill="auto"/>
            <w:vAlign w:val="center"/>
          </w:tcPr>
          <w:p w14:paraId="7A581DB1"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2011</w:t>
            </w:r>
          </w:p>
        </w:tc>
        <w:tc>
          <w:tcPr>
            <w:tcW w:w="708" w:type="dxa"/>
            <w:shd w:val="clear" w:color="auto" w:fill="auto"/>
          </w:tcPr>
          <w:p w14:paraId="217802E8"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14145354" w14:textId="77777777" w:rsidR="005832AF" w:rsidRPr="00E9449A" w:rsidRDefault="005832AF" w:rsidP="0097729C">
            <w:pPr>
              <w:spacing w:after="0" w:line="360" w:lineRule="auto"/>
              <w:jc w:val="center"/>
              <w:rPr>
                <w:rFonts w:ascii="Times New Roman" w:hAnsi="Times New Roman"/>
                <w:sz w:val="24"/>
                <w:szCs w:val="24"/>
              </w:rPr>
            </w:pPr>
          </w:p>
        </w:tc>
        <w:tc>
          <w:tcPr>
            <w:tcW w:w="737" w:type="dxa"/>
            <w:shd w:val="clear" w:color="auto" w:fill="auto"/>
          </w:tcPr>
          <w:p w14:paraId="6ACD7735" w14:textId="77777777" w:rsidR="005832AF" w:rsidRPr="00E9449A" w:rsidRDefault="005832AF" w:rsidP="0097729C">
            <w:pPr>
              <w:spacing w:after="0" w:line="360" w:lineRule="auto"/>
              <w:jc w:val="center"/>
              <w:rPr>
                <w:rFonts w:ascii="Times New Roman" w:hAnsi="Times New Roman"/>
                <w:sz w:val="24"/>
                <w:szCs w:val="24"/>
              </w:rPr>
            </w:pPr>
          </w:p>
        </w:tc>
        <w:tc>
          <w:tcPr>
            <w:tcW w:w="922" w:type="dxa"/>
            <w:tcBorders>
              <w:right w:val="nil"/>
            </w:tcBorders>
            <w:shd w:val="clear" w:color="auto" w:fill="auto"/>
          </w:tcPr>
          <w:p w14:paraId="67632736" w14:textId="77777777" w:rsidR="005832AF" w:rsidRPr="00E9449A" w:rsidRDefault="005832AF" w:rsidP="0097729C">
            <w:pPr>
              <w:spacing w:after="0" w:line="360" w:lineRule="auto"/>
              <w:jc w:val="center"/>
              <w:rPr>
                <w:rFonts w:ascii="Times New Roman" w:hAnsi="Times New Roman"/>
                <w:sz w:val="24"/>
                <w:szCs w:val="24"/>
              </w:rPr>
            </w:pPr>
          </w:p>
        </w:tc>
        <w:tc>
          <w:tcPr>
            <w:tcW w:w="236" w:type="dxa"/>
            <w:tcBorders>
              <w:top w:val="single" w:sz="4" w:space="0" w:color="auto"/>
              <w:left w:val="nil"/>
            </w:tcBorders>
            <w:shd w:val="clear" w:color="auto" w:fill="auto"/>
          </w:tcPr>
          <w:p w14:paraId="61E41F4D" w14:textId="77777777" w:rsidR="0097729C" w:rsidRDefault="0097729C" w:rsidP="0097729C">
            <w:pPr>
              <w:spacing w:after="0" w:line="240" w:lineRule="auto"/>
              <w:jc w:val="center"/>
              <w:rPr>
                <w:rFonts w:ascii="Times New Roman" w:hAnsi="Times New Roman"/>
                <w:sz w:val="24"/>
                <w:szCs w:val="24"/>
              </w:rPr>
            </w:pPr>
          </w:p>
          <w:p w14:paraId="0791C144" w14:textId="77777777" w:rsidR="005832AF" w:rsidRPr="00E9449A" w:rsidRDefault="005832AF" w:rsidP="0097729C">
            <w:pPr>
              <w:spacing w:after="0" w:line="240" w:lineRule="auto"/>
              <w:jc w:val="center"/>
              <w:rPr>
                <w:rFonts w:ascii="Times New Roman" w:hAnsi="Times New Roman"/>
                <w:sz w:val="24"/>
                <w:szCs w:val="24"/>
              </w:rPr>
            </w:pPr>
          </w:p>
        </w:tc>
        <w:tc>
          <w:tcPr>
            <w:tcW w:w="567" w:type="dxa"/>
            <w:shd w:val="clear" w:color="auto" w:fill="auto"/>
          </w:tcPr>
          <w:p w14:paraId="7DAFFD94"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567" w:type="dxa"/>
            <w:shd w:val="clear" w:color="auto" w:fill="auto"/>
          </w:tcPr>
          <w:p w14:paraId="63A01997"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10029564" w14:textId="77777777" w:rsidR="005832AF" w:rsidRPr="00E9449A" w:rsidRDefault="005832AF" w:rsidP="0097729C">
            <w:pPr>
              <w:spacing w:after="0" w:line="360" w:lineRule="auto"/>
              <w:jc w:val="center"/>
              <w:rPr>
                <w:rFonts w:ascii="Times New Roman" w:hAnsi="Times New Roman"/>
                <w:sz w:val="24"/>
                <w:szCs w:val="24"/>
              </w:rPr>
            </w:pPr>
          </w:p>
        </w:tc>
        <w:tc>
          <w:tcPr>
            <w:tcW w:w="851" w:type="dxa"/>
            <w:shd w:val="clear" w:color="auto" w:fill="auto"/>
          </w:tcPr>
          <w:p w14:paraId="4E29E782"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02</w:t>
            </w:r>
          </w:p>
        </w:tc>
        <w:tc>
          <w:tcPr>
            <w:tcW w:w="850" w:type="dxa"/>
            <w:shd w:val="clear" w:color="auto" w:fill="auto"/>
          </w:tcPr>
          <w:p w14:paraId="38A33953" w14:textId="77777777" w:rsidR="005832AF" w:rsidRPr="00E9449A" w:rsidRDefault="005832AF" w:rsidP="0097729C">
            <w:pPr>
              <w:spacing w:after="0" w:line="360" w:lineRule="auto"/>
              <w:ind w:left="141"/>
              <w:jc w:val="center"/>
              <w:rPr>
                <w:rFonts w:ascii="Times New Roman" w:hAnsi="Times New Roman"/>
                <w:sz w:val="24"/>
                <w:szCs w:val="24"/>
              </w:rPr>
            </w:pPr>
          </w:p>
        </w:tc>
        <w:tc>
          <w:tcPr>
            <w:tcW w:w="578" w:type="dxa"/>
            <w:shd w:val="clear" w:color="auto" w:fill="auto"/>
          </w:tcPr>
          <w:p w14:paraId="68DAE97C" w14:textId="77777777" w:rsidR="005832AF" w:rsidRPr="00E9449A" w:rsidRDefault="005832AF" w:rsidP="0097729C">
            <w:pPr>
              <w:spacing w:after="0" w:line="360" w:lineRule="auto"/>
              <w:jc w:val="center"/>
              <w:rPr>
                <w:rFonts w:ascii="Times New Roman" w:hAnsi="Times New Roman"/>
                <w:sz w:val="24"/>
                <w:szCs w:val="24"/>
              </w:rPr>
            </w:pPr>
          </w:p>
        </w:tc>
        <w:tc>
          <w:tcPr>
            <w:tcW w:w="850" w:type="dxa"/>
            <w:shd w:val="clear" w:color="auto" w:fill="auto"/>
          </w:tcPr>
          <w:p w14:paraId="313C2D10" w14:textId="77777777" w:rsidR="005832AF" w:rsidRPr="00E9449A" w:rsidRDefault="00622BB1" w:rsidP="0097729C">
            <w:pPr>
              <w:spacing w:after="0" w:line="360" w:lineRule="auto"/>
              <w:jc w:val="center"/>
              <w:rPr>
                <w:rFonts w:ascii="Times New Roman" w:hAnsi="Times New Roman"/>
                <w:sz w:val="24"/>
                <w:szCs w:val="24"/>
              </w:rPr>
            </w:pPr>
            <w:r>
              <w:rPr>
                <w:rFonts w:ascii="Times New Roman" w:hAnsi="Times New Roman"/>
                <w:sz w:val="24"/>
                <w:szCs w:val="24"/>
              </w:rPr>
              <w:t>03</w:t>
            </w:r>
          </w:p>
        </w:tc>
      </w:tr>
      <w:tr w:rsidR="005832AF" w:rsidRPr="00E9449A" w14:paraId="646C1097" w14:textId="77777777" w:rsidTr="00622BB1">
        <w:trPr>
          <w:trHeight w:val="333"/>
        </w:trPr>
        <w:tc>
          <w:tcPr>
            <w:tcW w:w="1027" w:type="dxa"/>
            <w:shd w:val="clear" w:color="auto" w:fill="auto"/>
            <w:vAlign w:val="center"/>
          </w:tcPr>
          <w:p w14:paraId="5A76BC5E"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2012</w:t>
            </w:r>
          </w:p>
        </w:tc>
        <w:tc>
          <w:tcPr>
            <w:tcW w:w="708" w:type="dxa"/>
            <w:shd w:val="clear" w:color="auto" w:fill="auto"/>
          </w:tcPr>
          <w:p w14:paraId="18253B3E"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675E6BE0" w14:textId="77777777" w:rsidR="005832AF" w:rsidRPr="00E9449A" w:rsidRDefault="005832AF" w:rsidP="0097729C">
            <w:pPr>
              <w:spacing w:after="0" w:line="360" w:lineRule="auto"/>
              <w:jc w:val="center"/>
              <w:rPr>
                <w:rFonts w:ascii="Times New Roman" w:hAnsi="Times New Roman"/>
                <w:sz w:val="24"/>
                <w:szCs w:val="24"/>
              </w:rPr>
            </w:pPr>
          </w:p>
        </w:tc>
        <w:tc>
          <w:tcPr>
            <w:tcW w:w="737" w:type="dxa"/>
            <w:shd w:val="clear" w:color="auto" w:fill="auto"/>
          </w:tcPr>
          <w:p w14:paraId="2C5D4C9D" w14:textId="77777777" w:rsidR="005832AF" w:rsidRPr="00E9449A" w:rsidRDefault="005832AF" w:rsidP="0097729C">
            <w:pPr>
              <w:spacing w:after="0" w:line="360" w:lineRule="auto"/>
              <w:jc w:val="center"/>
              <w:rPr>
                <w:rFonts w:ascii="Times New Roman" w:hAnsi="Times New Roman"/>
                <w:sz w:val="24"/>
                <w:szCs w:val="24"/>
              </w:rPr>
            </w:pPr>
          </w:p>
        </w:tc>
        <w:tc>
          <w:tcPr>
            <w:tcW w:w="922" w:type="dxa"/>
            <w:tcBorders>
              <w:right w:val="nil"/>
            </w:tcBorders>
            <w:shd w:val="clear" w:color="auto" w:fill="auto"/>
          </w:tcPr>
          <w:p w14:paraId="1250ED84" w14:textId="77777777" w:rsidR="005832AF" w:rsidRPr="00E9449A" w:rsidRDefault="005832AF" w:rsidP="0097729C">
            <w:pPr>
              <w:spacing w:after="0" w:line="360" w:lineRule="auto"/>
              <w:jc w:val="center"/>
              <w:rPr>
                <w:rFonts w:ascii="Times New Roman" w:hAnsi="Times New Roman"/>
                <w:sz w:val="24"/>
                <w:szCs w:val="24"/>
              </w:rPr>
            </w:pPr>
          </w:p>
        </w:tc>
        <w:tc>
          <w:tcPr>
            <w:tcW w:w="236" w:type="dxa"/>
            <w:tcBorders>
              <w:top w:val="single" w:sz="4" w:space="0" w:color="auto"/>
              <w:left w:val="nil"/>
            </w:tcBorders>
            <w:shd w:val="clear" w:color="auto" w:fill="auto"/>
          </w:tcPr>
          <w:p w14:paraId="45B4A98F" w14:textId="77777777" w:rsidR="005832AF" w:rsidRPr="00E9449A" w:rsidRDefault="005832AF" w:rsidP="0097729C">
            <w:pPr>
              <w:spacing w:after="0" w:line="240" w:lineRule="auto"/>
              <w:jc w:val="center"/>
              <w:rPr>
                <w:rFonts w:ascii="Times New Roman" w:hAnsi="Times New Roman"/>
                <w:sz w:val="24"/>
                <w:szCs w:val="24"/>
              </w:rPr>
            </w:pPr>
          </w:p>
        </w:tc>
        <w:tc>
          <w:tcPr>
            <w:tcW w:w="567" w:type="dxa"/>
            <w:shd w:val="clear" w:color="auto" w:fill="auto"/>
          </w:tcPr>
          <w:p w14:paraId="3ED9AD2A"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567" w:type="dxa"/>
            <w:shd w:val="clear" w:color="auto" w:fill="auto"/>
          </w:tcPr>
          <w:p w14:paraId="3FD4F269"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67646AED" w14:textId="77777777" w:rsidR="005832AF" w:rsidRPr="00E9449A" w:rsidRDefault="005832AF" w:rsidP="0097729C">
            <w:pPr>
              <w:spacing w:after="0" w:line="360" w:lineRule="auto"/>
              <w:jc w:val="center"/>
              <w:rPr>
                <w:rFonts w:ascii="Times New Roman" w:hAnsi="Times New Roman"/>
                <w:sz w:val="24"/>
                <w:szCs w:val="24"/>
              </w:rPr>
            </w:pPr>
          </w:p>
        </w:tc>
        <w:tc>
          <w:tcPr>
            <w:tcW w:w="851" w:type="dxa"/>
            <w:shd w:val="clear" w:color="auto" w:fill="auto"/>
          </w:tcPr>
          <w:p w14:paraId="1266FC90"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02</w:t>
            </w:r>
          </w:p>
        </w:tc>
        <w:tc>
          <w:tcPr>
            <w:tcW w:w="850" w:type="dxa"/>
            <w:shd w:val="clear" w:color="auto" w:fill="auto"/>
          </w:tcPr>
          <w:p w14:paraId="13F3DA76" w14:textId="77777777" w:rsidR="005832AF" w:rsidRPr="00E9449A" w:rsidRDefault="005832AF" w:rsidP="0097729C">
            <w:pPr>
              <w:spacing w:after="0" w:line="360" w:lineRule="auto"/>
              <w:ind w:left="141"/>
              <w:jc w:val="center"/>
              <w:rPr>
                <w:rFonts w:ascii="Times New Roman" w:hAnsi="Times New Roman"/>
                <w:sz w:val="24"/>
                <w:szCs w:val="24"/>
              </w:rPr>
            </w:pPr>
          </w:p>
        </w:tc>
        <w:tc>
          <w:tcPr>
            <w:tcW w:w="578" w:type="dxa"/>
            <w:shd w:val="clear" w:color="auto" w:fill="auto"/>
          </w:tcPr>
          <w:p w14:paraId="0D10928C" w14:textId="77777777" w:rsidR="005832AF" w:rsidRPr="00E9449A" w:rsidRDefault="005832AF" w:rsidP="0097729C">
            <w:pPr>
              <w:spacing w:after="0" w:line="360" w:lineRule="auto"/>
              <w:jc w:val="center"/>
              <w:rPr>
                <w:rFonts w:ascii="Times New Roman" w:hAnsi="Times New Roman"/>
                <w:sz w:val="24"/>
                <w:szCs w:val="24"/>
              </w:rPr>
            </w:pPr>
          </w:p>
        </w:tc>
        <w:tc>
          <w:tcPr>
            <w:tcW w:w="850" w:type="dxa"/>
            <w:shd w:val="clear" w:color="auto" w:fill="auto"/>
          </w:tcPr>
          <w:p w14:paraId="4FD2C8BE" w14:textId="77777777" w:rsidR="005832AF" w:rsidRPr="00E9449A" w:rsidRDefault="00622BB1" w:rsidP="0097729C">
            <w:pPr>
              <w:spacing w:after="0" w:line="360" w:lineRule="auto"/>
              <w:jc w:val="center"/>
              <w:rPr>
                <w:rFonts w:ascii="Times New Roman" w:hAnsi="Times New Roman"/>
                <w:sz w:val="24"/>
                <w:szCs w:val="24"/>
              </w:rPr>
            </w:pPr>
            <w:r>
              <w:rPr>
                <w:rFonts w:ascii="Times New Roman" w:hAnsi="Times New Roman"/>
                <w:sz w:val="24"/>
                <w:szCs w:val="24"/>
              </w:rPr>
              <w:t>03</w:t>
            </w:r>
          </w:p>
        </w:tc>
      </w:tr>
      <w:tr w:rsidR="005832AF" w:rsidRPr="00E9449A" w14:paraId="46BFA585" w14:textId="77777777" w:rsidTr="00622BB1">
        <w:trPr>
          <w:trHeight w:val="266"/>
        </w:trPr>
        <w:tc>
          <w:tcPr>
            <w:tcW w:w="1027" w:type="dxa"/>
            <w:shd w:val="clear" w:color="auto" w:fill="auto"/>
            <w:vAlign w:val="center"/>
          </w:tcPr>
          <w:p w14:paraId="20C55C74"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2013</w:t>
            </w:r>
          </w:p>
        </w:tc>
        <w:tc>
          <w:tcPr>
            <w:tcW w:w="708" w:type="dxa"/>
            <w:shd w:val="clear" w:color="auto" w:fill="auto"/>
          </w:tcPr>
          <w:p w14:paraId="4E78A1AF"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04DFA4B9" w14:textId="77777777" w:rsidR="005832AF" w:rsidRPr="00E9449A" w:rsidRDefault="005832AF" w:rsidP="0097729C">
            <w:pPr>
              <w:spacing w:after="0" w:line="360" w:lineRule="auto"/>
              <w:jc w:val="center"/>
              <w:rPr>
                <w:rFonts w:ascii="Times New Roman" w:hAnsi="Times New Roman"/>
                <w:sz w:val="24"/>
                <w:szCs w:val="24"/>
              </w:rPr>
            </w:pPr>
          </w:p>
        </w:tc>
        <w:tc>
          <w:tcPr>
            <w:tcW w:w="737" w:type="dxa"/>
            <w:shd w:val="clear" w:color="auto" w:fill="auto"/>
          </w:tcPr>
          <w:p w14:paraId="12BF0123" w14:textId="77777777" w:rsidR="005832AF" w:rsidRPr="00E9449A" w:rsidRDefault="005832AF" w:rsidP="0097729C">
            <w:pPr>
              <w:spacing w:after="0" w:line="360" w:lineRule="auto"/>
              <w:jc w:val="center"/>
              <w:rPr>
                <w:rFonts w:ascii="Times New Roman" w:hAnsi="Times New Roman"/>
                <w:sz w:val="24"/>
                <w:szCs w:val="24"/>
              </w:rPr>
            </w:pPr>
          </w:p>
        </w:tc>
        <w:tc>
          <w:tcPr>
            <w:tcW w:w="922" w:type="dxa"/>
            <w:tcBorders>
              <w:right w:val="nil"/>
            </w:tcBorders>
            <w:shd w:val="clear" w:color="auto" w:fill="auto"/>
          </w:tcPr>
          <w:p w14:paraId="449B4A78" w14:textId="77777777" w:rsidR="005832AF" w:rsidRPr="00E9449A" w:rsidRDefault="005832AF" w:rsidP="0097729C">
            <w:pPr>
              <w:spacing w:after="0" w:line="360" w:lineRule="auto"/>
              <w:jc w:val="center"/>
              <w:rPr>
                <w:rFonts w:ascii="Times New Roman" w:hAnsi="Times New Roman"/>
                <w:sz w:val="24"/>
                <w:szCs w:val="24"/>
              </w:rPr>
            </w:pPr>
          </w:p>
        </w:tc>
        <w:tc>
          <w:tcPr>
            <w:tcW w:w="236" w:type="dxa"/>
            <w:tcBorders>
              <w:top w:val="single" w:sz="4" w:space="0" w:color="auto"/>
              <w:left w:val="nil"/>
            </w:tcBorders>
            <w:shd w:val="clear" w:color="auto" w:fill="auto"/>
          </w:tcPr>
          <w:p w14:paraId="1484C4A0" w14:textId="77777777" w:rsidR="005832AF" w:rsidRPr="00E9449A" w:rsidRDefault="005832AF" w:rsidP="0097729C">
            <w:pPr>
              <w:spacing w:after="0" w:line="360" w:lineRule="auto"/>
              <w:jc w:val="center"/>
              <w:rPr>
                <w:rFonts w:ascii="Times New Roman" w:hAnsi="Times New Roman"/>
                <w:sz w:val="24"/>
                <w:szCs w:val="24"/>
              </w:rPr>
            </w:pPr>
          </w:p>
        </w:tc>
        <w:tc>
          <w:tcPr>
            <w:tcW w:w="567" w:type="dxa"/>
            <w:shd w:val="clear" w:color="auto" w:fill="auto"/>
          </w:tcPr>
          <w:p w14:paraId="4477D83C"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567" w:type="dxa"/>
            <w:shd w:val="clear" w:color="auto" w:fill="auto"/>
          </w:tcPr>
          <w:p w14:paraId="44AF52C8"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1507AC75" w14:textId="77777777" w:rsidR="005832AF" w:rsidRPr="00E9449A" w:rsidRDefault="005832AF" w:rsidP="0097729C">
            <w:pPr>
              <w:spacing w:after="0" w:line="360" w:lineRule="auto"/>
              <w:jc w:val="center"/>
              <w:rPr>
                <w:rFonts w:ascii="Times New Roman" w:hAnsi="Times New Roman"/>
                <w:sz w:val="24"/>
                <w:szCs w:val="24"/>
              </w:rPr>
            </w:pPr>
          </w:p>
        </w:tc>
        <w:tc>
          <w:tcPr>
            <w:tcW w:w="851" w:type="dxa"/>
            <w:shd w:val="clear" w:color="auto" w:fill="auto"/>
          </w:tcPr>
          <w:p w14:paraId="626FCA43"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02</w:t>
            </w:r>
          </w:p>
        </w:tc>
        <w:tc>
          <w:tcPr>
            <w:tcW w:w="850" w:type="dxa"/>
            <w:shd w:val="clear" w:color="auto" w:fill="auto"/>
          </w:tcPr>
          <w:p w14:paraId="75AF4A4C" w14:textId="77777777" w:rsidR="005832AF" w:rsidRPr="00E9449A" w:rsidRDefault="005832AF" w:rsidP="0097729C">
            <w:pPr>
              <w:spacing w:after="0" w:line="360" w:lineRule="auto"/>
              <w:ind w:left="141"/>
              <w:jc w:val="center"/>
              <w:rPr>
                <w:rFonts w:ascii="Times New Roman" w:hAnsi="Times New Roman"/>
                <w:sz w:val="24"/>
                <w:szCs w:val="24"/>
              </w:rPr>
            </w:pPr>
          </w:p>
        </w:tc>
        <w:tc>
          <w:tcPr>
            <w:tcW w:w="578" w:type="dxa"/>
            <w:shd w:val="clear" w:color="auto" w:fill="auto"/>
          </w:tcPr>
          <w:p w14:paraId="60C23D45" w14:textId="77777777" w:rsidR="005832AF" w:rsidRPr="00E9449A" w:rsidRDefault="005832AF" w:rsidP="0097729C">
            <w:pPr>
              <w:spacing w:after="0" w:line="360" w:lineRule="auto"/>
              <w:jc w:val="center"/>
              <w:rPr>
                <w:rFonts w:ascii="Times New Roman" w:hAnsi="Times New Roman"/>
                <w:sz w:val="24"/>
                <w:szCs w:val="24"/>
              </w:rPr>
            </w:pPr>
          </w:p>
        </w:tc>
        <w:tc>
          <w:tcPr>
            <w:tcW w:w="850" w:type="dxa"/>
            <w:shd w:val="clear" w:color="auto" w:fill="auto"/>
          </w:tcPr>
          <w:p w14:paraId="16B55D0E" w14:textId="77777777" w:rsidR="005832AF" w:rsidRPr="00E9449A" w:rsidRDefault="00622BB1" w:rsidP="0097729C">
            <w:pPr>
              <w:spacing w:after="0" w:line="360" w:lineRule="auto"/>
              <w:jc w:val="center"/>
              <w:rPr>
                <w:rFonts w:ascii="Times New Roman" w:hAnsi="Times New Roman"/>
                <w:sz w:val="24"/>
                <w:szCs w:val="24"/>
              </w:rPr>
            </w:pPr>
            <w:r>
              <w:rPr>
                <w:rFonts w:ascii="Times New Roman" w:hAnsi="Times New Roman"/>
                <w:sz w:val="24"/>
                <w:szCs w:val="24"/>
              </w:rPr>
              <w:t>03</w:t>
            </w:r>
          </w:p>
        </w:tc>
      </w:tr>
      <w:tr w:rsidR="005832AF" w:rsidRPr="00E9449A" w14:paraId="4C086189" w14:textId="77777777" w:rsidTr="00622BB1">
        <w:trPr>
          <w:trHeight w:val="129"/>
        </w:trPr>
        <w:tc>
          <w:tcPr>
            <w:tcW w:w="1027" w:type="dxa"/>
            <w:shd w:val="clear" w:color="auto" w:fill="auto"/>
            <w:vAlign w:val="center"/>
          </w:tcPr>
          <w:p w14:paraId="413DCB70"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2014</w:t>
            </w:r>
          </w:p>
        </w:tc>
        <w:tc>
          <w:tcPr>
            <w:tcW w:w="708" w:type="dxa"/>
            <w:shd w:val="clear" w:color="auto" w:fill="auto"/>
          </w:tcPr>
          <w:p w14:paraId="7AB265A5"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567" w:type="dxa"/>
            <w:shd w:val="clear" w:color="auto" w:fill="auto"/>
          </w:tcPr>
          <w:p w14:paraId="28F2629B" w14:textId="77777777" w:rsidR="005832AF" w:rsidRPr="00E9449A" w:rsidRDefault="005832AF" w:rsidP="0097729C">
            <w:pPr>
              <w:spacing w:after="0" w:line="360" w:lineRule="auto"/>
              <w:ind w:left="141"/>
              <w:jc w:val="center"/>
              <w:rPr>
                <w:rFonts w:ascii="Times New Roman" w:hAnsi="Times New Roman"/>
                <w:sz w:val="24"/>
                <w:szCs w:val="24"/>
              </w:rPr>
            </w:pPr>
          </w:p>
        </w:tc>
        <w:tc>
          <w:tcPr>
            <w:tcW w:w="737" w:type="dxa"/>
            <w:shd w:val="clear" w:color="auto" w:fill="auto"/>
          </w:tcPr>
          <w:p w14:paraId="75BD8AEE" w14:textId="77777777" w:rsidR="005832AF" w:rsidRPr="00E9449A" w:rsidRDefault="005832AF" w:rsidP="0097729C">
            <w:pPr>
              <w:spacing w:after="0" w:line="360" w:lineRule="auto"/>
              <w:jc w:val="center"/>
              <w:rPr>
                <w:rFonts w:ascii="Times New Roman" w:hAnsi="Times New Roman"/>
                <w:sz w:val="24"/>
                <w:szCs w:val="24"/>
              </w:rPr>
            </w:pPr>
          </w:p>
        </w:tc>
        <w:tc>
          <w:tcPr>
            <w:tcW w:w="922" w:type="dxa"/>
            <w:tcBorders>
              <w:right w:val="nil"/>
            </w:tcBorders>
            <w:shd w:val="clear" w:color="auto" w:fill="auto"/>
          </w:tcPr>
          <w:p w14:paraId="0387B644" w14:textId="77777777" w:rsidR="005832AF" w:rsidRPr="00E9449A" w:rsidRDefault="005832AF" w:rsidP="0097729C">
            <w:pPr>
              <w:spacing w:after="0" w:line="360" w:lineRule="auto"/>
              <w:ind w:left="141"/>
              <w:jc w:val="center"/>
              <w:rPr>
                <w:rFonts w:ascii="Times New Roman" w:hAnsi="Times New Roman"/>
                <w:sz w:val="24"/>
                <w:szCs w:val="24"/>
              </w:rPr>
            </w:pPr>
          </w:p>
        </w:tc>
        <w:tc>
          <w:tcPr>
            <w:tcW w:w="236" w:type="dxa"/>
            <w:tcBorders>
              <w:top w:val="single" w:sz="4" w:space="0" w:color="auto"/>
              <w:left w:val="nil"/>
            </w:tcBorders>
            <w:shd w:val="clear" w:color="auto" w:fill="auto"/>
          </w:tcPr>
          <w:p w14:paraId="0867EE1A" w14:textId="77777777" w:rsidR="005832AF" w:rsidRPr="00E9449A" w:rsidRDefault="005832AF" w:rsidP="0097729C">
            <w:pPr>
              <w:spacing w:after="0" w:line="360" w:lineRule="auto"/>
              <w:jc w:val="center"/>
              <w:rPr>
                <w:rFonts w:ascii="Times New Roman" w:hAnsi="Times New Roman"/>
                <w:sz w:val="24"/>
                <w:szCs w:val="24"/>
              </w:rPr>
            </w:pPr>
          </w:p>
        </w:tc>
        <w:tc>
          <w:tcPr>
            <w:tcW w:w="567" w:type="dxa"/>
            <w:shd w:val="clear" w:color="auto" w:fill="auto"/>
          </w:tcPr>
          <w:p w14:paraId="1626130C"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567" w:type="dxa"/>
            <w:shd w:val="clear" w:color="auto" w:fill="auto"/>
          </w:tcPr>
          <w:p w14:paraId="4DB55E4B"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41EF4028" w14:textId="77777777" w:rsidR="005832AF" w:rsidRPr="00E9449A" w:rsidRDefault="005832AF" w:rsidP="0097729C">
            <w:pPr>
              <w:spacing w:after="0" w:line="360" w:lineRule="auto"/>
              <w:jc w:val="center"/>
              <w:rPr>
                <w:rFonts w:ascii="Times New Roman" w:hAnsi="Times New Roman"/>
                <w:sz w:val="24"/>
                <w:szCs w:val="24"/>
              </w:rPr>
            </w:pPr>
          </w:p>
        </w:tc>
        <w:tc>
          <w:tcPr>
            <w:tcW w:w="851" w:type="dxa"/>
            <w:shd w:val="clear" w:color="auto" w:fill="auto"/>
          </w:tcPr>
          <w:p w14:paraId="127D215D"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02</w:t>
            </w:r>
          </w:p>
        </w:tc>
        <w:tc>
          <w:tcPr>
            <w:tcW w:w="850" w:type="dxa"/>
            <w:shd w:val="clear" w:color="auto" w:fill="auto"/>
          </w:tcPr>
          <w:p w14:paraId="6575B6AA" w14:textId="77777777" w:rsidR="005832AF" w:rsidRPr="00E9449A" w:rsidRDefault="005832AF" w:rsidP="0097729C">
            <w:pPr>
              <w:spacing w:after="0" w:line="360" w:lineRule="auto"/>
              <w:ind w:left="141"/>
              <w:jc w:val="center"/>
              <w:rPr>
                <w:rFonts w:ascii="Times New Roman" w:hAnsi="Times New Roman"/>
                <w:sz w:val="24"/>
                <w:szCs w:val="24"/>
              </w:rPr>
            </w:pPr>
          </w:p>
        </w:tc>
        <w:tc>
          <w:tcPr>
            <w:tcW w:w="578" w:type="dxa"/>
            <w:shd w:val="clear" w:color="auto" w:fill="auto"/>
          </w:tcPr>
          <w:p w14:paraId="6FED7557" w14:textId="77777777" w:rsidR="005832AF" w:rsidRPr="00E9449A" w:rsidRDefault="005832AF" w:rsidP="0097729C">
            <w:pPr>
              <w:spacing w:after="0" w:line="360" w:lineRule="auto"/>
              <w:jc w:val="center"/>
              <w:rPr>
                <w:rFonts w:ascii="Times New Roman" w:hAnsi="Times New Roman"/>
                <w:sz w:val="24"/>
                <w:szCs w:val="24"/>
              </w:rPr>
            </w:pPr>
          </w:p>
        </w:tc>
        <w:tc>
          <w:tcPr>
            <w:tcW w:w="850" w:type="dxa"/>
            <w:shd w:val="clear" w:color="auto" w:fill="auto"/>
          </w:tcPr>
          <w:p w14:paraId="03BB85CB" w14:textId="77777777" w:rsidR="005832AF" w:rsidRPr="00E9449A" w:rsidRDefault="00622BB1" w:rsidP="0097729C">
            <w:pPr>
              <w:spacing w:after="0" w:line="360" w:lineRule="auto"/>
              <w:jc w:val="center"/>
              <w:rPr>
                <w:rFonts w:ascii="Times New Roman" w:hAnsi="Times New Roman"/>
                <w:sz w:val="24"/>
                <w:szCs w:val="24"/>
              </w:rPr>
            </w:pPr>
            <w:r>
              <w:rPr>
                <w:rFonts w:ascii="Times New Roman" w:hAnsi="Times New Roman"/>
                <w:sz w:val="24"/>
                <w:szCs w:val="24"/>
              </w:rPr>
              <w:t>03</w:t>
            </w:r>
          </w:p>
        </w:tc>
      </w:tr>
      <w:tr w:rsidR="0097729C" w:rsidRPr="00E9449A" w14:paraId="7B141E38" w14:textId="77777777" w:rsidTr="00622BB1">
        <w:trPr>
          <w:trHeight w:val="217"/>
        </w:trPr>
        <w:tc>
          <w:tcPr>
            <w:tcW w:w="1027" w:type="dxa"/>
            <w:shd w:val="clear" w:color="auto" w:fill="auto"/>
            <w:vAlign w:val="center"/>
          </w:tcPr>
          <w:p w14:paraId="7892A5B9"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2015</w:t>
            </w:r>
          </w:p>
        </w:tc>
        <w:tc>
          <w:tcPr>
            <w:tcW w:w="708" w:type="dxa"/>
            <w:shd w:val="clear" w:color="auto" w:fill="auto"/>
          </w:tcPr>
          <w:p w14:paraId="2CECAC0F"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567" w:type="dxa"/>
            <w:shd w:val="clear" w:color="auto" w:fill="auto"/>
          </w:tcPr>
          <w:p w14:paraId="0E918D0D" w14:textId="77777777" w:rsidR="005832AF" w:rsidRPr="00E9449A" w:rsidRDefault="005832AF" w:rsidP="0097729C">
            <w:pPr>
              <w:spacing w:after="0" w:line="360" w:lineRule="auto"/>
              <w:ind w:left="141"/>
              <w:jc w:val="center"/>
              <w:rPr>
                <w:rFonts w:ascii="Times New Roman" w:hAnsi="Times New Roman"/>
                <w:sz w:val="24"/>
                <w:szCs w:val="24"/>
              </w:rPr>
            </w:pPr>
          </w:p>
        </w:tc>
        <w:tc>
          <w:tcPr>
            <w:tcW w:w="737" w:type="dxa"/>
            <w:shd w:val="clear" w:color="auto" w:fill="auto"/>
          </w:tcPr>
          <w:p w14:paraId="00DCD7C9" w14:textId="77777777" w:rsidR="005832AF" w:rsidRPr="00E9449A" w:rsidRDefault="005832AF" w:rsidP="0097729C">
            <w:pPr>
              <w:spacing w:after="0" w:line="360" w:lineRule="auto"/>
              <w:jc w:val="center"/>
              <w:rPr>
                <w:rFonts w:ascii="Times New Roman" w:hAnsi="Times New Roman"/>
                <w:sz w:val="24"/>
                <w:szCs w:val="24"/>
              </w:rPr>
            </w:pPr>
          </w:p>
        </w:tc>
        <w:tc>
          <w:tcPr>
            <w:tcW w:w="922" w:type="dxa"/>
            <w:tcBorders>
              <w:right w:val="nil"/>
            </w:tcBorders>
            <w:shd w:val="clear" w:color="auto" w:fill="auto"/>
          </w:tcPr>
          <w:p w14:paraId="334EE601" w14:textId="77777777" w:rsidR="005832AF" w:rsidRPr="00E9449A" w:rsidRDefault="005832AF" w:rsidP="0097729C">
            <w:pPr>
              <w:spacing w:after="0" w:line="360" w:lineRule="auto"/>
              <w:ind w:left="141"/>
              <w:jc w:val="center"/>
              <w:rPr>
                <w:rFonts w:ascii="Times New Roman" w:hAnsi="Times New Roman"/>
                <w:sz w:val="24"/>
                <w:szCs w:val="24"/>
              </w:rPr>
            </w:pPr>
          </w:p>
        </w:tc>
        <w:tc>
          <w:tcPr>
            <w:tcW w:w="236" w:type="dxa"/>
            <w:tcBorders>
              <w:top w:val="single" w:sz="4" w:space="0" w:color="auto"/>
              <w:left w:val="nil"/>
              <w:bottom w:val="single" w:sz="4" w:space="0" w:color="auto"/>
            </w:tcBorders>
            <w:shd w:val="clear" w:color="auto" w:fill="auto"/>
          </w:tcPr>
          <w:p w14:paraId="74DA7FBD" w14:textId="77777777" w:rsidR="005832AF" w:rsidRPr="00E9449A" w:rsidRDefault="005832AF" w:rsidP="0097729C">
            <w:pPr>
              <w:spacing w:after="0" w:line="360" w:lineRule="auto"/>
              <w:jc w:val="center"/>
              <w:rPr>
                <w:rFonts w:ascii="Times New Roman" w:hAnsi="Times New Roman"/>
                <w:sz w:val="24"/>
                <w:szCs w:val="24"/>
              </w:rPr>
            </w:pPr>
          </w:p>
        </w:tc>
        <w:tc>
          <w:tcPr>
            <w:tcW w:w="567" w:type="dxa"/>
            <w:shd w:val="clear" w:color="auto" w:fill="auto"/>
          </w:tcPr>
          <w:p w14:paraId="7D637705"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567" w:type="dxa"/>
            <w:shd w:val="clear" w:color="auto" w:fill="auto"/>
          </w:tcPr>
          <w:p w14:paraId="6BD9FF10" w14:textId="77777777" w:rsidR="005832AF" w:rsidRPr="00E9449A" w:rsidRDefault="005832AF" w:rsidP="0097729C">
            <w:pPr>
              <w:spacing w:after="0" w:line="360" w:lineRule="auto"/>
              <w:ind w:left="141"/>
              <w:jc w:val="center"/>
              <w:rPr>
                <w:rFonts w:ascii="Times New Roman" w:hAnsi="Times New Roman"/>
                <w:sz w:val="24"/>
                <w:szCs w:val="24"/>
              </w:rPr>
            </w:pPr>
          </w:p>
        </w:tc>
        <w:tc>
          <w:tcPr>
            <w:tcW w:w="567" w:type="dxa"/>
            <w:shd w:val="clear" w:color="auto" w:fill="auto"/>
          </w:tcPr>
          <w:p w14:paraId="251AF995" w14:textId="77777777" w:rsidR="005832AF" w:rsidRPr="00E9449A" w:rsidRDefault="005832AF" w:rsidP="0097729C">
            <w:pPr>
              <w:spacing w:after="0" w:line="360" w:lineRule="auto"/>
              <w:jc w:val="center"/>
              <w:rPr>
                <w:rFonts w:ascii="Times New Roman" w:hAnsi="Times New Roman"/>
                <w:sz w:val="24"/>
                <w:szCs w:val="24"/>
              </w:rPr>
            </w:pPr>
          </w:p>
        </w:tc>
        <w:tc>
          <w:tcPr>
            <w:tcW w:w="851" w:type="dxa"/>
            <w:shd w:val="clear" w:color="auto" w:fill="auto"/>
          </w:tcPr>
          <w:p w14:paraId="16E58AD8" w14:textId="77777777" w:rsidR="005832AF" w:rsidRPr="00E9449A" w:rsidRDefault="005832AF" w:rsidP="0097729C">
            <w:pPr>
              <w:spacing w:after="0" w:line="240" w:lineRule="auto"/>
              <w:jc w:val="center"/>
              <w:rPr>
                <w:rFonts w:ascii="Times New Roman" w:hAnsi="Times New Roman"/>
                <w:sz w:val="24"/>
                <w:szCs w:val="24"/>
              </w:rPr>
            </w:pPr>
            <w:r w:rsidRPr="00E9449A">
              <w:rPr>
                <w:rFonts w:ascii="Times New Roman" w:hAnsi="Times New Roman"/>
                <w:sz w:val="24"/>
                <w:szCs w:val="24"/>
              </w:rPr>
              <w:t>02</w:t>
            </w:r>
          </w:p>
        </w:tc>
        <w:tc>
          <w:tcPr>
            <w:tcW w:w="850" w:type="dxa"/>
            <w:shd w:val="clear" w:color="auto" w:fill="auto"/>
          </w:tcPr>
          <w:p w14:paraId="7F0C3F68" w14:textId="77777777" w:rsidR="005832AF" w:rsidRPr="00E9449A" w:rsidRDefault="005832AF" w:rsidP="0097729C">
            <w:pPr>
              <w:spacing w:after="0" w:line="360" w:lineRule="auto"/>
              <w:ind w:left="141"/>
              <w:jc w:val="center"/>
              <w:rPr>
                <w:rFonts w:ascii="Times New Roman" w:hAnsi="Times New Roman"/>
                <w:sz w:val="24"/>
                <w:szCs w:val="24"/>
              </w:rPr>
            </w:pPr>
          </w:p>
        </w:tc>
        <w:tc>
          <w:tcPr>
            <w:tcW w:w="578" w:type="dxa"/>
            <w:shd w:val="clear" w:color="auto" w:fill="auto"/>
          </w:tcPr>
          <w:p w14:paraId="13E968CD" w14:textId="77777777" w:rsidR="005832AF" w:rsidRPr="00E9449A" w:rsidRDefault="005832AF" w:rsidP="0097729C">
            <w:pPr>
              <w:spacing w:after="0" w:line="360" w:lineRule="auto"/>
              <w:jc w:val="center"/>
              <w:rPr>
                <w:rFonts w:ascii="Times New Roman" w:hAnsi="Times New Roman"/>
                <w:sz w:val="24"/>
                <w:szCs w:val="24"/>
              </w:rPr>
            </w:pPr>
          </w:p>
        </w:tc>
        <w:tc>
          <w:tcPr>
            <w:tcW w:w="850" w:type="dxa"/>
            <w:shd w:val="clear" w:color="auto" w:fill="auto"/>
          </w:tcPr>
          <w:p w14:paraId="7C66493A" w14:textId="77777777" w:rsidR="005832AF" w:rsidRPr="00E9449A" w:rsidRDefault="00622BB1" w:rsidP="0097729C">
            <w:pPr>
              <w:spacing w:after="0" w:line="360" w:lineRule="auto"/>
              <w:jc w:val="center"/>
              <w:rPr>
                <w:rFonts w:ascii="Times New Roman" w:hAnsi="Times New Roman"/>
                <w:sz w:val="24"/>
                <w:szCs w:val="24"/>
              </w:rPr>
            </w:pPr>
            <w:r>
              <w:rPr>
                <w:rFonts w:ascii="Times New Roman" w:hAnsi="Times New Roman"/>
                <w:sz w:val="24"/>
                <w:szCs w:val="24"/>
              </w:rPr>
              <w:t>03</w:t>
            </w:r>
          </w:p>
        </w:tc>
      </w:tr>
    </w:tbl>
    <w:p w14:paraId="4DD836C4" w14:textId="77777777" w:rsidR="00D71487" w:rsidRDefault="00D71487" w:rsidP="00D71487">
      <w:pPr>
        <w:tabs>
          <w:tab w:val="left" w:pos="5869"/>
        </w:tabs>
        <w:rPr>
          <w:rFonts w:ascii="Times New Roman" w:hAnsi="Times New Roman"/>
          <w:sz w:val="24"/>
          <w:szCs w:val="24"/>
        </w:rPr>
      </w:pPr>
      <w:r w:rsidRPr="00396196">
        <w:rPr>
          <w:rFonts w:ascii="Times New Roman" w:hAnsi="Times New Roman"/>
          <w:sz w:val="24"/>
          <w:szCs w:val="24"/>
        </w:rPr>
        <w:t>Fonte: Secretaria de E</w:t>
      </w:r>
      <w:r>
        <w:rPr>
          <w:rFonts w:ascii="Times New Roman" w:hAnsi="Times New Roman"/>
          <w:sz w:val="24"/>
          <w:szCs w:val="24"/>
        </w:rPr>
        <w:t>ducação</w:t>
      </w:r>
      <w:r w:rsidRPr="00396196">
        <w:rPr>
          <w:rFonts w:ascii="Times New Roman" w:hAnsi="Times New Roman"/>
          <w:sz w:val="24"/>
          <w:szCs w:val="24"/>
        </w:rPr>
        <w:t>, 2015</w:t>
      </w:r>
      <w:r>
        <w:rPr>
          <w:rFonts w:ascii="Times New Roman" w:hAnsi="Times New Roman"/>
          <w:sz w:val="24"/>
          <w:szCs w:val="24"/>
        </w:rPr>
        <w:t>.</w:t>
      </w:r>
    </w:p>
    <w:p w14:paraId="7AB9D0BF" w14:textId="77777777" w:rsidR="005832AF" w:rsidRDefault="005832AF" w:rsidP="005832AF">
      <w:pPr>
        <w:pStyle w:val="PargrafodaLista"/>
        <w:spacing w:after="0" w:line="360" w:lineRule="auto"/>
        <w:ind w:left="0" w:firstLine="708"/>
        <w:jc w:val="both"/>
        <w:rPr>
          <w:rFonts w:ascii="Times New Roman" w:hAnsi="Times New Roman"/>
          <w:sz w:val="24"/>
          <w:szCs w:val="24"/>
        </w:rPr>
      </w:pPr>
      <w:r w:rsidRPr="0082772B">
        <w:rPr>
          <w:rFonts w:ascii="Times New Roman" w:hAnsi="Times New Roman"/>
          <w:sz w:val="24"/>
          <w:szCs w:val="24"/>
        </w:rPr>
        <w:t>A tabela acima nos mostra o total de instituições de ensino que oferecem a Educação Infantil dentro do município de Figueirópolis D’Oeste</w:t>
      </w:r>
      <w:r w:rsidRPr="00396196">
        <w:rPr>
          <w:rFonts w:ascii="Times New Roman" w:hAnsi="Times New Roman"/>
          <w:sz w:val="24"/>
          <w:szCs w:val="24"/>
        </w:rPr>
        <w:t>.</w:t>
      </w:r>
      <w:r w:rsidRPr="0082772B">
        <w:rPr>
          <w:rFonts w:ascii="Times New Roman" w:hAnsi="Times New Roman"/>
          <w:sz w:val="24"/>
          <w:szCs w:val="24"/>
        </w:rPr>
        <w:t xml:space="preserve"> Assim como determina a lei cita</w:t>
      </w:r>
      <w:r w:rsidRPr="00396196">
        <w:rPr>
          <w:rFonts w:ascii="Times New Roman" w:hAnsi="Times New Roman"/>
          <w:sz w:val="24"/>
          <w:szCs w:val="24"/>
        </w:rPr>
        <w:t>da</w:t>
      </w:r>
      <w:r w:rsidRPr="0082772B">
        <w:rPr>
          <w:rFonts w:ascii="Times New Roman" w:hAnsi="Times New Roman"/>
          <w:sz w:val="24"/>
          <w:szCs w:val="24"/>
        </w:rPr>
        <w:t xml:space="preserve"> no início do texto</w:t>
      </w:r>
      <w:r w:rsidRPr="00396196">
        <w:rPr>
          <w:rFonts w:ascii="Times New Roman" w:hAnsi="Times New Roman"/>
          <w:sz w:val="24"/>
          <w:szCs w:val="24"/>
        </w:rPr>
        <w:t>,</w:t>
      </w:r>
      <w:r w:rsidRPr="0082772B">
        <w:rPr>
          <w:rFonts w:ascii="Times New Roman" w:hAnsi="Times New Roman"/>
          <w:sz w:val="24"/>
          <w:szCs w:val="24"/>
        </w:rPr>
        <w:t xml:space="preserve"> a educação infantil </w:t>
      </w:r>
      <w:r w:rsidRPr="00396196">
        <w:rPr>
          <w:rFonts w:ascii="Times New Roman" w:hAnsi="Times New Roman"/>
          <w:sz w:val="24"/>
          <w:szCs w:val="24"/>
        </w:rPr>
        <w:t>é</w:t>
      </w:r>
      <w:r w:rsidRPr="0082772B">
        <w:rPr>
          <w:rFonts w:ascii="Times New Roman" w:hAnsi="Times New Roman"/>
          <w:sz w:val="24"/>
          <w:szCs w:val="24"/>
        </w:rPr>
        <w:t xml:space="preserve"> de inteira responsabilidade do município em oferecer essa modalidade de ensino, com isso</w:t>
      </w:r>
      <w:r>
        <w:rPr>
          <w:rFonts w:ascii="Times New Roman" w:hAnsi="Times New Roman"/>
          <w:sz w:val="24"/>
          <w:szCs w:val="24"/>
        </w:rPr>
        <w:t>,</w:t>
      </w:r>
      <w:r w:rsidRPr="0082772B">
        <w:rPr>
          <w:rFonts w:ascii="Times New Roman" w:hAnsi="Times New Roman"/>
          <w:sz w:val="24"/>
          <w:szCs w:val="24"/>
        </w:rPr>
        <w:t xml:space="preserve"> somando </w:t>
      </w:r>
      <w:r w:rsidRPr="00396196">
        <w:rPr>
          <w:rFonts w:ascii="Times New Roman" w:hAnsi="Times New Roman"/>
          <w:sz w:val="24"/>
          <w:szCs w:val="24"/>
        </w:rPr>
        <w:t>as</w:t>
      </w:r>
      <w:r w:rsidRPr="0082772B">
        <w:rPr>
          <w:rFonts w:ascii="Times New Roman" w:hAnsi="Times New Roman"/>
          <w:sz w:val="24"/>
          <w:szCs w:val="24"/>
        </w:rPr>
        <w:t xml:space="preserve"> escolas do cam</w:t>
      </w:r>
      <w:r>
        <w:rPr>
          <w:rFonts w:ascii="Times New Roman" w:hAnsi="Times New Roman"/>
          <w:sz w:val="24"/>
          <w:szCs w:val="24"/>
        </w:rPr>
        <w:t>po e urbanas, têm um total de três</w:t>
      </w:r>
      <w:r w:rsidRPr="0082772B">
        <w:rPr>
          <w:rFonts w:ascii="Times New Roman" w:hAnsi="Times New Roman"/>
          <w:sz w:val="24"/>
          <w:szCs w:val="24"/>
        </w:rPr>
        <w:t xml:space="preserve"> instituições</w:t>
      </w:r>
      <w:r>
        <w:rPr>
          <w:rFonts w:ascii="Times New Roman" w:hAnsi="Times New Roman"/>
          <w:sz w:val="24"/>
          <w:szCs w:val="24"/>
        </w:rPr>
        <w:t>,</w:t>
      </w:r>
      <w:r w:rsidRPr="0082772B">
        <w:rPr>
          <w:rFonts w:ascii="Times New Roman" w:hAnsi="Times New Roman"/>
          <w:sz w:val="24"/>
          <w:szCs w:val="24"/>
        </w:rPr>
        <w:t xml:space="preserve"> sendo-as Escolas Joaquim Liberato e Alzira Correa dos Santos ambas as escolas do Campo</w:t>
      </w:r>
      <w:r>
        <w:rPr>
          <w:rFonts w:ascii="Times New Roman" w:hAnsi="Times New Roman"/>
          <w:sz w:val="24"/>
          <w:szCs w:val="24"/>
        </w:rPr>
        <w:t>,</w:t>
      </w:r>
      <w:r w:rsidRPr="0082772B">
        <w:rPr>
          <w:rFonts w:ascii="Times New Roman" w:hAnsi="Times New Roman"/>
          <w:sz w:val="24"/>
          <w:szCs w:val="24"/>
        </w:rPr>
        <w:t xml:space="preserve"> e a Escola Maria Auxiliadora bossa da Cunha ofertando o ensino nas idades 2 a 3 anos e 4 a 5 anos.</w:t>
      </w:r>
    </w:p>
    <w:p w14:paraId="458A1D88" w14:textId="77777777" w:rsidR="00460534" w:rsidRDefault="00460534" w:rsidP="005832AF">
      <w:pPr>
        <w:pStyle w:val="PargrafodaLista"/>
        <w:spacing w:after="0" w:line="360" w:lineRule="auto"/>
        <w:ind w:left="0" w:firstLine="708"/>
        <w:jc w:val="both"/>
        <w:rPr>
          <w:rFonts w:ascii="Times New Roman" w:hAnsi="Times New Roman"/>
          <w:sz w:val="24"/>
          <w:szCs w:val="24"/>
        </w:rPr>
      </w:pPr>
    </w:p>
    <w:p w14:paraId="5E9BC4D8" w14:textId="77777777" w:rsidR="00460534" w:rsidRDefault="00460534" w:rsidP="005832AF">
      <w:pPr>
        <w:pStyle w:val="PargrafodaLista"/>
        <w:spacing w:after="0" w:line="360" w:lineRule="auto"/>
        <w:ind w:left="0" w:firstLine="708"/>
        <w:jc w:val="both"/>
        <w:rPr>
          <w:rFonts w:ascii="Times New Roman" w:hAnsi="Times New Roman"/>
          <w:sz w:val="24"/>
          <w:szCs w:val="24"/>
        </w:rPr>
      </w:pPr>
    </w:p>
    <w:p w14:paraId="18DB7587" w14:textId="77777777" w:rsidR="00460534" w:rsidRDefault="00460534" w:rsidP="00460534">
      <w:pPr>
        <w:spacing w:after="0" w:line="360" w:lineRule="auto"/>
        <w:jc w:val="both"/>
        <w:rPr>
          <w:rFonts w:ascii="Times New Roman" w:hAnsi="Times New Roman"/>
          <w:sz w:val="24"/>
          <w:szCs w:val="24"/>
        </w:rPr>
      </w:pPr>
    </w:p>
    <w:p w14:paraId="36387477" w14:textId="77777777" w:rsidR="00460534" w:rsidRPr="00460534" w:rsidRDefault="00460534" w:rsidP="00460534">
      <w:pPr>
        <w:spacing w:after="0" w:line="360" w:lineRule="auto"/>
        <w:jc w:val="both"/>
        <w:rPr>
          <w:rFonts w:ascii="Times New Roman" w:hAnsi="Times New Roman"/>
          <w:sz w:val="24"/>
          <w:szCs w:val="24"/>
        </w:rPr>
        <w:sectPr w:rsidR="00460534" w:rsidRPr="00460534" w:rsidSect="00A64CD8">
          <w:pgSz w:w="11906" w:h="16838" w:code="9"/>
          <w:pgMar w:top="1701" w:right="1134" w:bottom="1134" w:left="1701" w:header="709" w:footer="709" w:gutter="0"/>
          <w:cols w:space="708"/>
          <w:docGrid w:linePitch="360"/>
        </w:sectPr>
      </w:pPr>
    </w:p>
    <w:p w14:paraId="2ED8CA74" w14:textId="77777777" w:rsidR="00460534" w:rsidRPr="00460534" w:rsidRDefault="00460534" w:rsidP="00460534">
      <w:pPr>
        <w:spacing w:after="0" w:line="360" w:lineRule="auto"/>
        <w:jc w:val="both"/>
        <w:rPr>
          <w:rFonts w:ascii="Times New Roman" w:hAnsi="Times New Roman"/>
          <w:sz w:val="24"/>
          <w:szCs w:val="24"/>
        </w:rPr>
      </w:pPr>
    </w:p>
    <w:p w14:paraId="4DDB9A15" w14:textId="77777777" w:rsidR="00460534" w:rsidRDefault="00460534" w:rsidP="005832AF">
      <w:pPr>
        <w:pStyle w:val="PargrafodaLista"/>
        <w:spacing w:after="0" w:line="360" w:lineRule="auto"/>
        <w:ind w:left="0" w:firstLine="708"/>
        <w:jc w:val="both"/>
        <w:rPr>
          <w:rFonts w:ascii="Times New Roman" w:hAnsi="Times New Roman"/>
          <w:sz w:val="24"/>
          <w:szCs w:val="24"/>
        </w:rPr>
      </w:pPr>
    </w:p>
    <w:p w14:paraId="7CB2FE94" w14:textId="77777777" w:rsidR="00460534" w:rsidRPr="00BA588B" w:rsidRDefault="00F45A62" w:rsidP="00460534">
      <w:pPr>
        <w:jc w:val="both"/>
        <w:rPr>
          <w:rFonts w:ascii="Times New Roman" w:hAnsi="Times New Roman"/>
          <w:sz w:val="24"/>
          <w:szCs w:val="24"/>
        </w:rPr>
      </w:pPr>
      <w:r>
        <w:rPr>
          <w:rFonts w:ascii="Times New Roman" w:hAnsi="Times New Roman"/>
          <w:b/>
          <w:sz w:val="24"/>
          <w:szCs w:val="24"/>
        </w:rPr>
        <w:t>TABELA 2 -</w:t>
      </w:r>
      <w:r w:rsidR="00460534" w:rsidRPr="00BA588B">
        <w:rPr>
          <w:rFonts w:ascii="Times New Roman" w:hAnsi="Times New Roman"/>
          <w:b/>
          <w:sz w:val="24"/>
          <w:szCs w:val="24"/>
        </w:rPr>
        <w:t xml:space="preserve"> NÚMERO DE MATRÍCULAS E PROFESSORES DA EDUCAÇÃO INFANTIL DAS REDES DE ENSINO DO MUNICÍPIO:</w:t>
      </w:r>
    </w:p>
    <w:tbl>
      <w:tblPr>
        <w:tblW w:w="9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025"/>
        <w:gridCol w:w="414"/>
        <w:gridCol w:w="425"/>
        <w:gridCol w:w="567"/>
        <w:gridCol w:w="425"/>
        <w:gridCol w:w="425"/>
        <w:gridCol w:w="567"/>
        <w:gridCol w:w="284"/>
        <w:gridCol w:w="567"/>
        <w:gridCol w:w="567"/>
        <w:gridCol w:w="294"/>
        <w:gridCol w:w="556"/>
        <w:gridCol w:w="567"/>
        <w:gridCol w:w="567"/>
        <w:gridCol w:w="426"/>
        <w:gridCol w:w="567"/>
      </w:tblGrid>
      <w:tr w:rsidR="00460534" w:rsidRPr="00E9449A" w14:paraId="224A11BE" w14:textId="77777777" w:rsidTr="00460534">
        <w:trPr>
          <w:trHeight w:val="275"/>
          <w:jc w:val="center"/>
        </w:trPr>
        <w:tc>
          <w:tcPr>
            <w:tcW w:w="810" w:type="dxa"/>
            <w:tcBorders>
              <w:top w:val="nil"/>
              <w:left w:val="nil"/>
              <w:bottom w:val="single" w:sz="6" w:space="0" w:color="auto"/>
              <w:right w:val="nil"/>
            </w:tcBorders>
            <w:shd w:val="clear" w:color="auto" w:fill="auto"/>
            <w:vAlign w:val="center"/>
          </w:tcPr>
          <w:p w14:paraId="79DD63A1" w14:textId="77777777" w:rsidR="00460534" w:rsidRPr="00E9449A" w:rsidRDefault="00460534" w:rsidP="009A3479">
            <w:pPr>
              <w:spacing w:after="0" w:line="240" w:lineRule="auto"/>
              <w:jc w:val="center"/>
              <w:rPr>
                <w:rFonts w:ascii="Times New Roman" w:hAnsi="Times New Roman"/>
                <w:b/>
                <w:sz w:val="16"/>
                <w:szCs w:val="16"/>
              </w:rPr>
            </w:pPr>
          </w:p>
        </w:tc>
        <w:tc>
          <w:tcPr>
            <w:tcW w:w="1025" w:type="dxa"/>
            <w:tcBorders>
              <w:top w:val="nil"/>
              <w:left w:val="nil"/>
              <w:bottom w:val="single" w:sz="6" w:space="0" w:color="auto"/>
              <w:right w:val="single" w:sz="6" w:space="0" w:color="auto"/>
            </w:tcBorders>
            <w:shd w:val="clear" w:color="auto" w:fill="auto"/>
          </w:tcPr>
          <w:p w14:paraId="3D441F09" w14:textId="77777777" w:rsidR="00460534" w:rsidRPr="00E9449A" w:rsidRDefault="00460534" w:rsidP="009A3479">
            <w:pPr>
              <w:spacing w:after="0" w:line="240" w:lineRule="auto"/>
              <w:jc w:val="center"/>
              <w:rPr>
                <w:rFonts w:ascii="Times New Roman" w:hAnsi="Times New Roman"/>
                <w:b/>
                <w:sz w:val="16"/>
                <w:szCs w:val="16"/>
              </w:rPr>
            </w:pPr>
          </w:p>
        </w:tc>
        <w:tc>
          <w:tcPr>
            <w:tcW w:w="140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967665F"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2011</w:t>
            </w:r>
          </w:p>
        </w:tc>
        <w:tc>
          <w:tcPr>
            <w:tcW w:w="1417" w:type="dxa"/>
            <w:gridSpan w:val="3"/>
            <w:tcBorders>
              <w:left w:val="single" w:sz="6" w:space="0" w:color="auto"/>
            </w:tcBorders>
            <w:shd w:val="clear" w:color="auto" w:fill="auto"/>
            <w:vAlign w:val="center"/>
          </w:tcPr>
          <w:p w14:paraId="0ECF3D01"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2012</w:t>
            </w:r>
          </w:p>
        </w:tc>
        <w:tc>
          <w:tcPr>
            <w:tcW w:w="1418" w:type="dxa"/>
            <w:gridSpan w:val="3"/>
            <w:shd w:val="clear" w:color="auto" w:fill="auto"/>
            <w:vAlign w:val="center"/>
          </w:tcPr>
          <w:p w14:paraId="3F6417D2"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2013</w:t>
            </w:r>
          </w:p>
        </w:tc>
        <w:tc>
          <w:tcPr>
            <w:tcW w:w="1417" w:type="dxa"/>
            <w:gridSpan w:val="3"/>
            <w:shd w:val="clear" w:color="auto" w:fill="auto"/>
            <w:vAlign w:val="center"/>
          </w:tcPr>
          <w:p w14:paraId="7DF29F90"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2014</w:t>
            </w:r>
          </w:p>
        </w:tc>
        <w:tc>
          <w:tcPr>
            <w:tcW w:w="1560" w:type="dxa"/>
            <w:gridSpan w:val="3"/>
            <w:shd w:val="clear" w:color="auto" w:fill="auto"/>
            <w:vAlign w:val="center"/>
          </w:tcPr>
          <w:p w14:paraId="5FE05411" w14:textId="77777777" w:rsidR="00460534" w:rsidRPr="00E9449A" w:rsidRDefault="00460534" w:rsidP="009A3479">
            <w:pPr>
              <w:spacing w:after="0" w:line="240" w:lineRule="auto"/>
              <w:jc w:val="center"/>
              <w:rPr>
                <w:rFonts w:ascii="Times New Roman" w:hAnsi="Times New Roman"/>
                <w:sz w:val="24"/>
                <w:szCs w:val="24"/>
              </w:rPr>
            </w:pPr>
          </w:p>
          <w:p w14:paraId="3C05FAA6"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2015</w:t>
            </w:r>
          </w:p>
          <w:p w14:paraId="4C6D906A"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6F6930B3" w14:textId="77777777" w:rsidTr="00F61C89">
        <w:trPr>
          <w:cantSplit/>
          <w:trHeight w:val="2008"/>
          <w:jc w:val="center"/>
        </w:trPr>
        <w:tc>
          <w:tcPr>
            <w:tcW w:w="810" w:type="dxa"/>
            <w:tcBorders>
              <w:top w:val="single" w:sz="6" w:space="0" w:color="auto"/>
              <w:left w:val="single" w:sz="6" w:space="0" w:color="auto"/>
              <w:bottom w:val="single" w:sz="6" w:space="0" w:color="auto"/>
              <w:right w:val="single" w:sz="6" w:space="0" w:color="auto"/>
            </w:tcBorders>
            <w:shd w:val="clear" w:color="auto" w:fill="auto"/>
            <w:vAlign w:val="center"/>
          </w:tcPr>
          <w:p w14:paraId="0E977AB2"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Nível</w:t>
            </w:r>
          </w:p>
        </w:tc>
        <w:tc>
          <w:tcPr>
            <w:tcW w:w="1025" w:type="dxa"/>
            <w:tcBorders>
              <w:top w:val="single" w:sz="6" w:space="0" w:color="auto"/>
              <w:left w:val="single" w:sz="6" w:space="0" w:color="auto"/>
              <w:bottom w:val="single" w:sz="6" w:space="0" w:color="auto"/>
              <w:right w:val="single" w:sz="6" w:space="0" w:color="auto"/>
            </w:tcBorders>
            <w:shd w:val="clear" w:color="auto" w:fill="auto"/>
            <w:vAlign w:val="center"/>
          </w:tcPr>
          <w:p w14:paraId="644ABBE1"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REDE</w:t>
            </w:r>
          </w:p>
        </w:tc>
        <w:tc>
          <w:tcPr>
            <w:tcW w:w="414" w:type="dxa"/>
            <w:tcBorders>
              <w:top w:val="single" w:sz="6" w:space="0" w:color="auto"/>
              <w:left w:val="single" w:sz="6" w:space="0" w:color="auto"/>
            </w:tcBorders>
            <w:shd w:val="clear" w:color="auto" w:fill="auto"/>
            <w:textDirection w:val="btLr"/>
            <w:vAlign w:val="center"/>
          </w:tcPr>
          <w:p w14:paraId="22168FF1" w14:textId="77777777" w:rsidR="00460534" w:rsidRPr="00394A1E" w:rsidRDefault="00460534" w:rsidP="009A3479">
            <w:pPr>
              <w:spacing w:after="0" w:line="240" w:lineRule="auto"/>
              <w:ind w:left="113" w:right="113"/>
              <w:jc w:val="center"/>
              <w:rPr>
                <w:rFonts w:ascii="Arial" w:hAnsi="Arial" w:cs="Arial"/>
                <w:sz w:val="18"/>
                <w:szCs w:val="18"/>
              </w:rPr>
            </w:pPr>
            <w:r w:rsidRPr="00394A1E">
              <w:rPr>
                <w:rFonts w:ascii="Arial" w:hAnsi="Arial" w:cs="Arial"/>
                <w:sz w:val="18"/>
                <w:szCs w:val="18"/>
              </w:rPr>
              <w:t>Nº DE PROFESSORES</w:t>
            </w:r>
          </w:p>
        </w:tc>
        <w:tc>
          <w:tcPr>
            <w:tcW w:w="425" w:type="dxa"/>
            <w:tcBorders>
              <w:top w:val="single" w:sz="6" w:space="0" w:color="auto"/>
            </w:tcBorders>
            <w:shd w:val="clear" w:color="auto" w:fill="auto"/>
            <w:textDirection w:val="btLr"/>
            <w:vAlign w:val="center"/>
          </w:tcPr>
          <w:p w14:paraId="569CC4ED"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MATRÍCULAA NO CAMPO</w:t>
            </w:r>
          </w:p>
        </w:tc>
        <w:tc>
          <w:tcPr>
            <w:tcW w:w="567" w:type="dxa"/>
            <w:tcBorders>
              <w:top w:val="single" w:sz="6" w:space="0" w:color="auto"/>
            </w:tcBorders>
            <w:shd w:val="clear" w:color="auto" w:fill="auto"/>
            <w:textDirection w:val="btLr"/>
            <w:vAlign w:val="center"/>
          </w:tcPr>
          <w:p w14:paraId="573B90A9"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MATRÍCULA NA ZONA URBANA</w:t>
            </w:r>
          </w:p>
        </w:tc>
        <w:tc>
          <w:tcPr>
            <w:tcW w:w="425" w:type="dxa"/>
            <w:shd w:val="clear" w:color="auto" w:fill="auto"/>
            <w:textDirection w:val="btLr"/>
            <w:vAlign w:val="center"/>
          </w:tcPr>
          <w:p w14:paraId="2329980F"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PROFESSORES</w:t>
            </w:r>
          </w:p>
        </w:tc>
        <w:tc>
          <w:tcPr>
            <w:tcW w:w="425" w:type="dxa"/>
            <w:shd w:val="clear" w:color="auto" w:fill="auto"/>
            <w:textDirection w:val="btLr"/>
            <w:vAlign w:val="center"/>
          </w:tcPr>
          <w:p w14:paraId="0DBB4A2C"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MATRÍCULA NA NO CAMPO</w:t>
            </w:r>
          </w:p>
        </w:tc>
        <w:tc>
          <w:tcPr>
            <w:tcW w:w="567" w:type="dxa"/>
            <w:shd w:val="clear" w:color="auto" w:fill="auto"/>
            <w:textDirection w:val="btLr"/>
            <w:vAlign w:val="center"/>
          </w:tcPr>
          <w:p w14:paraId="651941D7"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MATRÍCULA NA ZONA URBANA</w:t>
            </w:r>
          </w:p>
        </w:tc>
        <w:tc>
          <w:tcPr>
            <w:tcW w:w="284" w:type="dxa"/>
            <w:shd w:val="clear" w:color="auto" w:fill="auto"/>
            <w:textDirection w:val="btLr"/>
            <w:vAlign w:val="center"/>
          </w:tcPr>
          <w:p w14:paraId="14FFB65E"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PROFESSORES</w:t>
            </w:r>
          </w:p>
        </w:tc>
        <w:tc>
          <w:tcPr>
            <w:tcW w:w="567" w:type="dxa"/>
            <w:shd w:val="clear" w:color="auto" w:fill="auto"/>
            <w:textDirection w:val="btLr"/>
            <w:vAlign w:val="center"/>
          </w:tcPr>
          <w:p w14:paraId="3103DEC9"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MATRÍCULAA NO CAMPO</w:t>
            </w:r>
          </w:p>
        </w:tc>
        <w:tc>
          <w:tcPr>
            <w:tcW w:w="567" w:type="dxa"/>
            <w:shd w:val="clear" w:color="auto" w:fill="auto"/>
            <w:textDirection w:val="btLr"/>
            <w:vAlign w:val="center"/>
          </w:tcPr>
          <w:p w14:paraId="7C86860E"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MATRÍCULA NA ZONA URBANA</w:t>
            </w:r>
          </w:p>
        </w:tc>
        <w:tc>
          <w:tcPr>
            <w:tcW w:w="294" w:type="dxa"/>
            <w:shd w:val="clear" w:color="auto" w:fill="auto"/>
            <w:textDirection w:val="btLr"/>
            <w:vAlign w:val="center"/>
          </w:tcPr>
          <w:p w14:paraId="4FD1BA66"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PROFESSORES</w:t>
            </w:r>
          </w:p>
        </w:tc>
        <w:tc>
          <w:tcPr>
            <w:tcW w:w="556" w:type="dxa"/>
            <w:shd w:val="clear" w:color="auto" w:fill="auto"/>
            <w:textDirection w:val="btLr"/>
            <w:vAlign w:val="center"/>
          </w:tcPr>
          <w:p w14:paraId="3BE8C9E0"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MATRÍCULA NO CAMPO</w:t>
            </w:r>
          </w:p>
        </w:tc>
        <w:tc>
          <w:tcPr>
            <w:tcW w:w="567" w:type="dxa"/>
            <w:shd w:val="clear" w:color="auto" w:fill="auto"/>
            <w:textDirection w:val="btLr"/>
            <w:vAlign w:val="center"/>
          </w:tcPr>
          <w:p w14:paraId="6C9562A6"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MATRÍCULA NA ZONA URBANA</w:t>
            </w:r>
          </w:p>
        </w:tc>
        <w:tc>
          <w:tcPr>
            <w:tcW w:w="567" w:type="dxa"/>
            <w:shd w:val="clear" w:color="auto" w:fill="auto"/>
            <w:textDirection w:val="btLr"/>
            <w:vAlign w:val="center"/>
          </w:tcPr>
          <w:p w14:paraId="39F67710"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PROFESSORES</w:t>
            </w:r>
          </w:p>
        </w:tc>
        <w:tc>
          <w:tcPr>
            <w:tcW w:w="426" w:type="dxa"/>
            <w:shd w:val="clear" w:color="auto" w:fill="auto"/>
            <w:textDirection w:val="btLr"/>
            <w:vAlign w:val="center"/>
          </w:tcPr>
          <w:p w14:paraId="3F4264EC"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MATRÍCULAA NO CAMPO</w:t>
            </w:r>
          </w:p>
        </w:tc>
        <w:tc>
          <w:tcPr>
            <w:tcW w:w="567" w:type="dxa"/>
            <w:shd w:val="clear" w:color="auto" w:fill="auto"/>
            <w:textDirection w:val="btLr"/>
            <w:vAlign w:val="center"/>
          </w:tcPr>
          <w:p w14:paraId="71268FD7" w14:textId="77777777" w:rsidR="00460534" w:rsidRPr="00E9449A" w:rsidRDefault="00460534" w:rsidP="009A3479">
            <w:pPr>
              <w:spacing w:after="0" w:line="240" w:lineRule="auto"/>
              <w:ind w:left="113" w:right="113"/>
              <w:jc w:val="center"/>
              <w:rPr>
                <w:rFonts w:ascii="Times New Roman" w:hAnsi="Times New Roman"/>
                <w:sz w:val="18"/>
                <w:szCs w:val="18"/>
              </w:rPr>
            </w:pPr>
            <w:r w:rsidRPr="00E9449A">
              <w:rPr>
                <w:rFonts w:ascii="Times New Roman" w:hAnsi="Times New Roman"/>
                <w:sz w:val="18"/>
                <w:szCs w:val="18"/>
              </w:rPr>
              <w:t>Nº DE MATRÍCULA NA ZONA URBANA</w:t>
            </w:r>
          </w:p>
        </w:tc>
      </w:tr>
      <w:tr w:rsidR="00460534" w:rsidRPr="00E9449A" w14:paraId="043EC049" w14:textId="77777777" w:rsidTr="00F61C89">
        <w:trPr>
          <w:cantSplit/>
          <w:trHeight w:val="286"/>
          <w:jc w:val="center"/>
        </w:trPr>
        <w:tc>
          <w:tcPr>
            <w:tcW w:w="810" w:type="dxa"/>
            <w:vMerge w:val="restart"/>
            <w:tcBorders>
              <w:top w:val="single" w:sz="6" w:space="0" w:color="auto"/>
            </w:tcBorders>
            <w:shd w:val="clear" w:color="auto" w:fill="auto"/>
            <w:textDirection w:val="btLr"/>
            <w:vAlign w:val="center"/>
          </w:tcPr>
          <w:p w14:paraId="317E3E23" w14:textId="77777777" w:rsidR="00460534" w:rsidRPr="00E9449A" w:rsidRDefault="00460534"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CRECHE (0 A 1 ANO)</w:t>
            </w:r>
          </w:p>
        </w:tc>
        <w:tc>
          <w:tcPr>
            <w:tcW w:w="1025" w:type="dxa"/>
            <w:tcBorders>
              <w:top w:val="single" w:sz="6" w:space="0" w:color="auto"/>
            </w:tcBorders>
            <w:shd w:val="clear" w:color="auto" w:fill="auto"/>
            <w:vAlign w:val="center"/>
          </w:tcPr>
          <w:p w14:paraId="532288F9"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Municipal</w:t>
            </w:r>
          </w:p>
        </w:tc>
        <w:tc>
          <w:tcPr>
            <w:tcW w:w="414" w:type="dxa"/>
            <w:shd w:val="clear" w:color="auto" w:fill="auto"/>
            <w:vAlign w:val="center"/>
          </w:tcPr>
          <w:p w14:paraId="6EEDA480"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2DCCBFDB"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2E90A0E"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6133783A"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0E982B4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EC207D4"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74B34E91"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1DDA08F0"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095A731"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183BF1FF" w14:textId="77777777" w:rsidR="00460534" w:rsidRPr="00E9449A" w:rsidRDefault="00460534" w:rsidP="009A3479">
            <w:pPr>
              <w:spacing w:after="0" w:line="240" w:lineRule="auto"/>
              <w:jc w:val="center"/>
              <w:rPr>
                <w:rFonts w:ascii="Times New Roman" w:hAnsi="Times New Roman"/>
                <w:sz w:val="24"/>
                <w:szCs w:val="24"/>
              </w:rPr>
            </w:pPr>
          </w:p>
        </w:tc>
        <w:tc>
          <w:tcPr>
            <w:tcW w:w="556" w:type="dxa"/>
            <w:shd w:val="clear" w:color="auto" w:fill="auto"/>
            <w:vAlign w:val="center"/>
          </w:tcPr>
          <w:p w14:paraId="4EBF8C64"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579C07B"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AD9F497"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268930C1"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820252A"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145434B3" w14:textId="77777777" w:rsidTr="00F61C89">
        <w:trPr>
          <w:cantSplit/>
          <w:trHeight w:val="178"/>
          <w:jc w:val="center"/>
        </w:trPr>
        <w:tc>
          <w:tcPr>
            <w:tcW w:w="810" w:type="dxa"/>
            <w:vMerge/>
            <w:tcBorders>
              <w:top w:val="single" w:sz="6" w:space="0" w:color="auto"/>
            </w:tcBorders>
            <w:shd w:val="clear" w:color="auto" w:fill="auto"/>
            <w:textDirection w:val="btLr"/>
            <w:vAlign w:val="center"/>
          </w:tcPr>
          <w:p w14:paraId="76636617" w14:textId="77777777" w:rsidR="00460534" w:rsidRPr="00E9449A" w:rsidRDefault="00460534" w:rsidP="009A3479">
            <w:pPr>
              <w:spacing w:after="0" w:line="240" w:lineRule="auto"/>
              <w:ind w:left="113" w:right="113"/>
              <w:jc w:val="center"/>
              <w:rPr>
                <w:rFonts w:ascii="Times New Roman" w:hAnsi="Times New Roman"/>
                <w:sz w:val="24"/>
                <w:szCs w:val="24"/>
              </w:rPr>
            </w:pPr>
          </w:p>
        </w:tc>
        <w:tc>
          <w:tcPr>
            <w:tcW w:w="1025" w:type="dxa"/>
            <w:tcBorders>
              <w:top w:val="single" w:sz="6" w:space="0" w:color="auto"/>
            </w:tcBorders>
            <w:shd w:val="clear" w:color="auto" w:fill="auto"/>
            <w:vAlign w:val="center"/>
          </w:tcPr>
          <w:p w14:paraId="5E507BB0"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Estadual</w:t>
            </w:r>
          </w:p>
        </w:tc>
        <w:tc>
          <w:tcPr>
            <w:tcW w:w="414" w:type="dxa"/>
            <w:shd w:val="clear" w:color="auto" w:fill="auto"/>
            <w:vAlign w:val="center"/>
          </w:tcPr>
          <w:p w14:paraId="50A5E82D"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07C8ED01"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238ECFF"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1CE8BDDE" w14:textId="77777777" w:rsidR="00460534" w:rsidRPr="00E9449A" w:rsidRDefault="00460534" w:rsidP="009A3479">
            <w:pPr>
              <w:spacing w:after="0" w:line="240" w:lineRule="auto"/>
              <w:rPr>
                <w:rFonts w:ascii="Times New Roman" w:hAnsi="Times New Roman"/>
                <w:sz w:val="24"/>
                <w:szCs w:val="24"/>
              </w:rPr>
            </w:pPr>
          </w:p>
        </w:tc>
        <w:tc>
          <w:tcPr>
            <w:tcW w:w="425" w:type="dxa"/>
            <w:shd w:val="clear" w:color="auto" w:fill="auto"/>
            <w:vAlign w:val="center"/>
          </w:tcPr>
          <w:p w14:paraId="27C8AF3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8F681FB"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03E57273" w14:textId="77777777" w:rsidR="00460534" w:rsidRPr="00E9449A" w:rsidRDefault="00460534" w:rsidP="009A3479">
            <w:pPr>
              <w:spacing w:after="0" w:line="240" w:lineRule="auto"/>
              <w:rPr>
                <w:rFonts w:ascii="Times New Roman" w:hAnsi="Times New Roman"/>
                <w:sz w:val="24"/>
                <w:szCs w:val="24"/>
              </w:rPr>
            </w:pPr>
          </w:p>
        </w:tc>
        <w:tc>
          <w:tcPr>
            <w:tcW w:w="567" w:type="dxa"/>
            <w:shd w:val="clear" w:color="auto" w:fill="auto"/>
            <w:vAlign w:val="center"/>
          </w:tcPr>
          <w:p w14:paraId="14644759"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6611E331"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5745C20A" w14:textId="77777777" w:rsidR="00460534" w:rsidRPr="00E9449A" w:rsidRDefault="00460534" w:rsidP="009A3479">
            <w:pPr>
              <w:spacing w:after="0" w:line="240" w:lineRule="auto"/>
              <w:rPr>
                <w:rFonts w:ascii="Times New Roman" w:hAnsi="Times New Roman"/>
                <w:sz w:val="24"/>
                <w:szCs w:val="24"/>
              </w:rPr>
            </w:pPr>
          </w:p>
        </w:tc>
        <w:tc>
          <w:tcPr>
            <w:tcW w:w="556" w:type="dxa"/>
            <w:shd w:val="clear" w:color="auto" w:fill="auto"/>
            <w:vAlign w:val="center"/>
          </w:tcPr>
          <w:p w14:paraId="2A31E169"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6A14293"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383DB8C" w14:textId="77777777" w:rsidR="00460534" w:rsidRPr="00E9449A" w:rsidRDefault="00460534" w:rsidP="009A3479">
            <w:pPr>
              <w:spacing w:after="0" w:line="240" w:lineRule="auto"/>
              <w:rPr>
                <w:rFonts w:ascii="Times New Roman" w:hAnsi="Times New Roman"/>
                <w:sz w:val="24"/>
                <w:szCs w:val="24"/>
              </w:rPr>
            </w:pPr>
          </w:p>
        </w:tc>
        <w:tc>
          <w:tcPr>
            <w:tcW w:w="426" w:type="dxa"/>
            <w:shd w:val="clear" w:color="auto" w:fill="auto"/>
            <w:vAlign w:val="center"/>
          </w:tcPr>
          <w:p w14:paraId="748A2AA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3941E1D"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3853CA47" w14:textId="77777777" w:rsidTr="00F61C89">
        <w:trPr>
          <w:cantSplit/>
          <w:trHeight w:val="551"/>
          <w:jc w:val="center"/>
        </w:trPr>
        <w:tc>
          <w:tcPr>
            <w:tcW w:w="810" w:type="dxa"/>
            <w:vMerge/>
            <w:shd w:val="clear" w:color="auto" w:fill="auto"/>
            <w:textDirection w:val="btLr"/>
            <w:vAlign w:val="center"/>
          </w:tcPr>
          <w:p w14:paraId="7D767BBC" w14:textId="77777777" w:rsidR="00460534" w:rsidRPr="00E9449A" w:rsidRDefault="00460534" w:rsidP="009A3479">
            <w:pPr>
              <w:spacing w:after="0" w:line="240" w:lineRule="auto"/>
              <w:ind w:left="113" w:right="113"/>
              <w:jc w:val="center"/>
              <w:rPr>
                <w:rFonts w:ascii="Times New Roman" w:hAnsi="Times New Roman"/>
                <w:sz w:val="24"/>
                <w:szCs w:val="24"/>
              </w:rPr>
            </w:pPr>
          </w:p>
        </w:tc>
        <w:tc>
          <w:tcPr>
            <w:tcW w:w="1025" w:type="dxa"/>
            <w:shd w:val="clear" w:color="auto" w:fill="auto"/>
            <w:vAlign w:val="center"/>
          </w:tcPr>
          <w:p w14:paraId="4575CACA"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Privada/Filantrópica</w:t>
            </w:r>
          </w:p>
        </w:tc>
        <w:tc>
          <w:tcPr>
            <w:tcW w:w="414" w:type="dxa"/>
            <w:shd w:val="clear" w:color="auto" w:fill="auto"/>
            <w:vAlign w:val="center"/>
          </w:tcPr>
          <w:p w14:paraId="52F18C03"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179526C2"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FFCA7E2"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2AC166EA"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5895E25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91A154E"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48B00D0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4F1A303"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65076428"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679A49F7" w14:textId="77777777" w:rsidR="00460534" w:rsidRPr="00E9449A" w:rsidRDefault="00460534" w:rsidP="009A3479">
            <w:pPr>
              <w:spacing w:after="0" w:line="240" w:lineRule="auto"/>
              <w:jc w:val="center"/>
              <w:rPr>
                <w:rFonts w:ascii="Times New Roman" w:hAnsi="Times New Roman"/>
                <w:sz w:val="24"/>
                <w:szCs w:val="24"/>
              </w:rPr>
            </w:pPr>
          </w:p>
        </w:tc>
        <w:tc>
          <w:tcPr>
            <w:tcW w:w="556" w:type="dxa"/>
            <w:shd w:val="clear" w:color="auto" w:fill="auto"/>
            <w:vAlign w:val="center"/>
          </w:tcPr>
          <w:p w14:paraId="2514771A"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1D29E947"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6BE7118C"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1A991003"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D080925"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7B481C90" w14:textId="77777777" w:rsidTr="00F61C89">
        <w:trPr>
          <w:cantSplit/>
          <w:trHeight w:val="137"/>
          <w:jc w:val="center"/>
        </w:trPr>
        <w:tc>
          <w:tcPr>
            <w:tcW w:w="810" w:type="dxa"/>
            <w:shd w:val="clear" w:color="auto" w:fill="auto"/>
            <w:textDirection w:val="btLr"/>
            <w:vAlign w:val="center"/>
          </w:tcPr>
          <w:p w14:paraId="0183C6C3" w14:textId="77777777" w:rsidR="00460534" w:rsidRPr="00E9449A" w:rsidRDefault="00460534" w:rsidP="009A3479">
            <w:pPr>
              <w:spacing w:after="0" w:line="240" w:lineRule="auto"/>
              <w:ind w:left="113" w:right="113"/>
              <w:jc w:val="center"/>
              <w:rPr>
                <w:rFonts w:ascii="Times New Roman" w:hAnsi="Times New Roman"/>
                <w:sz w:val="24"/>
                <w:szCs w:val="24"/>
              </w:rPr>
            </w:pPr>
          </w:p>
        </w:tc>
        <w:tc>
          <w:tcPr>
            <w:tcW w:w="1025" w:type="dxa"/>
            <w:shd w:val="clear" w:color="auto" w:fill="auto"/>
            <w:vAlign w:val="center"/>
          </w:tcPr>
          <w:p w14:paraId="376CC676"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Total:</w:t>
            </w:r>
          </w:p>
        </w:tc>
        <w:tc>
          <w:tcPr>
            <w:tcW w:w="414" w:type="dxa"/>
            <w:shd w:val="clear" w:color="auto" w:fill="auto"/>
            <w:vAlign w:val="center"/>
          </w:tcPr>
          <w:p w14:paraId="6306695E"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080531EA"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A588DA9"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423F7A51"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18443AD0"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C90F8AF"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30A1111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E1A6093"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4F7B57A"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6DF9ED7F" w14:textId="77777777" w:rsidR="00460534" w:rsidRPr="00E9449A" w:rsidRDefault="00460534" w:rsidP="009A3479">
            <w:pPr>
              <w:spacing w:after="0" w:line="240" w:lineRule="auto"/>
              <w:jc w:val="center"/>
              <w:rPr>
                <w:rFonts w:ascii="Times New Roman" w:hAnsi="Times New Roman"/>
                <w:sz w:val="24"/>
                <w:szCs w:val="24"/>
              </w:rPr>
            </w:pPr>
          </w:p>
        </w:tc>
        <w:tc>
          <w:tcPr>
            <w:tcW w:w="556" w:type="dxa"/>
            <w:shd w:val="clear" w:color="auto" w:fill="auto"/>
            <w:vAlign w:val="center"/>
          </w:tcPr>
          <w:p w14:paraId="28191BB9"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664941FA"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374EF62"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58105B17"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6836F0E"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2392D693" w14:textId="77777777" w:rsidTr="00F61C89">
        <w:trPr>
          <w:cantSplit/>
          <w:trHeight w:val="225"/>
          <w:jc w:val="center"/>
        </w:trPr>
        <w:tc>
          <w:tcPr>
            <w:tcW w:w="810" w:type="dxa"/>
            <w:vMerge w:val="restart"/>
            <w:shd w:val="clear" w:color="auto" w:fill="auto"/>
            <w:textDirection w:val="btLr"/>
            <w:vAlign w:val="center"/>
          </w:tcPr>
          <w:p w14:paraId="187CAE29" w14:textId="77777777" w:rsidR="00460534" w:rsidRPr="00E9449A" w:rsidRDefault="00460534"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 xml:space="preserve">CRECHE </w:t>
            </w:r>
          </w:p>
          <w:p w14:paraId="02321977" w14:textId="77777777" w:rsidR="00460534" w:rsidRPr="00E9449A" w:rsidRDefault="00460534"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(2 ANOS)</w:t>
            </w:r>
          </w:p>
        </w:tc>
        <w:tc>
          <w:tcPr>
            <w:tcW w:w="1025" w:type="dxa"/>
            <w:shd w:val="clear" w:color="auto" w:fill="auto"/>
            <w:vAlign w:val="center"/>
          </w:tcPr>
          <w:p w14:paraId="5707910B"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Municipal</w:t>
            </w:r>
          </w:p>
        </w:tc>
        <w:tc>
          <w:tcPr>
            <w:tcW w:w="414" w:type="dxa"/>
            <w:shd w:val="clear" w:color="auto" w:fill="auto"/>
            <w:vAlign w:val="center"/>
          </w:tcPr>
          <w:p w14:paraId="58543048" w14:textId="77777777" w:rsidR="00460534" w:rsidRPr="00E9449A" w:rsidRDefault="00460534" w:rsidP="009A3479">
            <w:pPr>
              <w:spacing w:after="0" w:line="240" w:lineRule="auto"/>
              <w:rPr>
                <w:rFonts w:ascii="Times New Roman" w:hAnsi="Times New Roman"/>
                <w:sz w:val="24"/>
                <w:szCs w:val="24"/>
              </w:rPr>
            </w:pPr>
          </w:p>
        </w:tc>
        <w:tc>
          <w:tcPr>
            <w:tcW w:w="425" w:type="dxa"/>
            <w:shd w:val="clear" w:color="auto" w:fill="auto"/>
            <w:vAlign w:val="center"/>
          </w:tcPr>
          <w:p w14:paraId="30CD3078"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AC93E2A"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2562B18B"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5641E4A1"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8ECEB1A"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74040C8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A6166D7"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65B3312D"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26727AD8" w14:textId="77777777" w:rsidR="00460534" w:rsidRPr="00E9449A" w:rsidRDefault="00460534" w:rsidP="009A3479">
            <w:pPr>
              <w:spacing w:after="0" w:line="240" w:lineRule="auto"/>
              <w:jc w:val="center"/>
              <w:rPr>
                <w:rFonts w:ascii="Times New Roman" w:hAnsi="Times New Roman"/>
                <w:sz w:val="24"/>
                <w:szCs w:val="24"/>
              </w:rPr>
            </w:pPr>
          </w:p>
        </w:tc>
        <w:tc>
          <w:tcPr>
            <w:tcW w:w="556" w:type="dxa"/>
            <w:shd w:val="clear" w:color="auto" w:fill="auto"/>
            <w:vAlign w:val="center"/>
          </w:tcPr>
          <w:p w14:paraId="10DF6EB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66A7F9F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52D4023"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426" w:type="dxa"/>
            <w:shd w:val="clear" w:color="auto" w:fill="auto"/>
            <w:vAlign w:val="center"/>
          </w:tcPr>
          <w:p w14:paraId="44025C8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9A46A68"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18</w:t>
            </w:r>
          </w:p>
        </w:tc>
      </w:tr>
      <w:tr w:rsidR="00460534" w:rsidRPr="00E9449A" w14:paraId="5F4DBADA" w14:textId="77777777" w:rsidTr="00F61C89">
        <w:trPr>
          <w:cantSplit/>
          <w:trHeight w:val="131"/>
          <w:jc w:val="center"/>
        </w:trPr>
        <w:tc>
          <w:tcPr>
            <w:tcW w:w="810" w:type="dxa"/>
            <w:vMerge/>
            <w:shd w:val="clear" w:color="auto" w:fill="auto"/>
            <w:textDirection w:val="btLr"/>
            <w:vAlign w:val="center"/>
          </w:tcPr>
          <w:p w14:paraId="533E811F" w14:textId="77777777" w:rsidR="00460534" w:rsidRPr="00E9449A" w:rsidRDefault="00460534" w:rsidP="009A3479">
            <w:pPr>
              <w:spacing w:after="0" w:line="240" w:lineRule="auto"/>
              <w:ind w:left="113" w:right="113"/>
              <w:jc w:val="center"/>
              <w:rPr>
                <w:rFonts w:ascii="Times New Roman" w:hAnsi="Times New Roman"/>
                <w:sz w:val="24"/>
                <w:szCs w:val="24"/>
              </w:rPr>
            </w:pPr>
          </w:p>
        </w:tc>
        <w:tc>
          <w:tcPr>
            <w:tcW w:w="1025" w:type="dxa"/>
            <w:shd w:val="clear" w:color="auto" w:fill="auto"/>
            <w:vAlign w:val="center"/>
          </w:tcPr>
          <w:p w14:paraId="1FEC5330"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Estadual</w:t>
            </w:r>
          </w:p>
        </w:tc>
        <w:tc>
          <w:tcPr>
            <w:tcW w:w="414" w:type="dxa"/>
            <w:shd w:val="clear" w:color="auto" w:fill="auto"/>
            <w:vAlign w:val="center"/>
          </w:tcPr>
          <w:p w14:paraId="48401282"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5D12D64C"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6B40FFB"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34D5D904" w14:textId="77777777" w:rsidR="00460534" w:rsidRPr="00E9449A" w:rsidRDefault="00460534" w:rsidP="009A3479">
            <w:pPr>
              <w:spacing w:after="0" w:line="240" w:lineRule="auto"/>
              <w:rPr>
                <w:rFonts w:ascii="Times New Roman" w:hAnsi="Times New Roman"/>
                <w:sz w:val="24"/>
                <w:szCs w:val="24"/>
              </w:rPr>
            </w:pPr>
          </w:p>
        </w:tc>
        <w:tc>
          <w:tcPr>
            <w:tcW w:w="425" w:type="dxa"/>
            <w:shd w:val="clear" w:color="auto" w:fill="auto"/>
            <w:vAlign w:val="center"/>
          </w:tcPr>
          <w:p w14:paraId="0AF3373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F99D468"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3B765FB1" w14:textId="77777777" w:rsidR="00460534" w:rsidRPr="00E9449A" w:rsidRDefault="00460534" w:rsidP="009A3479">
            <w:pPr>
              <w:spacing w:after="0" w:line="240" w:lineRule="auto"/>
              <w:rPr>
                <w:rFonts w:ascii="Times New Roman" w:hAnsi="Times New Roman"/>
                <w:sz w:val="24"/>
                <w:szCs w:val="24"/>
              </w:rPr>
            </w:pPr>
          </w:p>
        </w:tc>
        <w:tc>
          <w:tcPr>
            <w:tcW w:w="567" w:type="dxa"/>
            <w:shd w:val="clear" w:color="auto" w:fill="auto"/>
            <w:vAlign w:val="center"/>
          </w:tcPr>
          <w:p w14:paraId="4741CED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2A8B0CC" w14:textId="77777777" w:rsidR="00460534" w:rsidRPr="00E9449A" w:rsidRDefault="00460534" w:rsidP="009A3479">
            <w:pPr>
              <w:spacing w:after="0" w:line="240" w:lineRule="auto"/>
              <w:rPr>
                <w:rFonts w:ascii="Times New Roman" w:hAnsi="Times New Roman"/>
                <w:sz w:val="24"/>
                <w:szCs w:val="24"/>
              </w:rPr>
            </w:pPr>
          </w:p>
        </w:tc>
        <w:tc>
          <w:tcPr>
            <w:tcW w:w="294" w:type="dxa"/>
            <w:shd w:val="clear" w:color="auto" w:fill="auto"/>
            <w:vAlign w:val="center"/>
          </w:tcPr>
          <w:p w14:paraId="5C935FC5" w14:textId="77777777" w:rsidR="00460534" w:rsidRPr="00E9449A" w:rsidRDefault="00460534" w:rsidP="009A3479">
            <w:pPr>
              <w:spacing w:after="0" w:line="240" w:lineRule="auto"/>
              <w:jc w:val="center"/>
              <w:rPr>
                <w:rFonts w:ascii="Times New Roman" w:hAnsi="Times New Roman"/>
                <w:sz w:val="24"/>
                <w:szCs w:val="24"/>
              </w:rPr>
            </w:pPr>
          </w:p>
        </w:tc>
        <w:tc>
          <w:tcPr>
            <w:tcW w:w="556" w:type="dxa"/>
            <w:shd w:val="clear" w:color="auto" w:fill="auto"/>
            <w:vAlign w:val="center"/>
          </w:tcPr>
          <w:p w14:paraId="1CCDE45B"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1BE3E18"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1A60D9B1"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108C0CE8"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67D7DD32"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5167DC9D" w14:textId="77777777" w:rsidTr="00F61C89">
        <w:trPr>
          <w:cantSplit/>
          <w:trHeight w:val="512"/>
          <w:jc w:val="center"/>
        </w:trPr>
        <w:tc>
          <w:tcPr>
            <w:tcW w:w="810" w:type="dxa"/>
            <w:vMerge/>
            <w:shd w:val="clear" w:color="auto" w:fill="auto"/>
            <w:textDirection w:val="btLr"/>
            <w:vAlign w:val="center"/>
          </w:tcPr>
          <w:p w14:paraId="4406286B" w14:textId="77777777" w:rsidR="00460534" w:rsidRPr="00E9449A" w:rsidRDefault="00460534" w:rsidP="009A3479">
            <w:pPr>
              <w:spacing w:after="0" w:line="240" w:lineRule="auto"/>
              <w:ind w:left="113" w:right="113"/>
              <w:jc w:val="center"/>
              <w:rPr>
                <w:rFonts w:ascii="Times New Roman" w:hAnsi="Times New Roman"/>
                <w:sz w:val="24"/>
                <w:szCs w:val="24"/>
              </w:rPr>
            </w:pPr>
          </w:p>
        </w:tc>
        <w:tc>
          <w:tcPr>
            <w:tcW w:w="1025" w:type="dxa"/>
            <w:shd w:val="clear" w:color="auto" w:fill="auto"/>
            <w:vAlign w:val="center"/>
          </w:tcPr>
          <w:p w14:paraId="3B4967F0"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Privada/Filantrópica</w:t>
            </w:r>
          </w:p>
        </w:tc>
        <w:tc>
          <w:tcPr>
            <w:tcW w:w="414" w:type="dxa"/>
            <w:shd w:val="clear" w:color="auto" w:fill="auto"/>
            <w:vAlign w:val="center"/>
          </w:tcPr>
          <w:p w14:paraId="0A253E94"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51DE65D1"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BF4E9A7"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5DB486A1"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719DBBF5"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B408E4E"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06A01A2F"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7193A5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DE0F1F4"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29AEF442" w14:textId="77777777" w:rsidR="00460534" w:rsidRPr="00E9449A" w:rsidRDefault="00460534" w:rsidP="009A3479">
            <w:pPr>
              <w:spacing w:after="0" w:line="240" w:lineRule="auto"/>
              <w:rPr>
                <w:rFonts w:ascii="Times New Roman" w:hAnsi="Times New Roman"/>
                <w:sz w:val="24"/>
                <w:szCs w:val="24"/>
              </w:rPr>
            </w:pPr>
          </w:p>
        </w:tc>
        <w:tc>
          <w:tcPr>
            <w:tcW w:w="556" w:type="dxa"/>
            <w:shd w:val="clear" w:color="auto" w:fill="auto"/>
            <w:vAlign w:val="center"/>
          </w:tcPr>
          <w:p w14:paraId="37DD60EB"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2DBE22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87FB04A"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259AAA40"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98228E6"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29500C4C" w14:textId="77777777" w:rsidTr="00F61C89">
        <w:trPr>
          <w:cantSplit/>
          <w:trHeight w:val="239"/>
          <w:jc w:val="center"/>
        </w:trPr>
        <w:tc>
          <w:tcPr>
            <w:tcW w:w="810" w:type="dxa"/>
            <w:shd w:val="clear" w:color="auto" w:fill="auto"/>
            <w:textDirection w:val="btLr"/>
            <w:vAlign w:val="center"/>
          </w:tcPr>
          <w:p w14:paraId="188763CE" w14:textId="77777777" w:rsidR="00460534" w:rsidRPr="00E9449A" w:rsidRDefault="00460534" w:rsidP="009A3479">
            <w:pPr>
              <w:spacing w:after="0" w:line="240" w:lineRule="auto"/>
              <w:ind w:left="113" w:right="113"/>
              <w:jc w:val="center"/>
              <w:rPr>
                <w:rFonts w:ascii="Times New Roman" w:hAnsi="Times New Roman"/>
                <w:sz w:val="24"/>
                <w:szCs w:val="24"/>
              </w:rPr>
            </w:pPr>
          </w:p>
        </w:tc>
        <w:tc>
          <w:tcPr>
            <w:tcW w:w="1025" w:type="dxa"/>
            <w:shd w:val="clear" w:color="auto" w:fill="auto"/>
            <w:vAlign w:val="center"/>
          </w:tcPr>
          <w:p w14:paraId="1D0C977A"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Total:</w:t>
            </w:r>
          </w:p>
        </w:tc>
        <w:tc>
          <w:tcPr>
            <w:tcW w:w="414" w:type="dxa"/>
            <w:shd w:val="clear" w:color="auto" w:fill="auto"/>
            <w:vAlign w:val="center"/>
          </w:tcPr>
          <w:p w14:paraId="071BDB4C"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52B89A05"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EF9A07D"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198E99C1"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0EAD3963"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67F4E41"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7CE9CB6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02E4787"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A7AD696"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558742CF" w14:textId="77777777" w:rsidR="00460534" w:rsidRPr="00E9449A" w:rsidRDefault="00460534" w:rsidP="009A3479">
            <w:pPr>
              <w:spacing w:after="0" w:line="240" w:lineRule="auto"/>
              <w:jc w:val="center"/>
              <w:rPr>
                <w:rFonts w:ascii="Times New Roman" w:hAnsi="Times New Roman"/>
                <w:sz w:val="24"/>
                <w:szCs w:val="24"/>
              </w:rPr>
            </w:pPr>
          </w:p>
        </w:tc>
        <w:tc>
          <w:tcPr>
            <w:tcW w:w="556" w:type="dxa"/>
            <w:shd w:val="clear" w:color="auto" w:fill="auto"/>
            <w:vAlign w:val="center"/>
          </w:tcPr>
          <w:p w14:paraId="411AE507"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FD1119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29D863B"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01</w:t>
            </w:r>
          </w:p>
        </w:tc>
        <w:tc>
          <w:tcPr>
            <w:tcW w:w="426" w:type="dxa"/>
            <w:shd w:val="clear" w:color="auto" w:fill="auto"/>
            <w:vAlign w:val="center"/>
          </w:tcPr>
          <w:p w14:paraId="0033693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F5920E7"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18</w:t>
            </w:r>
          </w:p>
        </w:tc>
      </w:tr>
      <w:tr w:rsidR="00460534" w:rsidRPr="00E9449A" w14:paraId="4C6CB2FF" w14:textId="77777777" w:rsidTr="00F61C89">
        <w:trPr>
          <w:cantSplit/>
          <w:trHeight w:val="271"/>
          <w:jc w:val="center"/>
        </w:trPr>
        <w:tc>
          <w:tcPr>
            <w:tcW w:w="810" w:type="dxa"/>
            <w:vMerge w:val="restart"/>
            <w:shd w:val="clear" w:color="auto" w:fill="auto"/>
            <w:textDirection w:val="btLr"/>
            <w:vAlign w:val="center"/>
          </w:tcPr>
          <w:p w14:paraId="7EF48151" w14:textId="77777777" w:rsidR="00460534" w:rsidRPr="00E9449A" w:rsidRDefault="00460534"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CRECHE               (3 ANOS)</w:t>
            </w:r>
          </w:p>
        </w:tc>
        <w:tc>
          <w:tcPr>
            <w:tcW w:w="1025" w:type="dxa"/>
            <w:shd w:val="clear" w:color="auto" w:fill="auto"/>
            <w:vAlign w:val="center"/>
          </w:tcPr>
          <w:p w14:paraId="05120C19"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Municipal</w:t>
            </w:r>
          </w:p>
        </w:tc>
        <w:tc>
          <w:tcPr>
            <w:tcW w:w="414" w:type="dxa"/>
            <w:shd w:val="clear" w:color="auto" w:fill="auto"/>
            <w:vAlign w:val="center"/>
          </w:tcPr>
          <w:p w14:paraId="2066BE60" w14:textId="77777777" w:rsidR="00460534" w:rsidRPr="00E9449A" w:rsidRDefault="00460534" w:rsidP="009A3479">
            <w:pPr>
              <w:spacing w:after="0" w:line="240" w:lineRule="auto"/>
              <w:rPr>
                <w:rFonts w:ascii="Times New Roman" w:hAnsi="Times New Roman"/>
                <w:sz w:val="24"/>
                <w:szCs w:val="24"/>
              </w:rPr>
            </w:pPr>
          </w:p>
        </w:tc>
        <w:tc>
          <w:tcPr>
            <w:tcW w:w="425" w:type="dxa"/>
            <w:shd w:val="clear" w:color="auto" w:fill="auto"/>
            <w:vAlign w:val="center"/>
          </w:tcPr>
          <w:p w14:paraId="20A2318F"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953F5C6"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75085098"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5B08C2B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A23BFAC"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487D22B8"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3A9C2CA"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2A27FF9"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4F143CF6"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w:t>
            </w:r>
          </w:p>
        </w:tc>
        <w:tc>
          <w:tcPr>
            <w:tcW w:w="556" w:type="dxa"/>
            <w:shd w:val="clear" w:color="auto" w:fill="auto"/>
            <w:vAlign w:val="center"/>
          </w:tcPr>
          <w:p w14:paraId="56738A79"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9942D62"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26</w:t>
            </w:r>
          </w:p>
        </w:tc>
        <w:tc>
          <w:tcPr>
            <w:tcW w:w="567" w:type="dxa"/>
            <w:shd w:val="clear" w:color="auto" w:fill="auto"/>
            <w:vAlign w:val="center"/>
          </w:tcPr>
          <w:p w14:paraId="349DD1E2"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02</w:t>
            </w:r>
          </w:p>
        </w:tc>
        <w:tc>
          <w:tcPr>
            <w:tcW w:w="426" w:type="dxa"/>
            <w:shd w:val="clear" w:color="auto" w:fill="auto"/>
            <w:vAlign w:val="center"/>
          </w:tcPr>
          <w:p w14:paraId="2589974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A7E5AC3"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29</w:t>
            </w:r>
          </w:p>
        </w:tc>
      </w:tr>
      <w:tr w:rsidR="00460534" w:rsidRPr="00E9449A" w14:paraId="13EA4343" w14:textId="77777777" w:rsidTr="00F61C89">
        <w:trPr>
          <w:cantSplit/>
          <w:trHeight w:val="261"/>
          <w:jc w:val="center"/>
        </w:trPr>
        <w:tc>
          <w:tcPr>
            <w:tcW w:w="810" w:type="dxa"/>
            <w:vMerge/>
            <w:shd w:val="clear" w:color="auto" w:fill="auto"/>
            <w:textDirection w:val="btLr"/>
            <w:vAlign w:val="center"/>
          </w:tcPr>
          <w:p w14:paraId="011BB768" w14:textId="77777777" w:rsidR="00460534" w:rsidRPr="00E9449A" w:rsidRDefault="00460534" w:rsidP="009A3479">
            <w:pPr>
              <w:spacing w:after="0" w:line="240" w:lineRule="auto"/>
              <w:ind w:left="113" w:right="113"/>
              <w:jc w:val="center"/>
              <w:rPr>
                <w:rFonts w:ascii="Times New Roman" w:hAnsi="Times New Roman"/>
                <w:sz w:val="24"/>
                <w:szCs w:val="24"/>
              </w:rPr>
            </w:pPr>
          </w:p>
        </w:tc>
        <w:tc>
          <w:tcPr>
            <w:tcW w:w="1025" w:type="dxa"/>
            <w:shd w:val="clear" w:color="auto" w:fill="auto"/>
            <w:vAlign w:val="center"/>
          </w:tcPr>
          <w:p w14:paraId="1F57D14C"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Estadual</w:t>
            </w:r>
          </w:p>
        </w:tc>
        <w:tc>
          <w:tcPr>
            <w:tcW w:w="414" w:type="dxa"/>
            <w:shd w:val="clear" w:color="auto" w:fill="auto"/>
            <w:vAlign w:val="center"/>
          </w:tcPr>
          <w:p w14:paraId="07051327"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68BC632B"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1E356052"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00BCF6F8" w14:textId="77777777" w:rsidR="00460534" w:rsidRPr="00E9449A" w:rsidRDefault="00460534" w:rsidP="009A3479">
            <w:pPr>
              <w:spacing w:after="0" w:line="240" w:lineRule="auto"/>
              <w:rPr>
                <w:rFonts w:ascii="Times New Roman" w:hAnsi="Times New Roman"/>
                <w:sz w:val="24"/>
                <w:szCs w:val="24"/>
              </w:rPr>
            </w:pPr>
          </w:p>
        </w:tc>
        <w:tc>
          <w:tcPr>
            <w:tcW w:w="425" w:type="dxa"/>
            <w:shd w:val="clear" w:color="auto" w:fill="auto"/>
            <w:vAlign w:val="center"/>
          </w:tcPr>
          <w:p w14:paraId="6C5B3F04"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38D5BC4"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61062F04" w14:textId="77777777" w:rsidR="00460534" w:rsidRPr="00E9449A" w:rsidRDefault="00460534" w:rsidP="009A3479">
            <w:pPr>
              <w:spacing w:after="0" w:line="240" w:lineRule="auto"/>
              <w:rPr>
                <w:rFonts w:ascii="Times New Roman" w:hAnsi="Times New Roman"/>
                <w:sz w:val="24"/>
                <w:szCs w:val="24"/>
              </w:rPr>
            </w:pPr>
          </w:p>
        </w:tc>
        <w:tc>
          <w:tcPr>
            <w:tcW w:w="567" w:type="dxa"/>
            <w:shd w:val="clear" w:color="auto" w:fill="auto"/>
            <w:vAlign w:val="center"/>
          </w:tcPr>
          <w:p w14:paraId="45468AD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E4A1508" w14:textId="77777777" w:rsidR="00460534" w:rsidRPr="00E9449A" w:rsidRDefault="00460534" w:rsidP="009A3479">
            <w:pPr>
              <w:spacing w:after="0" w:line="240" w:lineRule="auto"/>
              <w:rPr>
                <w:rFonts w:ascii="Times New Roman" w:hAnsi="Times New Roman"/>
                <w:sz w:val="24"/>
                <w:szCs w:val="24"/>
              </w:rPr>
            </w:pPr>
          </w:p>
        </w:tc>
        <w:tc>
          <w:tcPr>
            <w:tcW w:w="294" w:type="dxa"/>
            <w:shd w:val="clear" w:color="auto" w:fill="auto"/>
            <w:vAlign w:val="center"/>
          </w:tcPr>
          <w:p w14:paraId="3B159817" w14:textId="77777777" w:rsidR="00460534" w:rsidRPr="00E9449A" w:rsidRDefault="00460534" w:rsidP="009A3479">
            <w:pPr>
              <w:spacing w:after="0" w:line="240" w:lineRule="auto"/>
              <w:rPr>
                <w:rFonts w:ascii="Times New Roman" w:hAnsi="Times New Roman"/>
                <w:sz w:val="24"/>
                <w:szCs w:val="24"/>
              </w:rPr>
            </w:pPr>
          </w:p>
        </w:tc>
        <w:tc>
          <w:tcPr>
            <w:tcW w:w="556" w:type="dxa"/>
            <w:shd w:val="clear" w:color="auto" w:fill="auto"/>
            <w:vAlign w:val="center"/>
          </w:tcPr>
          <w:p w14:paraId="46788F6F"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1A237071"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C9D4DBB"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19BBDEFF"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7668ADE"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2061F5BD" w14:textId="77777777" w:rsidTr="00F61C89">
        <w:trPr>
          <w:cantSplit/>
          <w:trHeight w:val="557"/>
          <w:jc w:val="center"/>
        </w:trPr>
        <w:tc>
          <w:tcPr>
            <w:tcW w:w="810" w:type="dxa"/>
            <w:vMerge/>
            <w:shd w:val="clear" w:color="auto" w:fill="auto"/>
            <w:textDirection w:val="btLr"/>
            <w:vAlign w:val="center"/>
          </w:tcPr>
          <w:p w14:paraId="1D23284D" w14:textId="77777777" w:rsidR="00460534" w:rsidRPr="00E9449A" w:rsidRDefault="00460534" w:rsidP="009A3479">
            <w:pPr>
              <w:spacing w:after="0" w:line="240" w:lineRule="auto"/>
              <w:ind w:left="113" w:right="113"/>
              <w:jc w:val="center"/>
              <w:rPr>
                <w:rFonts w:ascii="Times New Roman" w:hAnsi="Times New Roman"/>
                <w:sz w:val="24"/>
                <w:szCs w:val="24"/>
              </w:rPr>
            </w:pPr>
          </w:p>
        </w:tc>
        <w:tc>
          <w:tcPr>
            <w:tcW w:w="1025" w:type="dxa"/>
            <w:shd w:val="clear" w:color="auto" w:fill="auto"/>
            <w:vAlign w:val="center"/>
          </w:tcPr>
          <w:p w14:paraId="68CDC5F9"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Privada/Filantrópica</w:t>
            </w:r>
          </w:p>
        </w:tc>
        <w:tc>
          <w:tcPr>
            <w:tcW w:w="414" w:type="dxa"/>
            <w:shd w:val="clear" w:color="auto" w:fill="auto"/>
            <w:vAlign w:val="center"/>
          </w:tcPr>
          <w:p w14:paraId="3930BD8B"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1DE46067"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D532044"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5909AA2B"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62D208D0"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EA9018F"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24AD974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292425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0079D28"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2F24DF0D" w14:textId="77777777" w:rsidR="00460534" w:rsidRPr="00E9449A" w:rsidRDefault="00460534" w:rsidP="009A3479">
            <w:pPr>
              <w:spacing w:after="0" w:line="240" w:lineRule="auto"/>
              <w:jc w:val="center"/>
              <w:rPr>
                <w:rFonts w:ascii="Times New Roman" w:hAnsi="Times New Roman"/>
                <w:sz w:val="24"/>
                <w:szCs w:val="24"/>
              </w:rPr>
            </w:pPr>
          </w:p>
        </w:tc>
        <w:tc>
          <w:tcPr>
            <w:tcW w:w="556" w:type="dxa"/>
            <w:shd w:val="clear" w:color="auto" w:fill="auto"/>
            <w:vAlign w:val="center"/>
          </w:tcPr>
          <w:p w14:paraId="348DAF32"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A86D0DB"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6107242B"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6A0371D1"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13243DB"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5E36DFB3" w14:textId="77777777" w:rsidTr="00F61C89">
        <w:trPr>
          <w:cantSplit/>
          <w:trHeight w:val="273"/>
          <w:jc w:val="center"/>
        </w:trPr>
        <w:tc>
          <w:tcPr>
            <w:tcW w:w="810" w:type="dxa"/>
            <w:shd w:val="clear" w:color="auto" w:fill="auto"/>
            <w:textDirection w:val="btLr"/>
            <w:vAlign w:val="center"/>
          </w:tcPr>
          <w:p w14:paraId="691D0A95" w14:textId="77777777" w:rsidR="00460534" w:rsidRPr="00E9449A" w:rsidRDefault="00460534" w:rsidP="009A3479">
            <w:pPr>
              <w:spacing w:after="0" w:line="240" w:lineRule="auto"/>
              <w:ind w:left="113" w:right="113"/>
              <w:jc w:val="center"/>
              <w:rPr>
                <w:rFonts w:ascii="Times New Roman" w:hAnsi="Times New Roman"/>
                <w:sz w:val="24"/>
                <w:szCs w:val="24"/>
              </w:rPr>
            </w:pPr>
          </w:p>
        </w:tc>
        <w:tc>
          <w:tcPr>
            <w:tcW w:w="1025" w:type="dxa"/>
            <w:shd w:val="clear" w:color="auto" w:fill="auto"/>
            <w:vAlign w:val="center"/>
          </w:tcPr>
          <w:p w14:paraId="1A2BD571"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Total:</w:t>
            </w:r>
          </w:p>
        </w:tc>
        <w:tc>
          <w:tcPr>
            <w:tcW w:w="414" w:type="dxa"/>
            <w:shd w:val="clear" w:color="auto" w:fill="auto"/>
            <w:vAlign w:val="center"/>
          </w:tcPr>
          <w:p w14:paraId="1EA80554"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2EE1209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DACEA40"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3DA34A1B"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3C5EB1C5"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17D6A2BE"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202E1423"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2C756A3"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4536F79"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1FE86102"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w:t>
            </w:r>
          </w:p>
        </w:tc>
        <w:tc>
          <w:tcPr>
            <w:tcW w:w="556" w:type="dxa"/>
            <w:shd w:val="clear" w:color="auto" w:fill="auto"/>
            <w:vAlign w:val="center"/>
          </w:tcPr>
          <w:p w14:paraId="30DE3A5B"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8718A7A"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26</w:t>
            </w:r>
          </w:p>
        </w:tc>
        <w:tc>
          <w:tcPr>
            <w:tcW w:w="567" w:type="dxa"/>
            <w:shd w:val="clear" w:color="auto" w:fill="auto"/>
            <w:vAlign w:val="center"/>
          </w:tcPr>
          <w:p w14:paraId="16DA46DC"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w:t>
            </w:r>
          </w:p>
        </w:tc>
        <w:tc>
          <w:tcPr>
            <w:tcW w:w="426" w:type="dxa"/>
            <w:shd w:val="clear" w:color="auto" w:fill="auto"/>
            <w:vAlign w:val="center"/>
          </w:tcPr>
          <w:p w14:paraId="4EDD25E9"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15043A22"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29</w:t>
            </w:r>
          </w:p>
        </w:tc>
      </w:tr>
      <w:tr w:rsidR="00460534" w:rsidRPr="00E9449A" w14:paraId="3FB5B9B3" w14:textId="77777777" w:rsidTr="00F61C89">
        <w:trPr>
          <w:cantSplit/>
          <w:trHeight w:val="149"/>
          <w:jc w:val="center"/>
        </w:trPr>
        <w:tc>
          <w:tcPr>
            <w:tcW w:w="810" w:type="dxa"/>
            <w:vMerge w:val="restart"/>
            <w:shd w:val="clear" w:color="auto" w:fill="auto"/>
            <w:textDirection w:val="btLr"/>
            <w:vAlign w:val="center"/>
          </w:tcPr>
          <w:p w14:paraId="7A30BC73" w14:textId="77777777" w:rsidR="00460534" w:rsidRPr="00E9449A" w:rsidRDefault="00460534"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PRÉ-ESCOLA        (4 ANOS)</w:t>
            </w:r>
          </w:p>
        </w:tc>
        <w:tc>
          <w:tcPr>
            <w:tcW w:w="1025" w:type="dxa"/>
            <w:shd w:val="clear" w:color="auto" w:fill="auto"/>
            <w:vAlign w:val="center"/>
          </w:tcPr>
          <w:p w14:paraId="3ABA9398"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Municipal</w:t>
            </w:r>
          </w:p>
        </w:tc>
        <w:tc>
          <w:tcPr>
            <w:tcW w:w="414" w:type="dxa"/>
            <w:shd w:val="clear" w:color="auto" w:fill="auto"/>
            <w:vAlign w:val="center"/>
          </w:tcPr>
          <w:p w14:paraId="22BD05F6" w14:textId="77777777" w:rsidR="00460534" w:rsidRPr="00E9449A" w:rsidRDefault="00460534" w:rsidP="009A3479">
            <w:pPr>
              <w:spacing w:after="0" w:line="240" w:lineRule="auto"/>
              <w:rPr>
                <w:rFonts w:ascii="Times New Roman" w:hAnsi="Times New Roman"/>
                <w:sz w:val="24"/>
                <w:szCs w:val="24"/>
              </w:rPr>
            </w:pPr>
            <w:r w:rsidRPr="00E9449A">
              <w:rPr>
                <w:rFonts w:ascii="Times New Roman" w:hAnsi="Times New Roman"/>
                <w:sz w:val="24"/>
                <w:szCs w:val="24"/>
              </w:rPr>
              <w:t>3</w:t>
            </w:r>
          </w:p>
        </w:tc>
        <w:tc>
          <w:tcPr>
            <w:tcW w:w="425" w:type="dxa"/>
            <w:shd w:val="clear" w:color="auto" w:fill="auto"/>
            <w:vAlign w:val="center"/>
          </w:tcPr>
          <w:p w14:paraId="489A7CBE"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6</w:t>
            </w:r>
          </w:p>
        </w:tc>
        <w:tc>
          <w:tcPr>
            <w:tcW w:w="567" w:type="dxa"/>
            <w:shd w:val="clear" w:color="auto" w:fill="auto"/>
            <w:vAlign w:val="center"/>
          </w:tcPr>
          <w:p w14:paraId="69B05EB6"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54</w:t>
            </w:r>
          </w:p>
        </w:tc>
        <w:tc>
          <w:tcPr>
            <w:tcW w:w="425" w:type="dxa"/>
            <w:shd w:val="clear" w:color="auto" w:fill="auto"/>
            <w:vAlign w:val="center"/>
          </w:tcPr>
          <w:p w14:paraId="2E2E5638"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425" w:type="dxa"/>
            <w:shd w:val="clear" w:color="auto" w:fill="auto"/>
            <w:vAlign w:val="center"/>
          </w:tcPr>
          <w:p w14:paraId="42AE5D9D"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9</w:t>
            </w:r>
          </w:p>
        </w:tc>
        <w:tc>
          <w:tcPr>
            <w:tcW w:w="567" w:type="dxa"/>
            <w:shd w:val="clear" w:color="auto" w:fill="auto"/>
            <w:vAlign w:val="center"/>
          </w:tcPr>
          <w:p w14:paraId="364A1D83"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24</w:t>
            </w:r>
          </w:p>
        </w:tc>
        <w:tc>
          <w:tcPr>
            <w:tcW w:w="284" w:type="dxa"/>
            <w:shd w:val="clear" w:color="auto" w:fill="auto"/>
            <w:vAlign w:val="center"/>
          </w:tcPr>
          <w:p w14:paraId="545AFD62"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567" w:type="dxa"/>
            <w:shd w:val="clear" w:color="auto" w:fill="auto"/>
            <w:vAlign w:val="center"/>
          </w:tcPr>
          <w:p w14:paraId="41B78DCA"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w:t>
            </w:r>
          </w:p>
        </w:tc>
        <w:tc>
          <w:tcPr>
            <w:tcW w:w="567" w:type="dxa"/>
            <w:shd w:val="clear" w:color="auto" w:fill="auto"/>
            <w:vAlign w:val="center"/>
          </w:tcPr>
          <w:p w14:paraId="39C75B85"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48</w:t>
            </w:r>
          </w:p>
        </w:tc>
        <w:tc>
          <w:tcPr>
            <w:tcW w:w="294" w:type="dxa"/>
            <w:shd w:val="clear" w:color="auto" w:fill="auto"/>
            <w:vAlign w:val="center"/>
          </w:tcPr>
          <w:p w14:paraId="300ECEB1"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556" w:type="dxa"/>
            <w:shd w:val="clear" w:color="auto" w:fill="auto"/>
            <w:vAlign w:val="center"/>
          </w:tcPr>
          <w:p w14:paraId="431C19D1"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7</w:t>
            </w:r>
          </w:p>
        </w:tc>
        <w:tc>
          <w:tcPr>
            <w:tcW w:w="567" w:type="dxa"/>
            <w:shd w:val="clear" w:color="auto" w:fill="auto"/>
            <w:vAlign w:val="center"/>
          </w:tcPr>
          <w:p w14:paraId="281745A3"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31</w:t>
            </w:r>
          </w:p>
        </w:tc>
        <w:tc>
          <w:tcPr>
            <w:tcW w:w="567" w:type="dxa"/>
            <w:shd w:val="clear" w:color="auto" w:fill="auto"/>
            <w:vAlign w:val="center"/>
          </w:tcPr>
          <w:p w14:paraId="1FD74879"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426" w:type="dxa"/>
            <w:shd w:val="clear" w:color="auto" w:fill="auto"/>
            <w:vAlign w:val="center"/>
          </w:tcPr>
          <w:p w14:paraId="2103FDA9"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6</w:t>
            </w:r>
          </w:p>
        </w:tc>
        <w:tc>
          <w:tcPr>
            <w:tcW w:w="567" w:type="dxa"/>
            <w:shd w:val="clear" w:color="auto" w:fill="auto"/>
            <w:vAlign w:val="center"/>
          </w:tcPr>
          <w:p w14:paraId="3126FC9C"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36</w:t>
            </w:r>
          </w:p>
        </w:tc>
      </w:tr>
      <w:tr w:rsidR="00460534" w:rsidRPr="00E9449A" w14:paraId="5DBBCB52" w14:textId="77777777" w:rsidTr="00F61C89">
        <w:trPr>
          <w:cantSplit/>
          <w:trHeight w:val="237"/>
          <w:jc w:val="center"/>
        </w:trPr>
        <w:tc>
          <w:tcPr>
            <w:tcW w:w="810" w:type="dxa"/>
            <w:vMerge/>
            <w:shd w:val="clear" w:color="auto" w:fill="auto"/>
            <w:textDirection w:val="btLr"/>
            <w:vAlign w:val="center"/>
          </w:tcPr>
          <w:p w14:paraId="39A1D761" w14:textId="77777777" w:rsidR="00460534" w:rsidRPr="00E9449A" w:rsidRDefault="00460534" w:rsidP="009A3479">
            <w:pPr>
              <w:spacing w:after="0" w:line="240" w:lineRule="auto"/>
              <w:ind w:left="113" w:right="113"/>
              <w:jc w:val="center"/>
              <w:rPr>
                <w:rFonts w:ascii="Times New Roman" w:hAnsi="Times New Roman"/>
                <w:b/>
                <w:sz w:val="24"/>
                <w:szCs w:val="24"/>
              </w:rPr>
            </w:pPr>
          </w:p>
        </w:tc>
        <w:tc>
          <w:tcPr>
            <w:tcW w:w="1025" w:type="dxa"/>
            <w:shd w:val="clear" w:color="auto" w:fill="auto"/>
            <w:vAlign w:val="center"/>
          </w:tcPr>
          <w:p w14:paraId="10D0656E"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Estadual</w:t>
            </w:r>
          </w:p>
        </w:tc>
        <w:tc>
          <w:tcPr>
            <w:tcW w:w="414" w:type="dxa"/>
            <w:shd w:val="clear" w:color="auto" w:fill="auto"/>
            <w:vAlign w:val="center"/>
          </w:tcPr>
          <w:p w14:paraId="25CFE17D"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330A388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A283F48"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651080A0"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4523614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958A561"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58CD7558"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D1B9B97"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72CDBE8"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5EFD03E8" w14:textId="77777777" w:rsidR="00460534" w:rsidRPr="00E9449A" w:rsidRDefault="00460534" w:rsidP="009A3479">
            <w:pPr>
              <w:spacing w:after="0" w:line="240" w:lineRule="auto"/>
              <w:jc w:val="center"/>
              <w:rPr>
                <w:rFonts w:ascii="Times New Roman" w:hAnsi="Times New Roman"/>
                <w:sz w:val="24"/>
                <w:szCs w:val="24"/>
              </w:rPr>
            </w:pPr>
          </w:p>
        </w:tc>
        <w:tc>
          <w:tcPr>
            <w:tcW w:w="556" w:type="dxa"/>
            <w:shd w:val="clear" w:color="auto" w:fill="auto"/>
            <w:vAlign w:val="center"/>
          </w:tcPr>
          <w:p w14:paraId="2B8BD710"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EC65D5A"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AF805B0"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67FEE90F"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93FC02A"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426539D0" w14:textId="77777777" w:rsidTr="00F61C89">
        <w:trPr>
          <w:cantSplit/>
          <w:trHeight w:val="551"/>
          <w:jc w:val="center"/>
        </w:trPr>
        <w:tc>
          <w:tcPr>
            <w:tcW w:w="810" w:type="dxa"/>
            <w:vMerge/>
            <w:shd w:val="clear" w:color="auto" w:fill="auto"/>
            <w:textDirection w:val="btLr"/>
            <w:vAlign w:val="center"/>
          </w:tcPr>
          <w:p w14:paraId="0873EE3F" w14:textId="77777777" w:rsidR="00460534" w:rsidRPr="00E9449A" w:rsidRDefault="00460534" w:rsidP="009A3479">
            <w:pPr>
              <w:spacing w:after="0" w:line="240" w:lineRule="auto"/>
              <w:ind w:left="113" w:right="113"/>
              <w:jc w:val="center"/>
              <w:rPr>
                <w:rFonts w:ascii="Times New Roman" w:hAnsi="Times New Roman"/>
                <w:b/>
                <w:sz w:val="24"/>
                <w:szCs w:val="24"/>
              </w:rPr>
            </w:pPr>
          </w:p>
        </w:tc>
        <w:tc>
          <w:tcPr>
            <w:tcW w:w="1025" w:type="dxa"/>
            <w:shd w:val="clear" w:color="auto" w:fill="auto"/>
            <w:vAlign w:val="center"/>
          </w:tcPr>
          <w:p w14:paraId="6287981D"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Privada/Filantrópica</w:t>
            </w:r>
          </w:p>
        </w:tc>
        <w:tc>
          <w:tcPr>
            <w:tcW w:w="414" w:type="dxa"/>
            <w:shd w:val="clear" w:color="auto" w:fill="auto"/>
            <w:vAlign w:val="center"/>
          </w:tcPr>
          <w:p w14:paraId="06E37757" w14:textId="77777777" w:rsidR="00460534" w:rsidRPr="00E9449A" w:rsidRDefault="00460534" w:rsidP="009A3479">
            <w:pPr>
              <w:spacing w:after="0" w:line="240" w:lineRule="auto"/>
              <w:rPr>
                <w:rFonts w:ascii="Times New Roman" w:hAnsi="Times New Roman"/>
                <w:sz w:val="24"/>
                <w:szCs w:val="24"/>
              </w:rPr>
            </w:pPr>
          </w:p>
        </w:tc>
        <w:tc>
          <w:tcPr>
            <w:tcW w:w="425" w:type="dxa"/>
            <w:shd w:val="clear" w:color="auto" w:fill="auto"/>
            <w:vAlign w:val="center"/>
          </w:tcPr>
          <w:p w14:paraId="5F66002C"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67218155" w14:textId="77777777" w:rsidR="00460534" w:rsidRPr="00E9449A" w:rsidRDefault="00460534" w:rsidP="00460534">
            <w:pPr>
              <w:spacing w:after="0" w:line="240" w:lineRule="auto"/>
              <w:rPr>
                <w:rFonts w:ascii="Times New Roman" w:hAnsi="Times New Roman"/>
                <w:sz w:val="24"/>
                <w:szCs w:val="24"/>
              </w:rPr>
            </w:pPr>
          </w:p>
        </w:tc>
        <w:tc>
          <w:tcPr>
            <w:tcW w:w="425" w:type="dxa"/>
            <w:shd w:val="clear" w:color="auto" w:fill="auto"/>
            <w:vAlign w:val="center"/>
          </w:tcPr>
          <w:p w14:paraId="0B6B828F" w14:textId="77777777" w:rsidR="00460534" w:rsidRPr="00E9449A" w:rsidRDefault="00460534" w:rsidP="009A3479">
            <w:pPr>
              <w:spacing w:after="0" w:line="240" w:lineRule="auto"/>
              <w:rPr>
                <w:rFonts w:ascii="Times New Roman" w:hAnsi="Times New Roman"/>
                <w:sz w:val="24"/>
                <w:szCs w:val="24"/>
              </w:rPr>
            </w:pPr>
          </w:p>
        </w:tc>
        <w:tc>
          <w:tcPr>
            <w:tcW w:w="425" w:type="dxa"/>
            <w:shd w:val="clear" w:color="auto" w:fill="auto"/>
            <w:vAlign w:val="center"/>
          </w:tcPr>
          <w:p w14:paraId="367C51E9"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A5F26B1"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0F5C4658" w14:textId="77777777" w:rsidR="00460534" w:rsidRPr="00E9449A" w:rsidRDefault="00460534" w:rsidP="009A3479">
            <w:pPr>
              <w:spacing w:after="0" w:line="240" w:lineRule="auto"/>
              <w:rPr>
                <w:rFonts w:ascii="Times New Roman" w:hAnsi="Times New Roman"/>
                <w:sz w:val="24"/>
                <w:szCs w:val="24"/>
              </w:rPr>
            </w:pPr>
          </w:p>
        </w:tc>
        <w:tc>
          <w:tcPr>
            <w:tcW w:w="567" w:type="dxa"/>
            <w:shd w:val="clear" w:color="auto" w:fill="auto"/>
            <w:vAlign w:val="center"/>
          </w:tcPr>
          <w:p w14:paraId="620362FA"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6F8F5D3"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07FB73CD" w14:textId="77777777" w:rsidR="00460534" w:rsidRPr="00E9449A" w:rsidRDefault="00460534" w:rsidP="009A3479">
            <w:pPr>
              <w:spacing w:after="0" w:line="240" w:lineRule="auto"/>
              <w:rPr>
                <w:rFonts w:ascii="Times New Roman" w:hAnsi="Times New Roman"/>
                <w:sz w:val="24"/>
                <w:szCs w:val="24"/>
              </w:rPr>
            </w:pPr>
          </w:p>
        </w:tc>
        <w:tc>
          <w:tcPr>
            <w:tcW w:w="556" w:type="dxa"/>
            <w:shd w:val="clear" w:color="auto" w:fill="auto"/>
            <w:vAlign w:val="center"/>
          </w:tcPr>
          <w:p w14:paraId="5496324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113871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5333BA8"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1984408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1AC19C5"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6706A1E4" w14:textId="77777777" w:rsidTr="00F61C89">
        <w:trPr>
          <w:cantSplit/>
          <w:trHeight w:val="349"/>
          <w:jc w:val="center"/>
        </w:trPr>
        <w:tc>
          <w:tcPr>
            <w:tcW w:w="810" w:type="dxa"/>
            <w:shd w:val="clear" w:color="auto" w:fill="auto"/>
            <w:textDirection w:val="btLr"/>
            <w:vAlign w:val="center"/>
          </w:tcPr>
          <w:p w14:paraId="4067B097" w14:textId="77777777" w:rsidR="00460534" w:rsidRPr="00E9449A" w:rsidRDefault="00460534" w:rsidP="009A3479">
            <w:pPr>
              <w:spacing w:after="0" w:line="240" w:lineRule="auto"/>
              <w:ind w:left="113" w:right="113"/>
              <w:jc w:val="center"/>
              <w:rPr>
                <w:rFonts w:ascii="Times New Roman" w:hAnsi="Times New Roman"/>
                <w:b/>
                <w:sz w:val="24"/>
                <w:szCs w:val="24"/>
              </w:rPr>
            </w:pPr>
          </w:p>
        </w:tc>
        <w:tc>
          <w:tcPr>
            <w:tcW w:w="1025" w:type="dxa"/>
            <w:shd w:val="clear" w:color="auto" w:fill="auto"/>
            <w:vAlign w:val="center"/>
          </w:tcPr>
          <w:p w14:paraId="64EE5B08"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Total:</w:t>
            </w:r>
          </w:p>
        </w:tc>
        <w:tc>
          <w:tcPr>
            <w:tcW w:w="414" w:type="dxa"/>
            <w:shd w:val="clear" w:color="auto" w:fill="auto"/>
            <w:vAlign w:val="center"/>
          </w:tcPr>
          <w:p w14:paraId="27273B5E"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425" w:type="dxa"/>
            <w:shd w:val="clear" w:color="auto" w:fill="auto"/>
            <w:vAlign w:val="center"/>
          </w:tcPr>
          <w:p w14:paraId="271D497C"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6</w:t>
            </w:r>
          </w:p>
        </w:tc>
        <w:tc>
          <w:tcPr>
            <w:tcW w:w="567" w:type="dxa"/>
            <w:shd w:val="clear" w:color="auto" w:fill="auto"/>
            <w:vAlign w:val="center"/>
          </w:tcPr>
          <w:p w14:paraId="2998E6B3"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54</w:t>
            </w:r>
          </w:p>
        </w:tc>
        <w:tc>
          <w:tcPr>
            <w:tcW w:w="425" w:type="dxa"/>
            <w:shd w:val="clear" w:color="auto" w:fill="auto"/>
            <w:vAlign w:val="center"/>
          </w:tcPr>
          <w:p w14:paraId="69D733E5"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425" w:type="dxa"/>
            <w:shd w:val="clear" w:color="auto" w:fill="auto"/>
            <w:vAlign w:val="center"/>
          </w:tcPr>
          <w:p w14:paraId="7FEED458"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9</w:t>
            </w:r>
          </w:p>
        </w:tc>
        <w:tc>
          <w:tcPr>
            <w:tcW w:w="567" w:type="dxa"/>
            <w:shd w:val="clear" w:color="auto" w:fill="auto"/>
            <w:vAlign w:val="center"/>
          </w:tcPr>
          <w:p w14:paraId="0855335A"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24</w:t>
            </w:r>
          </w:p>
        </w:tc>
        <w:tc>
          <w:tcPr>
            <w:tcW w:w="284" w:type="dxa"/>
            <w:shd w:val="clear" w:color="auto" w:fill="auto"/>
            <w:vAlign w:val="center"/>
          </w:tcPr>
          <w:p w14:paraId="479FAF14"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567" w:type="dxa"/>
            <w:shd w:val="clear" w:color="auto" w:fill="auto"/>
            <w:vAlign w:val="center"/>
          </w:tcPr>
          <w:p w14:paraId="540C729F"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w:t>
            </w:r>
          </w:p>
        </w:tc>
        <w:tc>
          <w:tcPr>
            <w:tcW w:w="567" w:type="dxa"/>
            <w:shd w:val="clear" w:color="auto" w:fill="auto"/>
            <w:vAlign w:val="center"/>
          </w:tcPr>
          <w:p w14:paraId="7C962E3A"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48</w:t>
            </w:r>
          </w:p>
        </w:tc>
        <w:tc>
          <w:tcPr>
            <w:tcW w:w="294" w:type="dxa"/>
            <w:shd w:val="clear" w:color="auto" w:fill="auto"/>
            <w:vAlign w:val="center"/>
          </w:tcPr>
          <w:p w14:paraId="28785990"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556" w:type="dxa"/>
            <w:shd w:val="clear" w:color="auto" w:fill="auto"/>
            <w:vAlign w:val="center"/>
          </w:tcPr>
          <w:p w14:paraId="2C10B1C5"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7</w:t>
            </w:r>
          </w:p>
        </w:tc>
        <w:tc>
          <w:tcPr>
            <w:tcW w:w="567" w:type="dxa"/>
            <w:shd w:val="clear" w:color="auto" w:fill="auto"/>
            <w:vAlign w:val="center"/>
          </w:tcPr>
          <w:p w14:paraId="17809ED9"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31</w:t>
            </w:r>
          </w:p>
        </w:tc>
        <w:tc>
          <w:tcPr>
            <w:tcW w:w="567" w:type="dxa"/>
            <w:shd w:val="clear" w:color="auto" w:fill="auto"/>
            <w:vAlign w:val="center"/>
          </w:tcPr>
          <w:p w14:paraId="3C5A9ADD"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426" w:type="dxa"/>
            <w:shd w:val="clear" w:color="auto" w:fill="auto"/>
            <w:vAlign w:val="center"/>
          </w:tcPr>
          <w:p w14:paraId="7AF3D451"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6</w:t>
            </w:r>
          </w:p>
        </w:tc>
        <w:tc>
          <w:tcPr>
            <w:tcW w:w="567" w:type="dxa"/>
            <w:shd w:val="clear" w:color="auto" w:fill="auto"/>
            <w:vAlign w:val="center"/>
          </w:tcPr>
          <w:p w14:paraId="772524ED"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36</w:t>
            </w:r>
          </w:p>
        </w:tc>
      </w:tr>
      <w:tr w:rsidR="00460534" w:rsidRPr="00E9449A" w14:paraId="07080253" w14:textId="77777777" w:rsidTr="00F61C89">
        <w:trPr>
          <w:trHeight w:val="499"/>
          <w:jc w:val="center"/>
        </w:trPr>
        <w:tc>
          <w:tcPr>
            <w:tcW w:w="810" w:type="dxa"/>
            <w:vMerge w:val="restart"/>
            <w:shd w:val="clear" w:color="auto" w:fill="auto"/>
            <w:textDirection w:val="btLr"/>
            <w:vAlign w:val="center"/>
          </w:tcPr>
          <w:p w14:paraId="047D832B" w14:textId="77777777" w:rsidR="00460534" w:rsidRPr="00E9449A" w:rsidRDefault="00460534" w:rsidP="009A3479">
            <w:pPr>
              <w:spacing w:after="0" w:line="240" w:lineRule="auto"/>
              <w:ind w:left="113" w:right="113"/>
              <w:jc w:val="center"/>
              <w:rPr>
                <w:rFonts w:ascii="Times New Roman" w:hAnsi="Times New Roman"/>
                <w:b/>
                <w:sz w:val="24"/>
                <w:szCs w:val="24"/>
              </w:rPr>
            </w:pPr>
            <w:r w:rsidRPr="00E9449A">
              <w:rPr>
                <w:rFonts w:ascii="Times New Roman" w:hAnsi="Times New Roman"/>
                <w:sz w:val="24"/>
                <w:szCs w:val="24"/>
              </w:rPr>
              <w:lastRenderedPageBreak/>
              <w:t>PRÉ-ESCOLA        (5</w:t>
            </w:r>
            <w:r w:rsidRPr="00E9449A">
              <w:rPr>
                <w:rFonts w:ascii="Times New Roman" w:hAnsi="Times New Roman"/>
                <w:b/>
                <w:sz w:val="24"/>
                <w:szCs w:val="24"/>
              </w:rPr>
              <w:t xml:space="preserve"> </w:t>
            </w:r>
            <w:r w:rsidRPr="00E9449A">
              <w:rPr>
                <w:rFonts w:ascii="Times New Roman" w:hAnsi="Times New Roman"/>
                <w:sz w:val="24"/>
                <w:szCs w:val="24"/>
              </w:rPr>
              <w:t>ANOS)</w:t>
            </w:r>
          </w:p>
        </w:tc>
        <w:tc>
          <w:tcPr>
            <w:tcW w:w="1025" w:type="dxa"/>
            <w:shd w:val="clear" w:color="auto" w:fill="auto"/>
            <w:vAlign w:val="center"/>
          </w:tcPr>
          <w:p w14:paraId="5E1DCC34"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Municipal</w:t>
            </w:r>
          </w:p>
        </w:tc>
        <w:tc>
          <w:tcPr>
            <w:tcW w:w="414" w:type="dxa"/>
            <w:shd w:val="clear" w:color="auto" w:fill="auto"/>
          </w:tcPr>
          <w:p w14:paraId="382FE0F3" w14:textId="77777777" w:rsidR="00460534" w:rsidRPr="00E9449A" w:rsidRDefault="00460534" w:rsidP="009A3479">
            <w:pPr>
              <w:spacing w:after="0" w:line="240" w:lineRule="auto"/>
              <w:rPr>
                <w:rFonts w:ascii="Times New Roman" w:hAnsi="Times New Roman"/>
                <w:sz w:val="24"/>
                <w:szCs w:val="24"/>
              </w:rPr>
            </w:pPr>
            <w:r w:rsidRPr="00E9449A">
              <w:rPr>
                <w:rFonts w:ascii="Times New Roman" w:hAnsi="Times New Roman"/>
                <w:sz w:val="24"/>
                <w:szCs w:val="24"/>
              </w:rPr>
              <w:t>3</w:t>
            </w:r>
          </w:p>
        </w:tc>
        <w:tc>
          <w:tcPr>
            <w:tcW w:w="425" w:type="dxa"/>
            <w:shd w:val="clear" w:color="auto" w:fill="auto"/>
          </w:tcPr>
          <w:p w14:paraId="1FD59FFF"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9</w:t>
            </w:r>
          </w:p>
        </w:tc>
        <w:tc>
          <w:tcPr>
            <w:tcW w:w="567" w:type="dxa"/>
            <w:shd w:val="clear" w:color="auto" w:fill="auto"/>
          </w:tcPr>
          <w:p w14:paraId="6167CBAE"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45</w:t>
            </w:r>
          </w:p>
        </w:tc>
        <w:tc>
          <w:tcPr>
            <w:tcW w:w="425" w:type="dxa"/>
            <w:shd w:val="clear" w:color="auto" w:fill="auto"/>
          </w:tcPr>
          <w:p w14:paraId="65FDCE71"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425" w:type="dxa"/>
            <w:shd w:val="clear" w:color="auto" w:fill="auto"/>
          </w:tcPr>
          <w:p w14:paraId="54E5A508"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8</w:t>
            </w:r>
          </w:p>
        </w:tc>
        <w:tc>
          <w:tcPr>
            <w:tcW w:w="567" w:type="dxa"/>
            <w:shd w:val="clear" w:color="auto" w:fill="auto"/>
          </w:tcPr>
          <w:p w14:paraId="08F917E6"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58</w:t>
            </w:r>
          </w:p>
        </w:tc>
        <w:tc>
          <w:tcPr>
            <w:tcW w:w="284" w:type="dxa"/>
            <w:shd w:val="clear" w:color="auto" w:fill="auto"/>
          </w:tcPr>
          <w:p w14:paraId="57168CEC"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567" w:type="dxa"/>
            <w:shd w:val="clear" w:color="auto" w:fill="auto"/>
          </w:tcPr>
          <w:p w14:paraId="172926AF"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12</w:t>
            </w:r>
          </w:p>
        </w:tc>
        <w:tc>
          <w:tcPr>
            <w:tcW w:w="567" w:type="dxa"/>
            <w:shd w:val="clear" w:color="auto" w:fill="auto"/>
          </w:tcPr>
          <w:p w14:paraId="20BDBF19"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49</w:t>
            </w:r>
          </w:p>
        </w:tc>
        <w:tc>
          <w:tcPr>
            <w:tcW w:w="294" w:type="dxa"/>
            <w:shd w:val="clear" w:color="auto" w:fill="auto"/>
          </w:tcPr>
          <w:p w14:paraId="2A58EC6A"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556" w:type="dxa"/>
            <w:shd w:val="clear" w:color="auto" w:fill="auto"/>
          </w:tcPr>
          <w:p w14:paraId="3072592E"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5</w:t>
            </w:r>
          </w:p>
        </w:tc>
        <w:tc>
          <w:tcPr>
            <w:tcW w:w="567" w:type="dxa"/>
            <w:shd w:val="clear" w:color="auto" w:fill="auto"/>
          </w:tcPr>
          <w:p w14:paraId="2DD3F5CE"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42</w:t>
            </w:r>
          </w:p>
        </w:tc>
        <w:tc>
          <w:tcPr>
            <w:tcW w:w="567" w:type="dxa"/>
            <w:shd w:val="clear" w:color="auto" w:fill="auto"/>
          </w:tcPr>
          <w:p w14:paraId="3789AD3D"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426" w:type="dxa"/>
            <w:shd w:val="clear" w:color="auto" w:fill="auto"/>
          </w:tcPr>
          <w:p w14:paraId="37C7C8FD"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7</w:t>
            </w:r>
          </w:p>
        </w:tc>
        <w:tc>
          <w:tcPr>
            <w:tcW w:w="567" w:type="dxa"/>
            <w:shd w:val="clear" w:color="auto" w:fill="auto"/>
          </w:tcPr>
          <w:p w14:paraId="067664DC"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29</w:t>
            </w:r>
          </w:p>
        </w:tc>
      </w:tr>
      <w:tr w:rsidR="00460534" w:rsidRPr="00E9449A" w14:paraId="602FBEAD" w14:textId="77777777" w:rsidTr="00F61C89">
        <w:trPr>
          <w:trHeight w:val="187"/>
          <w:jc w:val="center"/>
        </w:trPr>
        <w:tc>
          <w:tcPr>
            <w:tcW w:w="810" w:type="dxa"/>
            <w:vMerge/>
            <w:shd w:val="clear" w:color="auto" w:fill="auto"/>
            <w:textDirection w:val="btLr"/>
            <w:vAlign w:val="center"/>
          </w:tcPr>
          <w:p w14:paraId="594DD8AE" w14:textId="77777777" w:rsidR="00460534" w:rsidRPr="00E9449A" w:rsidRDefault="00460534" w:rsidP="009A3479">
            <w:pPr>
              <w:spacing w:after="0" w:line="240" w:lineRule="auto"/>
              <w:ind w:left="113" w:right="113"/>
              <w:jc w:val="center"/>
              <w:rPr>
                <w:rFonts w:ascii="Times New Roman" w:hAnsi="Times New Roman"/>
                <w:b/>
                <w:sz w:val="24"/>
                <w:szCs w:val="24"/>
              </w:rPr>
            </w:pPr>
          </w:p>
        </w:tc>
        <w:tc>
          <w:tcPr>
            <w:tcW w:w="1025" w:type="dxa"/>
            <w:shd w:val="clear" w:color="auto" w:fill="auto"/>
            <w:vAlign w:val="center"/>
          </w:tcPr>
          <w:p w14:paraId="1A7E83B3"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Estadual</w:t>
            </w:r>
          </w:p>
        </w:tc>
        <w:tc>
          <w:tcPr>
            <w:tcW w:w="414" w:type="dxa"/>
            <w:shd w:val="clear" w:color="auto" w:fill="auto"/>
            <w:vAlign w:val="center"/>
          </w:tcPr>
          <w:p w14:paraId="028F2081"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47DEAA5D"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43A7FCA"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1345363D"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613E6B12"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329E721F"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038CEE46"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09DB331"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CF04EBE"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3A09B719" w14:textId="77777777" w:rsidR="00460534" w:rsidRPr="00E9449A" w:rsidRDefault="00460534" w:rsidP="009A3479">
            <w:pPr>
              <w:spacing w:after="0" w:line="240" w:lineRule="auto"/>
              <w:jc w:val="center"/>
              <w:rPr>
                <w:rFonts w:ascii="Times New Roman" w:hAnsi="Times New Roman"/>
                <w:sz w:val="24"/>
                <w:szCs w:val="24"/>
              </w:rPr>
            </w:pPr>
          </w:p>
        </w:tc>
        <w:tc>
          <w:tcPr>
            <w:tcW w:w="556" w:type="dxa"/>
            <w:shd w:val="clear" w:color="auto" w:fill="auto"/>
            <w:vAlign w:val="center"/>
          </w:tcPr>
          <w:p w14:paraId="21C21F63"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2F3AE29F"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0114B672"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12A7EE3C"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F6B3DD4"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0FDB0A00" w14:textId="77777777" w:rsidTr="00F61C89">
        <w:trPr>
          <w:trHeight w:val="552"/>
          <w:jc w:val="center"/>
        </w:trPr>
        <w:tc>
          <w:tcPr>
            <w:tcW w:w="810" w:type="dxa"/>
            <w:vMerge/>
            <w:shd w:val="clear" w:color="auto" w:fill="auto"/>
            <w:textDirection w:val="btLr"/>
            <w:vAlign w:val="center"/>
          </w:tcPr>
          <w:p w14:paraId="22B2CE1D" w14:textId="77777777" w:rsidR="00460534" w:rsidRPr="00E9449A" w:rsidRDefault="00460534" w:rsidP="009A3479">
            <w:pPr>
              <w:spacing w:after="0" w:line="240" w:lineRule="auto"/>
              <w:ind w:left="113" w:right="113"/>
              <w:jc w:val="center"/>
              <w:rPr>
                <w:rFonts w:ascii="Times New Roman" w:hAnsi="Times New Roman"/>
                <w:b/>
                <w:sz w:val="24"/>
                <w:szCs w:val="24"/>
              </w:rPr>
            </w:pPr>
          </w:p>
        </w:tc>
        <w:tc>
          <w:tcPr>
            <w:tcW w:w="1025" w:type="dxa"/>
            <w:shd w:val="clear" w:color="auto" w:fill="auto"/>
            <w:vAlign w:val="center"/>
          </w:tcPr>
          <w:p w14:paraId="4099EB27"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Privada/Filantrópica</w:t>
            </w:r>
          </w:p>
        </w:tc>
        <w:tc>
          <w:tcPr>
            <w:tcW w:w="414" w:type="dxa"/>
            <w:shd w:val="clear" w:color="auto" w:fill="auto"/>
            <w:vAlign w:val="center"/>
          </w:tcPr>
          <w:p w14:paraId="6BDF0EFB" w14:textId="77777777" w:rsidR="00460534" w:rsidRPr="00E9449A" w:rsidRDefault="00460534" w:rsidP="009A3479">
            <w:pPr>
              <w:spacing w:after="0" w:line="240" w:lineRule="auto"/>
              <w:rPr>
                <w:rFonts w:ascii="Times New Roman" w:hAnsi="Times New Roman"/>
                <w:sz w:val="24"/>
                <w:szCs w:val="24"/>
              </w:rPr>
            </w:pPr>
          </w:p>
        </w:tc>
        <w:tc>
          <w:tcPr>
            <w:tcW w:w="425" w:type="dxa"/>
            <w:shd w:val="clear" w:color="auto" w:fill="auto"/>
            <w:vAlign w:val="center"/>
          </w:tcPr>
          <w:p w14:paraId="674EAEE3"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50983678" w14:textId="77777777" w:rsidR="00460534" w:rsidRPr="00E9449A" w:rsidRDefault="00460534" w:rsidP="009A3479">
            <w:pPr>
              <w:spacing w:after="0" w:line="240" w:lineRule="auto"/>
              <w:jc w:val="center"/>
              <w:rPr>
                <w:rFonts w:ascii="Times New Roman" w:hAnsi="Times New Roman"/>
                <w:sz w:val="24"/>
                <w:szCs w:val="24"/>
              </w:rPr>
            </w:pPr>
          </w:p>
        </w:tc>
        <w:tc>
          <w:tcPr>
            <w:tcW w:w="425" w:type="dxa"/>
            <w:shd w:val="clear" w:color="auto" w:fill="auto"/>
            <w:vAlign w:val="center"/>
          </w:tcPr>
          <w:p w14:paraId="7A6E8B08" w14:textId="77777777" w:rsidR="00460534" w:rsidRPr="00E9449A" w:rsidRDefault="00460534" w:rsidP="009A3479">
            <w:pPr>
              <w:spacing w:after="0" w:line="240" w:lineRule="auto"/>
              <w:rPr>
                <w:rFonts w:ascii="Times New Roman" w:hAnsi="Times New Roman"/>
                <w:sz w:val="24"/>
                <w:szCs w:val="24"/>
              </w:rPr>
            </w:pPr>
          </w:p>
        </w:tc>
        <w:tc>
          <w:tcPr>
            <w:tcW w:w="425" w:type="dxa"/>
            <w:shd w:val="clear" w:color="auto" w:fill="auto"/>
            <w:vAlign w:val="center"/>
          </w:tcPr>
          <w:p w14:paraId="7DD8B241"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D3B6DA8" w14:textId="77777777" w:rsidR="00460534" w:rsidRPr="00E9449A" w:rsidRDefault="00460534" w:rsidP="009A3479">
            <w:pPr>
              <w:spacing w:after="0" w:line="240" w:lineRule="auto"/>
              <w:jc w:val="center"/>
              <w:rPr>
                <w:rFonts w:ascii="Times New Roman" w:hAnsi="Times New Roman"/>
                <w:sz w:val="24"/>
                <w:szCs w:val="24"/>
              </w:rPr>
            </w:pPr>
          </w:p>
        </w:tc>
        <w:tc>
          <w:tcPr>
            <w:tcW w:w="284" w:type="dxa"/>
            <w:shd w:val="clear" w:color="auto" w:fill="auto"/>
            <w:vAlign w:val="center"/>
          </w:tcPr>
          <w:p w14:paraId="6BEAC495" w14:textId="77777777" w:rsidR="00460534" w:rsidRPr="00E9449A" w:rsidRDefault="00460534" w:rsidP="009A3479">
            <w:pPr>
              <w:spacing w:after="0" w:line="240" w:lineRule="auto"/>
              <w:rPr>
                <w:rFonts w:ascii="Times New Roman" w:hAnsi="Times New Roman"/>
                <w:sz w:val="24"/>
                <w:szCs w:val="24"/>
              </w:rPr>
            </w:pPr>
          </w:p>
        </w:tc>
        <w:tc>
          <w:tcPr>
            <w:tcW w:w="567" w:type="dxa"/>
            <w:shd w:val="clear" w:color="auto" w:fill="auto"/>
            <w:vAlign w:val="center"/>
          </w:tcPr>
          <w:p w14:paraId="28848064"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E3E4455" w14:textId="77777777" w:rsidR="00460534" w:rsidRPr="00E9449A" w:rsidRDefault="00460534" w:rsidP="009A3479">
            <w:pPr>
              <w:spacing w:after="0" w:line="240" w:lineRule="auto"/>
              <w:jc w:val="center"/>
              <w:rPr>
                <w:rFonts w:ascii="Times New Roman" w:hAnsi="Times New Roman"/>
                <w:sz w:val="24"/>
                <w:szCs w:val="24"/>
              </w:rPr>
            </w:pPr>
          </w:p>
        </w:tc>
        <w:tc>
          <w:tcPr>
            <w:tcW w:w="294" w:type="dxa"/>
            <w:shd w:val="clear" w:color="auto" w:fill="auto"/>
            <w:vAlign w:val="center"/>
          </w:tcPr>
          <w:p w14:paraId="35D06013" w14:textId="77777777" w:rsidR="00460534" w:rsidRPr="00E9449A" w:rsidRDefault="00460534" w:rsidP="009A3479">
            <w:pPr>
              <w:spacing w:after="0" w:line="240" w:lineRule="auto"/>
              <w:rPr>
                <w:rFonts w:ascii="Times New Roman" w:hAnsi="Times New Roman"/>
                <w:sz w:val="24"/>
                <w:szCs w:val="24"/>
              </w:rPr>
            </w:pPr>
          </w:p>
        </w:tc>
        <w:tc>
          <w:tcPr>
            <w:tcW w:w="556" w:type="dxa"/>
            <w:shd w:val="clear" w:color="auto" w:fill="auto"/>
            <w:vAlign w:val="center"/>
          </w:tcPr>
          <w:p w14:paraId="160281A9"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934F22E"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7F3BBAFB" w14:textId="77777777" w:rsidR="00460534" w:rsidRPr="00E9449A" w:rsidRDefault="00460534" w:rsidP="009A3479">
            <w:pPr>
              <w:spacing w:after="0" w:line="240" w:lineRule="auto"/>
              <w:jc w:val="center"/>
              <w:rPr>
                <w:rFonts w:ascii="Times New Roman" w:hAnsi="Times New Roman"/>
                <w:sz w:val="24"/>
                <w:szCs w:val="24"/>
              </w:rPr>
            </w:pPr>
          </w:p>
        </w:tc>
        <w:tc>
          <w:tcPr>
            <w:tcW w:w="426" w:type="dxa"/>
            <w:shd w:val="clear" w:color="auto" w:fill="auto"/>
            <w:vAlign w:val="center"/>
          </w:tcPr>
          <w:p w14:paraId="31811B28" w14:textId="77777777" w:rsidR="00460534" w:rsidRPr="00E9449A" w:rsidRDefault="00460534" w:rsidP="009A3479">
            <w:pPr>
              <w:spacing w:after="0" w:line="240" w:lineRule="auto"/>
              <w:jc w:val="center"/>
              <w:rPr>
                <w:rFonts w:ascii="Times New Roman" w:hAnsi="Times New Roman"/>
                <w:sz w:val="24"/>
                <w:szCs w:val="24"/>
              </w:rPr>
            </w:pPr>
          </w:p>
        </w:tc>
        <w:tc>
          <w:tcPr>
            <w:tcW w:w="567" w:type="dxa"/>
            <w:shd w:val="clear" w:color="auto" w:fill="auto"/>
            <w:vAlign w:val="center"/>
          </w:tcPr>
          <w:p w14:paraId="40FB9DA1" w14:textId="77777777" w:rsidR="00460534" w:rsidRPr="00E9449A" w:rsidRDefault="00460534" w:rsidP="009A3479">
            <w:pPr>
              <w:spacing w:after="0" w:line="240" w:lineRule="auto"/>
              <w:jc w:val="center"/>
              <w:rPr>
                <w:rFonts w:ascii="Times New Roman" w:hAnsi="Times New Roman"/>
                <w:sz w:val="24"/>
                <w:szCs w:val="24"/>
              </w:rPr>
            </w:pPr>
          </w:p>
        </w:tc>
      </w:tr>
      <w:tr w:rsidR="00460534" w:rsidRPr="00E9449A" w14:paraId="1B7AF81B" w14:textId="77777777" w:rsidTr="00F61C89">
        <w:trPr>
          <w:trHeight w:val="269"/>
          <w:jc w:val="center"/>
        </w:trPr>
        <w:tc>
          <w:tcPr>
            <w:tcW w:w="810" w:type="dxa"/>
            <w:vMerge/>
            <w:shd w:val="clear" w:color="auto" w:fill="auto"/>
            <w:textDirection w:val="btLr"/>
            <w:vAlign w:val="center"/>
          </w:tcPr>
          <w:p w14:paraId="611B53AD" w14:textId="77777777" w:rsidR="00460534" w:rsidRPr="00E9449A" w:rsidRDefault="00460534" w:rsidP="009A3479">
            <w:pPr>
              <w:spacing w:after="0" w:line="240" w:lineRule="auto"/>
              <w:ind w:left="113" w:right="113"/>
              <w:jc w:val="center"/>
              <w:rPr>
                <w:rFonts w:ascii="Times New Roman" w:hAnsi="Times New Roman"/>
                <w:b/>
                <w:sz w:val="24"/>
                <w:szCs w:val="24"/>
              </w:rPr>
            </w:pPr>
          </w:p>
        </w:tc>
        <w:tc>
          <w:tcPr>
            <w:tcW w:w="1025" w:type="dxa"/>
            <w:shd w:val="clear" w:color="auto" w:fill="auto"/>
            <w:vAlign w:val="center"/>
          </w:tcPr>
          <w:p w14:paraId="7065FE18"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Total:</w:t>
            </w:r>
          </w:p>
        </w:tc>
        <w:tc>
          <w:tcPr>
            <w:tcW w:w="414" w:type="dxa"/>
            <w:shd w:val="clear" w:color="auto" w:fill="auto"/>
          </w:tcPr>
          <w:p w14:paraId="13D1CE4A"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425" w:type="dxa"/>
            <w:shd w:val="clear" w:color="auto" w:fill="auto"/>
          </w:tcPr>
          <w:p w14:paraId="72E3B230"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9</w:t>
            </w:r>
          </w:p>
        </w:tc>
        <w:tc>
          <w:tcPr>
            <w:tcW w:w="567" w:type="dxa"/>
            <w:shd w:val="clear" w:color="auto" w:fill="auto"/>
          </w:tcPr>
          <w:p w14:paraId="2437DC51"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45</w:t>
            </w:r>
          </w:p>
        </w:tc>
        <w:tc>
          <w:tcPr>
            <w:tcW w:w="425" w:type="dxa"/>
            <w:shd w:val="clear" w:color="auto" w:fill="auto"/>
          </w:tcPr>
          <w:p w14:paraId="0E0BD317"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425" w:type="dxa"/>
            <w:shd w:val="clear" w:color="auto" w:fill="auto"/>
          </w:tcPr>
          <w:p w14:paraId="76ADCDA7"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8</w:t>
            </w:r>
          </w:p>
        </w:tc>
        <w:tc>
          <w:tcPr>
            <w:tcW w:w="567" w:type="dxa"/>
            <w:shd w:val="clear" w:color="auto" w:fill="auto"/>
          </w:tcPr>
          <w:p w14:paraId="04B777A2"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58</w:t>
            </w:r>
          </w:p>
        </w:tc>
        <w:tc>
          <w:tcPr>
            <w:tcW w:w="284" w:type="dxa"/>
            <w:shd w:val="clear" w:color="auto" w:fill="auto"/>
          </w:tcPr>
          <w:p w14:paraId="0D752DFD"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567" w:type="dxa"/>
            <w:shd w:val="clear" w:color="auto" w:fill="auto"/>
          </w:tcPr>
          <w:p w14:paraId="6371F5DC"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12</w:t>
            </w:r>
          </w:p>
        </w:tc>
        <w:tc>
          <w:tcPr>
            <w:tcW w:w="567" w:type="dxa"/>
            <w:shd w:val="clear" w:color="auto" w:fill="auto"/>
          </w:tcPr>
          <w:p w14:paraId="25F1E68B"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49</w:t>
            </w:r>
          </w:p>
        </w:tc>
        <w:tc>
          <w:tcPr>
            <w:tcW w:w="294" w:type="dxa"/>
            <w:shd w:val="clear" w:color="auto" w:fill="auto"/>
          </w:tcPr>
          <w:p w14:paraId="4C26325F"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556" w:type="dxa"/>
            <w:shd w:val="clear" w:color="auto" w:fill="auto"/>
          </w:tcPr>
          <w:p w14:paraId="7067321D"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5</w:t>
            </w:r>
          </w:p>
        </w:tc>
        <w:tc>
          <w:tcPr>
            <w:tcW w:w="567" w:type="dxa"/>
            <w:shd w:val="clear" w:color="auto" w:fill="auto"/>
          </w:tcPr>
          <w:p w14:paraId="41FA66F0"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42</w:t>
            </w:r>
          </w:p>
        </w:tc>
        <w:tc>
          <w:tcPr>
            <w:tcW w:w="567" w:type="dxa"/>
            <w:shd w:val="clear" w:color="auto" w:fill="auto"/>
          </w:tcPr>
          <w:p w14:paraId="3E4BEE50"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03</w:t>
            </w:r>
          </w:p>
        </w:tc>
        <w:tc>
          <w:tcPr>
            <w:tcW w:w="426" w:type="dxa"/>
            <w:shd w:val="clear" w:color="auto" w:fill="auto"/>
          </w:tcPr>
          <w:p w14:paraId="020246D6"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7</w:t>
            </w:r>
          </w:p>
        </w:tc>
        <w:tc>
          <w:tcPr>
            <w:tcW w:w="567" w:type="dxa"/>
            <w:shd w:val="clear" w:color="auto" w:fill="auto"/>
          </w:tcPr>
          <w:p w14:paraId="2C643611" w14:textId="77777777" w:rsidR="00460534" w:rsidRPr="00E9449A" w:rsidRDefault="00460534" w:rsidP="009A3479">
            <w:pPr>
              <w:spacing w:after="0" w:line="240" w:lineRule="auto"/>
              <w:jc w:val="center"/>
              <w:rPr>
                <w:rFonts w:ascii="Times New Roman" w:hAnsi="Times New Roman"/>
                <w:sz w:val="24"/>
                <w:szCs w:val="24"/>
              </w:rPr>
            </w:pPr>
            <w:r w:rsidRPr="00E9449A">
              <w:rPr>
                <w:rFonts w:ascii="Times New Roman" w:hAnsi="Times New Roman"/>
                <w:sz w:val="24"/>
                <w:szCs w:val="24"/>
              </w:rPr>
              <w:t>29</w:t>
            </w:r>
          </w:p>
        </w:tc>
      </w:tr>
    </w:tbl>
    <w:p w14:paraId="578CEAB1" w14:textId="77777777" w:rsidR="00460534" w:rsidRPr="00396196" w:rsidRDefault="00460534" w:rsidP="00460534">
      <w:pPr>
        <w:rPr>
          <w:rFonts w:ascii="Times New Roman" w:hAnsi="Times New Roman"/>
          <w:sz w:val="24"/>
          <w:szCs w:val="24"/>
        </w:rPr>
      </w:pPr>
      <w:r w:rsidRPr="00396196">
        <w:rPr>
          <w:rFonts w:ascii="Times New Roman" w:hAnsi="Times New Roman"/>
          <w:sz w:val="24"/>
          <w:szCs w:val="24"/>
        </w:rPr>
        <w:t>Fonte: Secretaria de Educação/ escola Maria Auxiliadora/ Joaquim Liberato/Alzira Correia dos Santos, 2015</w:t>
      </w:r>
      <w:r>
        <w:rPr>
          <w:rFonts w:ascii="Times New Roman" w:hAnsi="Times New Roman"/>
          <w:sz w:val="24"/>
          <w:szCs w:val="24"/>
        </w:rPr>
        <w:t>.</w:t>
      </w:r>
    </w:p>
    <w:p w14:paraId="54145BB2" w14:textId="77777777" w:rsidR="002D68FC" w:rsidRPr="00327AF0" w:rsidRDefault="002D68FC" w:rsidP="002D68FC">
      <w:pPr>
        <w:spacing w:after="0" w:line="360" w:lineRule="auto"/>
        <w:ind w:firstLine="708"/>
        <w:jc w:val="both"/>
        <w:rPr>
          <w:rFonts w:ascii="Times New Roman" w:hAnsi="Times New Roman"/>
          <w:sz w:val="24"/>
          <w:szCs w:val="24"/>
        </w:rPr>
      </w:pPr>
      <w:r w:rsidRPr="00E169C4">
        <w:rPr>
          <w:rFonts w:ascii="Times New Roman" w:hAnsi="Times New Roman"/>
          <w:sz w:val="24"/>
          <w:szCs w:val="24"/>
        </w:rPr>
        <w:t xml:space="preserve">Desde o parecer n. 183/08 quando </w:t>
      </w:r>
      <w:r w:rsidRPr="00396196">
        <w:rPr>
          <w:rFonts w:ascii="Times New Roman" w:hAnsi="Times New Roman"/>
          <w:sz w:val="24"/>
          <w:szCs w:val="24"/>
        </w:rPr>
        <w:t>h</w:t>
      </w:r>
      <w:r w:rsidRPr="00E169C4">
        <w:rPr>
          <w:rFonts w:ascii="Times New Roman" w:hAnsi="Times New Roman"/>
          <w:sz w:val="24"/>
          <w:szCs w:val="24"/>
        </w:rPr>
        <w:t xml:space="preserve">ouve o desmembramento da educação infantil do prédio da Escola Estadual do Dr. José Gentil da Silva para sua sede </w:t>
      </w:r>
      <w:r w:rsidRPr="00C62743">
        <w:rPr>
          <w:rFonts w:ascii="Times New Roman" w:hAnsi="Times New Roman"/>
          <w:sz w:val="24"/>
          <w:szCs w:val="24"/>
        </w:rPr>
        <w:t>própria no ano 2008</w:t>
      </w:r>
      <w:r w:rsidRPr="00BF4ED5">
        <w:rPr>
          <w:rFonts w:ascii="Times New Roman" w:hAnsi="Times New Roman"/>
          <w:b/>
          <w:sz w:val="24"/>
          <w:szCs w:val="24"/>
        </w:rPr>
        <w:t xml:space="preserve">, </w:t>
      </w:r>
      <w:r w:rsidR="00D95097" w:rsidRPr="00BF4ED5">
        <w:rPr>
          <w:rFonts w:ascii="Times New Roman" w:hAnsi="Times New Roman"/>
          <w:b/>
          <w:sz w:val="24"/>
          <w:szCs w:val="24"/>
        </w:rPr>
        <w:t>o</w:t>
      </w:r>
      <w:r w:rsidR="00D95097">
        <w:rPr>
          <w:rFonts w:ascii="Times New Roman" w:hAnsi="Times New Roman"/>
          <w:sz w:val="24"/>
          <w:szCs w:val="24"/>
        </w:rPr>
        <w:t xml:space="preserve"> município pode</w:t>
      </w:r>
      <w:r w:rsidRPr="00E169C4">
        <w:rPr>
          <w:rFonts w:ascii="Times New Roman" w:hAnsi="Times New Roman"/>
          <w:sz w:val="24"/>
          <w:szCs w:val="24"/>
        </w:rPr>
        <w:t xml:space="preserve"> expor </w:t>
      </w:r>
      <w:r w:rsidRPr="00396196">
        <w:rPr>
          <w:rFonts w:ascii="Times New Roman" w:hAnsi="Times New Roman"/>
          <w:sz w:val="24"/>
          <w:szCs w:val="24"/>
        </w:rPr>
        <w:t>de</w:t>
      </w:r>
      <w:r>
        <w:rPr>
          <w:rFonts w:ascii="Times New Roman" w:hAnsi="Times New Roman"/>
          <w:sz w:val="24"/>
          <w:szCs w:val="24"/>
        </w:rPr>
        <w:t xml:space="preserve"> </w:t>
      </w:r>
      <w:r w:rsidRPr="00E169C4">
        <w:rPr>
          <w:rFonts w:ascii="Times New Roman" w:hAnsi="Times New Roman"/>
          <w:sz w:val="24"/>
          <w:szCs w:val="24"/>
        </w:rPr>
        <w:t xml:space="preserve">um espaço adequado para os alunos </w:t>
      </w:r>
      <w:r>
        <w:rPr>
          <w:rFonts w:ascii="Times New Roman" w:hAnsi="Times New Roman"/>
          <w:sz w:val="24"/>
          <w:szCs w:val="24"/>
        </w:rPr>
        <w:t xml:space="preserve">da </w:t>
      </w:r>
      <w:r w:rsidRPr="00396196">
        <w:rPr>
          <w:rFonts w:ascii="Times New Roman" w:hAnsi="Times New Roman"/>
          <w:sz w:val="24"/>
          <w:szCs w:val="24"/>
        </w:rPr>
        <w:t>mesma faixa etária. De</w:t>
      </w:r>
      <w:r w:rsidRPr="00E169C4">
        <w:rPr>
          <w:rFonts w:ascii="Times New Roman" w:hAnsi="Times New Roman"/>
          <w:sz w:val="24"/>
          <w:szCs w:val="24"/>
        </w:rPr>
        <w:t xml:space="preserve"> um modo gera</w:t>
      </w:r>
      <w:r w:rsidRPr="00396196">
        <w:rPr>
          <w:rFonts w:ascii="Times New Roman" w:hAnsi="Times New Roman"/>
          <w:sz w:val="24"/>
          <w:szCs w:val="24"/>
        </w:rPr>
        <w:t>l,</w:t>
      </w:r>
      <w:r w:rsidRPr="00E169C4">
        <w:rPr>
          <w:rFonts w:ascii="Times New Roman" w:hAnsi="Times New Roman"/>
          <w:sz w:val="24"/>
          <w:szCs w:val="24"/>
        </w:rPr>
        <w:t xml:space="preserve"> como a maioria das cidades pequenas e de interior</w:t>
      </w:r>
      <w:r w:rsidRPr="00396196">
        <w:rPr>
          <w:rFonts w:ascii="Times New Roman" w:hAnsi="Times New Roman"/>
          <w:sz w:val="24"/>
          <w:szCs w:val="24"/>
        </w:rPr>
        <w:t>, há muita migração</w:t>
      </w:r>
      <w:r w:rsidRPr="00E169C4">
        <w:rPr>
          <w:rFonts w:ascii="Times New Roman" w:hAnsi="Times New Roman"/>
          <w:sz w:val="24"/>
          <w:szCs w:val="24"/>
        </w:rPr>
        <w:t xml:space="preserve"> de famílias para outras cidade</w:t>
      </w:r>
      <w:r>
        <w:rPr>
          <w:rFonts w:ascii="Times New Roman" w:hAnsi="Times New Roman"/>
          <w:sz w:val="24"/>
          <w:szCs w:val="24"/>
        </w:rPr>
        <w:t>s</w:t>
      </w:r>
      <w:r w:rsidRPr="00E169C4">
        <w:rPr>
          <w:rFonts w:ascii="Times New Roman" w:hAnsi="Times New Roman"/>
          <w:sz w:val="24"/>
          <w:szCs w:val="24"/>
        </w:rPr>
        <w:t xml:space="preserve"> </w:t>
      </w:r>
      <w:r w:rsidR="004F69D2" w:rsidRPr="00E169C4">
        <w:rPr>
          <w:rFonts w:ascii="Times New Roman" w:hAnsi="Times New Roman"/>
          <w:sz w:val="24"/>
          <w:szCs w:val="24"/>
        </w:rPr>
        <w:t xml:space="preserve">a procura de um melhor </w:t>
      </w:r>
      <w:r w:rsidR="004F69D2">
        <w:rPr>
          <w:rFonts w:ascii="Times New Roman" w:hAnsi="Times New Roman"/>
          <w:sz w:val="24"/>
          <w:szCs w:val="24"/>
        </w:rPr>
        <w:t>emprego consequentemente as matricula</w:t>
      </w:r>
      <w:r w:rsidRPr="00E169C4">
        <w:rPr>
          <w:rFonts w:ascii="Times New Roman" w:hAnsi="Times New Roman"/>
          <w:sz w:val="24"/>
          <w:szCs w:val="24"/>
        </w:rPr>
        <w:t xml:space="preserve"> v</w:t>
      </w:r>
      <w:r w:rsidR="00685E41">
        <w:rPr>
          <w:rFonts w:ascii="Times New Roman" w:hAnsi="Times New Roman"/>
          <w:sz w:val="24"/>
          <w:szCs w:val="24"/>
        </w:rPr>
        <w:t>ieram</w:t>
      </w:r>
      <w:r w:rsidRPr="00E169C4">
        <w:rPr>
          <w:rFonts w:ascii="Times New Roman" w:hAnsi="Times New Roman"/>
          <w:sz w:val="24"/>
          <w:szCs w:val="24"/>
        </w:rPr>
        <w:t xml:space="preserve"> diminuindo ano</w:t>
      </w:r>
      <w:r>
        <w:rPr>
          <w:rFonts w:ascii="Times New Roman" w:hAnsi="Times New Roman"/>
          <w:sz w:val="24"/>
          <w:szCs w:val="24"/>
        </w:rPr>
        <w:t xml:space="preserve"> após ano, </w:t>
      </w:r>
      <w:r w:rsidRPr="00E169C4">
        <w:rPr>
          <w:rFonts w:ascii="Times New Roman" w:hAnsi="Times New Roman"/>
          <w:sz w:val="24"/>
          <w:szCs w:val="24"/>
        </w:rPr>
        <w:t xml:space="preserve">sendo que a partir do ano de </w:t>
      </w:r>
      <w:r w:rsidRPr="005D7859">
        <w:rPr>
          <w:rFonts w:ascii="Times New Roman" w:hAnsi="Times New Roman"/>
          <w:sz w:val="24"/>
          <w:szCs w:val="24"/>
        </w:rPr>
        <w:t>2014 aumentou-se a oferta de ensino</w:t>
      </w:r>
      <w:r w:rsidR="005D7859" w:rsidRPr="005D7859">
        <w:rPr>
          <w:rFonts w:ascii="Times New Roman" w:hAnsi="Times New Roman"/>
          <w:sz w:val="24"/>
          <w:szCs w:val="24"/>
        </w:rPr>
        <w:t>,</w:t>
      </w:r>
      <w:r w:rsidRPr="005D7859">
        <w:rPr>
          <w:rFonts w:ascii="Times New Roman" w:hAnsi="Times New Roman"/>
          <w:sz w:val="24"/>
          <w:szCs w:val="24"/>
        </w:rPr>
        <w:t xml:space="preserve"> passando a haver matriculas para crianças com idade de </w:t>
      </w:r>
      <w:r w:rsidR="005D7859" w:rsidRPr="005D7859">
        <w:rPr>
          <w:rFonts w:ascii="Times New Roman" w:hAnsi="Times New Roman"/>
          <w:sz w:val="24"/>
          <w:szCs w:val="24"/>
        </w:rPr>
        <w:t>3</w:t>
      </w:r>
      <w:r w:rsidRPr="00E169C4">
        <w:rPr>
          <w:rFonts w:ascii="Times New Roman" w:hAnsi="Times New Roman"/>
          <w:sz w:val="24"/>
          <w:szCs w:val="24"/>
        </w:rPr>
        <w:t xml:space="preserve"> anos e no ano de 2015 </w:t>
      </w:r>
      <w:r>
        <w:rPr>
          <w:rFonts w:ascii="Times New Roman" w:hAnsi="Times New Roman"/>
          <w:sz w:val="24"/>
          <w:szCs w:val="24"/>
        </w:rPr>
        <w:t>matriculas para 2 anos e 3 anos,</w:t>
      </w:r>
      <w:r>
        <w:rPr>
          <w:rFonts w:ascii="Times New Roman" w:hAnsi="Times New Roman"/>
          <w:b/>
          <w:color w:val="FF0000"/>
          <w:sz w:val="24"/>
          <w:szCs w:val="24"/>
        </w:rPr>
        <w:t xml:space="preserve"> </w:t>
      </w:r>
      <w:r w:rsidRPr="00E169C4">
        <w:rPr>
          <w:rFonts w:ascii="Times New Roman" w:hAnsi="Times New Roman"/>
          <w:sz w:val="24"/>
          <w:szCs w:val="24"/>
        </w:rPr>
        <w:t xml:space="preserve">assim também abrindo vagas de empregos </w:t>
      </w:r>
      <w:r w:rsidRPr="00327AF0">
        <w:rPr>
          <w:rFonts w:ascii="Times New Roman" w:hAnsi="Times New Roman"/>
          <w:sz w:val="24"/>
          <w:szCs w:val="24"/>
        </w:rPr>
        <w:t>para professores e</w:t>
      </w:r>
      <w:r w:rsidRPr="00D81A19">
        <w:rPr>
          <w:rFonts w:ascii="Times New Roman" w:hAnsi="Times New Roman"/>
          <w:b/>
          <w:sz w:val="24"/>
          <w:szCs w:val="24"/>
        </w:rPr>
        <w:t xml:space="preserve"> </w:t>
      </w:r>
      <w:r w:rsidRPr="00327AF0">
        <w:rPr>
          <w:rFonts w:ascii="Times New Roman" w:hAnsi="Times New Roman"/>
          <w:sz w:val="24"/>
          <w:szCs w:val="24"/>
        </w:rPr>
        <w:t>monitores</w:t>
      </w:r>
      <w:r w:rsidRPr="00D81A19">
        <w:rPr>
          <w:rFonts w:ascii="Times New Roman" w:hAnsi="Times New Roman"/>
          <w:b/>
          <w:sz w:val="24"/>
          <w:szCs w:val="24"/>
        </w:rPr>
        <w:t xml:space="preserve"> </w:t>
      </w:r>
      <w:r w:rsidR="00327AF0">
        <w:rPr>
          <w:rFonts w:ascii="Times New Roman" w:hAnsi="Times New Roman"/>
          <w:sz w:val="24"/>
          <w:szCs w:val="24"/>
        </w:rPr>
        <w:t>aumentando a fonte de emprego e renda</w:t>
      </w:r>
      <w:r w:rsidRPr="00D81A19">
        <w:rPr>
          <w:rFonts w:ascii="Times New Roman" w:hAnsi="Times New Roman"/>
          <w:b/>
          <w:sz w:val="24"/>
          <w:szCs w:val="24"/>
        </w:rPr>
        <w:t xml:space="preserve">, </w:t>
      </w:r>
      <w:r w:rsidR="00327AF0" w:rsidRPr="00327AF0">
        <w:rPr>
          <w:rFonts w:ascii="Times New Roman" w:hAnsi="Times New Roman"/>
          <w:sz w:val="24"/>
          <w:szCs w:val="24"/>
        </w:rPr>
        <w:t>contribuindo na diminuição</w:t>
      </w:r>
      <w:r w:rsidRPr="00327AF0">
        <w:rPr>
          <w:rFonts w:ascii="Times New Roman" w:hAnsi="Times New Roman"/>
          <w:sz w:val="24"/>
          <w:szCs w:val="24"/>
        </w:rPr>
        <w:t xml:space="preserve"> </w:t>
      </w:r>
      <w:r w:rsidR="00327AF0" w:rsidRPr="00327AF0">
        <w:rPr>
          <w:rFonts w:ascii="Times New Roman" w:hAnsi="Times New Roman"/>
          <w:sz w:val="24"/>
          <w:szCs w:val="24"/>
        </w:rPr>
        <w:t>d</w:t>
      </w:r>
      <w:r w:rsidRPr="00327AF0">
        <w:rPr>
          <w:rFonts w:ascii="Times New Roman" w:hAnsi="Times New Roman"/>
          <w:sz w:val="24"/>
          <w:szCs w:val="24"/>
        </w:rPr>
        <w:t>a migração de algumas famílias para outros municípios.</w:t>
      </w:r>
    </w:p>
    <w:p w14:paraId="2C0E9BE0" w14:textId="77777777" w:rsidR="00460534" w:rsidRDefault="00460534" w:rsidP="005832AF">
      <w:pPr>
        <w:pStyle w:val="PargrafodaLista"/>
        <w:spacing w:after="0" w:line="360" w:lineRule="auto"/>
        <w:ind w:left="0" w:firstLine="708"/>
        <w:jc w:val="both"/>
        <w:rPr>
          <w:rFonts w:ascii="Times New Roman" w:hAnsi="Times New Roman"/>
          <w:sz w:val="24"/>
          <w:szCs w:val="24"/>
        </w:rPr>
      </w:pPr>
    </w:p>
    <w:p w14:paraId="477E9C8B" w14:textId="77777777" w:rsidR="002D68FC" w:rsidRPr="00BA588B" w:rsidRDefault="00AE7496" w:rsidP="002B2264">
      <w:pPr>
        <w:spacing w:after="0"/>
        <w:jc w:val="both"/>
        <w:rPr>
          <w:rFonts w:ascii="Times New Roman" w:hAnsi="Times New Roman"/>
          <w:b/>
          <w:sz w:val="24"/>
          <w:szCs w:val="24"/>
        </w:rPr>
      </w:pPr>
      <w:r>
        <w:rPr>
          <w:rFonts w:ascii="Times New Roman" w:hAnsi="Times New Roman"/>
          <w:b/>
          <w:sz w:val="24"/>
          <w:szCs w:val="24"/>
        </w:rPr>
        <w:t>TABELA 3</w:t>
      </w:r>
      <w:r w:rsidR="00F45A62">
        <w:rPr>
          <w:rFonts w:ascii="Times New Roman" w:hAnsi="Times New Roman"/>
          <w:b/>
          <w:sz w:val="24"/>
          <w:szCs w:val="24"/>
        </w:rPr>
        <w:t xml:space="preserve"> </w:t>
      </w:r>
      <w:r>
        <w:rPr>
          <w:rFonts w:ascii="Times New Roman" w:hAnsi="Times New Roman"/>
          <w:b/>
          <w:sz w:val="24"/>
          <w:szCs w:val="24"/>
        </w:rPr>
        <w:t>-</w:t>
      </w:r>
      <w:r w:rsidR="002D68FC">
        <w:rPr>
          <w:rFonts w:ascii="Times New Roman" w:hAnsi="Times New Roman"/>
          <w:b/>
          <w:sz w:val="24"/>
          <w:szCs w:val="24"/>
        </w:rPr>
        <w:t xml:space="preserve"> </w:t>
      </w:r>
      <w:r w:rsidR="002D68FC" w:rsidRPr="00BA588B">
        <w:rPr>
          <w:rFonts w:ascii="Times New Roman" w:hAnsi="Times New Roman"/>
          <w:b/>
          <w:sz w:val="24"/>
          <w:szCs w:val="24"/>
        </w:rPr>
        <w:t>INSTITUIÇÕES QUE OFERECEM ATENDIMENTO EM EDUCAÇÃO DE TEMPO INTEGRAL DE 0 A 05</w:t>
      </w:r>
      <w:r w:rsidR="002B2264">
        <w:rPr>
          <w:rFonts w:ascii="Times New Roman" w:hAnsi="Times New Roman"/>
          <w:b/>
          <w:sz w:val="24"/>
          <w:szCs w:val="24"/>
        </w:rPr>
        <w:t xml:space="preserve"> ANOS</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97"/>
        <w:gridCol w:w="567"/>
        <w:gridCol w:w="567"/>
        <w:gridCol w:w="425"/>
        <w:gridCol w:w="425"/>
        <w:gridCol w:w="567"/>
        <w:gridCol w:w="709"/>
        <w:gridCol w:w="425"/>
        <w:gridCol w:w="426"/>
        <w:gridCol w:w="695"/>
        <w:gridCol w:w="439"/>
        <w:gridCol w:w="425"/>
        <w:gridCol w:w="425"/>
        <w:gridCol w:w="567"/>
        <w:gridCol w:w="425"/>
        <w:gridCol w:w="709"/>
      </w:tblGrid>
      <w:tr w:rsidR="002D68FC" w:rsidRPr="00E9449A" w14:paraId="326AC661" w14:textId="77777777" w:rsidTr="002D68FC">
        <w:trPr>
          <w:trHeight w:val="489"/>
          <w:jc w:val="center"/>
        </w:trPr>
        <w:tc>
          <w:tcPr>
            <w:tcW w:w="1305" w:type="dxa"/>
            <w:gridSpan w:val="2"/>
            <w:vMerge w:val="restart"/>
            <w:shd w:val="clear" w:color="auto" w:fill="auto"/>
          </w:tcPr>
          <w:p w14:paraId="5F4854DD" w14:textId="77777777" w:rsidR="002D68FC" w:rsidRPr="00E9449A" w:rsidRDefault="002D68FC" w:rsidP="009A3479">
            <w:pPr>
              <w:spacing w:after="0" w:line="240" w:lineRule="auto"/>
              <w:jc w:val="center"/>
              <w:rPr>
                <w:rFonts w:ascii="Times New Roman" w:hAnsi="Times New Roman"/>
                <w:sz w:val="24"/>
                <w:szCs w:val="24"/>
              </w:rPr>
            </w:pPr>
          </w:p>
        </w:tc>
        <w:tc>
          <w:tcPr>
            <w:tcW w:w="7796" w:type="dxa"/>
            <w:gridSpan w:val="15"/>
            <w:tcBorders>
              <w:left w:val="single" w:sz="4" w:space="0" w:color="auto"/>
            </w:tcBorders>
            <w:shd w:val="clear" w:color="auto" w:fill="auto"/>
          </w:tcPr>
          <w:p w14:paraId="74EC905A" w14:textId="77777777" w:rsidR="002D68FC" w:rsidRPr="00E9449A" w:rsidRDefault="002D68FC" w:rsidP="009A3479">
            <w:pPr>
              <w:spacing w:after="0" w:line="240" w:lineRule="auto"/>
              <w:jc w:val="center"/>
              <w:rPr>
                <w:rFonts w:ascii="Times New Roman" w:hAnsi="Times New Roman"/>
                <w:sz w:val="24"/>
                <w:szCs w:val="24"/>
              </w:rPr>
            </w:pPr>
            <w:r w:rsidRPr="00E9449A">
              <w:rPr>
                <w:rFonts w:ascii="Times New Roman" w:hAnsi="Times New Roman"/>
                <w:sz w:val="24"/>
                <w:szCs w:val="24"/>
              </w:rPr>
              <w:t>Total de alunos atendidos de 0 a 5 anos.</w:t>
            </w:r>
          </w:p>
        </w:tc>
      </w:tr>
      <w:tr w:rsidR="002D68FC" w:rsidRPr="00E9449A" w14:paraId="369C739F" w14:textId="77777777" w:rsidTr="002D68FC">
        <w:trPr>
          <w:trHeight w:val="439"/>
          <w:jc w:val="center"/>
        </w:trPr>
        <w:tc>
          <w:tcPr>
            <w:tcW w:w="1305" w:type="dxa"/>
            <w:gridSpan w:val="2"/>
            <w:vMerge/>
            <w:shd w:val="clear" w:color="auto" w:fill="auto"/>
          </w:tcPr>
          <w:p w14:paraId="4549507A" w14:textId="77777777" w:rsidR="002D68FC" w:rsidRPr="00E9449A" w:rsidRDefault="002D68FC" w:rsidP="009A3479">
            <w:pPr>
              <w:spacing w:after="0" w:line="240" w:lineRule="auto"/>
              <w:jc w:val="center"/>
              <w:rPr>
                <w:rFonts w:ascii="Times New Roman" w:hAnsi="Times New Roman"/>
                <w:sz w:val="24"/>
                <w:szCs w:val="24"/>
              </w:rPr>
            </w:pPr>
          </w:p>
        </w:tc>
        <w:tc>
          <w:tcPr>
            <w:tcW w:w="1134" w:type="dxa"/>
            <w:gridSpan w:val="2"/>
            <w:tcBorders>
              <w:left w:val="single" w:sz="4" w:space="0" w:color="auto"/>
            </w:tcBorders>
            <w:shd w:val="clear" w:color="auto" w:fill="auto"/>
            <w:vAlign w:val="center"/>
          </w:tcPr>
          <w:p w14:paraId="28A13EF9" w14:textId="77777777" w:rsidR="002D68FC" w:rsidRPr="00E9449A" w:rsidRDefault="002D68FC" w:rsidP="009A3479">
            <w:pPr>
              <w:spacing w:after="0" w:line="240" w:lineRule="auto"/>
              <w:jc w:val="center"/>
              <w:rPr>
                <w:rFonts w:ascii="Times New Roman" w:hAnsi="Times New Roman"/>
                <w:sz w:val="24"/>
                <w:szCs w:val="24"/>
              </w:rPr>
            </w:pPr>
            <w:r w:rsidRPr="00E9449A">
              <w:rPr>
                <w:rFonts w:ascii="Times New Roman" w:hAnsi="Times New Roman"/>
                <w:sz w:val="24"/>
                <w:szCs w:val="24"/>
              </w:rPr>
              <w:t>2011</w:t>
            </w:r>
          </w:p>
        </w:tc>
        <w:tc>
          <w:tcPr>
            <w:tcW w:w="425" w:type="dxa"/>
            <w:shd w:val="clear" w:color="auto" w:fill="auto"/>
          </w:tcPr>
          <w:p w14:paraId="4CF9AA74" w14:textId="77777777" w:rsidR="002D68FC" w:rsidRPr="00E9449A" w:rsidRDefault="002D68FC" w:rsidP="009A3479">
            <w:pPr>
              <w:spacing w:after="0" w:line="240" w:lineRule="auto"/>
              <w:jc w:val="center"/>
              <w:rPr>
                <w:rFonts w:ascii="Times New Roman" w:hAnsi="Times New Roman"/>
                <w:sz w:val="24"/>
                <w:szCs w:val="24"/>
              </w:rPr>
            </w:pPr>
          </w:p>
        </w:tc>
        <w:tc>
          <w:tcPr>
            <w:tcW w:w="992" w:type="dxa"/>
            <w:gridSpan w:val="2"/>
            <w:shd w:val="clear" w:color="auto" w:fill="auto"/>
            <w:vAlign w:val="center"/>
          </w:tcPr>
          <w:p w14:paraId="210CEF5F" w14:textId="77777777" w:rsidR="002D68FC" w:rsidRPr="00E9449A" w:rsidRDefault="002D68FC" w:rsidP="009A3479">
            <w:pPr>
              <w:spacing w:after="0" w:line="240" w:lineRule="auto"/>
              <w:jc w:val="center"/>
              <w:rPr>
                <w:rFonts w:ascii="Times New Roman" w:hAnsi="Times New Roman"/>
                <w:sz w:val="24"/>
                <w:szCs w:val="24"/>
              </w:rPr>
            </w:pPr>
            <w:r w:rsidRPr="00E9449A">
              <w:rPr>
                <w:rFonts w:ascii="Times New Roman" w:hAnsi="Times New Roman"/>
                <w:sz w:val="24"/>
                <w:szCs w:val="24"/>
              </w:rPr>
              <w:t>2012</w:t>
            </w:r>
          </w:p>
        </w:tc>
        <w:tc>
          <w:tcPr>
            <w:tcW w:w="709" w:type="dxa"/>
            <w:shd w:val="clear" w:color="auto" w:fill="auto"/>
          </w:tcPr>
          <w:p w14:paraId="0847D114" w14:textId="77777777" w:rsidR="002D68FC" w:rsidRPr="00E9449A" w:rsidRDefault="002D68FC" w:rsidP="009A3479">
            <w:pPr>
              <w:spacing w:after="0" w:line="240" w:lineRule="auto"/>
              <w:jc w:val="center"/>
              <w:rPr>
                <w:rFonts w:ascii="Times New Roman" w:hAnsi="Times New Roman"/>
                <w:sz w:val="24"/>
                <w:szCs w:val="24"/>
              </w:rPr>
            </w:pPr>
          </w:p>
        </w:tc>
        <w:tc>
          <w:tcPr>
            <w:tcW w:w="1546" w:type="dxa"/>
            <w:gridSpan w:val="3"/>
            <w:shd w:val="clear" w:color="auto" w:fill="auto"/>
            <w:vAlign w:val="center"/>
          </w:tcPr>
          <w:p w14:paraId="462C9D45" w14:textId="77777777" w:rsidR="002D68FC" w:rsidRPr="00E9449A" w:rsidRDefault="002D68FC" w:rsidP="009A3479">
            <w:pPr>
              <w:spacing w:after="0" w:line="240" w:lineRule="auto"/>
              <w:jc w:val="center"/>
              <w:rPr>
                <w:rFonts w:ascii="Times New Roman" w:hAnsi="Times New Roman"/>
                <w:sz w:val="24"/>
                <w:szCs w:val="24"/>
              </w:rPr>
            </w:pPr>
            <w:r w:rsidRPr="00E9449A">
              <w:rPr>
                <w:rFonts w:ascii="Times New Roman" w:hAnsi="Times New Roman"/>
                <w:sz w:val="24"/>
                <w:szCs w:val="24"/>
              </w:rPr>
              <w:t>2013</w:t>
            </w:r>
          </w:p>
        </w:tc>
        <w:tc>
          <w:tcPr>
            <w:tcW w:w="1289" w:type="dxa"/>
            <w:gridSpan w:val="3"/>
            <w:shd w:val="clear" w:color="auto" w:fill="auto"/>
            <w:vAlign w:val="center"/>
          </w:tcPr>
          <w:p w14:paraId="389A31F7" w14:textId="77777777" w:rsidR="002D68FC" w:rsidRPr="00E9449A" w:rsidRDefault="002D68FC" w:rsidP="009A3479">
            <w:pPr>
              <w:spacing w:after="0" w:line="240" w:lineRule="auto"/>
              <w:jc w:val="center"/>
              <w:rPr>
                <w:rFonts w:ascii="Times New Roman" w:hAnsi="Times New Roman"/>
                <w:sz w:val="24"/>
                <w:szCs w:val="24"/>
              </w:rPr>
            </w:pPr>
            <w:r w:rsidRPr="00E9449A">
              <w:rPr>
                <w:rFonts w:ascii="Times New Roman" w:hAnsi="Times New Roman"/>
                <w:sz w:val="24"/>
                <w:szCs w:val="24"/>
              </w:rPr>
              <w:t>2014</w:t>
            </w:r>
          </w:p>
        </w:tc>
        <w:tc>
          <w:tcPr>
            <w:tcW w:w="1701" w:type="dxa"/>
            <w:gridSpan w:val="3"/>
            <w:shd w:val="clear" w:color="auto" w:fill="auto"/>
          </w:tcPr>
          <w:p w14:paraId="0E7B98AA" w14:textId="77777777" w:rsidR="002D68FC" w:rsidRPr="00E9449A" w:rsidRDefault="002D68FC" w:rsidP="009A3479">
            <w:pPr>
              <w:spacing w:after="0" w:line="240" w:lineRule="auto"/>
              <w:jc w:val="center"/>
              <w:rPr>
                <w:rFonts w:ascii="Times New Roman" w:hAnsi="Times New Roman"/>
                <w:sz w:val="24"/>
                <w:szCs w:val="24"/>
              </w:rPr>
            </w:pPr>
            <w:r w:rsidRPr="00E9449A">
              <w:rPr>
                <w:rFonts w:ascii="Times New Roman" w:hAnsi="Times New Roman"/>
                <w:sz w:val="24"/>
                <w:szCs w:val="24"/>
              </w:rPr>
              <w:t>2015</w:t>
            </w:r>
          </w:p>
        </w:tc>
      </w:tr>
      <w:tr w:rsidR="002D68FC" w:rsidRPr="00E9449A" w14:paraId="63C5BB80" w14:textId="77777777" w:rsidTr="002D68FC">
        <w:trPr>
          <w:cantSplit/>
          <w:trHeight w:val="1134"/>
          <w:jc w:val="center"/>
        </w:trPr>
        <w:tc>
          <w:tcPr>
            <w:tcW w:w="1305" w:type="dxa"/>
            <w:gridSpan w:val="2"/>
            <w:vMerge/>
            <w:shd w:val="clear" w:color="auto" w:fill="auto"/>
          </w:tcPr>
          <w:p w14:paraId="2B0C67A4" w14:textId="77777777" w:rsidR="002D68FC" w:rsidRPr="00E9449A" w:rsidRDefault="002D68FC" w:rsidP="002D68FC">
            <w:pPr>
              <w:spacing w:after="0" w:line="240" w:lineRule="auto"/>
              <w:ind w:left="113" w:right="113"/>
              <w:rPr>
                <w:rFonts w:ascii="Times New Roman" w:hAnsi="Times New Roman"/>
                <w:sz w:val="24"/>
                <w:szCs w:val="24"/>
              </w:rPr>
            </w:pPr>
          </w:p>
        </w:tc>
        <w:tc>
          <w:tcPr>
            <w:tcW w:w="567" w:type="dxa"/>
            <w:tcBorders>
              <w:left w:val="single" w:sz="4" w:space="0" w:color="auto"/>
            </w:tcBorders>
            <w:shd w:val="clear" w:color="auto" w:fill="auto"/>
            <w:textDirection w:val="btLr"/>
            <w:vAlign w:val="center"/>
          </w:tcPr>
          <w:p w14:paraId="15F0BFFE" w14:textId="77777777" w:rsidR="002D68FC" w:rsidRPr="00E9449A" w:rsidRDefault="002D68FC" w:rsidP="002D68FC">
            <w:pPr>
              <w:spacing w:after="0" w:line="240" w:lineRule="auto"/>
              <w:ind w:left="113" w:right="113"/>
              <w:rPr>
                <w:rFonts w:ascii="Times New Roman" w:hAnsi="Times New Roman"/>
                <w:sz w:val="24"/>
                <w:szCs w:val="24"/>
              </w:rPr>
            </w:pPr>
            <w:r w:rsidRPr="00E9449A">
              <w:rPr>
                <w:rFonts w:ascii="Times New Roman" w:hAnsi="Times New Roman"/>
                <w:sz w:val="24"/>
                <w:szCs w:val="24"/>
              </w:rPr>
              <w:t>0 a 3</w:t>
            </w:r>
          </w:p>
        </w:tc>
        <w:tc>
          <w:tcPr>
            <w:tcW w:w="567" w:type="dxa"/>
            <w:tcBorders>
              <w:left w:val="single" w:sz="4" w:space="0" w:color="auto"/>
            </w:tcBorders>
            <w:shd w:val="clear" w:color="auto" w:fill="auto"/>
            <w:textDirection w:val="btLr"/>
            <w:vAlign w:val="center"/>
          </w:tcPr>
          <w:p w14:paraId="50023CB4" w14:textId="77777777" w:rsidR="002D68FC" w:rsidRPr="00E9449A" w:rsidRDefault="002D68FC" w:rsidP="002D68FC">
            <w:pPr>
              <w:spacing w:after="0" w:line="240" w:lineRule="auto"/>
              <w:ind w:left="113" w:right="113"/>
              <w:rPr>
                <w:rFonts w:ascii="Times New Roman" w:hAnsi="Times New Roman"/>
                <w:sz w:val="24"/>
                <w:szCs w:val="24"/>
              </w:rPr>
            </w:pPr>
            <w:r w:rsidRPr="00E9449A">
              <w:rPr>
                <w:rFonts w:ascii="Times New Roman" w:hAnsi="Times New Roman"/>
                <w:sz w:val="24"/>
                <w:szCs w:val="24"/>
              </w:rPr>
              <w:t>4 e5</w:t>
            </w:r>
          </w:p>
        </w:tc>
        <w:tc>
          <w:tcPr>
            <w:tcW w:w="425" w:type="dxa"/>
            <w:shd w:val="clear" w:color="auto" w:fill="auto"/>
            <w:textDirection w:val="btLr"/>
          </w:tcPr>
          <w:p w14:paraId="00DF9F89" w14:textId="77777777" w:rsidR="002D68FC" w:rsidRPr="00E9449A" w:rsidRDefault="002D68FC" w:rsidP="002D68FC">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 xml:space="preserve">Total </w:t>
            </w:r>
          </w:p>
        </w:tc>
        <w:tc>
          <w:tcPr>
            <w:tcW w:w="425" w:type="dxa"/>
            <w:shd w:val="clear" w:color="auto" w:fill="auto"/>
            <w:textDirection w:val="btLr"/>
            <w:vAlign w:val="center"/>
          </w:tcPr>
          <w:p w14:paraId="1DF7EB97" w14:textId="77777777" w:rsidR="002D68FC" w:rsidRPr="00E9449A" w:rsidRDefault="002D68FC" w:rsidP="002D68FC">
            <w:pPr>
              <w:spacing w:after="0" w:line="240" w:lineRule="auto"/>
              <w:ind w:left="113" w:right="113"/>
              <w:rPr>
                <w:rFonts w:ascii="Times New Roman" w:hAnsi="Times New Roman"/>
                <w:sz w:val="24"/>
                <w:szCs w:val="24"/>
              </w:rPr>
            </w:pPr>
            <w:r w:rsidRPr="00E9449A">
              <w:rPr>
                <w:rFonts w:ascii="Times New Roman" w:hAnsi="Times New Roman"/>
                <w:sz w:val="24"/>
                <w:szCs w:val="24"/>
              </w:rPr>
              <w:t>0 a 3</w:t>
            </w:r>
          </w:p>
        </w:tc>
        <w:tc>
          <w:tcPr>
            <w:tcW w:w="567" w:type="dxa"/>
            <w:shd w:val="clear" w:color="auto" w:fill="auto"/>
            <w:textDirection w:val="btLr"/>
            <w:vAlign w:val="center"/>
          </w:tcPr>
          <w:p w14:paraId="4B15C8C3" w14:textId="77777777" w:rsidR="002D68FC" w:rsidRPr="00E9449A" w:rsidRDefault="002D68FC" w:rsidP="002D68FC">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4 e 5</w:t>
            </w:r>
          </w:p>
        </w:tc>
        <w:tc>
          <w:tcPr>
            <w:tcW w:w="709" w:type="dxa"/>
            <w:shd w:val="clear" w:color="auto" w:fill="auto"/>
            <w:textDirection w:val="btLr"/>
          </w:tcPr>
          <w:p w14:paraId="1DC3BC11" w14:textId="77777777" w:rsidR="002D68FC" w:rsidRPr="00E9449A" w:rsidRDefault="002D68FC" w:rsidP="002D68FC">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 xml:space="preserve">Total </w:t>
            </w:r>
          </w:p>
        </w:tc>
        <w:tc>
          <w:tcPr>
            <w:tcW w:w="425" w:type="dxa"/>
            <w:shd w:val="clear" w:color="auto" w:fill="auto"/>
            <w:textDirection w:val="btLr"/>
            <w:vAlign w:val="center"/>
          </w:tcPr>
          <w:p w14:paraId="7912A473" w14:textId="77777777" w:rsidR="002D68FC" w:rsidRPr="00E9449A" w:rsidRDefault="002D68FC" w:rsidP="002D68FC">
            <w:pPr>
              <w:spacing w:after="0" w:line="240" w:lineRule="auto"/>
              <w:ind w:left="113" w:right="113"/>
              <w:rPr>
                <w:rFonts w:ascii="Times New Roman" w:hAnsi="Times New Roman"/>
                <w:sz w:val="24"/>
                <w:szCs w:val="24"/>
              </w:rPr>
            </w:pPr>
            <w:r w:rsidRPr="00E9449A">
              <w:rPr>
                <w:rFonts w:ascii="Times New Roman" w:hAnsi="Times New Roman"/>
                <w:sz w:val="24"/>
                <w:szCs w:val="24"/>
              </w:rPr>
              <w:t>0 a3</w:t>
            </w:r>
          </w:p>
        </w:tc>
        <w:tc>
          <w:tcPr>
            <w:tcW w:w="426" w:type="dxa"/>
            <w:shd w:val="clear" w:color="auto" w:fill="auto"/>
            <w:textDirection w:val="btLr"/>
            <w:vAlign w:val="center"/>
          </w:tcPr>
          <w:p w14:paraId="5B3BCC88" w14:textId="77777777" w:rsidR="002D68FC" w:rsidRPr="00E9449A" w:rsidRDefault="002D68FC" w:rsidP="002D68FC">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4 e 5</w:t>
            </w:r>
          </w:p>
        </w:tc>
        <w:tc>
          <w:tcPr>
            <w:tcW w:w="695" w:type="dxa"/>
            <w:shd w:val="clear" w:color="auto" w:fill="auto"/>
            <w:textDirection w:val="btLr"/>
          </w:tcPr>
          <w:p w14:paraId="202267E2" w14:textId="77777777" w:rsidR="002D68FC" w:rsidRPr="00E9449A" w:rsidRDefault="002D68FC" w:rsidP="002D68FC">
            <w:pPr>
              <w:spacing w:after="0" w:line="240" w:lineRule="auto"/>
              <w:ind w:left="113" w:right="113"/>
              <w:rPr>
                <w:rFonts w:ascii="Times New Roman" w:hAnsi="Times New Roman"/>
                <w:sz w:val="24"/>
                <w:szCs w:val="24"/>
              </w:rPr>
            </w:pPr>
            <w:r w:rsidRPr="00E9449A">
              <w:rPr>
                <w:rFonts w:ascii="Times New Roman" w:hAnsi="Times New Roman"/>
                <w:sz w:val="24"/>
                <w:szCs w:val="24"/>
              </w:rPr>
              <w:t>Total</w:t>
            </w:r>
          </w:p>
        </w:tc>
        <w:tc>
          <w:tcPr>
            <w:tcW w:w="439" w:type="dxa"/>
            <w:shd w:val="clear" w:color="auto" w:fill="auto"/>
            <w:textDirection w:val="btLr"/>
            <w:vAlign w:val="center"/>
          </w:tcPr>
          <w:p w14:paraId="62F800D9" w14:textId="77777777" w:rsidR="002D68FC" w:rsidRPr="00E9449A" w:rsidRDefault="002D68FC" w:rsidP="002D68FC">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0 a 3</w:t>
            </w:r>
          </w:p>
        </w:tc>
        <w:tc>
          <w:tcPr>
            <w:tcW w:w="425" w:type="dxa"/>
            <w:shd w:val="clear" w:color="auto" w:fill="auto"/>
            <w:textDirection w:val="btLr"/>
            <w:vAlign w:val="center"/>
          </w:tcPr>
          <w:p w14:paraId="5F456410" w14:textId="77777777" w:rsidR="002D68FC" w:rsidRPr="00E9449A" w:rsidRDefault="002D68FC" w:rsidP="002D68FC">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4 e 5</w:t>
            </w:r>
          </w:p>
        </w:tc>
        <w:tc>
          <w:tcPr>
            <w:tcW w:w="425" w:type="dxa"/>
            <w:shd w:val="clear" w:color="auto" w:fill="auto"/>
            <w:textDirection w:val="btLr"/>
          </w:tcPr>
          <w:p w14:paraId="041CB4D9" w14:textId="77777777" w:rsidR="002D68FC" w:rsidRPr="00E9449A" w:rsidRDefault="002D68FC" w:rsidP="002D68FC">
            <w:pPr>
              <w:spacing w:after="0" w:line="240" w:lineRule="auto"/>
              <w:ind w:left="113" w:right="113"/>
              <w:rPr>
                <w:rFonts w:ascii="Times New Roman" w:hAnsi="Times New Roman"/>
                <w:sz w:val="24"/>
                <w:szCs w:val="24"/>
              </w:rPr>
            </w:pPr>
            <w:r w:rsidRPr="00E9449A">
              <w:rPr>
                <w:rFonts w:ascii="Times New Roman" w:hAnsi="Times New Roman"/>
                <w:sz w:val="24"/>
                <w:szCs w:val="24"/>
              </w:rPr>
              <w:t xml:space="preserve">Total </w:t>
            </w:r>
          </w:p>
        </w:tc>
        <w:tc>
          <w:tcPr>
            <w:tcW w:w="567" w:type="dxa"/>
            <w:shd w:val="clear" w:color="auto" w:fill="auto"/>
            <w:textDirection w:val="btLr"/>
            <w:vAlign w:val="center"/>
          </w:tcPr>
          <w:p w14:paraId="5C52A60C" w14:textId="77777777" w:rsidR="002D68FC" w:rsidRPr="00E9449A" w:rsidRDefault="002D68FC" w:rsidP="002D68FC">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0 a 3</w:t>
            </w:r>
          </w:p>
        </w:tc>
        <w:tc>
          <w:tcPr>
            <w:tcW w:w="425" w:type="dxa"/>
            <w:shd w:val="clear" w:color="auto" w:fill="auto"/>
            <w:textDirection w:val="btLr"/>
            <w:vAlign w:val="center"/>
          </w:tcPr>
          <w:p w14:paraId="69B9038E" w14:textId="77777777" w:rsidR="002D68FC" w:rsidRPr="00E9449A" w:rsidRDefault="002D68FC" w:rsidP="002D68FC">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4 e 5</w:t>
            </w:r>
          </w:p>
        </w:tc>
        <w:tc>
          <w:tcPr>
            <w:tcW w:w="709" w:type="dxa"/>
            <w:shd w:val="clear" w:color="auto" w:fill="auto"/>
            <w:textDirection w:val="btLr"/>
            <w:vAlign w:val="center"/>
          </w:tcPr>
          <w:p w14:paraId="79CA5FAF" w14:textId="77777777" w:rsidR="002D68FC" w:rsidRPr="00E9449A" w:rsidRDefault="002D68FC" w:rsidP="002D68FC">
            <w:pPr>
              <w:spacing w:after="0" w:line="240" w:lineRule="auto"/>
              <w:ind w:left="113" w:right="113"/>
              <w:rPr>
                <w:rFonts w:ascii="Times New Roman" w:hAnsi="Times New Roman"/>
                <w:sz w:val="24"/>
                <w:szCs w:val="24"/>
              </w:rPr>
            </w:pPr>
            <w:r w:rsidRPr="00E9449A">
              <w:rPr>
                <w:rFonts w:ascii="Times New Roman" w:hAnsi="Times New Roman"/>
                <w:sz w:val="24"/>
                <w:szCs w:val="24"/>
              </w:rPr>
              <w:t>Total</w:t>
            </w:r>
          </w:p>
        </w:tc>
      </w:tr>
      <w:tr w:rsidR="002D68FC" w:rsidRPr="00E9449A" w14:paraId="59FBBEC5" w14:textId="77777777" w:rsidTr="002D68FC">
        <w:trPr>
          <w:trHeight w:val="272"/>
          <w:jc w:val="center"/>
        </w:trPr>
        <w:tc>
          <w:tcPr>
            <w:tcW w:w="1008" w:type="dxa"/>
            <w:shd w:val="clear" w:color="auto" w:fill="auto"/>
            <w:vAlign w:val="center"/>
          </w:tcPr>
          <w:p w14:paraId="33B71250" w14:textId="77777777" w:rsidR="002D68FC" w:rsidRPr="00E9449A" w:rsidRDefault="002D68FC" w:rsidP="009A3479">
            <w:pPr>
              <w:spacing w:after="0" w:line="240" w:lineRule="auto"/>
              <w:rPr>
                <w:rFonts w:ascii="Times New Roman" w:hAnsi="Times New Roman"/>
              </w:rPr>
            </w:pPr>
            <w:r w:rsidRPr="00E9449A">
              <w:rPr>
                <w:rFonts w:ascii="Times New Roman" w:hAnsi="Times New Roman"/>
              </w:rPr>
              <w:t>Mun.</w:t>
            </w:r>
          </w:p>
        </w:tc>
        <w:tc>
          <w:tcPr>
            <w:tcW w:w="297" w:type="dxa"/>
            <w:shd w:val="clear" w:color="auto" w:fill="auto"/>
          </w:tcPr>
          <w:p w14:paraId="114667B9"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5505E3D2"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5E01D14B"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06C71A91"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1F52EADE"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4B091759" w14:textId="77777777" w:rsidR="002D68FC" w:rsidRPr="00E9449A" w:rsidRDefault="002D68FC" w:rsidP="002D68FC">
            <w:pPr>
              <w:spacing w:after="0" w:line="240" w:lineRule="auto"/>
              <w:jc w:val="center"/>
              <w:rPr>
                <w:rFonts w:ascii="Times New Roman" w:hAnsi="Times New Roman"/>
                <w:sz w:val="24"/>
                <w:szCs w:val="24"/>
              </w:rPr>
            </w:pPr>
          </w:p>
        </w:tc>
        <w:tc>
          <w:tcPr>
            <w:tcW w:w="709" w:type="dxa"/>
            <w:shd w:val="clear" w:color="auto" w:fill="auto"/>
            <w:vAlign w:val="center"/>
          </w:tcPr>
          <w:p w14:paraId="36D17CDC"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1DAFE15C" w14:textId="77777777" w:rsidR="002D68FC" w:rsidRPr="00E9449A" w:rsidRDefault="002D68FC" w:rsidP="002D68FC">
            <w:pPr>
              <w:spacing w:after="0" w:line="240" w:lineRule="auto"/>
              <w:jc w:val="center"/>
              <w:rPr>
                <w:rFonts w:ascii="Times New Roman" w:hAnsi="Times New Roman"/>
                <w:sz w:val="24"/>
                <w:szCs w:val="24"/>
              </w:rPr>
            </w:pPr>
          </w:p>
        </w:tc>
        <w:tc>
          <w:tcPr>
            <w:tcW w:w="426" w:type="dxa"/>
            <w:shd w:val="clear" w:color="auto" w:fill="auto"/>
            <w:vAlign w:val="center"/>
          </w:tcPr>
          <w:p w14:paraId="7F654D4D" w14:textId="77777777" w:rsidR="002D68FC" w:rsidRPr="00E9449A" w:rsidRDefault="002D68FC" w:rsidP="002D68FC">
            <w:pPr>
              <w:spacing w:after="0" w:line="240" w:lineRule="auto"/>
              <w:jc w:val="center"/>
              <w:rPr>
                <w:rFonts w:ascii="Times New Roman" w:hAnsi="Times New Roman"/>
                <w:sz w:val="24"/>
                <w:szCs w:val="24"/>
              </w:rPr>
            </w:pPr>
          </w:p>
        </w:tc>
        <w:tc>
          <w:tcPr>
            <w:tcW w:w="695" w:type="dxa"/>
            <w:shd w:val="clear" w:color="auto" w:fill="auto"/>
            <w:vAlign w:val="center"/>
          </w:tcPr>
          <w:p w14:paraId="6C537CBB" w14:textId="77777777" w:rsidR="002D68FC" w:rsidRPr="00E9449A" w:rsidRDefault="002D68FC" w:rsidP="002D68FC">
            <w:pPr>
              <w:spacing w:after="0" w:line="240" w:lineRule="auto"/>
              <w:jc w:val="center"/>
              <w:rPr>
                <w:rFonts w:ascii="Times New Roman" w:hAnsi="Times New Roman"/>
                <w:sz w:val="24"/>
                <w:szCs w:val="24"/>
              </w:rPr>
            </w:pPr>
          </w:p>
        </w:tc>
        <w:tc>
          <w:tcPr>
            <w:tcW w:w="439" w:type="dxa"/>
            <w:shd w:val="clear" w:color="auto" w:fill="auto"/>
            <w:vAlign w:val="center"/>
          </w:tcPr>
          <w:p w14:paraId="59E4F237"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3F2D118E"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3F074BCE"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15F3E1CC"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482A1F48" w14:textId="77777777" w:rsidR="002D68FC" w:rsidRPr="00E9449A" w:rsidRDefault="002D68FC" w:rsidP="002D68FC">
            <w:pPr>
              <w:spacing w:after="0" w:line="240" w:lineRule="auto"/>
              <w:jc w:val="center"/>
              <w:rPr>
                <w:rFonts w:ascii="Times New Roman" w:hAnsi="Times New Roman"/>
                <w:sz w:val="24"/>
                <w:szCs w:val="24"/>
              </w:rPr>
            </w:pPr>
          </w:p>
        </w:tc>
        <w:tc>
          <w:tcPr>
            <w:tcW w:w="709" w:type="dxa"/>
            <w:shd w:val="clear" w:color="auto" w:fill="auto"/>
            <w:vAlign w:val="center"/>
          </w:tcPr>
          <w:p w14:paraId="12FEF4A3" w14:textId="77777777" w:rsidR="002D68FC" w:rsidRPr="00E9449A" w:rsidRDefault="002D68FC" w:rsidP="002D68FC">
            <w:pPr>
              <w:spacing w:after="0" w:line="240" w:lineRule="auto"/>
              <w:jc w:val="center"/>
              <w:rPr>
                <w:rFonts w:ascii="Times New Roman" w:hAnsi="Times New Roman"/>
                <w:sz w:val="24"/>
                <w:szCs w:val="24"/>
              </w:rPr>
            </w:pPr>
          </w:p>
        </w:tc>
      </w:tr>
      <w:tr w:rsidR="002D68FC" w:rsidRPr="00E9449A" w14:paraId="5B799E2C" w14:textId="77777777" w:rsidTr="002D68FC">
        <w:trPr>
          <w:trHeight w:val="273"/>
          <w:jc w:val="center"/>
        </w:trPr>
        <w:tc>
          <w:tcPr>
            <w:tcW w:w="1008" w:type="dxa"/>
            <w:shd w:val="clear" w:color="auto" w:fill="auto"/>
            <w:vAlign w:val="center"/>
          </w:tcPr>
          <w:p w14:paraId="29D27631" w14:textId="77777777" w:rsidR="002D68FC" w:rsidRPr="00E9449A" w:rsidRDefault="002D68FC" w:rsidP="009A3479">
            <w:pPr>
              <w:spacing w:after="0" w:line="240" w:lineRule="auto"/>
              <w:rPr>
                <w:rFonts w:ascii="Times New Roman" w:hAnsi="Times New Roman"/>
                <w:sz w:val="24"/>
                <w:szCs w:val="24"/>
              </w:rPr>
            </w:pPr>
            <w:r w:rsidRPr="00E9449A">
              <w:rPr>
                <w:rFonts w:ascii="Times New Roman" w:hAnsi="Times New Roman"/>
                <w:sz w:val="24"/>
                <w:szCs w:val="24"/>
              </w:rPr>
              <w:t>Est</w:t>
            </w:r>
          </w:p>
        </w:tc>
        <w:tc>
          <w:tcPr>
            <w:tcW w:w="297" w:type="dxa"/>
            <w:shd w:val="clear" w:color="auto" w:fill="auto"/>
          </w:tcPr>
          <w:p w14:paraId="0A0CFB7D"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2F189B0A"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5E00A40D"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59A26342"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45C6C154"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74F391FF" w14:textId="77777777" w:rsidR="002D68FC" w:rsidRPr="00E9449A" w:rsidRDefault="002D68FC" w:rsidP="002D68FC">
            <w:pPr>
              <w:spacing w:after="0" w:line="240" w:lineRule="auto"/>
              <w:jc w:val="center"/>
              <w:rPr>
                <w:rFonts w:ascii="Times New Roman" w:hAnsi="Times New Roman"/>
                <w:sz w:val="24"/>
                <w:szCs w:val="24"/>
              </w:rPr>
            </w:pPr>
          </w:p>
        </w:tc>
        <w:tc>
          <w:tcPr>
            <w:tcW w:w="709" w:type="dxa"/>
            <w:shd w:val="clear" w:color="auto" w:fill="auto"/>
            <w:vAlign w:val="center"/>
          </w:tcPr>
          <w:p w14:paraId="3F34E5B6"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6B5D5D8B" w14:textId="77777777" w:rsidR="002D68FC" w:rsidRPr="00E9449A" w:rsidRDefault="002D68FC" w:rsidP="002D68FC">
            <w:pPr>
              <w:spacing w:after="0" w:line="240" w:lineRule="auto"/>
              <w:jc w:val="center"/>
              <w:rPr>
                <w:rFonts w:ascii="Times New Roman" w:hAnsi="Times New Roman"/>
                <w:sz w:val="24"/>
                <w:szCs w:val="24"/>
              </w:rPr>
            </w:pPr>
          </w:p>
        </w:tc>
        <w:tc>
          <w:tcPr>
            <w:tcW w:w="426" w:type="dxa"/>
            <w:shd w:val="clear" w:color="auto" w:fill="auto"/>
            <w:vAlign w:val="center"/>
          </w:tcPr>
          <w:p w14:paraId="77DA82F2" w14:textId="77777777" w:rsidR="002D68FC" w:rsidRPr="00E9449A" w:rsidRDefault="002D68FC" w:rsidP="002D68FC">
            <w:pPr>
              <w:spacing w:after="0" w:line="240" w:lineRule="auto"/>
              <w:jc w:val="center"/>
              <w:rPr>
                <w:rFonts w:ascii="Times New Roman" w:hAnsi="Times New Roman"/>
                <w:sz w:val="24"/>
                <w:szCs w:val="24"/>
              </w:rPr>
            </w:pPr>
          </w:p>
        </w:tc>
        <w:tc>
          <w:tcPr>
            <w:tcW w:w="695" w:type="dxa"/>
            <w:shd w:val="clear" w:color="auto" w:fill="auto"/>
            <w:vAlign w:val="center"/>
          </w:tcPr>
          <w:p w14:paraId="14DE7C05" w14:textId="77777777" w:rsidR="002D68FC" w:rsidRPr="00E9449A" w:rsidRDefault="002D68FC" w:rsidP="002D68FC">
            <w:pPr>
              <w:spacing w:after="0" w:line="240" w:lineRule="auto"/>
              <w:jc w:val="center"/>
              <w:rPr>
                <w:rFonts w:ascii="Times New Roman" w:hAnsi="Times New Roman"/>
                <w:sz w:val="24"/>
                <w:szCs w:val="24"/>
              </w:rPr>
            </w:pPr>
          </w:p>
        </w:tc>
        <w:tc>
          <w:tcPr>
            <w:tcW w:w="439" w:type="dxa"/>
            <w:shd w:val="clear" w:color="auto" w:fill="auto"/>
            <w:vAlign w:val="center"/>
          </w:tcPr>
          <w:p w14:paraId="36489A44"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1A53035D"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7DB4C665"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1B2C1910"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05CA44C5" w14:textId="77777777" w:rsidR="002D68FC" w:rsidRPr="00E9449A" w:rsidRDefault="002D68FC" w:rsidP="002D68FC">
            <w:pPr>
              <w:spacing w:after="0" w:line="240" w:lineRule="auto"/>
              <w:jc w:val="center"/>
              <w:rPr>
                <w:rFonts w:ascii="Times New Roman" w:hAnsi="Times New Roman"/>
                <w:sz w:val="24"/>
                <w:szCs w:val="24"/>
              </w:rPr>
            </w:pPr>
          </w:p>
        </w:tc>
        <w:tc>
          <w:tcPr>
            <w:tcW w:w="709" w:type="dxa"/>
            <w:shd w:val="clear" w:color="auto" w:fill="auto"/>
            <w:vAlign w:val="center"/>
          </w:tcPr>
          <w:p w14:paraId="3BBCF7C2" w14:textId="77777777" w:rsidR="002D68FC" w:rsidRPr="00E9449A" w:rsidRDefault="002D68FC" w:rsidP="002D68FC">
            <w:pPr>
              <w:spacing w:after="0" w:line="240" w:lineRule="auto"/>
              <w:jc w:val="center"/>
              <w:rPr>
                <w:rFonts w:ascii="Times New Roman" w:hAnsi="Times New Roman"/>
                <w:sz w:val="24"/>
                <w:szCs w:val="24"/>
              </w:rPr>
            </w:pPr>
          </w:p>
        </w:tc>
      </w:tr>
      <w:tr w:rsidR="002D68FC" w:rsidRPr="00E9449A" w14:paraId="77C310A0" w14:textId="77777777" w:rsidTr="002D68FC">
        <w:trPr>
          <w:trHeight w:val="300"/>
          <w:jc w:val="center"/>
        </w:trPr>
        <w:tc>
          <w:tcPr>
            <w:tcW w:w="1008" w:type="dxa"/>
            <w:shd w:val="clear" w:color="auto" w:fill="auto"/>
            <w:vAlign w:val="center"/>
          </w:tcPr>
          <w:p w14:paraId="63B5EFE0" w14:textId="77777777" w:rsidR="002D68FC" w:rsidRPr="00E9449A" w:rsidRDefault="002D68FC" w:rsidP="009A3479">
            <w:pPr>
              <w:spacing w:after="0" w:line="240" w:lineRule="auto"/>
              <w:rPr>
                <w:rFonts w:ascii="Times New Roman" w:hAnsi="Times New Roman"/>
                <w:sz w:val="24"/>
                <w:szCs w:val="24"/>
              </w:rPr>
            </w:pPr>
            <w:r w:rsidRPr="00E9449A">
              <w:rPr>
                <w:rFonts w:ascii="Times New Roman" w:hAnsi="Times New Roman"/>
                <w:sz w:val="24"/>
                <w:szCs w:val="24"/>
              </w:rPr>
              <w:t>Priv</w:t>
            </w:r>
          </w:p>
        </w:tc>
        <w:tc>
          <w:tcPr>
            <w:tcW w:w="297" w:type="dxa"/>
            <w:shd w:val="clear" w:color="auto" w:fill="auto"/>
          </w:tcPr>
          <w:p w14:paraId="55C041CF"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4BA98F72"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42F0DBCF"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2D2D7469"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43D79C50"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41947D6F" w14:textId="77777777" w:rsidR="002D68FC" w:rsidRPr="00E9449A" w:rsidRDefault="002D68FC" w:rsidP="002D68FC">
            <w:pPr>
              <w:spacing w:after="0" w:line="240" w:lineRule="auto"/>
              <w:jc w:val="center"/>
              <w:rPr>
                <w:rFonts w:ascii="Times New Roman" w:hAnsi="Times New Roman"/>
                <w:sz w:val="24"/>
                <w:szCs w:val="24"/>
              </w:rPr>
            </w:pPr>
          </w:p>
        </w:tc>
        <w:tc>
          <w:tcPr>
            <w:tcW w:w="709" w:type="dxa"/>
            <w:shd w:val="clear" w:color="auto" w:fill="auto"/>
            <w:vAlign w:val="center"/>
          </w:tcPr>
          <w:p w14:paraId="789CD307"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3358AD3A" w14:textId="77777777" w:rsidR="002D68FC" w:rsidRPr="00E9449A" w:rsidRDefault="002D68FC" w:rsidP="002D68FC">
            <w:pPr>
              <w:spacing w:after="0" w:line="240" w:lineRule="auto"/>
              <w:jc w:val="center"/>
              <w:rPr>
                <w:rFonts w:ascii="Times New Roman" w:hAnsi="Times New Roman"/>
                <w:sz w:val="24"/>
                <w:szCs w:val="24"/>
              </w:rPr>
            </w:pPr>
          </w:p>
        </w:tc>
        <w:tc>
          <w:tcPr>
            <w:tcW w:w="426" w:type="dxa"/>
            <w:shd w:val="clear" w:color="auto" w:fill="auto"/>
            <w:vAlign w:val="center"/>
          </w:tcPr>
          <w:p w14:paraId="6BFA634F" w14:textId="77777777" w:rsidR="002D68FC" w:rsidRPr="00E9449A" w:rsidRDefault="002D68FC" w:rsidP="002D68FC">
            <w:pPr>
              <w:spacing w:after="0" w:line="240" w:lineRule="auto"/>
              <w:jc w:val="center"/>
              <w:rPr>
                <w:rFonts w:ascii="Times New Roman" w:hAnsi="Times New Roman"/>
                <w:sz w:val="24"/>
                <w:szCs w:val="24"/>
              </w:rPr>
            </w:pPr>
          </w:p>
        </w:tc>
        <w:tc>
          <w:tcPr>
            <w:tcW w:w="695" w:type="dxa"/>
            <w:shd w:val="clear" w:color="auto" w:fill="auto"/>
            <w:vAlign w:val="center"/>
          </w:tcPr>
          <w:p w14:paraId="7FC0B459" w14:textId="77777777" w:rsidR="002D68FC" w:rsidRPr="00E9449A" w:rsidRDefault="002D68FC" w:rsidP="002D68FC">
            <w:pPr>
              <w:spacing w:after="0" w:line="240" w:lineRule="auto"/>
              <w:jc w:val="center"/>
              <w:rPr>
                <w:rFonts w:ascii="Times New Roman" w:hAnsi="Times New Roman"/>
                <w:sz w:val="24"/>
                <w:szCs w:val="24"/>
              </w:rPr>
            </w:pPr>
          </w:p>
        </w:tc>
        <w:tc>
          <w:tcPr>
            <w:tcW w:w="439" w:type="dxa"/>
            <w:shd w:val="clear" w:color="auto" w:fill="auto"/>
            <w:vAlign w:val="center"/>
          </w:tcPr>
          <w:p w14:paraId="1ED3B4D8"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3ACD7559"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771B979E"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789482C1"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746917C7" w14:textId="77777777" w:rsidR="002D68FC" w:rsidRPr="00E9449A" w:rsidRDefault="002D68FC" w:rsidP="002D68FC">
            <w:pPr>
              <w:spacing w:after="0" w:line="240" w:lineRule="auto"/>
              <w:jc w:val="center"/>
              <w:rPr>
                <w:rFonts w:ascii="Times New Roman" w:hAnsi="Times New Roman"/>
                <w:sz w:val="24"/>
                <w:szCs w:val="24"/>
              </w:rPr>
            </w:pPr>
          </w:p>
        </w:tc>
        <w:tc>
          <w:tcPr>
            <w:tcW w:w="709" w:type="dxa"/>
            <w:shd w:val="clear" w:color="auto" w:fill="auto"/>
            <w:vAlign w:val="center"/>
          </w:tcPr>
          <w:p w14:paraId="7EC21C42" w14:textId="77777777" w:rsidR="002D68FC" w:rsidRPr="00E9449A" w:rsidRDefault="002D68FC" w:rsidP="002D68FC">
            <w:pPr>
              <w:spacing w:after="0" w:line="240" w:lineRule="auto"/>
              <w:jc w:val="center"/>
              <w:rPr>
                <w:rFonts w:ascii="Times New Roman" w:hAnsi="Times New Roman"/>
                <w:sz w:val="24"/>
                <w:szCs w:val="24"/>
              </w:rPr>
            </w:pPr>
          </w:p>
        </w:tc>
      </w:tr>
      <w:tr w:rsidR="002D68FC" w:rsidRPr="00E9449A" w14:paraId="42D765AD" w14:textId="77777777" w:rsidTr="002D68FC">
        <w:trPr>
          <w:trHeight w:val="274"/>
          <w:jc w:val="center"/>
        </w:trPr>
        <w:tc>
          <w:tcPr>
            <w:tcW w:w="1008" w:type="dxa"/>
            <w:shd w:val="clear" w:color="auto" w:fill="auto"/>
            <w:vAlign w:val="center"/>
          </w:tcPr>
          <w:p w14:paraId="1161C5AF" w14:textId="77777777" w:rsidR="002D68FC" w:rsidRPr="00E9449A" w:rsidRDefault="002D68FC" w:rsidP="009A3479">
            <w:pPr>
              <w:spacing w:after="0" w:line="240" w:lineRule="auto"/>
              <w:rPr>
                <w:rFonts w:ascii="Times New Roman" w:hAnsi="Times New Roman"/>
                <w:sz w:val="24"/>
                <w:szCs w:val="24"/>
              </w:rPr>
            </w:pPr>
            <w:r w:rsidRPr="00E9449A">
              <w:rPr>
                <w:rFonts w:ascii="Times New Roman" w:hAnsi="Times New Roman"/>
                <w:sz w:val="24"/>
                <w:szCs w:val="24"/>
              </w:rPr>
              <w:t>TOTAL</w:t>
            </w:r>
          </w:p>
        </w:tc>
        <w:tc>
          <w:tcPr>
            <w:tcW w:w="297" w:type="dxa"/>
            <w:shd w:val="clear" w:color="auto" w:fill="auto"/>
          </w:tcPr>
          <w:p w14:paraId="6EE99247"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119DA77B"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682ECC8F"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666A7099"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1C6E97F1"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59C7C3C7" w14:textId="77777777" w:rsidR="002D68FC" w:rsidRPr="00E9449A" w:rsidRDefault="002D68FC" w:rsidP="002D68FC">
            <w:pPr>
              <w:spacing w:after="0" w:line="240" w:lineRule="auto"/>
              <w:jc w:val="center"/>
              <w:rPr>
                <w:rFonts w:ascii="Times New Roman" w:hAnsi="Times New Roman"/>
                <w:sz w:val="24"/>
                <w:szCs w:val="24"/>
              </w:rPr>
            </w:pPr>
          </w:p>
        </w:tc>
        <w:tc>
          <w:tcPr>
            <w:tcW w:w="709" w:type="dxa"/>
            <w:shd w:val="clear" w:color="auto" w:fill="auto"/>
            <w:vAlign w:val="center"/>
          </w:tcPr>
          <w:p w14:paraId="5FAE9138"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4705E8B6" w14:textId="77777777" w:rsidR="002D68FC" w:rsidRPr="00E9449A" w:rsidRDefault="002D68FC" w:rsidP="002D68FC">
            <w:pPr>
              <w:spacing w:after="0" w:line="240" w:lineRule="auto"/>
              <w:jc w:val="center"/>
              <w:rPr>
                <w:rFonts w:ascii="Times New Roman" w:hAnsi="Times New Roman"/>
                <w:sz w:val="24"/>
                <w:szCs w:val="24"/>
              </w:rPr>
            </w:pPr>
          </w:p>
        </w:tc>
        <w:tc>
          <w:tcPr>
            <w:tcW w:w="426" w:type="dxa"/>
            <w:shd w:val="clear" w:color="auto" w:fill="auto"/>
            <w:vAlign w:val="center"/>
          </w:tcPr>
          <w:p w14:paraId="48BD6003" w14:textId="77777777" w:rsidR="002D68FC" w:rsidRPr="00E9449A" w:rsidRDefault="002D68FC" w:rsidP="002D68FC">
            <w:pPr>
              <w:spacing w:after="0" w:line="240" w:lineRule="auto"/>
              <w:jc w:val="center"/>
              <w:rPr>
                <w:rFonts w:ascii="Times New Roman" w:hAnsi="Times New Roman"/>
                <w:sz w:val="24"/>
                <w:szCs w:val="24"/>
              </w:rPr>
            </w:pPr>
          </w:p>
        </w:tc>
        <w:tc>
          <w:tcPr>
            <w:tcW w:w="695" w:type="dxa"/>
            <w:shd w:val="clear" w:color="auto" w:fill="auto"/>
            <w:vAlign w:val="center"/>
          </w:tcPr>
          <w:p w14:paraId="24194163" w14:textId="77777777" w:rsidR="002D68FC" w:rsidRPr="00E9449A" w:rsidRDefault="002D68FC" w:rsidP="002D68FC">
            <w:pPr>
              <w:spacing w:after="0" w:line="240" w:lineRule="auto"/>
              <w:jc w:val="center"/>
              <w:rPr>
                <w:rFonts w:ascii="Times New Roman" w:hAnsi="Times New Roman"/>
                <w:sz w:val="24"/>
                <w:szCs w:val="24"/>
              </w:rPr>
            </w:pPr>
          </w:p>
        </w:tc>
        <w:tc>
          <w:tcPr>
            <w:tcW w:w="439" w:type="dxa"/>
            <w:shd w:val="clear" w:color="auto" w:fill="auto"/>
            <w:vAlign w:val="center"/>
          </w:tcPr>
          <w:p w14:paraId="77EE34D3"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086D75E5"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6A5093C0" w14:textId="77777777" w:rsidR="002D68FC" w:rsidRPr="00E9449A" w:rsidRDefault="002D68FC" w:rsidP="002D68FC">
            <w:pPr>
              <w:spacing w:after="0" w:line="240" w:lineRule="auto"/>
              <w:jc w:val="center"/>
              <w:rPr>
                <w:rFonts w:ascii="Times New Roman" w:hAnsi="Times New Roman"/>
                <w:sz w:val="24"/>
                <w:szCs w:val="24"/>
              </w:rPr>
            </w:pPr>
          </w:p>
        </w:tc>
        <w:tc>
          <w:tcPr>
            <w:tcW w:w="567" w:type="dxa"/>
            <w:shd w:val="clear" w:color="auto" w:fill="auto"/>
            <w:vAlign w:val="center"/>
          </w:tcPr>
          <w:p w14:paraId="30412A7B" w14:textId="77777777" w:rsidR="002D68FC" w:rsidRPr="00E9449A" w:rsidRDefault="002D68FC" w:rsidP="002D68FC">
            <w:pPr>
              <w:spacing w:after="0" w:line="240" w:lineRule="auto"/>
              <w:jc w:val="center"/>
              <w:rPr>
                <w:rFonts w:ascii="Times New Roman" w:hAnsi="Times New Roman"/>
                <w:sz w:val="24"/>
                <w:szCs w:val="24"/>
              </w:rPr>
            </w:pPr>
          </w:p>
        </w:tc>
        <w:tc>
          <w:tcPr>
            <w:tcW w:w="425" w:type="dxa"/>
            <w:shd w:val="clear" w:color="auto" w:fill="auto"/>
            <w:vAlign w:val="center"/>
          </w:tcPr>
          <w:p w14:paraId="4F078294" w14:textId="77777777" w:rsidR="002D68FC" w:rsidRPr="00E9449A" w:rsidRDefault="002D68FC" w:rsidP="002D68FC">
            <w:pPr>
              <w:spacing w:after="0" w:line="240" w:lineRule="auto"/>
              <w:jc w:val="center"/>
              <w:rPr>
                <w:rFonts w:ascii="Times New Roman" w:hAnsi="Times New Roman"/>
                <w:sz w:val="24"/>
                <w:szCs w:val="24"/>
              </w:rPr>
            </w:pPr>
          </w:p>
        </w:tc>
        <w:tc>
          <w:tcPr>
            <w:tcW w:w="709" w:type="dxa"/>
            <w:shd w:val="clear" w:color="auto" w:fill="auto"/>
            <w:vAlign w:val="center"/>
          </w:tcPr>
          <w:p w14:paraId="6E29560F" w14:textId="77777777" w:rsidR="002D68FC" w:rsidRPr="00E9449A" w:rsidRDefault="002D68FC" w:rsidP="002D68FC">
            <w:pPr>
              <w:spacing w:after="0" w:line="240" w:lineRule="auto"/>
              <w:jc w:val="center"/>
              <w:rPr>
                <w:rFonts w:ascii="Times New Roman" w:hAnsi="Times New Roman"/>
                <w:sz w:val="24"/>
                <w:szCs w:val="24"/>
              </w:rPr>
            </w:pPr>
          </w:p>
        </w:tc>
      </w:tr>
    </w:tbl>
    <w:p w14:paraId="5C646ACC" w14:textId="77777777" w:rsidR="002D68FC" w:rsidRDefault="002D68FC" w:rsidP="00A5679F">
      <w:pPr>
        <w:spacing w:after="0" w:line="240" w:lineRule="auto"/>
        <w:jc w:val="both"/>
        <w:rPr>
          <w:rFonts w:ascii="Times New Roman" w:hAnsi="Times New Roman"/>
        </w:rPr>
      </w:pPr>
      <w:r w:rsidRPr="002B2264">
        <w:rPr>
          <w:rFonts w:ascii="Times New Roman" w:hAnsi="Times New Roman"/>
        </w:rPr>
        <w:t>Fonte: Secretaria de Educação/ escola Maria Auxiliadora/ Joaquim Liberato/Alzira Correia dos Santos, 2015.</w:t>
      </w:r>
    </w:p>
    <w:p w14:paraId="136202DB" w14:textId="77777777" w:rsidR="002B2264" w:rsidRPr="002B2264" w:rsidRDefault="002B2264" w:rsidP="002B2264">
      <w:pPr>
        <w:spacing w:after="0" w:line="240" w:lineRule="auto"/>
        <w:rPr>
          <w:rFonts w:ascii="Times New Roman" w:hAnsi="Times New Roman"/>
        </w:rPr>
      </w:pPr>
    </w:p>
    <w:p w14:paraId="321450DE" w14:textId="77777777" w:rsidR="00F45A62" w:rsidRDefault="00F45A62" w:rsidP="00F45A62">
      <w:pPr>
        <w:spacing w:after="0" w:line="360" w:lineRule="auto"/>
        <w:ind w:firstLine="708"/>
        <w:jc w:val="both"/>
        <w:rPr>
          <w:rFonts w:ascii="Times New Roman" w:hAnsi="Times New Roman"/>
          <w:sz w:val="24"/>
          <w:szCs w:val="24"/>
        </w:rPr>
      </w:pPr>
      <w:r w:rsidRPr="00963AE5">
        <w:rPr>
          <w:rFonts w:ascii="Times New Roman" w:hAnsi="Times New Roman"/>
          <w:sz w:val="24"/>
          <w:szCs w:val="24"/>
        </w:rPr>
        <w:t>Conforme LDB e Constituição Federal é dever dos municípios</w:t>
      </w:r>
      <w:r w:rsidRPr="00995C60">
        <w:rPr>
          <w:rFonts w:ascii="Times New Roman" w:hAnsi="Times New Roman"/>
          <w:sz w:val="24"/>
          <w:szCs w:val="24"/>
        </w:rPr>
        <w:t xml:space="preserve"> oferecer a modalidade de ensino da educação infantil, </w:t>
      </w:r>
      <w:r>
        <w:rPr>
          <w:rFonts w:ascii="Times New Roman" w:hAnsi="Times New Roman"/>
          <w:sz w:val="24"/>
          <w:szCs w:val="24"/>
        </w:rPr>
        <w:t xml:space="preserve">e com isso propõe que os mesmos disponibilize de espaços físicos adequados para o desenvolvimento das atividades inerentes, inclusive instalações para </w:t>
      </w:r>
      <w:r>
        <w:rPr>
          <w:rFonts w:ascii="Times New Roman" w:hAnsi="Times New Roman"/>
          <w:sz w:val="24"/>
          <w:szCs w:val="24"/>
        </w:rPr>
        <w:lastRenderedPageBreak/>
        <w:t>oferecer a educação em tempo integral</w:t>
      </w:r>
      <w:r w:rsidRPr="00396196">
        <w:rPr>
          <w:rFonts w:ascii="Times New Roman" w:hAnsi="Times New Roman"/>
          <w:sz w:val="24"/>
          <w:szCs w:val="24"/>
        </w:rPr>
        <w:t>.</w:t>
      </w:r>
      <w:r w:rsidRPr="00995C60">
        <w:rPr>
          <w:rFonts w:ascii="Times New Roman" w:hAnsi="Times New Roman"/>
          <w:sz w:val="24"/>
          <w:szCs w:val="24"/>
        </w:rPr>
        <w:t xml:space="preserve"> A partir da formulação </w:t>
      </w:r>
      <w:r w:rsidRPr="00963AE5">
        <w:rPr>
          <w:rFonts w:ascii="Times New Roman" w:hAnsi="Times New Roman"/>
          <w:sz w:val="24"/>
          <w:szCs w:val="24"/>
        </w:rPr>
        <w:t>deste plano</w:t>
      </w:r>
      <w:r w:rsidRPr="00995C60">
        <w:rPr>
          <w:rFonts w:ascii="Times New Roman" w:hAnsi="Times New Roman"/>
          <w:sz w:val="24"/>
          <w:szCs w:val="24"/>
        </w:rPr>
        <w:t xml:space="preserve"> que tem por objetivo em suas metas e estratégias implantar o ensino em tempo integral na educação Infantil, </w:t>
      </w:r>
      <w:r w:rsidRPr="00396196">
        <w:rPr>
          <w:rFonts w:ascii="Times New Roman" w:hAnsi="Times New Roman"/>
          <w:sz w:val="24"/>
          <w:szCs w:val="24"/>
        </w:rPr>
        <w:t>os</w:t>
      </w:r>
      <w:r w:rsidRPr="00995C60">
        <w:rPr>
          <w:rFonts w:ascii="Times New Roman" w:hAnsi="Times New Roman"/>
          <w:sz w:val="24"/>
          <w:szCs w:val="24"/>
        </w:rPr>
        <w:t xml:space="preserve"> gestores do poder Executivo do Município estarão cientes</w:t>
      </w:r>
      <w:r>
        <w:rPr>
          <w:rFonts w:ascii="Times New Roman" w:hAnsi="Times New Roman"/>
          <w:sz w:val="24"/>
          <w:szCs w:val="24"/>
        </w:rPr>
        <w:t xml:space="preserve"> da necessidade da</w:t>
      </w:r>
      <w:r w:rsidRPr="00995C60">
        <w:rPr>
          <w:rFonts w:ascii="Times New Roman" w:hAnsi="Times New Roman"/>
          <w:sz w:val="24"/>
          <w:szCs w:val="24"/>
        </w:rPr>
        <w:t xml:space="preserve"> construção do prédio próprio e adequação do espaço para desenvolvimento das atividades.</w:t>
      </w:r>
      <w:r>
        <w:rPr>
          <w:rFonts w:ascii="Times New Roman" w:hAnsi="Times New Roman"/>
          <w:sz w:val="24"/>
          <w:szCs w:val="24"/>
        </w:rPr>
        <w:t xml:space="preserve"> </w:t>
      </w:r>
    </w:p>
    <w:p w14:paraId="506F2F29" w14:textId="77777777" w:rsidR="00F45A62" w:rsidRDefault="00F45A62" w:rsidP="002D68FC">
      <w:pPr>
        <w:rPr>
          <w:rFonts w:ascii="Times New Roman" w:hAnsi="Times New Roman"/>
          <w:sz w:val="24"/>
          <w:szCs w:val="24"/>
        </w:rPr>
      </w:pPr>
    </w:p>
    <w:p w14:paraId="547121EB" w14:textId="77777777" w:rsidR="00AE7496" w:rsidRPr="00BA588B" w:rsidRDefault="00F45A62" w:rsidP="00A5679F">
      <w:pPr>
        <w:tabs>
          <w:tab w:val="left" w:pos="0"/>
        </w:tabs>
        <w:spacing w:after="0"/>
        <w:jc w:val="both"/>
        <w:rPr>
          <w:rFonts w:ascii="Times New Roman" w:hAnsi="Times New Roman"/>
          <w:b/>
          <w:sz w:val="24"/>
          <w:szCs w:val="24"/>
        </w:rPr>
      </w:pPr>
      <w:r>
        <w:rPr>
          <w:rFonts w:ascii="Times New Roman" w:hAnsi="Times New Roman"/>
          <w:sz w:val="24"/>
          <w:szCs w:val="24"/>
        </w:rPr>
        <w:tab/>
      </w:r>
      <w:r w:rsidRPr="00F45A62">
        <w:rPr>
          <w:rFonts w:ascii="Times New Roman" w:hAnsi="Times New Roman"/>
          <w:b/>
          <w:sz w:val="24"/>
          <w:szCs w:val="24"/>
        </w:rPr>
        <w:t>T</w:t>
      </w:r>
      <w:r w:rsidR="00AE7496">
        <w:rPr>
          <w:rFonts w:ascii="Times New Roman" w:hAnsi="Times New Roman"/>
          <w:b/>
          <w:sz w:val="24"/>
          <w:szCs w:val="24"/>
        </w:rPr>
        <w:t>ABELA 4</w:t>
      </w:r>
      <w:r>
        <w:rPr>
          <w:rFonts w:ascii="Times New Roman" w:hAnsi="Times New Roman"/>
          <w:b/>
          <w:sz w:val="24"/>
          <w:szCs w:val="24"/>
        </w:rPr>
        <w:t xml:space="preserve"> </w:t>
      </w:r>
      <w:r w:rsidR="00AE7496">
        <w:rPr>
          <w:rFonts w:ascii="Times New Roman" w:hAnsi="Times New Roman"/>
          <w:b/>
          <w:sz w:val="24"/>
          <w:szCs w:val="24"/>
        </w:rPr>
        <w:t>-</w:t>
      </w:r>
      <w:r w:rsidR="00AE7496" w:rsidRPr="00BA588B">
        <w:rPr>
          <w:rFonts w:ascii="Times New Roman" w:hAnsi="Times New Roman"/>
          <w:b/>
          <w:sz w:val="24"/>
          <w:szCs w:val="24"/>
        </w:rPr>
        <w:t xml:space="preserve"> FORMAÇÃO DOS P</w:t>
      </w:r>
      <w:r w:rsidR="00A5679F">
        <w:rPr>
          <w:rFonts w:ascii="Times New Roman" w:hAnsi="Times New Roman"/>
          <w:b/>
          <w:sz w:val="24"/>
          <w:szCs w:val="24"/>
        </w:rPr>
        <w:t>ROFESSORES DA EDUCAÇÃO INFANTIL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1376"/>
        <w:gridCol w:w="884"/>
        <w:gridCol w:w="621"/>
        <w:gridCol w:w="1006"/>
        <w:gridCol w:w="606"/>
        <w:gridCol w:w="1275"/>
        <w:gridCol w:w="799"/>
        <w:gridCol w:w="525"/>
        <w:gridCol w:w="680"/>
      </w:tblGrid>
      <w:tr w:rsidR="00AE7496" w:rsidRPr="00E9449A" w14:paraId="731FE3D7" w14:textId="77777777" w:rsidTr="00AE7496">
        <w:trPr>
          <w:trHeight w:val="397"/>
          <w:jc w:val="center"/>
        </w:trPr>
        <w:tc>
          <w:tcPr>
            <w:tcW w:w="1149" w:type="dxa"/>
            <w:vMerge w:val="restart"/>
            <w:shd w:val="clear" w:color="auto" w:fill="auto"/>
            <w:textDirection w:val="btLr"/>
            <w:vAlign w:val="center"/>
          </w:tcPr>
          <w:p w14:paraId="132F0F0A"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Etapa</w:t>
            </w:r>
          </w:p>
        </w:tc>
        <w:tc>
          <w:tcPr>
            <w:tcW w:w="1376" w:type="dxa"/>
            <w:vMerge w:val="restart"/>
            <w:shd w:val="clear" w:color="auto" w:fill="auto"/>
            <w:textDirection w:val="btLr"/>
            <w:vAlign w:val="center"/>
          </w:tcPr>
          <w:p w14:paraId="0F609DDF"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Rede de ensino</w:t>
            </w:r>
          </w:p>
        </w:tc>
        <w:tc>
          <w:tcPr>
            <w:tcW w:w="6051" w:type="dxa"/>
            <w:gridSpan w:val="7"/>
            <w:shd w:val="clear" w:color="auto" w:fill="auto"/>
            <w:vAlign w:val="center"/>
          </w:tcPr>
          <w:p w14:paraId="08952013" w14:textId="77777777" w:rsidR="00AE7496" w:rsidRPr="00E9449A" w:rsidRDefault="00AE7496" w:rsidP="00A5679F">
            <w:pPr>
              <w:spacing w:after="0" w:line="240" w:lineRule="auto"/>
              <w:jc w:val="center"/>
              <w:rPr>
                <w:rFonts w:ascii="Times New Roman" w:hAnsi="Times New Roman"/>
                <w:sz w:val="24"/>
                <w:szCs w:val="24"/>
              </w:rPr>
            </w:pPr>
            <w:r w:rsidRPr="00E9449A">
              <w:rPr>
                <w:rFonts w:ascii="Times New Roman" w:hAnsi="Times New Roman"/>
                <w:sz w:val="24"/>
                <w:szCs w:val="24"/>
              </w:rPr>
              <w:t>Quantidade de professores por nível de escolaridade</w:t>
            </w:r>
          </w:p>
        </w:tc>
        <w:tc>
          <w:tcPr>
            <w:tcW w:w="711" w:type="dxa"/>
            <w:shd w:val="clear" w:color="auto" w:fill="auto"/>
          </w:tcPr>
          <w:p w14:paraId="5BFC24E2" w14:textId="77777777" w:rsidR="00AE7496" w:rsidRPr="00E9449A" w:rsidRDefault="00AE7496" w:rsidP="00A5679F">
            <w:pPr>
              <w:spacing w:after="0" w:line="240" w:lineRule="auto"/>
              <w:jc w:val="center"/>
              <w:rPr>
                <w:rFonts w:ascii="Times New Roman" w:hAnsi="Times New Roman"/>
                <w:sz w:val="24"/>
                <w:szCs w:val="24"/>
              </w:rPr>
            </w:pPr>
          </w:p>
        </w:tc>
      </w:tr>
      <w:tr w:rsidR="00AE7496" w:rsidRPr="00E9449A" w14:paraId="1D26C6EB" w14:textId="77777777" w:rsidTr="00AE7496">
        <w:trPr>
          <w:cantSplit/>
          <w:trHeight w:val="1268"/>
          <w:jc w:val="center"/>
        </w:trPr>
        <w:tc>
          <w:tcPr>
            <w:tcW w:w="1149" w:type="dxa"/>
            <w:vMerge/>
            <w:shd w:val="clear" w:color="auto" w:fill="auto"/>
            <w:vAlign w:val="center"/>
          </w:tcPr>
          <w:p w14:paraId="2974A4F8" w14:textId="77777777" w:rsidR="00AE7496" w:rsidRPr="00E9449A" w:rsidRDefault="00AE7496" w:rsidP="00A5679F">
            <w:pPr>
              <w:spacing w:after="0" w:line="240" w:lineRule="auto"/>
              <w:jc w:val="center"/>
              <w:rPr>
                <w:rFonts w:ascii="Times New Roman" w:hAnsi="Times New Roman"/>
                <w:sz w:val="24"/>
                <w:szCs w:val="24"/>
              </w:rPr>
            </w:pPr>
          </w:p>
        </w:tc>
        <w:tc>
          <w:tcPr>
            <w:tcW w:w="1376" w:type="dxa"/>
            <w:vMerge/>
            <w:shd w:val="clear" w:color="auto" w:fill="auto"/>
            <w:vAlign w:val="center"/>
          </w:tcPr>
          <w:p w14:paraId="7AE98D4A" w14:textId="77777777" w:rsidR="00AE7496" w:rsidRPr="00E9449A" w:rsidRDefault="00AE7496" w:rsidP="00A5679F">
            <w:pPr>
              <w:spacing w:after="0" w:line="240" w:lineRule="auto"/>
              <w:jc w:val="center"/>
              <w:rPr>
                <w:rFonts w:ascii="Times New Roman" w:hAnsi="Times New Roman"/>
                <w:sz w:val="24"/>
                <w:szCs w:val="24"/>
              </w:rPr>
            </w:pPr>
          </w:p>
        </w:tc>
        <w:tc>
          <w:tcPr>
            <w:tcW w:w="951" w:type="dxa"/>
            <w:shd w:val="clear" w:color="auto" w:fill="auto"/>
            <w:textDirection w:val="btLr"/>
            <w:vAlign w:val="center"/>
          </w:tcPr>
          <w:p w14:paraId="6CDE4FDC"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Ensino fundamental</w:t>
            </w:r>
          </w:p>
        </w:tc>
        <w:tc>
          <w:tcPr>
            <w:tcW w:w="642" w:type="dxa"/>
            <w:shd w:val="clear" w:color="auto" w:fill="auto"/>
            <w:textDirection w:val="btLr"/>
            <w:vAlign w:val="center"/>
          </w:tcPr>
          <w:p w14:paraId="27AA8E0E"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Ensino Médio</w:t>
            </w:r>
          </w:p>
        </w:tc>
        <w:tc>
          <w:tcPr>
            <w:tcW w:w="1093" w:type="dxa"/>
            <w:shd w:val="clear" w:color="auto" w:fill="auto"/>
            <w:textDirection w:val="btLr"/>
            <w:vAlign w:val="center"/>
          </w:tcPr>
          <w:p w14:paraId="55186E8D"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Ensino Médio com Magistério</w:t>
            </w:r>
          </w:p>
        </w:tc>
        <w:tc>
          <w:tcPr>
            <w:tcW w:w="624" w:type="dxa"/>
            <w:shd w:val="clear" w:color="auto" w:fill="auto"/>
            <w:textDirection w:val="btLr"/>
            <w:vAlign w:val="center"/>
          </w:tcPr>
          <w:p w14:paraId="2555EB4B"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Graduação</w:t>
            </w:r>
          </w:p>
        </w:tc>
        <w:tc>
          <w:tcPr>
            <w:tcW w:w="1361" w:type="dxa"/>
            <w:shd w:val="clear" w:color="auto" w:fill="auto"/>
            <w:textDirection w:val="btLr"/>
            <w:vAlign w:val="center"/>
          </w:tcPr>
          <w:p w14:paraId="6C306E71" w14:textId="77777777" w:rsidR="00AE7496" w:rsidRPr="00E9449A" w:rsidRDefault="00AE7496" w:rsidP="00A5679F">
            <w:pPr>
              <w:spacing w:after="0" w:line="240" w:lineRule="auto"/>
              <w:ind w:left="113" w:right="113"/>
              <w:jc w:val="center"/>
              <w:rPr>
                <w:rFonts w:ascii="Times New Roman" w:hAnsi="Times New Roman"/>
                <w:sz w:val="24"/>
                <w:szCs w:val="24"/>
              </w:rPr>
            </w:pPr>
            <w:r>
              <w:rPr>
                <w:rFonts w:ascii="Times New Roman" w:hAnsi="Times New Roman"/>
                <w:sz w:val="24"/>
                <w:szCs w:val="24"/>
              </w:rPr>
              <w:t>Pós-graduaçã</w:t>
            </w:r>
            <w:r w:rsidRPr="00E9449A">
              <w:rPr>
                <w:rFonts w:ascii="Times New Roman" w:hAnsi="Times New Roman"/>
                <w:sz w:val="24"/>
                <w:szCs w:val="24"/>
              </w:rPr>
              <w:t>/</w:t>
            </w:r>
          </w:p>
          <w:p w14:paraId="1909C8DC"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Especialização</w:t>
            </w:r>
          </w:p>
        </w:tc>
        <w:tc>
          <w:tcPr>
            <w:tcW w:w="850" w:type="dxa"/>
            <w:shd w:val="clear" w:color="auto" w:fill="auto"/>
            <w:textDirection w:val="btLr"/>
            <w:vAlign w:val="center"/>
          </w:tcPr>
          <w:p w14:paraId="276B514D"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Mestrado</w:t>
            </w:r>
          </w:p>
        </w:tc>
        <w:tc>
          <w:tcPr>
            <w:tcW w:w="530" w:type="dxa"/>
            <w:shd w:val="clear" w:color="auto" w:fill="auto"/>
            <w:textDirection w:val="btLr"/>
            <w:vAlign w:val="center"/>
          </w:tcPr>
          <w:p w14:paraId="5B1AC559"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Doutorado</w:t>
            </w:r>
          </w:p>
        </w:tc>
        <w:tc>
          <w:tcPr>
            <w:tcW w:w="711" w:type="dxa"/>
            <w:shd w:val="clear" w:color="auto" w:fill="auto"/>
            <w:textDirection w:val="btLr"/>
          </w:tcPr>
          <w:p w14:paraId="2D11C106" w14:textId="77777777" w:rsidR="00AE7496" w:rsidRPr="00E9449A" w:rsidRDefault="00AE7496" w:rsidP="00A5679F">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TOTAL</w:t>
            </w:r>
          </w:p>
        </w:tc>
      </w:tr>
      <w:tr w:rsidR="00AE7496" w:rsidRPr="00E9449A" w14:paraId="6174CD17" w14:textId="77777777" w:rsidTr="00AE7496">
        <w:trPr>
          <w:trHeight w:val="191"/>
          <w:jc w:val="center"/>
        </w:trPr>
        <w:tc>
          <w:tcPr>
            <w:tcW w:w="1149" w:type="dxa"/>
            <w:vMerge w:val="restart"/>
            <w:shd w:val="clear" w:color="auto" w:fill="auto"/>
            <w:vAlign w:val="center"/>
          </w:tcPr>
          <w:p w14:paraId="73A9E0A3" w14:textId="77777777" w:rsidR="00AE7496" w:rsidRPr="00E9449A" w:rsidRDefault="00AE7496" w:rsidP="009A3479">
            <w:pPr>
              <w:spacing w:after="0" w:line="240" w:lineRule="auto"/>
              <w:jc w:val="center"/>
              <w:rPr>
                <w:rFonts w:ascii="Times New Roman" w:hAnsi="Times New Roman"/>
                <w:sz w:val="24"/>
                <w:szCs w:val="24"/>
              </w:rPr>
            </w:pPr>
            <w:r w:rsidRPr="00E9449A">
              <w:rPr>
                <w:rFonts w:ascii="Times New Roman" w:hAnsi="Times New Roman"/>
                <w:sz w:val="24"/>
                <w:szCs w:val="24"/>
              </w:rPr>
              <w:t>Educação Infantil</w:t>
            </w:r>
          </w:p>
          <w:p w14:paraId="571BC10E" w14:textId="77777777" w:rsidR="00AE7496" w:rsidRPr="00E9449A" w:rsidRDefault="00AE7496" w:rsidP="009A3479">
            <w:pPr>
              <w:spacing w:after="0" w:line="240" w:lineRule="auto"/>
              <w:jc w:val="center"/>
              <w:rPr>
                <w:rFonts w:ascii="Times New Roman" w:hAnsi="Times New Roman"/>
                <w:sz w:val="24"/>
                <w:szCs w:val="24"/>
              </w:rPr>
            </w:pPr>
            <w:r w:rsidRPr="00E9449A">
              <w:rPr>
                <w:rFonts w:ascii="Times New Roman" w:hAnsi="Times New Roman"/>
                <w:sz w:val="24"/>
                <w:szCs w:val="24"/>
              </w:rPr>
              <w:t>0 a 3 anos</w:t>
            </w:r>
          </w:p>
        </w:tc>
        <w:tc>
          <w:tcPr>
            <w:tcW w:w="1376" w:type="dxa"/>
            <w:shd w:val="clear" w:color="auto" w:fill="auto"/>
            <w:vAlign w:val="center"/>
          </w:tcPr>
          <w:p w14:paraId="5ECA0908" w14:textId="77777777" w:rsidR="00AE7496" w:rsidRPr="00E9449A" w:rsidRDefault="00AE7496" w:rsidP="009A3479">
            <w:pPr>
              <w:spacing w:after="0" w:line="240" w:lineRule="auto"/>
              <w:rPr>
                <w:rFonts w:ascii="Times New Roman" w:hAnsi="Times New Roman"/>
                <w:sz w:val="24"/>
                <w:szCs w:val="24"/>
              </w:rPr>
            </w:pPr>
            <w:r w:rsidRPr="00E9449A">
              <w:rPr>
                <w:rFonts w:ascii="Times New Roman" w:hAnsi="Times New Roman"/>
                <w:sz w:val="24"/>
                <w:szCs w:val="24"/>
              </w:rPr>
              <w:t>Municipal</w:t>
            </w:r>
          </w:p>
        </w:tc>
        <w:tc>
          <w:tcPr>
            <w:tcW w:w="951" w:type="dxa"/>
            <w:shd w:val="clear" w:color="auto" w:fill="auto"/>
            <w:vAlign w:val="center"/>
          </w:tcPr>
          <w:p w14:paraId="07C954AC" w14:textId="77777777" w:rsidR="00AE7496" w:rsidRPr="00E9449A" w:rsidRDefault="00AE7496" w:rsidP="00AE7496">
            <w:pPr>
              <w:spacing w:after="0" w:line="240" w:lineRule="auto"/>
              <w:jc w:val="center"/>
              <w:rPr>
                <w:rFonts w:ascii="Times New Roman" w:hAnsi="Times New Roman"/>
                <w:sz w:val="24"/>
                <w:szCs w:val="24"/>
              </w:rPr>
            </w:pPr>
          </w:p>
        </w:tc>
        <w:tc>
          <w:tcPr>
            <w:tcW w:w="642" w:type="dxa"/>
            <w:shd w:val="clear" w:color="auto" w:fill="auto"/>
            <w:vAlign w:val="center"/>
          </w:tcPr>
          <w:p w14:paraId="51C1F904" w14:textId="77777777" w:rsidR="00AE7496" w:rsidRPr="00E9449A" w:rsidRDefault="00AE7496" w:rsidP="00AE7496">
            <w:pPr>
              <w:spacing w:after="0" w:line="240" w:lineRule="auto"/>
              <w:jc w:val="center"/>
              <w:rPr>
                <w:rFonts w:ascii="Times New Roman" w:hAnsi="Times New Roman"/>
                <w:sz w:val="24"/>
                <w:szCs w:val="24"/>
              </w:rPr>
            </w:pPr>
          </w:p>
        </w:tc>
        <w:tc>
          <w:tcPr>
            <w:tcW w:w="1093" w:type="dxa"/>
            <w:shd w:val="clear" w:color="auto" w:fill="auto"/>
            <w:vAlign w:val="center"/>
          </w:tcPr>
          <w:p w14:paraId="197AE094" w14:textId="77777777" w:rsidR="00AE7496" w:rsidRPr="00E9449A" w:rsidRDefault="00AE7496" w:rsidP="00AE7496">
            <w:pPr>
              <w:spacing w:after="0" w:line="240" w:lineRule="auto"/>
              <w:jc w:val="center"/>
              <w:rPr>
                <w:rFonts w:ascii="Times New Roman" w:hAnsi="Times New Roman"/>
                <w:sz w:val="24"/>
                <w:szCs w:val="24"/>
              </w:rPr>
            </w:pPr>
          </w:p>
        </w:tc>
        <w:tc>
          <w:tcPr>
            <w:tcW w:w="624" w:type="dxa"/>
            <w:shd w:val="clear" w:color="auto" w:fill="auto"/>
            <w:vAlign w:val="center"/>
          </w:tcPr>
          <w:p w14:paraId="1A06443E" w14:textId="77777777" w:rsidR="00AE7496" w:rsidRPr="00E9449A" w:rsidRDefault="00AE7496" w:rsidP="00AE7496">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1361" w:type="dxa"/>
            <w:shd w:val="clear" w:color="auto" w:fill="auto"/>
            <w:vAlign w:val="center"/>
          </w:tcPr>
          <w:p w14:paraId="7D74B405" w14:textId="77777777" w:rsidR="00AE7496" w:rsidRPr="00E9449A" w:rsidRDefault="00AE7496" w:rsidP="00AE7496">
            <w:pPr>
              <w:spacing w:after="0" w:line="240" w:lineRule="auto"/>
              <w:jc w:val="center"/>
              <w:rPr>
                <w:rFonts w:ascii="Times New Roman" w:hAnsi="Times New Roman"/>
                <w:sz w:val="24"/>
                <w:szCs w:val="24"/>
              </w:rPr>
            </w:pPr>
            <w:r w:rsidRPr="00E9449A">
              <w:rPr>
                <w:rFonts w:ascii="Times New Roman" w:hAnsi="Times New Roman"/>
                <w:sz w:val="24"/>
                <w:szCs w:val="24"/>
              </w:rPr>
              <w:t>3</w:t>
            </w:r>
          </w:p>
        </w:tc>
        <w:tc>
          <w:tcPr>
            <w:tcW w:w="850" w:type="dxa"/>
            <w:shd w:val="clear" w:color="auto" w:fill="auto"/>
            <w:vAlign w:val="center"/>
          </w:tcPr>
          <w:p w14:paraId="012B182F" w14:textId="77777777" w:rsidR="00AE7496" w:rsidRPr="00E9449A" w:rsidRDefault="00AE7496" w:rsidP="00AE7496">
            <w:pPr>
              <w:spacing w:after="0" w:line="240" w:lineRule="auto"/>
              <w:jc w:val="center"/>
              <w:rPr>
                <w:rFonts w:ascii="Times New Roman" w:hAnsi="Times New Roman"/>
                <w:sz w:val="24"/>
                <w:szCs w:val="24"/>
              </w:rPr>
            </w:pPr>
          </w:p>
        </w:tc>
        <w:tc>
          <w:tcPr>
            <w:tcW w:w="530" w:type="dxa"/>
            <w:shd w:val="clear" w:color="auto" w:fill="auto"/>
            <w:vAlign w:val="center"/>
          </w:tcPr>
          <w:p w14:paraId="6D4B79FF" w14:textId="77777777" w:rsidR="00AE7496" w:rsidRPr="00E9449A" w:rsidRDefault="00AE7496" w:rsidP="00AE7496">
            <w:pPr>
              <w:spacing w:after="0" w:line="240" w:lineRule="auto"/>
              <w:jc w:val="center"/>
              <w:rPr>
                <w:rFonts w:ascii="Times New Roman" w:hAnsi="Times New Roman"/>
                <w:sz w:val="24"/>
                <w:szCs w:val="24"/>
              </w:rPr>
            </w:pPr>
          </w:p>
        </w:tc>
        <w:tc>
          <w:tcPr>
            <w:tcW w:w="711" w:type="dxa"/>
            <w:shd w:val="clear" w:color="auto" w:fill="auto"/>
          </w:tcPr>
          <w:p w14:paraId="03940AF3" w14:textId="77777777" w:rsidR="00AE7496" w:rsidRPr="00E9449A" w:rsidRDefault="00AE7496" w:rsidP="00AE7496">
            <w:pPr>
              <w:spacing w:after="0" w:line="240" w:lineRule="auto"/>
              <w:jc w:val="center"/>
              <w:rPr>
                <w:rFonts w:ascii="Times New Roman" w:hAnsi="Times New Roman"/>
                <w:sz w:val="24"/>
                <w:szCs w:val="24"/>
              </w:rPr>
            </w:pPr>
            <w:r w:rsidRPr="00E9449A">
              <w:rPr>
                <w:rFonts w:ascii="Times New Roman" w:hAnsi="Times New Roman"/>
                <w:sz w:val="24"/>
                <w:szCs w:val="24"/>
              </w:rPr>
              <w:t>3</w:t>
            </w:r>
          </w:p>
        </w:tc>
      </w:tr>
      <w:tr w:rsidR="00AE7496" w:rsidRPr="00E9449A" w14:paraId="314023CA" w14:textId="77777777" w:rsidTr="00AE7496">
        <w:trPr>
          <w:trHeight w:val="265"/>
          <w:jc w:val="center"/>
        </w:trPr>
        <w:tc>
          <w:tcPr>
            <w:tcW w:w="1149" w:type="dxa"/>
            <w:vMerge/>
            <w:shd w:val="clear" w:color="auto" w:fill="auto"/>
            <w:vAlign w:val="center"/>
          </w:tcPr>
          <w:p w14:paraId="58ECC9C4" w14:textId="77777777" w:rsidR="00AE7496" w:rsidRPr="00E9449A" w:rsidRDefault="00AE7496" w:rsidP="009A3479">
            <w:pPr>
              <w:spacing w:after="0" w:line="240" w:lineRule="auto"/>
              <w:jc w:val="center"/>
              <w:rPr>
                <w:rFonts w:ascii="Times New Roman" w:hAnsi="Times New Roman"/>
                <w:sz w:val="24"/>
                <w:szCs w:val="24"/>
              </w:rPr>
            </w:pPr>
          </w:p>
        </w:tc>
        <w:tc>
          <w:tcPr>
            <w:tcW w:w="1376" w:type="dxa"/>
            <w:shd w:val="clear" w:color="auto" w:fill="auto"/>
            <w:vAlign w:val="center"/>
          </w:tcPr>
          <w:p w14:paraId="0F0538F3" w14:textId="77777777" w:rsidR="00AE7496" w:rsidRPr="00E9449A" w:rsidRDefault="00AE7496" w:rsidP="009A3479">
            <w:pPr>
              <w:spacing w:after="0" w:line="240" w:lineRule="auto"/>
              <w:rPr>
                <w:rFonts w:ascii="Times New Roman" w:hAnsi="Times New Roman"/>
                <w:sz w:val="24"/>
                <w:szCs w:val="24"/>
              </w:rPr>
            </w:pPr>
            <w:r w:rsidRPr="00E9449A">
              <w:rPr>
                <w:rFonts w:ascii="Times New Roman" w:hAnsi="Times New Roman"/>
                <w:sz w:val="24"/>
                <w:szCs w:val="24"/>
              </w:rPr>
              <w:t>Estadual</w:t>
            </w:r>
          </w:p>
        </w:tc>
        <w:tc>
          <w:tcPr>
            <w:tcW w:w="951" w:type="dxa"/>
            <w:shd w:val="clear" w:color="auto" w:fill="auto"/>
            <w:vAlign w:val="center"/>
          </w:tcPr>
          <w:p w14:paraId="56668676" w14:textId="77777777" w:rsidR="00AE7496" w:rsidRPr="00E9449A" w:rsidRDefault="00AE7496" w:rsidP="00AE7496">
            <w:pPr>
              <w:spacing w:after="0" w:line="240" w:lineRule="auto"/>
              <w:jc w:val="center"/>
              <w:rPr>
                <w:rFonts w:ascii="Times New Roman" w:hAnsi="Times New Roman"/>
                <w:sz w:val="24"/>
                <w:szCs w:val="24"/>
              </w:rPr>
            </w:pPr>
          </w:p>
        </w:tc>
        <w:tc>
          <w:tcPr>
            <w:tcW w:w="642" w:type="dxa"/>
            <w:shd w:val="clear" w:color="auto" w:fill="auto"/>
            <w:vAlign w:val="center"/>
          </w:tcPr>
          <w:p w14:paraId="364141F2" w14:textId="77777777" w:rsidR="00AE7496" w:rsidRPr="00E9449A" w:rsidRDefault="00AE7496" w:rsidP="00AE7496">
            <w:pPr>
              <w:spacing w:after="0" w:line="240" w:lineRule="auto"/>
              <w:jc w:val="center"/>
              <w:rPr>
                <w:rFonts w:ascii="Times New Roman" w:hAnsi="Times New Roman"/>
                <w:sz w:val="24"/>
                <w:szCs w:val="24"/>
              </w:rPr>
            </w:pPr>
          </w:p>
        </w:tc>
        <w:tc>
          <w:tcPr>
            <w:tcW w:w="1093" w:type="dxa"/>
            <w:shd w:val="clear" w:color="auto" w:fill="auto"/>
            <w:vAlign w:val="center"/>
          </w:tcPr>
          <w:p w14:paraId="008BBC08" w14:textId="77777777" w:rsidR="00AE7496" w:rsidRPr="00E9449A" w:rsidRDefault="00AE7496" w:rsidP="00AE7496">
            <w:pPr>
              <w:spacing w:after="0" w:line="240" w:lineRule="auto"/>
              <w:jc w:val="center"/>
              <w:rPr>
                <w:rFonts w:ascii="Times New Roman" w:hAnsi="Times New Roman"/>
                <w:sz w:val="24"/>
                <w:szCs w:val="24"/>
              </w:rPr>
            </w:pPr>
          </w:p>
        </w:tc>
        <w:tc>
          <w:tcPr>
            <w:tcW w:w="624" w:type="dxa"/>
            <w:shd w:val="clear" w:color="auto" w:fill="auto"/>
            <w:vAlign w:val="center"/>
          </w:tcPr>
          <w:p w14:paraId="0BB92D97" w14:textId="77777777" w:rsidR="00AE7496" w:rsidRPr="00E9449A" w:rsidRDefault="00AE7496" w:rsidP="00AE7496">
            <w:pPr>
              <w:spacing w:after="0" w:line="240" w:lineRule="auto"/>
              <w:jc w:val="center"/>
              <w:rPr>
                <w:rFonts w:ascii="Times New Roman" w:hAnsi="Times New Roman"/>
                <w:sz w:val="24"/>
                <w:szCs w:val="24"/>
              </w:rPr>
            </w:pPr>
          </w:p>
        </w:tc>
        <w:tc>
          <w:tcPr>
            <w:tcW w:w="1361" w:type="dxa"/>
            <w:shd w:val="clear" w:color="auto" w:fill="auto"/>
            <w:vAlign w:val="center"/>
          </w:tcPr>
          <w:p w14:paraId="5A16B38D" w14:textId="77777777" w:rsidR="00AE7496" w:rsidRPr="00E9449A" w:rsidRDefault="00AE7496" w:rsidP="00AE7496">
            <w:pPr>
              <w:spacing w:after="0" w:line="240" w:lineRule="auto"/>
              <w:jc w:val="center"/>
              <w:rPr>
                <w:rFonts w:ascii="Times New Roman" w:hAnsi="Times New Roman"/>
                <w:sz w:val="24"/>
                <w:szCs w:val="24"/>
              </w:rPr>
            </w:pPr>
          </w:p>
        </w:tc>
        <w:tc>
          <w:tcPr>
            <w:tcW w:w="850" w:type="dxa"/>
            <w:shd w:val="clear" w:color="auto" w:fill="auto"/>
            <w:vAlign w:val="center"/>
          </w:tcPr>
          <w:p w14:paraId="33F30852" w14:textId="77777777" w:rsidR="00AE7496" w:rsidRPr="00E9449A" w:rsidRDefault="00AE7496" w:rsidP="00AE7496">
            <w:pPr>
              <w:spacing w:after="0" w:line="240" w:lineRule="auto"/>
              <w:jc w:val="center"/>
              <w:rPr>
                <w:rFonts w:ascii="Times New Roman" w:hAnsi="Times New Roman"/>
                <w:sz w:val="24"/>
                <w:szCs w:val="24"/>
              </w:rPr>
            </w:pPr>
          </w:p>
        </w:tc>
        <w:tc>
          <w:tcPr>
            <w:tcW w:w="530" w:type="dxa"/>
            <w:shd w:val="clear" w:color="auto" w:fill="auto"/>
            <w:vAlign w:val="center"/>
          </w:tcPr>
          <w:p w14:paraId="0D92F6BA" w14:textId="77777777" w:rsidR="00AE7496" w:rsidRPr="00E9449A" w:rsidRDefault="00AE7496" w:rsidP="00AE7496">
            <w:pPr>
              <w:spacing w:after="0" w:line="240" w:lineRule="auto"/>
              <w:jc w:val="center"/>
              <w:rPr>
                <w:rFonts w:ascii="Times New Roman" w:hAnsi="Times New Roman"/>
                <w:sz w:val="24"/>
                <w:szCs w:val="24"/>
              </w:rPr>
            </w:pPr>
          </w:p>
        </w:tc>
        <w:tc>
          <w:tcPr>
            <w:tcW w:w="711" w:type="dxa"/>
            <w:shd w:val="clear" w:color="auto" w:fill="auto"/>
            <w:vAlign w:val="center"/>
          </w:tcPr>
          <w:p w14:paraId="5A0FF53E" w14:textId="77777777" w:rsidR="00AE7496" w:rsidRPr="00E9449A" w:rsidRDefault="00AE7496" w:rsidP="00AE7496">
            <w:pPr>
              <w:spacing w:after="0" w:line="240" w:lineRule="auto"/>
              <w:jc w:val="center"/>
              <w:rPr>
                <w:rFonts w:ascii="Times New Roman" w:hAnsi="Times New Roman"/>
                <w:sz w:val="24"/>
                <w:szCs w:val="24"/>
              </w:rPr>
            </w:pPr>
          </w:p>
        </w:tc>
      </w:tr>
      <w:tr w:rsidR="00AE7496" w:rsidRPr="00E9449A" w14:paraId="42D9E18A" w14:textId="77777777" w:rsidTr="00AE7496">
        <w:trPr>
          <w:trHeight w:val="556"/>
          <w:jc w:val="center"/>
        </w:trPr>
        <w:tc>
          <w:tcPr>
            <w:tcW w:w="1149" w:type="dxa"/>
            <w:vMerge/>
            <w:shd w:val="clear" w:color="auto" w:fill="auto"/>
            <w:vAlign w:val="center"/>
          </w:tcPr>
          <w:p w14:paraId="04A9D52D" w14:textId="77777777" w:rsidR="00AE7496" w:rsidRPr="00E9449A" w:rsidRDefault="00AE7496" w:rsidP="009A3479">
            <w:pPr>
              <w:spacing w:after="0" w:line="240" w:lineRule="auto"/>
              <w:jc w:val="center"/>
              <w:rPr>
                <w:rFonts w:ascii="Times New Roman" w:hAnsi="Times New Roman"/>
                <w:sz w:val="24"/>
                <w:szCs w:val="24"/>
              </w:rPr>
            </w:pPr>
          </w:p>
        </w:tc>
        <w:tc>
          <w:tcPr>
            <w:tcW w:w="1376" w:type="dxa"/>
            <w:shd w:val="clear" w:color="auto" w:fill="auto"/>
            <w:vAlign w:val="center"/>
          </w:tcPr>
          <w:p w14:paraId="0263DC32" w14:textId="77777777" w:rsidR="00AE7496" w:rsidRPr="00E9449A" w:rsidRDefault="00AE7496" w:rsidP="009A3479">
            <w:pPr>
              <w:spacing w:after="0" w:line="240" w:lineRule="auto"/>
              <w:rPr>
                <w:rFonts w:ascii="Times New Roman" w:hAnsi="Times New Roman"/>
                <w:sz w:val="24"/>
                <w:szCs w:val="24"/>
              </w:rPr>
            </w:pPr>
            <w:r w:rsidRPr="00E9449A">
              <w:rPr>
                <w:rFonts w:ascii="Times New Roman" w:hAnsi="Times New Roman"/>
                <w:sz w:val="24"/>
                <w:szCs w:val="24"/>
              </w:rPr>
              <w:t>Privada/</w:t>
            </w:r>
          </w:p>
          <w:p w14:paraId="4C030A28" w14:textId="77777777" w:rsidR="00AE7496" w:rsidRPr="00E9449A" w:rsidRDefault="00AE7496" w:rsidP="009A3479">
            <w:pPr>
              <w:spacing w:after="0" w:line="240" w:lineRule="auto"/>
              <w:rPr>
                <w:rFonts w:ascii="Times New Roman" w:hAnsi="Times New Roman"/>
                <w:sz w:val="24"/>
                <w:szCs w:val="24"/>
              </w:rPr>
            </w:pPr>
            <w:r w:rsidRPr="00E9449A">
              <w:rPr>
                <w:rFonts w:ascii="Times New Roman" w:hAnsi="Times New Roman"/>
                <w:sz w:val="24"/>
                <w:szCs w:val="24"/>
              </w:rPr>
              <w:t>Filantrópica</w:t>
            </w:r>
          </w:p>
        </w:tc>
        <w:tc>
          <w:tcPr>
            <w:tcW w:w="951" w:type="dxa"/>
            <w:shd w:val="clear" w:color="auto" w:fill="auto"/>
            <w:vAlign w:val="center"/>
          </w:tcPr>
          <w:p w14:paraId="2BA98FE1" w14:textId="77777777" w:rsidR="00AE7496" w:rsidRPr="00E9449A" w:rsidRDefault="00AE7496" w:rsidP="00AE7496">
            <w:pPr>
              <w:spacing w:after="0" w:line="240" w:lineRule="auto"/>
              <w:jc w:val="center"/>
              <w:rPr>
                <w:rFonts w:ascii="Times New Roman" w:hAnsi="Times New Roman"/>
                <w:sz w:val="24"/>
                <w:szCs w:val="24"/>
              </w:rPr>
            </w:pPr>
          </w:p>
        </w:tc>
        <w:tc>
          <w:tcPr>
            <w:tcW w:w="642" w:type="dxa"/>
            <w:shd w:val="clear" w:color="auto" w:fill="auto"/>
            <w:vAlign w:val="center"/>
          </w:tcPr>
          <w:p w14:paraId="23017212" w14:textId="77777777" w:rsidR="00AE7496" w:rsidRPr="00E9449A" w:rsidRDefault="00AE7496" w:rsidP="00AE7496">
            <w:pPr>
              <w:spacing w:after="0" w:line="240" w:lineRule="auto"/>
              <w:jc w:val="center"/>
              <w:rPr>
                <w:rFonts w:ascii="Times New Roman" w:hAnsi="Times New Roman"/>
                <w:sz w:val="24"/>
                <w:szCs w:val="24"/>
              </w:rPr>
            </w:pPr>
          </w:p>
        </w:tc>
        <w:tc>
          <w:tcPr>
            <w:tcW w:w="1093" w:type="dxa"/>
            <w:shd w:val="clear" w:color="auto" w:fill="auto"/>
            <w:vAlign w:val="center"/>
          </w:tcPr>
          <w:p w14:paraId="0981F362" w14:textId="77777777" w:rsidR="00AE7496" w:rsidRPr="00E9449A" w:rsidRDefault="00AE7496" w:rsidP="00AE7496">
            <w:pPr>
              <w:spacing w:after="0" w:line="240" w:lineRule="auto"/>
              <w:jc w:val="center"/>
              <w:rPr>
                <w:rFonts w:ascii="Times New Roman" w:hAnsi="Times New Roman"/>
                <w:sz w:val="24"/>
                <w:szCs w:val="24"/>
              </w:rPr>
            </w:pPr>
          </w:p>
        </w:tc>
        <w:tc>
          <w:tcPr>
            <w:tcW w:w="624" w:type="dxa"/>
            <w:shd w:val="clear" w:color="auto" w:fill="auto"/>
            <w:vAlign w:val="center"/>
          </w:tcPr>
          <w:p w14:paraId="5962BE15" w14:textId="77777777" w:rsidR="00AE7496" w:rsidRPr="00E9449A" w:rsidRDefault="00AE7496" w:rsidP="00AE7496">
            <w:pPr>
              <w:spacing w:after="0" w:line="240" w:lineRule="auto"/>
              <w:jc w:val="center"/>
              <w:rPr>
                <w:rFonts w:ascii="Times New Roman" w:hAnsi="Times New Roman"/>
                <w:sz w:val="24"/>
                <w:szCs w:val="24"/>
              </w:rPr>
            </w:pPr>
          </w:p>
        </w:tc>
        <w:tc>
          <w:tcPr>
            <w:tcW w:w="1361" w:type="dxa"/>
            <w:shd w:val="clear" w:color="auto" w:fill="auto"/>
            <w:vAlign w:val="center"/>
          </w:tcPr>
          <w:p w14:paraId="3C231068" w14:textId="77777777" w:rsidR="00AE7496" w:rsidRPr="00E9449A" w:rsidRDefault="00AE7496" w:rsidP="00AE7496">
            <w:pPr>
              <w:spacing w:after="0" w:line="240" w:lineRule="auto"/>
              <w:jc w:val="center"/>
              <w:rPr>
                <w:rFonts w:ascii="Times New Roman" w:hAnsi="Times New Roman"/>
                <w:sz w:val="24"/>
                <w:szCs w:val="24"/>
              </w:rPr>
            </w:pPr>
          </w:p>
        </w:tc>
        <w:tc>
          <w:tcPr>
            <w:tcW w:w="850" w:type="dxa"/>
            <w:shd w:val="clear" w:color="auto" w:fill="auto"/>
            <w:vAlign w:val="center"/>
          </w:tcPr>
          <w:p w14:paraId="28394B63" w14:textId="77777777" w:rsidR="00AE7496" w:rsidRPr="00E9449A" w:rsidRDefault="00AE7496" w:rsidP="00AE7496">
            <w:pPr>
              <w:spacing w:after="0" w:line="240" w:lineRule="auto"/>
              <w:jc w:val="center"/>
              <w:rPr>
                <w:rFonts w:ascii="Times New Roman" w:hAnsi="Times New Roman"/>
                <w:sz w:val="24"/>
                <w:szCs w:val="24"/>
              </w:rPr>
            </w:pPr>
          </w:p>
        </w:tc>
        <w:tc>
          <w:tcPr>
            <w:tcW w:w="530" w:type="dxa"/>
            <w:shd w:val="clear" w:color="auto" w:fill="auto"/>
            <w:vAlign w:val="center"/>
          </w:tcPr>
          <w:p w14:paraId="390DD421" w14:textId="77777777" w:rsidR="00AE7496" w:rsidRPr="00E9449A" w:rsidRDefault="00AE7496" w:rsidP="00AE7496">
            <w:pPr>
              <w:spacing w:after="0" w:line="240" w:lineRule="auto"/>
              <w:jc w:val="center"/>
              <w:rPr>
                <w:rFonts w:ascii="Times New Roman" w:hAnsi="Times New Roman"/>
                <w:sz w:val="24"/>
                <w:szCs w:val="24"/>
              </w:rPr>
            </w:pPr>
          </w:p>
        </w:tc>
        <w:tc>
          <w:tcPr>
            <w:tcW w:w="711" w:type="dxa"/>
            <w:shd w:val="clear" w:color="auto" w:fill="auto"/>
            <w:vAlign w:val="center"/>
          </w:tcPr>
          <w:p w14:paraId="628FD48C" w14:textId="77777777" w:rsidR="00AE7496" w:rsidRPr="00E9449A" w:rsidRDefault="00AE7496" w:rsidP="00AE7496">
            <w:pPr>
              <w:spacing w:after="0" w:line="240" w:lineRule="auto"/>
              <w:jc w:val="center"/>
              <w:rPr>
                <w:rFonts w:ascii="Times New Roman" w:hAnsi="Times New Roman"/>
                <w:sz w:val="24"/>
                <w:szCs w:val="24"/>
              </w:rPr>
            </w:pPr>
          </w:p>
        </w:tc>
      </w:tr>
      <w:tr w:rsidR="00AE7496" w:rsidRPr="00E9449A" w14:paraId="5368DB30" w14:textId="77777777" w:rsidTr="00AE7496">
        <w:trPr>
          <w:trHeight w:val="267"/>
          <w:jc w:val="center"/>
        </w:trPr>
        <w:tc>
          <w:tcPr>
            <w:tcW w:w="1149" w:type="dxa"/>
            <w:vMerge w:val="restart"/>
            <w:shd w:val="clear" w:color="auto" w:fill="auto"/>
            <w:vAlign w:val="center"/>
          </w:tcPr>
          <w:p w14:paraId="3BAE4D70" w14:textId="77777777" w:rsidR="00AE7496" w:rsidRPr="00E9449A" w:rsidRDefault="00AE7496" w:rsidP="009A3479">
            <w:pPr>
              <w:spacing w:after="0" w:line="240" w:lineRule="auto"/>
              <w:jc w:val="center"/>
              <w:rPr>
                <w:rFonts w:ascii="Times New Roman" w:hAnsi="Times New Roman"/>
                <w:sz w:val="24"/>
                <w:szCs w:val="24"/>
              </w:rPr>
            </w:pPr>
            <w:r w:rsidRPr="00E9449A">
              <w:rPr>
                <w:rFonts w:ascii="Times New Roman" w:hAnsi="Times New Roman"/>
                <w:sz w:val="24"/>
                <w:szCs w:val="24"/>
              </w:rPr>
              <w:t>Educação Infantil</w:t>
            </w:r>
          </w:p>
          <w:p w14:paraId="28DDA784" w14:textId="77777777" w:rsidR="00AE7496" w:rsidRPr="00E9449A" w:rsidRDefault="00AE7496" w:rsidP="009A3479">
            <w:pPr>
              <w:spacing w:after="0" w:line="240" w:lineRule="auto"/>
              <w:jc w:val="center"/>
              <w:rPr>
                <w:rFonts w:ascii="Times New Roman" w:hAnsi="Times New Roman"/>
                <w:sz w:val="24"/>
                <w:szCs w:val="24"/>
              </w:rPr>
            </w:pPr>
            <w:r w:rsidRPr="00E9449A">
              <w:rPr>
                <w:rFonts w:ascii="Times New Roman" w:hAnsi="Times New Roman"/>
                <w:sz w:val="24"/>
                <w:szCs w:val="24"/>
              </w:rPr>
              <w:t>4 e 5 anos</w:t>
            </w:r>
          </w:p>
        </w:tc>
        <w:tc>
          <w:tcPr>
            <w:tcW w:w="1376" w:type="dxa"/>
            <w:shd w:val="clear" w:color="auto" w:fill="auto"/>
            <w:vAlign w:val="center"/>
          </w:tcPr>
          <w:p w14:paraId="5A704705" w14:textId="77777777" w:rsidR="00AE7496" w:rsidRPr="00E9449A" w:rsidRDefault="00AE7496" w:rsidP="009A3479">
            <w:pPr>
              <w:spacing w:after="0" w:line="240" w:lineRule="auto"/>
              <w:rPr>
                <w:rFonts w:ascii="Times New Roman" w:hAnsi="Times New Roman"/>
                <w:sz w:val="24"/>
                <w:szCs w:val="24"/>
              </w:rPr>
            </w:pPr>
            <w:r w:rsidRPr="00E9449A">
              <w:rPr>
                <w:rFonts w:ascii="Times New Roman" w:hAnsi="Times New Roman"/>
                <w:sz w:val="24"/>
                <w:szCs w:val="24"/>
              </w:rPr>
              <w:t>Municipal</w:t>
            </w:r>
          </w:p>
        </w:tc>
        <w:tc>
          <w:tcPr>
            <w:tcW w:w="951" w:type="dxa"/>
            <w:shd w:val="clear" w:color="auto" w:fill="auto"/>
            <w:vAlign w:val="center"/>
          </w:tcPr>
          <w:p w14:paraId="20618361" w14:textId="77777777" w:rsidR="00AE7496" w:rsidRPr="00E9449A" w:rsidRDefault="00AE7496" w:rsidP="00AE7496">
            <w:pPr>
              <w:spacing w:after="0" w:line="240" w:lineRule="auto"/>
              <w:jc w:val="center"/>
              <w:rPr>
                <w:rFonts w:ascii="Times New Roman" w:hAnsi="Times New Roman"/>
                <w:sz w:val="24"/>
                <w:szCs w:val="24"/>
              </w:rPr>
            </w:pPr>
          </w:p>
        </w:tc>
        <w:tc>
          <w:tcPr>
            <w:tcW w:w="642" w:type="dxa"/>
            <w:shd w:val="clear" w:color="auto" w:fill="auto"/>
            <w:vAlign w:val="center"/>
          </w:tcPr>
          <w:p w14:paraId="57F9DDAE" w14:textId="77777777" w:rsidR="00AE7496" w:rsidRPr="00E9449A" w:rsidRDefault="00AE7496" w:rsidP="00AE7496">
            <w:pPr>
              <w:spacing w:after="0" w:line="240" w:lineRule="auto"/>
              <w:jc w:val="center"/>
              <w:rPr>
                <w:rFonts w:ascii="Times New Roman" w:hAnsi="Times New Roman"/>
                <w:sz w:val="24"/>
                <w:szCs w:val="24"/>
              </w:rPr>
            </w:pPr>
            <w:r w:rsidRPr="00E9449A">
              <w:rPr>
                <w:rFonts w:ascii="Times New Roman" w:hAnsi="Times New Roman"/>
                <w:sz w:val="24"/>
                <w:szCs w:val="24"/>
              </w:rPr>
              <w:t>1</w:t>
            </w:r>
          </w:p>
        </w:tc>
        <w:tc>
          <w:tcPr>
            <w:tcW w:w="1093" w:type="dxa"/>
            <w:shd w:val="clear" w:color="auto" w:fill="auto"/>
            <w:vAlign w:val="center"/>
          </w:tcPr>
          <w:p w14:paraId="27BA33F4" w14:textId="77777777" w:rsidR="00AE7496" w:rsidRPr="00E9449A" w:rsidRDefault="00AE7496" w:rsidP="00AE7496">
            <w:pPr>
              <w:spacing w:after="0" w:line="240" w:lineRule="auto"/>
              <w:jc w:val="center"/>
              <w:rPr>
                <w:rFonts w:ascii="Times New Roman" w:hAnsi="Times New Roman"/>
                <w:sz w:val="24"/>
                <w:szCs w:val="24"/>
              </w:rPr>
            </w:pPr>
          </w:p>
        </w:tc>
        <w:tc>
          <w:tcPr>
            <w:tcW w:w="624" w:type="dxa"/>
            <w:shd w:val="clear" w:color="auto" w:fill="auto"/>
            <w:vAlign w:val="center"/>
          </w:tcPr>
          <w:p w14:paraId="2D67E604" w14:textId="77777777" w:rsidR="00AE7496" w:rsidRPr="00E9449A" w:rsidRDefault="00AE7496" w:rsidP="00AE7496">
            <w:pPr>
              <w:spacing w:after="0" w:line="240" w:lineRule="auto"/>
              <w:jc w:val="center"/>
              <w:rPr>
                <w:rFonts w:ascii="Times New Roman" w:hAnsi="Times New Roman"/>
                <w:sz w:val="24"/>
                <w:szCs w:val="24"/>
              </w:rPr>
            </w:pPr>
            <w:r w:rsidRPr="00E9449A">
              <w:rPr>
                <w:rFonts w:ascii="Times New Roman" w:hAnsi="Times New Roman"/>
                <w:sz w:val="24"/>
                <w:szCs w:val="24"/>
              </w:rPr>
              <w:t>5</w:t>
            </w:r>
          </w:p>
        </w:tc>
        <w:tc>
          <w:tcPr>
            <w:tcW w:w="1361" w:type="dxa"/>
            <w:shd w:val="clear" w:color="auto" w:fill="auto"/>
            <w:vAlign w:val="center"/>
          </w:tcPr>
          <w:p w14:paraId="05F00125" w14:textId="77777777" w:rsidR="00AE7496" w:rsidRPr="00E9449A" w:rsidRDefault="00AE7496" w:rsidP="00AE7496">
            <w:pPr>
              <w:spacing w:after="0" w:line="240" w:lineRule="auto"/>
              <w:jc w:val="center"/>
              <w:rPr>
                <w:rFonts w:ascii="Times New Roman" w:hAnsi="Times New Roman"/>
                <w:sz w:val="24"/>
                <w:szCs w:val="24"/>
              </w:rPr>
            </w:pPr>
            <w:r w:rsidRPr="00E9449A">
              <w:rPr>
                <w:rFonts w:ascii="Times New Roman" w:hAnsi="Times New Roman"/>
                <w:sz w:val="24"/>
                <w:szCs w:val="24"/>
              </w:rPr>
              <w:t>5</w:t>
            </w:r>
          </w:p>
        </w:tc>
        <w:tc>
          <w:tcPr>
            <w:tcW w:w="850" w:type="dxa"/>
            <w:shd w:val="clear" w:color="auto" w:fill="auto"/>
            <w:vAlign w:val="center"/>
          </w:tcPr>
          <w:p w14:paraId="6368AC2D" w14:textId="77777777" w:rsidR="00AE7496" w:rsidRPr="00E9449A" w:rsidRDefault="00AE7496" w:rsidP="00AE7496">
            <w:pPr>
              <w:spacing w:after="0" w:line="240" w:lineRule="auto"/>
              <w:jc w:val="center"/>
              <w:rPr>
                <w:rFonts w:ascii="Times New Roman" w:hAnsi="Times New Roman"/>
                <w:sz w:val="24"/>
                <w:szCs w:val="24"/>
              </w:rPr>
            </w:pPr>
          </w:p>
        </w:tc>
        <w:tc>
          <w:tcPr>
            <w:tcW w:w="530" w:type="dxa"/>
            <w:shd w:val="clear" w:color="auto" w:fill="auto"/>
            <w:vAlign w:val="center"/>
          </w:tcPr>
          <w:p w14:paraId="41A21BFB" w14:textId="77777777" w:rsidR="00AE7496" w:rsidRPr="00E9449A" w:rsidRDefault="00AE7496" w:rsidP="00AE7496">
            <w:pPr>
              <w:spacing w:after="0" w:line="240" w:lineRule="auto"/>
              <w:jc w:val="center"/>
              <w:rPr>
                <w:rFonts w:ascii="Times New Roman" w:hAnsi="Times New Roman"/>
                <w:sz w:val="24"/>
                <w:szCs w:val="24"/>
              </w:rPr>
            </w:pPr>
          </w:p>
        </w:tc>
        <w:tc>
          <w:tcPr>
            <w:tcW w:w="711" w:type="dxa"/>
            <w:shd w:val="clear" w:color="auto" w:fill="auto"/>
          </w:tcPr>
          <w:p w14:paraId="031839AA" w14:textId="77777777" w:rsidR="00AE7496" w:rsidRPr="00E9449A" w:rsidRDefault="00AE7496" w:rsidP="00AE7496">
            <w:pPr>
              <w:spacing w:after="0" w:line="240" w:lineRule="auto"/>
              <w:jc w:val="center"/>
              <w:rPr>
                <w:rFonts w:ascii="Times New Roman" w:hAnsi="Times New Roman"/>
                <w:sz w:val="24"/>
                <w:szCs w:val="24"/>
              </w:rPr>
            </w:pPr>
            <w:r w:rsidRPr="00E9449A">
              <w:rPr>
                <w:rFonts w:ascii="Times New Roman" w:hAnsi="Times New Roman"/>
                <w:sz w:val="24"/>
                <w:szCs w:val="24"/>
              </w:rPr>
              <w:t>6</w:t>
            </w:r>
          </w:p>
        </w:tc>
      </w:tr>
      <w:tr w:rsidR="00AE7496" w:rsidRPr="00E9449A" w14:paraId="0C20600F" w14:textId="77777777" w:rsidTr="00AE7496">
        <w:trPr>
          <w:trHeight w:val="325"/>
          <w:jc w:val="center"/>
        </w:trPr>
        <w:tc>
          <w:tcPr>
            <w:tcW w:w="1149" w:type="dxa"/>
            <w:vMerge/>
            <w:shd w:val="clear" w:color="auto" w:fill="auto"/>
            <w:vAlign w:val="center"/>
          </w:tcPr>
          <w:p w14:paraId="78ADB5A0" w14:textId="77777777" w:rsidR="00AE7496" w:rsidRPr="00E9449A" w:rsidRDefault="00AE7496" w:rsidP="009A3479">
            <w:pPr>
              <w:spacing w:after="0" w:line="240" w:lineRule="auto"/>
              <w:jc w:val="center"/>
              <w:rPr>
                <w:rFonts w:ascii="Times New Roman" w:hAnsi="Times New Roman"/>
                <w:sz w:val="24"/>
                <w:szCs w:val="24"/>
              </w:rPr>
            </w:pPr>
          </w:p>
        </w:tc>
        <w:tc>
          <w:tcPr>
            <w:tcW w:w="1376" w:type="dxa"/>
            <w:shd w:val="clear" w:color="auto" w:fill="auto"/>
            <w:vAlign w:val="center"/>
          </w:tcPr>
          <w:p w14:paraId="3B1DAF44" w14:textId="77777777" w:rsidR="00AE7496" w:rsidRPr="00E9449A" w:rsidRDefault="00AE7496" w:rsidP="009A3479">
            <w:pPr>
              <w:spacing w:after="0" w:line="240" w:lineRule="auto"/>
              <w:rPr>
                <w:rFonts w:ascii="Times New Roman" w:hAnsi="Times New Roman"/>
                <w:sz w:val="24"/>
                <w:szCs w:val="24"/>
              </w:rPr>
            </w:pPr>
            <w:r w:rsidRPr="00E9449A">
              <w:rPr>
                <w:rFonts w:ascii="Times New Roman" w:hAnsi="Times New Roman"/>
                <w:sz w:val="24"/>
                <w:szCs w:val="24"/>
              </w:rPr>
              <w:t>Estadual</w:t>
            </w:r>
          </w:p>
        </w:tc>
        <w:tc>
          <w:tcPr>
            <w:tcW w:w="951" w:type="dxa"/>
            <w:shd w:val="clear" w:color="auto" w:fill="auto"/>
            <w:vAlign w:val="center"/>
          </w:tcPr>
          <w:p w14:paraId="7CD98C28" w14:textId="77777777" w:rsidR="00AE7496" w:rsidRPr="00E9449A" w:rsidRDefault="00AE7496" w:rsidP="00AE7496">
            <w:pPr>
              <w:spacing w:after="0" w:line="240" w:lineRule="auto"/>
              <w:jc w:val="center"/>
              <w:rPr>
                <w:rFonts w:ascii="Times New Roman" w:hAnsi="Times New Roman"/>
                <w:sz w:val="24"/>
                <w:szCs w:val="24"/>
              </w:rPr>
            </w:pPr>
          </w:p>
        </w:tc>
        <w:tc>
          <w:tcPr>
            <w:tcW w:w="642" w:type="dxa"/>
            <w:shd w:val="clear" w:color="auto" w:fill="auto"/>
            <w:vAlign w:val="center"/>
          </w:tcPr>
          <w:p w14:paraId="40E2CD2C" w14:textId="77777777" w:rsidR="00AE7496" w:rsidRPr="00E9449A" w:rsidRDefault="00AE7496" w:rsidP="00AE7496">
            <w:pPr>
              <w:spacing w:after="0" w:line="240" w:lineRule="auto"/>
              <w:jc w:val="center"/>
              <w:rPr>
                <w:rFonts w:ascii="Times New Roman" w:hAnsi="Times New Roman"/>
                <w:sz w:val="24"/>
                <w:szCs w:val="24"/>
              </w:rPr>
            </w:pPr>
          </w:p>
        </w:tc>
        <w:tc>
          <w:tcPr>
            <w:tcW w:w="1093" w:type="dxa"/>
            <w:shd w:val="clear" w:color="auto" w:fill="auto"/>
            <w:vAlign w:val="center"/>
          </w:tcPr>
          <w:p w14:paraId="57E5E787" w14:textId="77777777" w:rsidR="00AE7496" w:rsidRPr="00E9449A" w:rsidRDefault="00AE7496" w:rsidP="00AE7496">
            <w:pPr>
              <w:spacing w:after="0" w:line="240" w:lineRule="auto"/>
              <w:jc w:val="center"/>
              <w:rPr>
                <w:rFonts w:ascii="Times New Roman" w:hAnsi="Times New Roman"/>
                <w:sz w:val="24"/>
                <w:szCs w:val="24"/>
              </w:rPr>
            </w:pPr>
          </w:p>
        </w:tc>
        <w:tc>
          <w:tcPr>
            <w:tcW w:w="624" w:type="dxa"/>
            <w:shd w:val="clear" w:color="auto" w:fill="auto"/>
            <w:vAlign w:val="center"/>
          </w:tcPr>
          <w:p w14:paraId="29EFF804" w14:textId="77777777" w:rsidR="00AE7496" w:rsidRPr="00E9449A" w:rsidRDefault="00AE7496" w:rsidP="00AE7496">
            <w:pPr>
              <w:spacing w:after="0" w:line="240" w:lineRule="auto"/>
              <w:jc w:val="center"/>
              <w:rPr>
                <w:rFonts w:ascii="Times New Roman" w:hAnsi="Times New Roman"/>
                <w:sz w:val="24"/>
                <w:szCs w:val="24"/>
              </w:rPr>
            </w:pPr>
          </w:p>
        </w:tc>
        <w:tc>
          <w:tcPr>
            <w:tcW w:w="1361" w:type="dxa"/>
            <w:shd w:val="clear" w:color="auto" w:fill="auto"/>
            <w:vAlign w:val="center"/>
          </w:tcPr>
          <w:p w14:paraId="760A805A" w14:textId="77777777" w:rsidR="00AE7496" w:rsidRPr="00E9449A" w:rsidRDefault="00AE7496" w:rsidP="00AE7496">
            <w:pPr>
              <w:spacing w:after="0" w:line="240" w:lineRule="auto"/>
              <w:jc w:val="center"/>
              <w:rPr>
                <w:rFonts w:ascii="Times New Roman" w:hAnsi="Times New Roman"/>
                <w:sz w:val="24"/>
                <w:szCs w:val="24"/>
              </w:rPr>
            </w:pPr>
          </w:p>
        </w:tc>
        <w:tc>
          <w:tcPr>
            <w:tcW w:w="850" w:type="dxa"/>
            <w:shd w:val="clear" w:color="auto" w:fill="auto"/>
            <w:vAlign w:val="center"/>
          </w:tcPr>
          <w:p w14:paraId="0BEAE0CE" w14:textId="77777777" w:rsidR="00AE7496" w:rsidRPr="00E9449A" w:rsidRDefault="00AE7496" w:rsidP="00AE7496">
            <w:pPr>
              <w:spacing w:after="0" w:line="240" w:lineRule="auto"/>
              <w:jc w:val="center"/>
              <w:rPr>
                <w:rFonts w:ascii="Times New Roman" w:hAnsi="Times New Roman"/>
                <w:sz w:val="24"/>
                <w:szCs w:val="24"/>
              </w:rPr>
            </w:pPr>
          </w:p>
        </w:tc>
        <w:tc>
          <w:tcPr>
            <w:tcW w:w="530" w:type="dxa"/>
            <w:shd w:val="clear" w:color="auto" w:fill="auto"/>
            <w:vAlign w:val="center"/>
          </w:tcPr>
          <w:p w14:paraId="4CBEE5B9" w14:textId="77777777" w:rsidR="00AE7496" w:rsidRPr="00E9449A" w:rsidRDefault="00AE7496" w:rsidP="00AE7496">
            <w:pPr>
              <w:spacing w:after="0" w:line="240" w:lineRule="auto"/>
              <w:jc w:val="center"/>
              <w:rPr>
                <w:rFonts w:ascii="Times New Roman" w:hAnsi="Times New Roman"/>
                <w:sz w:val="24"/>
                <w:szCs w:val="24"/>
              </w:rPr>
            </w:pPr>
          </w:p>
        </w:tc>
        <w:tc>
          <w:tcPr>
            <w:tcW w:w="711" w:type="dxa"/>
            <w:shd w:val="clear" w:color="auto" w:fill="auto"/>
            <w:vAlign w:val="center"/>
          </w:tcPr>
          <w:p w14:paraId="527FCE76" w14:textId="77777777" w:rsidR="00AE7496" w:rsidRPr="00E9449A" w:rsidRDefault="00AE7496" w:rsidP="00AE7496">
            <w:pPr>
              <w:spacing w:after="0" w:line="240" w:lineRule="auto"/>
              <w:jc w:val="center"/>
              <w:rPr>
                <w:rFonts w:ascii="Times New Roman" w:hAnsi="Times New Roman"/>
                <w:sz w:val="24"/>
                <w:szCs w:val="24"/>
              </w:rPr>
            </w:pPr>
          </w:p>
        </w:tc>
      </w:tr>
      <w:tr w:rsidR="00AE7496" w:rsidRPr="00E9449A" w14:paraId="79FD46E5" w14:textId="77777777" w:rsidTr="00AE7496">
        <w:trPr>
          <w:trHeight w:val="556"/>
          <w:jc w:val="center"/>
        </w:trPr>
        <w:tc>
          <w:tcPr>
            <w:tcW w:w="1149" w:type="dxa"/>
            <w:vMerge/>
            <w:shd w:val="clear" w:color="auto" w:fill="auto"/>
            <w:vAlign w:val="center"/>
          </w:tcPr>
          <w:p w14:paraId="5111D519" w14:textId="77777777" w:rsidR="00AE7496" w:rsidRPr="00E9449A" w:rsidRDefault="00AE7496" w:rsidP="009A3479">
            <w:pPr>
              <w:spacing w:after="0" w:line="240" w:lineRule="auto"/>
              <w:jc w:val="center"/>
              <w:rPr>
                <w:rFonts w:ascii="Times New Roman" w:hAnsi="Times New Roman"/>
                <w:sz w:val="24"/>
                <w:szCs w:val="24"/>
              </w:rPr>
            </w:pPr>
          </w:p>
        </w:tc>
        <w:tc>
          <w:tcPr>
            <w:tcW w:w="1376" w:type="dxa"/>
            <w:shd w:val="clear" w:color="auto" w:fill="auto"/>
            <w:vAlign w:val="center"/>
          </w:tcPr>
          <w:p w14:paraId="3428FC05" w14:textId="77777777" w:rsidR="00AE7496" w:rsidRPr="00E9449A" w:rsidRDefault="00AE7496" w:rsidP="009A3479">
            <w:pPr>
              <w:spacing w:after="0" w:line="240" w:lineRule="auto"/>
              <w:rPr>
                <w:rFonts w:ascii="Times New Roman" w:hAnsi="Times New Roman"/>
                <w:sz w:val="24"/>
                <w:szCs w:val="24"/>
              </w:rPr>
            </w:pPr>
            <w:r w:rsidRPr="00E9449A">
              <w:rPr>
                <w:rFonts w:ascii="Times New Roman" w:hAnsi="Times New Roman"/>
                <w:sz w:val="24"/>
                <w:szCs w:val="24"/>
              </w:rPr>
              <w:t>Privada/</w:t>
            </w:r>
          </w:p>
          <w:p w14:paraId="235920CA" w14:textId="77777777" w:rsidR="00AE7496" w:rsidRPr="00E9449A" w:rsidRDefault="00AE7496" w:rsidP="009A3479">
            <w:pPr>
              <w:spacing w:after="0" w:line="240" w:lineRule="auto"/>
              <w:rPr>
                <w:rFonts w:ascii="Times New Roman" w:hAnsi="Times New Roman"/>
                <w:sz w:val="24"/>
                <w:szCs w:val="24"/>
              </w:rPr>
            </w:pPr>
            <w:r w:rsidRPr="00E9449A">
              <w:rPr>
                <w:rFonts w:ascii="Times New Roman" w:hAnsi="Times New Roman"/>
                <w:sz w:val="24"/>
                <w:szCs w:val="24"/>
              </w:rPr>
              <w:t>Filantrópica</w:t>
            </w:r>
          </w:p>
        </w:tc>
        <w:tc>
          <w:tcPr>
            <w:tcW w:w="951" w:type="dxa"/>
            <w:shd w:val="clear" w:color="auto" w:fill="auto"/>
            <w:vAlign w:val="center"/>
          </w:tcPr>
          <w:p w14:paraId="2D4B981C" w14:textId="77777777" w:rsidR="00AE7496" w:rsidRPr="00E9449A" w:rsidRDefault="00AE7496" w:rsidP="00AE7496">
            <w:pPr>
              <w:spacing w:after="0" w:line="240" w:lineRule="auto"/>
              <w:jc w:val="center"/>
              <w:rPr>
                <w:rFonts w:ascii="Times New Roman" w:hAnsi="Times New Roman"/>
                <w:sz w:val="24"/>
                <w:szCs w:val="24"/>
              </w:rPr>
            </w:pPr>
          </w:p>
        </w:tc>
        <w:tc>
          <w:tcPr>
            <w:tcW w:w="642" w:type="dxa"/>
            <w:shd w:val="clear" w:color="auto" w:fill="auto"/>
            <w:vAlign w:val="center"/>
          </w:tcPr>
          <w:p w14:paraId="481742E3" w14:textId="77777777" w:rsidR="00AE7496" w:rsidRPr="00E9449A" w:rsidRDefault="00AE7496" w:rsidP="00AE7496">
            <w:pPr>
              <w:spacing w:after="0" w:line="240" w:lineRule="auto"/>
              <w:jc w:val="center"/>
              <w:rPr>
                <w:rFonts w:ascii="Times New Roman" w:hAnsi="Times New Roman"/>
                <w:sz w:val="24"/>
                <w:szCs w:val="24"/>
              </w:rPr>
            </w:pPr>
          </w:p>
        </w:tc>
        <w:tc>
          <w:tcPr>
            <w:tcW w:w="1093" w:type="dxa"/>
            <w:shd w:val="clear" w:color="auto" w:fill="auto"/>
            <w:vAlign w:val="center"/>
          </w:tcPr>
          <w:p w14:paraId="3F6DDAB4" w14:textId="77777777" w:rsidR="00AE7496" w:rsidRPr="00E9449A" w:rsidRDefault="00AE7496" w:rsidP="00AE7496">
            <w:pPr>
              <w:spacing w:after="0" w:line="240" w:lineRule="auto"/>
              <w:jc w:val="center"/>
              <w:rPr>
                <w:rFonts w:ascii="Times New Roman" w:hAnsi="Times New Roman"/>
                <w:sz w:val="24"/>
                <w:szCs w:val="24"/>
              </w:rPr>
            </w:pPr>
          </w:p>
        </w:tc>
        <w:tc>
          <w:tcPr>
            <w:tcW w:w="624" w:type="dxa"/>
            <w:shd w:val="clear" w:color="auto" w:fill="auto"/>
            <w:vAlign w:val="center"/>
          </w:tcPr>
          <w:p w14:paraId="746BF5DE" w14:textId="77777777" w:rsidR="00AE7496" w:rsidRPr="00E9449A" w:rsidRDefault="00AE7496" w:rsidP="00AE7496">
            <w:pPr>
              <w:spacing w:after="0" w:line="240" w:lineRule="auto"/>
              <w:jc w:val="center"/>
              <w:rPr>
                <w:rFonts w:ascii="Times New Roman" w:hAnsi="Times New Roman"/>
                <w:sz w:val="24"/>
                <w:szCs w:val="24"/>
              </w:rPr>
            </w:pPr>
          </w:p>
        </w:tc>
        <w:tc>
          <w:tcPr>
            <w:tcW w:w="1361" w:type="dxa"/>
            <w:shd w:val="clear" w:color="auto" w:fill="auto"/>
            <w:vAlign w:val="center"/>
          </w:tcPr>
          <w:p w14:paraId="6CC4349D" w14:textId="77777777" w:rsidR="00AE7496" w:rsidRPr="00E9449A" w:rsidRDefault="00AE7496" w:rsidP="00AE7496">
            <w:pPr>
              <w:spacing w:after="0" w:line="240" w:lineRule="auto"/>
              <w:jc w:val="center"/>
              <w:rPr>
                <w:rFonts w:ascii="Times New Roman" w:hAnsi="Times New Roman"/>
                <w:sz w:val="24"/>
                <w:szCs w:val="24"/>
              </w:rPr>
            </w:pPr>
          </w:p>
        </w:tc>
        <w:tc>
          <w:tcPr>
            <w:tcW w:w="850" w:type="dxa"/>
            <w:shd w:val="clear" w:color="auto" w:fill="auto"/>
            <w:vAlign w:val="center"/>
          </w:tcPr>
          <w:p w14:paraId="3E236BB0" w14:textId="77777777" w:rsidR="00AE7496" w:rsidRPr="00E9449A" w:rsidRDefault="00AE7496" w:rsidP="00AE7496">
            <w:pPr>
              <w:spacing w:after="0" w:line="240" w:lineRule="auto"/>
              <w:jc w:val="center"/>
              <w:rPr>
                <w:rFonts w:ascii="Times New Roman" w:hAnsi="Times New Roman"/>
                <w:sz w:val="24"/>
                <w:szCs w:val="24"/>
              </w:rPr>
            </w:pPr>
          </w:p>
        </w:tc>
        <w:tc>
          <w:tcPr>
            <w:tcW w:w="530" w:type="dxa"/>
            <w:shd w:val="clear" w:color="auto" w:fill="auto"/>
            <w:vAlign w:val="center"/>
          </w:tcPr>
          <w:p w14:paraId="6FE71421" w14:textId="77777777" w:rsidR="00AE7496" w:rsidRPr="00E9449A" w:rsidRDefault="00AE7496" w:rsidP="00AE7496">
            <w:pPr>
              <w:spacing w:after="0" w:line="240" w:lineRule="auto"/>
              <w:jc w:val="center"/>
              <w:rPr>
                <w:rFonts w:ascii="Times New Roman" w:hAnsi="Times New Roman"/>
                <w:sz w:val="24"/>
                <w:szCs w:val="24"/>
              </w:rPr>
            </w:pPr>
          </w:p>
        </w:tc>
        <w:tc>
          <w:tcPr>
            <w:tcW w:w="711" w:type="dxa"/>
            <w:shd w:val="clear" w:color="auto" w:fill="auto"/>
            <w:vAlign w:val="center"/>
          </w:tcPr>
          <w:p w14:paraId="0EFC23FD" w14:textId="77777777" w:rsidR="00AE7496" w:rsidRPr="00E9449A" w:rsidRDefault="00AE7496" w:rsidP="00AE7496">
            <w:pPr>
              <w:spacing w:after="0" w:line="240" w:lineRule="auto"/>
              <w:jc w:val="center"/>
              <w:rPr>
                <w:rFonts w:ascii="Times New Roman" w:hAnsi="Times New Roman"/>
                <w:sz w:val="24"/>
                <w:szCs w:val="24"/>
              </w:rPr>
            </w:pPr>
          </w:p>
        </w:tc>
      </w:tr>
    </w:tbl>
    <w:p w14:paraId="0495C2EB" w14:textId="77777777" w:rsidR="00AE7496" w:rsidRPr="00396196" w:rsidRDefault="00AE7496" w:rsidP="00AE7496">
      <w:pPr>
        <w:rPr>
          <w:rFonts w:ascii="Times New Roman" w:hAnsi="Times New Roman"/>
          <w:sz w:val="24"/>
          <w:szCs w:val="24"/>
        </w:rPr>
      </w:pPr>
      <w:r w:rsidRPr="00396196">
        <w:rPr>
          <w:rFonts w:ascii="Times New Roman" w:hAnsi="Times New Roman"/>
          <w:sz w:val="24"/>
          <w:szCs w:val="24"/>
        </w:rPr>
        <w:t>Fonte: Secretaria de Educação/ escola Maria Auxiliadora/ Joaquim Liberato/Alzira Correia dos Santos, 2015</w:t>
      </w:r>
      <w:r>
        <w:rPr>
          <w:rFonts w:ascii="Times New Roman" w:hAnsi="Times New Roman"/>
          <w:sz w:val="24"/>
          <w:szCs w:val="24"/>
        </w:rPr>
        <w:t>.</w:t>
      </w:r>
    </w:p>
    <w:p w14:paraId="00637170" w14:textId="77777777" w:rsidR="00F109C3" w:rsidRDefault="00AE7496" w:rsidP="00FB78F6">
      <w:pPr>
        <w:spacing w:after="0" w:line="360" w:lineRule="auto"/>
        <w:ind w:firstLine="708"/>
        <w:jc w:val="both"/>
        <w:rPr>
          <w:rFonts w:ascii="Times New Roman" w:hAnsi="Times New Roman"/>
          <w:sz w:val="24"/>
          <w:szCs w:val="24"/>
        </w:rPr>
      </w:pPr>
      <w:r w:rsidRPr="00AE2316">
        <w:rPr>
          <w:rFonts w:ascii="Times New Roman" w:hAnsi="Times New Roman"/>
          <w:sz w:val="24"/>
          <w:szCs w:val="24"/>
        </w:rPr>
        <w:t>U</w:t>
      </w:r>
      <w:r w:rsidR="00C51451" w:rsidRPr="00AE2316">
        <w:rPr>
          <w:rFonts w:ascii="Times New Roman" w:hAnsi="Times New Roman"/>
          <w:sz w:val="24"/>
          <w:szCs w:val="24"/>
        </w:rPr>
        <w:t>m</w:t>
      </w:r>
      <w:r w:rsidRPr="00AE2316">
        <w:rPr>
          <w:rFonts w:ascii="Times New Roman" w:hAnsi="Times New Roman"/>
          <w:sz w:val="24"/>
          <w:szCs w:val="24"/>
        </w:rPr>
        <w:t xml:space="preserve"> </w:t>
      </w:r>
      <w:r w:rsidR="00C51451" w:rsidRPr="00AE2316">
        <w:rPr>
          <w:rFonts w:ascii="Times New Roman" w:hAnsi="Times New Roman"/>
          <w:sz w:val="24"/>
          <w:szCs w:val="24"/>
        </w:rPr>
        <w:t>grande</w:t>
      </w:r>
      <w:r w:rsidRPr="00AE2316">
        <w:rPr>
          <w:rFonts w:ascii="Times New Roman" w:hAnsi="Times New Roman"/>
          <w:sz w:val="24"/>
          <w:szCs w:val="24"/>
        </w:rPr>
        <w:t xml:space="preserve"> desafio encontrado hoje dentro do cenário educacional </w:t>
      </w:r>
      <w:r w:rsidR="00C51451" w:rsidRPr="00AE2316">
        <w:rPr>
          <w:rFonts w:ascii="Times New Roman" w:hAnsi="Times New Roman"/>
          <w:sz w:val="24"/>
          <w:szCs w:val="24"/>
        </w:rPr>
        <w:t>n</w:t>
      </w:r>
      <w:r w:rsidRPr="00AE2316">
        <w:rPr>
          <w:rFonts w:ascii="Times New Roman" w:hAnsi="Times New Roman"/>
          <w:sz w:val="24"/>
          <w:szCs w:val="24"/>
        </w:rPr>
        <w:t xml:space="preserve">o País </w:t>
      </w:r>
      <w:r w:rsidR="00C51451" w:rsidRPr="00AE2316">
        <w:rPr>
          <w:rFonts w:ascii="Times New Roman" w:hAnsi="Times New Roman"/>
          <w:sz w:val="24"/>
          <w:szCs w:val="24"/>
        </w:rPr>
        <w:t xml:space="preserve">é o desestímulo dos </w:t>
      </w:r>
      <w:r w:rsidRPr="00AE2316">
        <w:rPr>
          <w:rFonts w:ascii="Times New Roman" w:hAnsi="Times New Roman"/>
          <w:sz w:val="24"/>
          <w:szCs w:val="24"/>
        </w:rPr>
        <w:t xml:space="preserve">profissionais </w:t>
      </w:r>
      <w:r w:rsidR="00C51451" w:rsidRPr="00AE2316">
        <w:rPr>
          <w:rFonts w:ascii="Times New Roman" w:hAnsi="Times New Roman"/>
          <w:sz w:val="24"/>
          <w:szCs w:val="24"/>
        </w:rPr>
        <w:t>para atuarem</w:t>
      </w:r>
      <w:r w:rsidRPr="00AE2316">
        <w:rPr>
          <w:rFonts w:ascii="Times New Roman" w:hAnsi="Times New Roman"/>
          <w:sz w:val="24"/>
          <w:szCs w:val="24"/>
        </w:rPr>
        <w:t xml:space="preserve"> na profissão de professor</w:t>
      </w:r>
      <w:r w:rsidR="001E6CC2" w:rsidRPr="00AE2316">
        <w:rPr>
          <w:rFonts w:ascii="Times New Roman" w:hAnsi="Times New Roman"/>
          <w:sz w:val="24"/>
          <w:szCs w:val="24"/>
        </w:rPr>
        <w:t>.</w:t>
      </w:r>
      <w:r w:rsidR="006B4E41" w:rsidRPr="00AE2316">
        <w:rPr>
          <w:rFonts w:ascii="Times New Roman" w:hAnsi="Times New Roman"/>
          <w:sz w:val="24"/>
          <w:szCs w:val="24"/>
        </w:rPr>
        <w:t xml:space="preserve"> Vários fatores contribuem para essa desmotivação, </w:t>
      </w:r>
      <w:r w:rsidR="00245C6C" w:rsidRPr="00AE2316">
        <w:rPr>
          <w:rFonts w:ascii="Times New Roman" w:hAnsi="Times New Roman"/>
          <w:sz w:val="24"/>
          <w:szCs w:val="24"/>
        </w:rPr>
        <w:t>iniciando pela</w:t>
      </w:r>
      <w:r w:rsidR="006B4E41" w:rsidRPr="00AE2316">
        <w:rPr>
          <w:rFonts w:ascii="Times New Roman" w:hAnsi="Times New Roman"/>
          <w:sz w:val="24"/>
          <w:szCs w:val="24"/>
        </w:rPr>
        <w:t xml:space="preserve"> má remuneração</w:t>
      </w:r>
      <w:r w:rsidR="006B4E41">
        <w:rPr>
          <w:rFonts w:ascii="Times New Roman" w:hAnsi="Times New Roman"/>
          <w:sz w:val="24"/>
          <w:szCs w:val="24"/>
        </w:rPr>
        <w:t>, indisciplina</w:t>
      </w:r>
      <w:r w:rsidRPr="009414B3">
        <w:rPr>
          <w:rFonts w:ascii="Times New Roman" w:hAnsi="Times New Roman"/>
          <w:sz w:val="24"/>
          <w:szCs w:val="24"/>
        </w:rPr>
        <w:t xml:space="preserve"> dos alunos dentro de sala de </w:t>
      </w:r>
      <w:r w:rsidRPr="008D20C6">
        <w:rPr>
          <w:rFonts w:ascii="Times New Roman" w:hAnsi="Times New Roman"/>
          <w:sz w:val="24"/>
          <w:szCs w:val="24"/>
        </w:rPr>
        <w:t>aula, recurso</w:t>
      </w:r>
      <w:r w:rsidR="009A3479" w:rsidRPr="008D20C6">
        <w:rPr>
          <w:rFonts w:ascii="Times New Roman" w:hAnsi="Times New Roman"/>
          <w:sz w:val="24"/>
          <w:szCs w:val="24"/>
        </w:rPr>
        <w:t>s</w:t>
      </w:r>
      <w:r w:rsidRPr="008D20C6">
        <w:rPr>
          <w:rFonts w:ascii="Times New Roman" w:hAnsi="Times New Roman"/>
          <w:sz w:val="24"/>
          <w:szCs w:val="24"/>
        </w:rPr>
        <w:t xml:space="preserve"> pedagógicos oferecidos pelas instituições</w:t>
      </w:r>
      <w:r w:rsidR="00453F80" w:rsidRPr="008D20C6">
        <w:rPr>
          <w:rFonts w:ascii="Times New Roman" w:hAnsi="Times New Roman"/>
          <w:sz w:val="24"/>
          <w:szCs w:val="24"/>
        </w:rPr>
        <w:t xml:space="preserve"> e</w:t>
      </w:r>
      <w:r w:rsidR="00245C6C" w:rsidRPr="008D20C6">
        <w:rPr>
          <w:rFonts w:ascii="Times New Roman" w:hAnsi="Times New Roman"/>
          <w:sz w:val="24"/>
          <w:szCs w:val="24"/>
        </w:rPr>
        <w:t xml:space="preserve"> até a falta de reconhecimento da profissão por parte da sociedade</w:t>
      </w:r>
      <w:r w:rsidRPr="008D20C6">
        <w:rPr>
          <w:rFonts w:ascii="Times New Roman" w:hAnsi="Times New Roman"/>
          <w:sz w:val="24"/>
          <w:szCs w:val="24"/>
        </w:rPr>
        <w:t xml:space="preserve">. Analisando a tabela </w:t>
      </w:r>
      <w:r w:rsidR="00002C1F" w:rsidRPr="008D20C6">
        <w:rPr>
          <w:rFonts w:ascii="Times New Roman" w:hAnsi="Times New Roman"/>
          <w:sz w:val="24"/>
          <w:szCs w:val="24"/>
        </w:rPr>
        <w:t>4</w:t>
      </w:r>
      <w:r w:rsidR="00114351" w:rsidRPr="008D20C6">
        <w:rPr>
          <w:rFonts w:ascii="Times New Roman" w:hAnsi="Times New Roman"/>
          <w:b/>
          <w:sz w:val="24"/>
          <w:szCs w:val="24"/>
        </w:rPr>
        <w:t>,</w:t>
      </w:r>
      <w:r w:rsidRPr="008D20C6">
        <w:rPr>
          <w:rFonts w:ascii="Times New Roman" w:hAnsi="Times New Roman"/>
          <w:sz w:val="24"/>
          <w:szCs w:val="24"/>
        </w:rPr>
        <w:t xml:space="preserve"> </w:t>
      </w:r>
      <w:r w:rsidR="00114351" w:rsidRPr="008D20C6">
        <w:rPr>
          <w:rFonts w:ascii="Times New Roman" w:hAnsi="Times New Roman"/>
          <w:sz w:val="24"/>
          <w:szCs w:val="24"/>
        </w:rPr>
        <w:t>pode</w:t>
      </w:r>
      <w:r w:rsidR="00604F99" w:rsidRPr="008D20C6">
        <w:rPr>
          <w:rFonts w:ascii="Times New Roman" w:hAnsi="Times New Roman"/>
          <w:sz w:val="24"/>
          <w:szCs w:val="24"/>
        </w:rPr>
        <w:t>mos</w:t>
      </w:r>
      <w:r w:rsidR="00114351" w:rsidRPr="008D20C6">
        <w:rPr>
          <w:rFonts w:ascii="Times New Roman" w:hAnsi="Times New Roman"/>
          <w:sz w:val="24"/>
          <w:szCs w:val="24"/>
        </w:rPr>
        <w:t xml:space="preserve"> perceber</w:t>
      </w:r>
      <w:r w:rsidRPr="008D20C6">
        <w:rPr>
          <w:rFonts w:ascii="Times New Roman" w:hAnsi="Times New Roman"/>
          <w:sz w:val="24"/>
          <w:szCs w:val="24"/>
        </w:rPr>
        <w:t xml:space="preserve"> que </w:t>
      </w:r>
      <w:r w:rsidR="00604F99" w:rsidRPr="008D20C6">
        <w:rPr>
          <w:rFonts w:ascii="Times New Roman" w:hAnsi="Times New Roman"/>
          <w:sz w:val="24"/>
          <w:szCs w:val="24"/>
        </w:rPr>
        <w:t xml:space="preserve">ainda </w:t>
      </w:r>
      <w:r w:rsidRPr="008D20C6">
        <w:rPr>
          <w:rFonts w:ascii="Times New Roman" w:hAnsi="Times New Roman"/>
          <w:sz w:val="24"/>
          <w:szCs w:val="24"/>
        </w:rPr>
        <w:t xml:space="preserve">existe professor com nível médio atuando juntamente com os graduados e </w:t>
      </w:r>
      <w:r w:rsidR="00066B5E" w:rsidRPr="008D20C6">
        <w:rPr>
          <w:rFonts w:ascii="Times New Roman" w:hAnsi="Times New Roman"/>
          <w:sz w:val="24"/>
          <w:szCs w:val="24"/>
        </w:rPr>
        <w:t>na maioria</w:t>
      </w:r>
      <w:r w:rsidRPr="008D20C6">
        <w:rPr>
          <w:rFonts w:ascii="Times New Roman" w:hAnsi="Times New Roman"/>
          <w:sz w:val="24"/>
          <w:szCs w:val="24"/>
        </w:rPr>
        <w:t xml:space="preserve"> especialistas. </w:t>
      </w:r>
      <w:r w:rsidR="00066B5E" w:rsidRPr="008D20C6">
        <w:rPr>
          <w:rFonts w:ascii="Times New Roman" w:hAnsi="Times New Roman"/>
          <w:sz w:val="24"/>
          <w:szCs w:val="24"/>
        </w:rPr>
        <w:t>Isso mostra que o</w:t>
      </w:r>
      <w:r w:rsidRPr="008D20C6">
        <w:rPr>
          <w:rFonts w:ascii="Times New Roman" w:hAnsi="Times New Roman"/>
          <w:sz w:val="24"/>
          <w:szCs w:val="24"/>
        </w:rPr>
        <w:t xml:space="preserve"> município</w:t>
      </w:r>
      <w:r w:rsidR="00066B5E" w:rsidRPr="008D20C6">
        <w:rPr>
          <w:rFonts w:ascii="Times New Roman" w:hAnsi="Times New Roman"/>
          <w:sz w:val="24"/>
          <w:szCs w:val="24"/>
        </w:rPr>
        <w:t>,</w:t>
      </w:r>
      <w:r w:rsidRPr="008D20C6">
        <w:rPr>
          <w:rFonts w:ascii="Times New Roman" w:hAnsi="Times New Roman"/>
          <w:sz w:val="24"/>
          <w:szCs w:val="24"/>
        </w:rPr>
        <w:t xml:space="preserve"> especificamente a secretaria municipal de educação</w:t>
      </w:r>
      <w:r w:rsidR="00A44A01" w:rsidRPr="008D20C6">
        <w:rPr>
          <w:rFonts w:ascii="Times New Roman" w:hAnsi="Times New Roman"/>
          <w:sz w:val="24"/>
          <w:szCs w:val="24"/>
        </w:rPr>
        <w:t>,</w:t>
      </w:r>
      <w:r w:rsidRPr="008D20C6">
        <w:rPr>
          <w:rFonts w:ascii="Times New Roman" w:hAnsi="Times New Roman"/>
          <w:sz w:val="24"/>
          <w:szCs w:val="24"/>
        </w:rPr>
        <w:t xml:space="preserve"> encontra grandes dificuldades e</w:t>
      </w:r>
      <w:r w:rsidR="00066B5E" w:rsidRPr="008D20C6">
        <w:rPr>
          <w:rFonts w:ascii="Times New Roman" w:hAnsi="Times New Roman"/>
          <w:sz w:val="24"/>
          <w:szCs w:val="24"/>
        </w:rPr>
        <w:t>m</w:t>
      </w:r>
      <w:r w:rsidRPr="008D20C6">
        <w:rPr>
          <w:rFonts w:ascii="Times New Roman" w:hAnsi="Times New Roman"/>
          <w:sz w:val="24"/>
          <w:szCs w:val="24"/>
        </w:rPr>
        <w:t xml:space="preserve"> achar profissionais graduados que queiram trabalhar com a escola do campo, pelo motivo</w:t>
      </w:r>
      <w:r w:rsidR="00066B5E" w:rsidRPr="008D20C6">
        <w:rPr>
          <w:rFonts w:ascii="Times New Roman" w:hAnsi="Times New Roman"/>
          <w:sz w:val="24"/>
          <w:szCs w:val="24"/>
        </w:rPr>
        <w:t xml:space="preserve"> das escolas </w:t>
      </w:r>
      <w:r w:rsidRPr="008D20C6">
        <w:rPr>
          <w:rFonts w:ascii="Times New Roman" w:hAnsi="Times New Roman"/>
          <w:sz w:val="24"/>
          <w:szCs w:val="24"/>
        </w:rPr>
        <w:t>ser</w:t>
      </w:r>
      <w:r w:rsidR="00066B5E" w:rsidRPr="008D20C6">
        <w:rPr>
          <w:rFonts w:ascii="Times New Roman" w:hAnsi="Times New Roman"/>
          <w:sz w:val="24"/>
          <w:szCs w:val="24"/>
        </w:rPr>
        <w:t>em</w:t>
      </w:r>
      <w:r w:rsidRPr="008D20C6">
        <w:rPr>
          <w:rFonts w:ascii="Times New Roman" w:hAnsi="Times New Roman"/>
          <w:sz w:val="24"/>
          <w:szCs w:val="24"/>
        </w:rPr>
        <w:t xml:space="preserve"> afastada</w:t>
      </w:r>
      <w:r w:rsidR="00066B5E" w:rsidRPr="008D20C6">
        <w:rPr>
          <w:rFonts w:ascii="Times New Roman" w:hAnsi="Times New Roman"/>
          <w:sz w:val="24"/>
          <w:szCs w:val="24"/>
        </w:rPr>
        <w:t>s</w:t>
      </w:r>
      <w:r w:rsidRPr="008D20C6">
        <w:rPr>
          <w:rFonts w:ascii="Times New Roman" w:hAnsi="Times New Roman"/>
          <w:sz w:val="24"/>
          <w:szCs w:val="24"/>
        </w:rPr>
        <w:t xml:space="preserve"> da cidade, </w:t>
      </w:r>
      <w:r w:rsidR="005266E6">
        <w:rPr>
          <w:rFonts w:ascii="Times New Roman" w:hAnsi="Times New Roman"/>
          <w:sz w:val="24"/>
          <w:szCs w:val="24"/>
        </w:rPr>
        <w:t>além dos fatores naturais</w:t>
      </w:r>
      <w:r w:rsidR="00066B5E" w:rsidRPr="008D20C6">
        <w:rPr>
          <w:rFonts w:ascii="Times New Roman" w:hAnsi="Times New Roman"/>
          <w:sz w:val="24"/>
          <w:szCs w:val="24"/>
        </w:rPr>
        <w:t xml:space="preserve">, </w:t>
      </w:r>
      <w:r w:rsidRPr="008D20C6">
        <w:rPr>
          <w:rFonts w:ascii="Times New Roman" w:hAnsi="Times New Roman"/>
          <w:sz w:val="24"/>
          <w:szCs w:val="24"/>
        </w:rPr>
        <w:t>dificul</w:t>
      </w:r>
      <w:r w:rsidR="00066B5E" w:rsidRPr="008D20C6">
        <w:rPr>
          <w:rFonts w:ascii="Times New Roman" w:hAnsi="Times New Roman"/>
          <w:sz w:val="24"/>
          <w:szCs w:val="24"/>
        </w:rPr>
        <w:t>tando a</w:t>
      </w:r>
      <w:r w:rsidRPr="008D20C6">
        <w:rPr>
          <w:rFonts w:ascii="Times New Roman" w:hAnsi="Times New Roman"/>
          <w:sz w:val="24"/>
          <w:szCs w:val="24"/>
        </w:rPr>
        <w:t xml:space="preserve"> locomoção para chegar </w:t>
      </w:r>
      <w:r w:rsidR="00066B5E" w:rsidRPr="008D20C6">
        <w:rPr>
          <w:rFonts w:ascii="Times New Roman" w:hAnsi="Times New Roman"/>
          <w:sz w:val="24"/>
          <w:szCs w:val="24"/>
        </w:rPr>
        <w:t>até essas</w:t>
      </w:r>
      <w:r w:rsidRPr="008D20C6">
        <w:rPr>
          <w:rFonts w:ascii="Times New Roman" w:hAnsi="Times New Roman"/>
          <w:sz w:val="24"/>
          <w:szCs w:val="24"/>
        </w:rPr>
        <w:t xml:space="preserve"> instituições</w:t>
      </w:r>
      <w:r w:rsidR="00066B5E" w:rsidRPr="008D20C6">
        <w:rPr>
          <w:rFonts w:ascii="Times New Roman" w:hAnsi="Times New Roman"/>
          <w:sz w:val="24"/>
          <w:szCs w:val="24"/>
        </w:rPr>
        <w:t>, o que</w:t>
      </w:r>
      <w:r w:rsidRPr="008D20C6">
        <w:rPr>
          <w:rFonts w:ascii="Times New Roman" w:hAnsi="Times New Roman"/>
          <w:sz w:val="24"/>
          <w:szCs w:val="24"/>
        </w:rPr>
        <w:t xml:space="preserve"> acaba deixando de</w:t>
      </w:r>
      <w:r w:rsidRPr="00FB78F6">
        <w:rPr>
          <w:rFonts w:ascii="Times New Roman" w:hAnsi="Times New Roman"/>
          <w:sz w:val="24"/>
          <w:szCs w:val="24"/>
        </w:rPr>
        <w:t xml:space="preserve"> </w:t>
      </w:r>
      <w:r w:rsidRPr="00EC400F">
        <w:rPr>
          <w:rFonts w:ascii="Times New Roman" w:hAnsi="Times New Roman"/>
          <w:sz w:val="24"/>
          <w:szCs w:val="24"/>
        </w:rPr>
        <w:t>ser</w:t>
      </w:r>
      <w:r w:rsidR="00C8366F">
        <w:rPr>
          <w:rFonts w:ascii="Times New Roman" w:hAnsi="Times New Roman"/>
          <w:sz w:val="24"/>
          <w:szCs w:val="24"/>
        </w:rPr>
        <w:t xml:space="preserve"> atrativ</w:t>
      </w:r>
      <w:r w:rsidR="000204FF">
        <w:rPr>
          <w:rFonts w:ascii="Times New Roman" w:hAnsi="Times New Roman"/>
          <w:sz w:val="24"/>
          <w:szCs w:val="24"/>
        </w:rPr>
        <w:t>a</w:t>
      </w:r>
      <w:r w:rsidR="005266E6">
        <w:rPr>
          <w:rFonts w:ascii="Times New Roman" w:hAnsi="Times New Roman"/>
          <w:sz w:val="24"/>
          <w:szCs w:val="24"/>
        </w:rPr>
        <w:t>,</w:t>
      </w:r>
      <w:r w:rsidRPr="00EC400F">
        <w:rPr>
          <w:rFonts w:ascii="Times New Roman" w:hAnsi="Times New Roman"/>
          <w:sz w:val="24"/>
          <w:szCs w:val="24"/>
        </w:rPr>
        <w:t xml:space="preserve"> para </w:t>
      </w:r>
      <w:r w:rsidR="00FA28D6">
        <w:rPr>
          <w:rFonts w:ascii="Times New Roman" w:hAnsi="Times New Roman"/>
          <w:sz w:val="24"/>
          <w:szCs w:val="24"/>
        </w:rPr>
        <w:t>os</w:t>
      </w:r>
      <w:r w:rsidRPr="00EC400F">
        <w:rPr>
          <w:rFonts w:ascii="Times New Roman" w:hAnsi="Times New Roman"/>
          <w:sz w:val="24"/>
          <w:szCs w:val="24"/>
        </w:rPr>
        <w:t xml:space="preserve"> profissionais </w:t>
      </w:r>
      <w:r w:rsidR="005266E6">
        <w:rPr>
          <w:rFonts w:ascii="Times New Roman" w:hAnsi="Times New Roman"/>
          <w:sz w:val="24"/>
          <w:szCs w:val="24"/>
        </w:rPr>
        <w:t>que possuem</w:t>
      </w:r>
      <w:r w:rsidRPr="00EC400F">
        <w:rPr>
          <w:rFonts w:ascii="Times New Roman" w:hAnsi="Times New Roman"/>
          <w:sz w:val="24"/>
          <w:szCs w:val="24"/>
        </w:rPr>
        <w:t xml:space="preserve"> </w:t>
      </w:r>
      <w:r w:rsidR="005266E6">
        <w:rPr>
          <w:rFonts w:ascii="Times New Roman" w:hAnsi="Times New Roman"/>
          <w:sz w:val="24"/>
          <w:szCs w:val="24"/>
        </w:rPr>
        <w:t>nível superior</w:t>
      </w:r>
      <w:r w:rsidR="00C8366F">
        <w:rPr>
          <w:rFonts w:ascii="Times New Roman" w:hAnsi="Times New Roman"/>
          <w:sz w:val="24"/>
          <w:szCs w:val="24"/>
        </w:rPr>
        <w:t>,</w:t>
      </w:r>
      <w:r w:rsidRPr="00EC400F">
        <w:rPr>
          <w:rFonts w:ascii="Times New Roman" w:hAnsi="Times New Roman"/>
          <w:sz w:val="24"/>
          <w:szCs w:val="24"/>
        </w:rPr>
        <w:t xml:space="preserve"> </w:t>
      </w:r>
      <w:r w:rsidR="00066B5E">
        <w:rPr>
          <w:rFonts w:ascii="Times New Roman" w:hAnsi="Times New Roman"/>
          <w:sz w:val="24"/>
          <w:szCs w:val="24"/>
        </w:rPr>
        <w:t>o</w:t>
      </w:r>
      <w:r w:rsidR="00C8366F">
        <w:rPr>
          <w:rFonts w:ascii="Times New Roman" w:hAnsi="Times New Roman"/>
          <w:sz w:val="24"/>
          <w:szCs w:val="24"/>
        </w:rPr>
        <w:t xml:space="preserve"> q</w:t>
      </w:r>
      <w:r w:rsidR="005266E6">
        <w:rPr>
          <w:rFonts w:ascii="Times New Roman" w:hAnsi="Times New Roman"/>
          <w:sz w:val="24"/>
          <w:szCs w:val="24"/>
        </w:rPr>
        <w:t>ue leva o município a contratar</w:t>
      </w:r>
      <w:r w:rsidR="00C8366F">
        <w:rPr>
          <w:rFonts w:ascii="Times New Roman" w:hAnsi="Times New Roman"/>
          <w:sz w:val="24"/>
          <w:szCs w:val="24"/>
        </w:rPr>
        <w:t xml:space="preserve"> profissionais com o ensino médio.   </w:t>
      </w:r>
    </w:p>
    <w:p w14:paraId="020394C8" w14:textId="77777777" w:rsidR="00F45A62" w:rsidRDefault="00C8366F" w:rsidP="00F45A62">
      <w:pPr>
        <w:spacing w:after="0" w:line="360" w:lineRule="auto"/>
        <w:ind w:firstLine="708"/>
        <w:jc w:val="both"/>
        <w:rPr>
          <w:rFonts w:ascii="Times New Roman" w:hAnsi="Times New Roman"/>
          <w:sz w:val="24"/>
          <w:szCs w:val="24"/>
        </w:rPr>
      </w:pPr>
      <w:r>
        <w:rPr>
          <w:rFonts w:ascii="Times New Roman" w:hAnsi="Times New Roman"/>
          <w:sz w:val="24"/>
          <w:szCs w:val="24"/>
        </w:rPr>
        <w:t xml:space="preserve">   </w:t>
      </w:r>
    </w:p>
    <w:p w14:paraId="5E6F6DE2" w14:textId="77777777" w:rsidR="00A5679F" w:rsidRDefault="00A5679F" w:rsidP="00F45A62">
      <w:pPr>
        <w:spacing w:after="0" w:line="360" w:lineRule="auto"/>
        <w:ind w:firstLine="708"/>
        <w:jc w:val="both"/>
        <w:rPr>
          <w:rFonts w:ascii="Times New Roman" w:hAnsi="Times New Roman"/>
          <w:sz w:val="24"/>
          <w:szCs w:val="24"/>
        </w:rPr>
      </w:pPr>
    </w:p>
    <w:p w14:paraId="73D76C46" w14:textId="77777777" w:rsidR="009A3479" w:rsidRPr="00BA588B" w:rsidRDefault="009A3479" w:rsidP="00A5679F">
      <w:pPr>
        <w:spacing w:after="0" w:line="240" w:lineRule="auto"/>
        <w:jc w:val="both"/>
        <w:rPr>
          <w:rFonts w:ascii="Times New Roman" w:hAnsi="Times New Roman"/>
          <w:b/>
          <w:sz w:val="24"/>
          <w:szCs w:val="24"/>
        </w:rPr>
      </w:pPr>
      <w:r>
        <w:rPr>
          <w:rFonts w:ascii="Times New Roman" w:hAnsi="Times New Roman"/>
          <w:b/>
          <w:sz w:val="24"/>
          <w:szCs w:val="24"/>
        </w:rPr>
        <w:lastRenderedPageBreak/>
        <w:t>TABELA 5</w:t>
      </w:r>
      <w:r w:rsidR="00F45A62">
        <w:rPr>
          <w:rFonts w:ascii="Times New Roman" w:hAnsi="Times New Roman"/>
          <w:b/>
          <w:sz w:val="24"/>
          <w:szCs w:val="24"/>
        </w:rPr>
        <w:t xml:space="preserve"> </w:t>
      </w:r>
      <w:r>
        <w:rPr>
          <w:rFonts w:ascii="Times New Roman" w:hAnsi="Times New Roman"/>
          <w:b/>
          <w:sz w:val="24"/>
          <w:szCs w:val="24"/>
        </w:rPr>
        <w:t xml:space="preserve">- </w:t>
      </w:r>
      <w:r w:rsidRPr="00BA588B">
        <w:rPr>
          <w:rFonts w:ascii="Times New Roman" w:hAnsi="Times New Roman"/>
          <w:b/>
          <w:sz w:val="24"/>
          <w:szCs w:val="24"/>
        </w:rPr>
        <w:t xml:space="preserve">FORMAÇÃO DOS PROFISSIONAIS DE APOIO EM SALA DE AULA NAS </w:t>
      </w:r>
      <w:r w:rsidR="00A5679F">
        <w:rPr>
          <w:rFonts w:ascii="Times New Roman" w:hAnsi="Times New Roman"/>
          <w:b/>
          <w:sz w:val="24"/>
          <w:szCs w:val="24"/>
        </w:rPr>
        <w:t>INSTITUIÇÕES DE ENSINO INFANTIL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1376"/>
        <w:gridCol w:w="954"/>
        <w:gridCol w:w="753"/>
        <w:gridCol w:w="1082"/>
        <w:gridCol w:w="681"/>
        <w:gridCol w:w="1164"/>
        <w:gridCol w:w="736"/>
        <w:gridCol w:w="1026"/>
      </w:tblGrid>
      <w:tr w:rsidR="009A3479" w:rsidRPr="00E9449A" w14:paraId="300C84E4" w14:textId="77777777" w:rsidTr="009A3479">
        <w:trPr>
          <w:trHeight w:val="263"/>
          <w:jc w:val="center"/>
        </w:trPr>
        <w:tc>
          <w:tcPr>
            <w:tcW w:w="1149" w:type="dxa"/>
            <w:vMerge w:val="restart"/>
            <w:shd w:val="clear" w:color="auto" w:fill="auto"/>
            <w:textDirection w:val="btLr"/>
            <w:vAlign w:val="center"/>
          </w:tcPr>
          <w:p w14:paraId="2A61BD01"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Etapa</w:t>
            </w:r>
          </w:p>
        </w:tc>
        <w:tc>
          <w:tcPr>
            <w:tcW w:w="1376" w:type="dxa"/>
            <w:vMerge w:val="restart"/>
            <w:shd w:val="clear" w:color="auto" w:fill="auto"/>
            <w:textDirection w:val="btLr"/>
            <w:vAlign w:val="center"/>
          </w:tcPr>
          <w:p w14:paraId="029CA7B5"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Rede de ensino</w:t>
            </w:r>
          </w:p>
        </w:tc>
        <w:tc>
          <w:tcPr>
            <w:tcW w:w="6762" w:type="dxa"/>
            <w:gridSpan w:val="7"/>
            <w:shd w:val="clear" w:color="auto" w:fill="auto"/>
            <w:vAlign w:val="center"/>
          </w:tcPr>
          <w:p w14:paraId="4EDA8426" w14:textId="77777777" w:rsidR="009A3479" w:rsidRPr="00E9449A" w:rsidRDefault="009A3479" w:rsidP="009A3479">
            <w:pPr>
              <w:spacing w:after="0" w:line="240" w:lineRule="auto"/>
              <w:jc w:val="center"/>
              <w:rPr>
                <w:rFonts w:ascii="Times New Roman" w:hAnsi="Times New Roman"/>
                <w:sz w:val="24"/>
                <w:szCs w:val="24"/>
              </w:rPr>
            </w:pPr>
            <w:r w:rsidRPr="00E9449A">
              <w:rPr>
                <w:rFonts w:ascii="Times New Roman" w:hAnsi="Times New Roman"/>
                <w:sz w:val="24"/>
                <w:szCs w:val="24"/>
              </w:rPr>
              <w:t>Quantidade de profissionais de apoio em sala de aula por nível de escolaridade</w:t>
            </w:r>
          </w:p>
        </w:tc>
      </w:tr>
      <w:tr w:rsidR="009A3479" w:rsidRPr="00E9449A" w14:paraId="2D6579E4" w14:textId="77777777" w:rsidTr="009A3479">
        <w:trPr>
          <w:cantSplit/>
          <w:trHeight w:val="1281"/>
          <w:jc w:val="center"/>
        </w:trPr>
        <w:tc>
          <w:tcPr>
            <w:tcW w:w="1149" w:type="dxa"/>
            <w:vMerge/>
            <w:shd w:val="clear" w:color="auto" w:fill="auto"/>
            <w:vAlign w:val="center"/>
          </w:tcPr>
          <w:p w14:paraId="6B52FC90" w14:textId="77777777" w:rsidR="009A3479" w:rsidRPr="00E9449A" w:rsidRDefault="009A3479" w:rsidP="009A3479">
            <w:pPr>
              <w:spacing w:after="0" w:line="240" w:lineRule="auto"/>
              <w:jc w:val="center"/>
              <w:rPr>
                <w:rFonts w:ascii="Times New Roman" w:hAnsi="Times New Roman"/>
                <w:sz w:val="24"/>
                <w:szCs w:val="24"/>
              </w:rPr>
            </w:pPr>
          </w:p>
        </w:tc>
        <w:tc>
          <w:tcPr>
            <w:tcW w:w="1376" w:type="dxa"/>
            <w:vMerge/>
            <w:shd w:val="clear" w:color="auto" w:fill="auto"/>
            <w:vAlign w:val="center"/>
          </w:tcPr>
          <w:p w14:paraId="69B00311" w14:textId="77777777" w:rsidR="009A3479" w:rsidRPr="00E9449A" w:rsidRDefault="009A3479" w:rsidP="009A3479">
            <w:pPr>
              <w:spacing w:after="0" w:line="240" w:lineRule="auto"/>
              <w:jc w:val="center"/>
              <w:rPr>
                <w:rFonts w:ascii="Times New Roman" w:hAnsi="Times New Roman"/>
                <w:sz w:val="24"/>
                <w:szCs w:val="24"/>
              </w:rPr>
            </w:pPr>
          </w:p>
        </w:tc>
        <w:tc>
          <w:tcPr>
            <w:tcW w:w="1018" w:type="dxa"/>
            <w:shd w:val="clear" w:color="auto" w:fill="auto"/>
            <w:textDirection w:val="btLr"/>
            <w:vAlign w:val="center"/>
          </w:tcPr>
          <w:p w14:paraId="20728C9A"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Ensino fundamental</w:t>
            </w:r>
          </w:p>
        </w:tc>
        <w:tc>
          <w:tcPr>
            <w:tcW w:w="789" w:type="dxa"/>
            <w:shd w:val="clear" w:color="auto" w:fill="auto"/>
            <w:textDirection w:val="btLr"/>
            <w:vAlign w:val="center"/>
          </w:tcPr>
          <w:p w14:paraId="6588B939"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Ensino Médio</w:t>
            </w:r>
          </w:p>
        </w:tc>
        <w:tc>
          <w:tcPr>
            <w:tcW w:w="1163" w:type="dxa"/>
            <w:shd w:val="clear" w:color="auto" w:fill="auto"/>
            <w:textDirection w:val="btLr"/>
            <w:vAlign w:val="center"/>
          </w:tcPr>
          <w:p w14:paraId="4936B246"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Ensino Médio com Magistério</w:t>
            </w:r>
          </w:p>
        </w:tc>
        <w:tc>
          <w:tcPr>
            <w:tcW w:w="706" w:type="dxa"/>
            <w:shd w:val="clear" w:color="auto" w:fill="auto"/>
            <w:textDirection w:val="btLr"/>
            <w:vAlign w:val="center"/>
          </w:tcPr>
          <w:p w14:paraId="5261F6DA"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Graduação</w:t>
            </w:r>
          </w:p>
        </w:tc>
        <w:tc>
          <w:tcPr>
            <w:tcW w:w="1218" w:type="dxa"/>
            <w:shd w:val="clear" w:color="auto" w:fill="auto"/>
            <w:textDirection w:val="btLr"/>
            <w:vAlign w:val="center"/>
          </w:tcPr>
          <w:p w14:paraId="1347F7B8"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Pós-graduação/</w:t>
            </w:r>
          </w:p>
          <w:p w14:paraId="4AF6FE3F"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Especialização</w:t>
            </w:r>
          </w:p>
        </w:tc>
        <w:tc>
          <w:tcPr>
            <w:tcW w:w="769" w:type="dxa"/>
            <w:shd w:val="clear" w:color="auto" w:fill="auto"/>
            <w:textDirection w:val="btLr"/>
            <w:vAlign w:val="center"/>
          </w:tcPr>
          <w:p w14:paraId="00849DC4"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Mestrado</w:t>
            </w:r>
          </w:p>
        </w:tc>
        <w:tc>
          <w:tcPr>
            <w:tcW w:w="1099" w:type="dxa"/>
            <w:shd w:val="clear" w:color="auto" w:fill="auto"/>
            <w:textDirection w:val="btLr"/>
            <w:vAlign w:val="center"/>
          </w:tcPr>
          <w:p w14:paraId="7AA52ABC" w14:textId="77777777" w:rsidR="009A3479" w:rsidRPr="00E9449A" w:rsidRDefault="009A3479" w:rsidP="009A3479">
            <w:pPr>
              <w:spacing w:after="0" w:line="240" w:lineRule="auto"/>
              <w:ind w:left="113" w:right="113"/>
              <w:jc w:val="center"/>
              <w:rPr>
                <w:rFonts w:ascii="Times New Roman" w:hAnsi="Times New Roman"/>
                <w:sz w:val="24"/>
                <w:szCs w:val="24"/>
              </w:rPr>
            </w:pPr>
            <w:r w:rsidRPr="00E9449A">
              <w:rPr>
                <w:rFonts w:ascii="Times New Roman" w:hAnsi="Times New Roman"/>
                <w:sz w:val="24"/>
                <w:szCs w:val="24"/>
              </w:rPr>
              <w:t>Doutorado</w:t>
            </w:r>
          </w:p>
        </w:tc>
      </w:tr>
      <w:tr w:rsidR="009A3479" w:rsidRPr="00E9449A" w14:paraId="431B924E" w14:textId="77777777" w:rsidTr="0036533F">
        <w:trPr>
          <w:trHeight w:val="331"/>
          <w:jc w:val="center"/>
        </w:trPr>
        <w:tc>
          <w:tcPr>
            <w:tcW w:w="1149" w:type="dxa"/>
            <w:vMerge w:val="restart"/>
            <w:shd w:val="clear" w:color="auto" w:fill="auto"/>
            <w:vAlign w:val="center"/>
          </w:tcPr>
          <w:p w14:paraId="2901EE21" w14:textId="77777777" w:rsidR="009A3479" w:rsidRPr="00E9449A" w:rsidRDefault="009A3479" w:rsidP="009A3479">
            <w:pPr>
              <w:spacing w:after="0" w:line="240" w:lineRule="auto"/>
              <w:jc w:val="center"/>
              <w:rPr>
                <w:rFonts w:ascii="Times New Roman" w:hAnsi="Times New Roman"/>
                <w:sz w:val="24"/>
                <w:szCs w:val="24"/>
              </w:rPr>
            </w:pPr>
            <w:r w:rsidRPr="00E9449A">
              <w:rPr>
                <w:rFonts w:ascii="Times New Roman" w:hAnsi="Times New Roman"/>
                <w:sz w:val="24"/>
                <w:szCs w:val="24"/>
              </w:rPr>
              <w:t>Educação Infantil</w:t>
            </w:r>
          </w:p>
          <w:p w14:paraId="4A193AB5" w14:textId="77777777" w:rsidR="009A3479" w:rsidRPr="00E9449A" w:rsidRDefault="009A3479" w:rsidP="009A3479">
            <w:pPr>
              <w:spacing w:after="0" w:line="240" w:lineRule="auto"/>
              <w:jc w:val="center"/>
              <w:rPr>
                <w:rFonts w:ascii="Times New Roman" w:hAnsi="Times New Roman"/>
                <w:sz w:val="24"/>
                <w:szCs w:val="24"/>
              </w:rPr>
            </w:pPr>
            <w:r w:rsidRPr="00E9449A">
              <w:rPr>
                <w:rFonts w:ascii="Times New Roman" w:hAnsi="Times New Roman"/>
                <w:sz w:val="24"/>
                <w:szCs w:val="24"/>
              </w:rPr>
              <w:t>0 a 3 anos</w:t>
            </w:r>
          </w:p>
        </w:tc>
        <w:tc>
          <w:tcPr>
            <w:tcW w:w="1376" w:type="dxa"/>
            <w:shd w:val="clear" w:color="auto" w:fill="auto"/>
            <w:vAlign w:val="center"/>
          </w:tcPr>
          <w:p w14:paraId="44EE1FF9" w14:textId="77777777" w:rsidR="009A3479" w:rsidRPr="00E9449A" w:rsidRDefault="009A3479" w:rsidP="009A3479">
            <w:pPr>
              <w:spacing w:after="0" w:line="240" w:lineRule="auto"/>
              <w:rPr>
                <w:rFonts w:ascii="Times New Roman" w:hAnsi="Times New Roman"/>
                <w:sz w:val="24"/>
                <w:szCs w:val="24"/>
              </w:rPr>
            </w:pPr>
            <w:r w:rsidRPr="00E9449A">
              <w:rPr>
                <w:rFonts w:ascii="Times New Roman" w:hAnsi="Times New Roman"/>
                <w:sz w:val="24"/>
                <w:szCs w:val="24"/>
              </w:rPr>
              <w:t>Municipal</w:t>
            </w:r>
          </w:p>
        </w:tc>
        <w:tc>
          <w:tcPr>
            <w:tcW w:w="1018" w:type="dxa"/>
            <w:shd w:val="clear" w:color="auto" w:fill="auto"/>
            <w:vAlign w:val="center"/>
          </w:tcPr>
          <w:p w14:paraId="7E4D74B6" w14:textId="77777777" w:rsidR="009A3479" w:rsidRPr="00E9449A" w:rsidRDefault="009A3479" w:rsidP="009A3479">
            <w:pPr>
              <w:spacing w:after="0" w:line="240" w:lineRule="auto"/>
              <w:jc w:val="center"/>
              <w:rPr>
                <w:rFonts w:ascii="Times New Roman" w:hAnsi="Times New Roman"/>
                <w:sz w:val="24"/>
                <w:szCs w:val="24"/>
              </w:rPr>
            </w:pPr>
          </w:p>
        </w:tc>
        <w:tc>
          <w:tcPr>
            <w:tcW w:w="789" w:type="dxa"/>
            <w:shd w:val="clear" w:color="auto" w:fill="auto"/>
            <w:vAlign w:val="center"/>
          </w:tcPr>
          <w:p w14:paraId="7C836179" w14:textId="77777777" w:rsidR="009A3479" w:rsidRPr="00E9449A" w:rsidRDefault="009A3479" w:rsidP="009A3479">
            <w:pPr>
              <w:spacing w:after="0" w:line="240" w:lineRule="auto"/>
              <w:jc w:val="center"/>
              <w:rPr>
                <w:rFonts w:ascii="Times New Roman" w:hAnsi="Times New Roman"/>
                <w:sz w:val="24"/>
                <w:szCs w:val="24"/>
              </w:rPr>
            </w:pPr>
            <w:r w:rsidRPr="00E9449A">
              <w:rPr>
                <w:rFonts w:ascii="Times New Roman" w:hAnsi="Times New Roman"/>
                <w:sz w:val="24"/>
                <w:szCs w:val="24"/>
              </w:rPr>
              <w:t>03</w:t>
            </w:r>
          </w:p>
        </w:tc>
        <w:tc>
          <w:tcPr>
            <w:tcW w:w="1163" w:type="dxa"/>
            <w:shd w:val="clear" w:color="auto" w:fill="auto"/>
            <w:vAlign w:val="center"/>
          </w:tcPr>
          <w:p w14:paraId="573F6CCC" w14:textId="77777777" w:rsidR="009A3479" w:rsidRPr="00E9449A" w:rsidRDefault="009A3479" w:rsidP="009A3479">
            <w:pPr>
              <w:spacing w:after="0" w:line="240" w:lineRule="auto"/>
              <w:jc w:val="center"/>
              <w:rPr>
                <w:rFonts w:ascii="Times New Roman" w:hAnsi="Times New Roman"/>
                <w:sz w:val="24"/>
                <w:szCs w:val="24"/>
              </w:rPr>
            </w:pPr>
          </w:p>
        </w:tc>
        <w:tc>
          <w:tcPr>
            <w:tcW w:w="706" w:type="dxa"/>
            <w:shd w:val="clear" w:color="auto" w:fill="auto"/>
            <w:vAlign w:val="center"/>
          </w:tcPr>
          <w:p w14:paraId="373DA21B" w14:textId="77777777" w:rsidR="009A3479" w:rsidRPr="00E9449A" w:rsidRDefault="009A3479" w:rsidP="009A3479">
            <w:pPr>
              <w:spacing w:after="0" w:line="240" w:lineRule="auto"/>
              <w:jc w:val="center"/>
              <w:rPr>
                <w:rFonts w:ascii="Times New Roman" w:hAnsi="Times New Roman"/>
                <w:sz w:val="24"/>
                <w:szCs w:val="24"/>
              </w:rPr>
            </w:pPr>
          </w:p>
        </w:tc>
        <w:tc>
          <w:tcPr>
            <w:tcW w:w="1218" w:type="dxa"/>
            <w:shd w:val="clear" w:color="auto" w:fill="auto"/>
            <w:vAlign w:val="center"/>
          </w:tcPr>
          <w:p w14:paraId="5280B109" w14:textId="77777777" w:rsidR="009A3479" w:rsidRPr="00E9449A" w:rsidRDefault="009A3479" w:rsidP="009A3479">
            <w:pPr>
              <w:spacing w:after="0" w:line="240" w:lineRule="auto"/>
              <w:jc w:val="center"/>
              <w:rPr>
                <w:rFonts w:ascii="Times New Roman" w:hAnsi="Times New Roman"/>
                <w:sz w:val="24"/>
                <w:szCs w:val="24"/>
              </w:rPr>
            </w:pPr>
          </w:p>
        </w:tc>
        <w:tc>
          <w:tcPr>
            <w:tcW w:w="769" w:type="dxa"/>
            <w:shd w:val="clear" w:color="auto" w:fill="auto"/>
            <w:vAlign w:val="center"/>
          </w:tcPr>
          <w:p w14:paraId="2E148E32" w14:textId="77777777" w:rsidR="009A3479" w:rsidRPr="00E9449A" w:rsidRDefault="009A3479" w:rsidP="009A3479">
            <w:pPr>
              <w:spacing w:after="0" w:line="240" w:lineRule="auto"/>
              <w:jc w:val="center"/>
              <w:rPr>
                <w:rFonts w:ascii="Times New Roman" w:hAnsi="Times New Roman"/>
                <w:sz w:val="24"/>
                <w:szCs w:val="24"/>
              </w:rPr>
            </w:pPr>
          </w:p>
        </w:tc>
        <w:tc>
          <w:tcPr>
            <w:tcW w:w="1099" w:type="dxa"/>
            <w:shd w:val="clear" w:color="auto" w:fill="auto"/>
            <w:vAlign w:val="center"/>
          </w:tcPr>
          <w:p w14:paraId="659FEB87" w14:textId="77777777" w:rsidR="009A3479" w:rsidRPr="00E9449A" w:rsidRDefault="009A3479" w:rsidP="009A3479">
            <w:pPr>
              <w:spacing w:after="0" w:line="240" w:lineRule="auto"/>
              <w:jc w:val="center"/>
              <w:rPr>
                <w:rFonts w:ascii="Times New Roman" w:hAnsi="Times New Roman"/>
                <w:sz w:val="24"/>
                <w:szCs w:val="24"/>
              </w:rPr>
            </w:pPr>
          </w:p>
        </w:tc>
      </w:tr>
      <w:tr w:rsidR="009A3479" w:rsidRPr="00E9449A" w14:paraId="41F083AC" w14:textId="77777777" w:rsidTr="009A3479">
        <w:trPr>
          <w:trHeight w:val="271"/>
          <w:jc w:val="center"/>
        </w:trPr>
        <w:tc>
          <w:tcPr>
            <w:tcW w:w="1149" w:type="dxa"/>
            <w:vMerge/>
            <w:shd w:val="clear" w:color="auto" w:fill="auto"/>
            <w:vAlign w:val="center"/>
          </w:tcPr>
          <w:p w14:paraId="13C88245" w14:textId="77777777" w:rsidR="009A3479" w:rsidRPr="00E9449A" w:rsidRDefault="009A3479" w:rsidP="009A3479">
            <w:pPr>
              <w:spacing w:after="0" w:line="240" w:lineRule="auto"/>
              <w:jc w:val="center"/>
              <w:rPr>
                <w:rFonts w:ascii="Times New Roman" w:hAnsi="Times New Roman"/>
                <w:sz w:val="24"/>
                <w:szCs w:val="24"/>
              </w:rPr>
            </w:pPr>
          </w:p>
        </w:tc>
        <w:tc>
          <w:tcPr>
            <w:tcW w:w="1376" w:type="dxa"/>
            <w:shd w:val="clear" w:color="auto" w:fill="auto"/>
            <w:vAlign w:val="center"/>
          </w:tcPr>
          <w:p w14:paraId="0E3A52EF" w14:textId="77777777" w:rsidR="009A3479" w:rsidRPr="00E9449A" w:rsidRDefault="009A3479" w:rsidP="009A3479">
            <w:pPr>
              <w:spacing w:after="0" w:line="240" w:lineRule="auto"/>
              <w:rPr>
                <w:rFonts w:ascii="Times New Roman" w:hAnsi="Times New Roman"/>
                <w:sz w:val="24"/>
                <w:szCs w:val="24"/>
              </w:rPr>
            </w:pPr>
            <w:r w:rsidRPr="00E9449A">
              <w:rPr>
                <w:rFonts w:ascii="Times New Roman" w:hAnsi="Times New Roman"/>
                <w:sz w:val="24"/>
                <w:szCs w:val="24"/>
              </w:rPr>
              <w:t>Estadual</w:t>
            </w:r>
          </w:p>
        </w:tc>
        <w:tc>
          <w:tcPr>
            <w:tcW w:w="1018" w:type="dxa"/>
            <w:shd w:val="clear" w:color="auto" w:fill="auto"/>
            <w:vAlign w:val="center"/>
          </w:tcPr>
          <w:p w14:paraId="6E8C4156" w14:textId="77777777" w:rsidR="009A3479" w:rsidRPr="00E9449A" w:rsidRDefault="009A3479" w:rsidP="009A3479">
            <w:pPr>
              <w:spacing w:after="0" w:line="240" w:lineRule="auto"/>
              <w:jc w:val="center"/>
              <w:rPr>
                <w:rFonts w:ascii="Times New Roman" w:hAnsi="Times New Roman"/>
                <w:sz w:val="24"/>
                <w:szCs w:val="24"/>
              </w:rPr>
            </w:pPr>
          </w:p>
        </w:tc>
        <w:tc>
          <w:tcPr>
            <w:tcW w:w="789" w:type="dxa"/>
            <w:shd w:val="clear" w:color="auto" w:fill="auto"/>
            <w:vAlign w:val="center"/>
          </w:tcPr>
          <w:p w14:paraId="15B36805" w14:textId="77777777" w:rsidR="009A3479" w:rsidRPr="00E9449A" w:rsidRDefault="009A3479" w:rsidP="009A3479">
            <w:pPr>
              <w:spacing w:after="0" w:line="240" w:lineRule="auto"/>
              <w:jc w:val="center"/>
              <w:rPr>
                <w:rFonts w:ascii="Times New Roman" w:hAnsi="Times New Roman"/>
                <w:sz w:val="24"/>
                <w:szCs w:val="24"/>
              </w:rPr>
            </w:pPr>
          </w:p>
        </w:tc>
        <w:tc>
          <w:tcPr>
            <w:tcW w:w="1163" w:type="dxa"/>
            <w:shd w:val="clear" w:color="auto" w:fill="auto"/>
            <w:vAlign w:val="center"/>
          </w:tcPr>
          <w:p w14:paraId="1EAA5153" w14:textId="77777777" w:rsidR="009A3479" w:rsidRPr="00E9449A" w:rsidRDefault="009A3479" w:rsidP="009A3479">
            <w:pPr>
              <w:spacing w:after="0" w:line="240" w:lineRule="auto"/>
              <w:jc w:val="center"/>
              <w:rPr>
                <w:rFonts w:ascii="Times New Roman" w:hAnsi="Times New Roman"/>
                <w:sz w:val="24"/>
                <w:szCs w:val="24"/>
              </w:rPr>
            </w:pPr>
          </w:p>
        </w:tc>
        <w:tc>
          <w:tcPr>
            <w:tcW w:w="706" w:type="dxa"/>
            <w:shd w:val="clear" w:color="auto" w:fill="auto"/>
            <w:vAlign w:val="center"/>
          </w:tcPr>
          <w:p w14:paraId="06FE97E6" w14:textId="77777777" w:rsidR="009A3479" w:rsidRPr="00E9449A" w:rsidRDefault="009A3479" w:rsidP="009A3479">
            <w:pPr>
              <w:spacing w:after="0" w:line="240" w:lineRule="auto"/>
              <w:jc w:val="center"/>
              <w:rPr>
                <w:rFonts w:ascii="Times New Roman" w:hAnsi="Times New Roman"/>
                <w:sz w:val="24"/>
                <w:szCs w:val="24"/>
              </w:rPr>
            </w:pPr>
          </w:p>
        </w:tc>
        <w:tc>
          <w:tcPr>
            <w:tcW w:w="1218" w:type="dxa"/>
            <w:shd w:val="clear" w:color="auto" w:fill="auto"/>
            <w:vAlign w:val="center"/>
          </w:tcPr>
          <w:p w14:paraId="7016159D" w14:textId="77777777" w:rsidR="009A3479" w:rsidRPr="00E9449A" w:rsidRDefault="009A3479" w:rsidP="009A3479">
            <w:pPr>
              <w:spacing w:after="0" w:line="240" w:lineRule="auto"/>
              <w:jc w:val="center"/>
              <w:rPr>
                <w:rFonts w:ascii="Times New Roman" w:hAnsi="Times New Roman"/>
                <w:sz w:val="24"/>
                <w:szCs w:val="24"/>
              </w:rPr>
            </w:pPr>
          </w:p>
        </w:tc>
        <w:tc>
          <w:tcPr>
            <w:tcW w:w="769" w:type="dxa"/>
            <w:shd w:val="clear" w:color="auto" w:fill="auto"/>
            <w:vAlign w:val="center"/>
          </w:tcPr>
          <w:p w14:paraId="1A4817AE" w14:textId="77777777" w:rsidR="009A3479" w:rsidRPr="00E9449A" w:rsidRDefault="009A3479" w:rsidP="009A3479">
            <w:pPr>
              <w:spacing w:after="0" w:line="240" w:lineRule="auto"/>
              <w:jc w:val="center"/>
              <w:rPr>
                <w:rFonts w:ascii="Times New Roman" w:hAnsi="Times New Roman"/>
                <w:sz w:val="24"/>
                <w:szCs w:val="24"/>
              </w:rPr>
            </w:pPr>
          </w:p>
        </w:tc>
        <w:tc>
          <w:tcPr>
            <w:tcW w:w="1099" w:type="dxa"/>
            <w:shd w:val="clear" w:color="auto" w:fill="auto"/>
            <w:vAlign w:val="center"/>
          </w:tcPr>
          <w:p w14:paraId="5AC13A90" w14:textId="77777777" w:rsidR="009A3479" w:rsidRPr="00E9449A" w:rsidRDefault="009A3479" w:rsidP="009A3479">
            <w:pPr>
              <w:spacing w:after="0" w:line="240" w:lineRule="auto"/>
              <w:jc w:val="center"/>
              <w:rPr>
                <w:rFonts w:ascii="Times New Roman" w:hAnsi="Times New Roman"/>
                <w:sz w:val="24"/>
                <w:szCs w:val="24"/>
              </w:rPr>
            </w:pPr>
          </w:p>
        </w:tc>
      </w:tr>
      <w:tr w:rsidR="009A3479" w:rsidRPr="00E9449A" w14:paraId="0A897BE7" w14:textId="77777777" w:rsidTr="009A3479">
        <w:trPr>
          <w:trHeight w:val="697"/>
          <w:jc w:val="center"/>
        </w:trPr>
        <w:tc>
          <w:tcPr>
            <w:tcW w:w="1149" w:type="dxa"/>
            <w:vMerge/>
            <w:shd w:val="clear" w:color="auto" w:fill="auto"/>
            <w:vAlign w:val="center"/>
          </w:tcPr>
          <w:p w14:paraId="42F843C3" w14:textId="77777777" w:rsidR="009A3479" w:rsidRPr="00E9449A" w:rsidRDefault="009A3479" w:rsidP="009A3479">
            <w:pPr>
              <w:spacing w:after="0" w:line="240" w:lineRule="auto"/>
              <w:jc w:val="center"/>
              <w:rPr>
                <w:rFonts w:ascii="Times New Roman" w:hAnsi="Times New Roman"/>
                <w:sz w:val="24"/>
                <w:szCs w:val="24"/>
              </w:rPr>
            </w:pPr>
          </w:p>
        </w:tc>
        <w:tc>
          <w:tcPr>
            <w:tcW w:w="1376" w:type="dxa"/>
            <w:shd w:val="clear" w:color="auto" w:fill="auto"/>
            <w:vAlign w:val="center"/>
          </w:tcPr>
          <w:p w14:paraId="494C675B" w14:textId="77777777" w:rsidR="009A3479" w:rsidRPr="00E9449A" w:rsidRDefault="009A3479" w:rsidP="009A3479">
            <w:pPr>
              <w:spacing w:after="0" w:line="240" w:lineRule="auto"/>
              <w:rPr>
                <w:rFonts w:ascii="Times New Roman" w:hAnsi="Times New Roman"/>
                <w:sz w:val="24"/>
                <w:szCs w:val="24"/>
              </w:rPr>
            </w:pPr>
            <w:r w:rsidRPr="00E9449A">
              <w:rPr>
                <w:rFonts w:ascii="Times New Roman" w:hAnsi="Times New Roman"/>
                <w:sz w:val="24"/>
                <w:szCs w:val="24"/>
              </w:rPr>
              <w:t>Privada/</w:t>
            </w:r>
          </w:p>
          <w:p w14:paraId="1325EDE5" w14:textId="77777777" w:rsidR="009A3479" w:rsidRPr="00E9449A" w:rsidRDefault="009A3479" w:rsidP="009A3479">
            <w:pPr>
              <w:spacing w:after="0" w:line="240" w:lineRule="auto"/>
              <w:rPr>
                <w:rFonts w:ascii="Times New Roman" w:hAnsi="Times New Roman"/>
                <w:sz w:val="24"/>
                <w:szCs w:val="24"/>
              </w:rPr>
            </w:pPr>
            <w:r w:rsidRPr="00E9449A">
              <w:rPr>
                <w:rFonts w:ascii="Times New Roman" w:hAnsi="Times New Roman"/>
                <w:sz w:val="24"/>
                <w:szCs w:val="24"/>
              </w:rPr>
              <w:t>Filantrópica</w:t>
            </w:r>
          </w:p>
        </w:tc>
        <w:tc>
          <w:tcPr>
            <w:tcW w:w="1018" w:type="dxa"/>
            <w:shd w:val="clear" w:color="auto" w:fill="auto"/>
            <w:vAlign w:val="center"/>
          </w:tcPr>
          <w:p w14:paraId="312429E2" w14:textId="77777777" w:rsidR="009A3479" w:rsidRPr="00E9449A" w:rsidRDefault="009A3479" w:rsidP="009A3479">
            <w:pPr>
              <w:spacing w:after="0" w:line="240" w:lineRule="auto"/>
              <w:jc w:val="center"/>
              <w:rPr>
                <w:rFonts w:ascii="Times New Roman" w:hAnsi="Times New Roman"/>
                <w:sz w:val="24"/>
                <w:szCs w:val="24"/>
              </w:rPr>
            </w:pPr>
          </w:p>
        </w:tc>
        <w:tc>
          <w:tcPr>
            <w:tcW w:w="789" w:type="dxa"/>
            <w:shd w:val="clear" w:color="auto" w:fill="auto"/>
            <w:vAlign w:val="center"/>
          </w:tcPr>
          <w:p w14:paraId="536785B6" w14:textId="77777777" w:rsidR="009A3479" w:rsidRPr="00E9449A" w:rsidRDefault="009A3479" w:rsidP="009A3479">
            <w:pPr>
              <w:spacing w:after="0" w:line="240" w:lineRule="auto"/>
              <w:jc w:val="center"/>
              <w:rPr>
                <w:rFonts w:ascii="Times New Roman" w:hAnsi="Times New Roman"/>
                <w:sz w:val="24"/>
                <w:szCs w:val="24"/>
              </w:rPr>
            </w:pPr>
          </w:p>
        </w:tc>
        <w:tc>
          <w:tcPr>
            <w:tcW w:w="1163" w:type="dxa"/>
            <w:shd w:val="clear" w:color="auto" w:fill="auto"/>
            <w:vAlign w:val="center"/>
          </w:tcPr>
          <w:p w14:paraId="45818350" w14:textId="77777777" w:rsidR="009A3479" w:rsidRPr="00E9449A" w:rsidRDefault="009A3479" w:rsidP="009A3479">
            <w:pPr>
              <w:spacing w:after="0" w:line="240" w:lineRule="auto"/>
              <w:jc w:val="center"/>
              <w:rPr>
                <w:rFonts w:ascii="Times New Roman" w:hAnsi="Times New Roman"/>
                <w:sz w:val="24"/>
                <w:szCs w:val="24"/>
              </w:rPr>
            </w:pPr>
          </w:p>
        </w:tc>
        <w:tc>
          <w:tcPr>
            <w:tcW w:w="706" w:type="dxa"/>
            <w:shd w:val="clear" w:color="auto" w:fill="auto"/>
            <w:vAlign w:val="center"/>
          </w:tcPr>
          <w:p w14:paraId="149778FE" w14:textId="77777777" w:rsidR="009A3479" w:rsidRPr="00E9449A" w:rsidRDefault="009A3479" w:rsidP="009A3479">
            <w:pPr>
              <w:spacing w:after="0" w:line="240" w:lineRule="auto"/>
              <w:jc w:val="center"/>
              <w:rPr>
                <w:rFonts w:ascii="Times New Roman" w:hAnsi="Times New Roman"/>
                <w:sz w:val="24"/>
                <w:szCs w:val="24"/>
              </w:rPr>
            </w:pPr>
          </w:p>
        </w:tc>
        <w:tc>
          <w:tcPr>
            <w:tcW w:w="1218" w:type="dxa"/>
            <w:shd w:val="clear" w:color="auto" w:fill="auto"/>
            <w:vAlign w:val="center"/>
          </w:tcPr>
          <w:p w14:paraId="12097574" w14:textId="77777777" w:rsidR="009A3479" w:rsidRPr="00E9449A" w:rsidRDefault="009A3479" w:rsidP="009A3479">
            <w:pPr>
              <w:spacing w:after="0" w:line="240" w:lineRule="auto"/>
              <w:jc w:val="center"/>
              <w:rPr>
                <w:rFonts w:ascii="Times New Roman" w:hAnsi="Times New Roman"/>
                <w:sz w:val="24"/>
                <w:szCs w:val="24"/>
              </w:rPr>
            </w:pPr>
          </w:p>
        </w:tc>
        <w:tc>
          <w:tcPr>
            <w:tcW w:w="769" w:type="dxa"/>
            <w:shd w:val="clear" w:color="auto" w:fill="auto"/>
            <w:vAlign w:val="center"/>
          </w:tcPr>
          <w:p w14:paraId="0FEB9A11" w14:textId="77777777" w:rsidR="009A3479" w:rsidRPr="00E9449A" w:rsidRDefault="009A3479" w:rsidP="009A3479">
            <w:pPr>
              <w:spacing w:after="0" w:line="240" w:lineRule="auto"/>
              <w:jc w:val="center"/>
              <w:rPr>
                <w:rFonts w:ascii="Times New Roman" w:hAnsi="Times New Roman"/>
                <w:sz w:val="24"/>
                <w:szCs w:val="24"/>
              </w:rPr>
            </w:pPr>
          </w:p>
        </w:tc>
        <w:tc>
          <w:tcPr>
            <w:tcW w:w="1099" w:type="dxa"/>
            <w:shd w:val="clear" w:color="auto" w:fill="auto"/>
            <w:vAlign w:val="center"/>
          </w:tcPr>
          <w:p w14:paraId="5C82371F" w14:textId="77777777" w:rsidR="009A3479" w:rsidRPr="00E9449A" w:rsidRDefault="009A3479" w:rsidP="009A3479">
            <w:pPr>
              <w:spacing w:after="0" w:line="240" w:lineRule="auto"/>
              <w:jc w:val="center"/>
              <w:rPr>
                <w:rFonts w:ascii="Times New Roman" w:hAnsi="Times New Roman"/>
                <w:sz w:val="24"/>
                <w:szCs w:val="24"/>
              </w:rPr>
            </w:pPr>
          </w:p>
        </w:tc>
      </w:tr>
      <w:tr w:rsidR="009A3479" w:rsidRPr="00E9449A" w14:paraId="399B50B1" w14:textId="77777777" w:rsidTr="009A3479">
        <w:trPr>
          <w:trHeight w:val="269"/>
          <w:jc w:val="center"/>
        </w:trPr>
        <w:tc>
          <w:tcPr>
            <w:tcW w:w="1149" w:type="dxa"/>
            <w:vMerge w:val="restart"/>
            <w:shd w:val="clear" w:color="auto" w:fill="auto"/>
            <w:vAlign w:val="center"/>
          </w:tcPr>
          <w:p w14:paraId="57630603" w14:textId="77777777" w:rsidR="009A3479" w:rsidRPr="00E9449A" w:rsidRDefault="009A3479" w:rsidP="009A3479">
            <w:pPr>
              <w:spacing w:after="0" w:line="240" w:lineRule="auto"/>
              <w:jc w:val="center"/>
              <w:rPr>
                <w:rFonts w:ascii="Times New Roman" w:hAnsi="Times New Roman"/>
                <w:sz w:val="24"/>
                <w:szCs w:val="24"/>
              </w:rPr>
            </w:pPr>
            <w:r w:rsidRPr="00E9449A">
              <w:rPr>
                <w:rFonts w:ascii="Times New Roman" w:hAnsi="Times New Roman"/>
                <w:sz w:val="24"/>
                <w:szCs w:val="24"/>
              </w:rPr>
              <w:t>Educação Infantil</w:t>
            </w:r>
          </w:p>
          <w:p w14:paraId="0CEA8AAB" w14:textId="77777777" w:rsidR="009A3479" w:rsidRPr="00E9449A" w:rsidRDefault="009A3479" w:rsidP="009A3479">
            <w:pPr>
              <w:spacing w:after="0" w:line="240" w:lineRule="auto"/>
              <w:jc w:val="center"/>
              <w:rPr>
                <w:rFonts w:ascii="Times New Roman" w:hAnsi="Times New Roman"/>
                <w:sz w:val="24"/>
                <w:szCs w:val="24"/>
              </w:rPr>
            </w:pPr>
            <w:r w:rsidRPr="00E9449A">
              <w:rPr>
                <w:rFonts w:ascii="Times New Roman" w:hAnsi="Times New Roman"/>
                <w:sz w:val="24"/>
                <w:szCs w:val="24"/>
              </w:rPr>
              <w:t>4 e 5 anos</w:t>
            </w:r>
          </w:p>
        </w:tc>
        <w:tc>
          <w:tcPr>
            <w:tcW w:w="1376" w:type="dxa"/>
            <w:shd w:val="clear" w:color="auto" w:fill="auto"/>
            <w:vAlign w:val="center"/>
          </w:tcPr>
          <w:p w14:paraId="1CD672FA" w14:textId="77777777" w:rsidR="009A3479" w:rsidRPr="00E9449A" w:rsidRDefault="009A3479" w:rsidP="009A3479">
            <w:pPr>
              <w:spacing w:after="0" w:line="240" w:lineRule="auto"/>
              <w:rPr>
                <w:rFonts w:ascii="Times New Roman" w:hAnsi="Times New Roman"/>
                <w:sz w:val="24"/>
                <w:szCs w:val="24"/>
              </w:rPr>
            </w:pPr>
            <w:r w:rsidRPr="00E9449A">
              <w:rPr>
                <w:rFonts w:ascii="Times New Roman" w:hAnsi="Times New Roman"/>
                <w:sz w:val="24"/>
                <w:szCs w:val="24"/>
              </w:rPr>
              <w:t>Municipal</w:t>
            </w:r>
          </w:p>
          <w:p w14:paraId="6A05A4C7" w14:textId="77777777" w:rsidR="009A3479" w:rsidRPr="00E9449A" w:rsidRDefault="009A3479" w:rsidP="009A3479">
            <w:pPr>
              <w:spacing w:after="0" w:line="240" w:lineRule="auto"/>
              <w:rPr>
                <w:rFonts w:ascii="Times New Roman" w:hAnsi="Times New Roman"/>
                <w:sz w:val="24"/>
                <w:szCs w:val="24"/>
              </w:rPr>
            </w:pPr>
          </w:p>
        </w:tc>
        <w:tc>
          <w:tcPr>
            <w:tcW w:w="1018" w:type="dxa"/>
            <w:shd w:val="clear" w:color="auto" w:fill="auto"/>
            <w:vAlign w:val="center"/>
          </w:tcPr>
          <w:p w14:paraId="758F5CD4" w14:textId="77777777" w:rsidR="009A3479" w:rsidRPr="00E9449A" w:rsidRDefault="009A3479" w:rsidP="009A3479">
            <w:pPr>
              <w:spacing w:after="0" w:line="240" w:lineRule="auto"/>
              <w:jc w:val="center"/>
              <w:rPr>
                <w:rFonts w:ascii="Times New Roman" w:hAnsi="Times New Roman"/>
                <w:sz w:val="24"/>
                <w:szCs w:val="24"/>
              </w:rPr>
            </w:pPr>
          </w:p>
        </w:tc>
        <w:tc>
          <w:tcPr>
            <w:tcW w:w="789" w:type="dxa"/>
            <w:shd w:val="clear" w:color="auto" w:fill="auto"/>
            <w:vAlign w:val="center"/>
          </w:tcPr>
          <w:p w14:paraId="17E9187F" w14:textId="77777777" w:rsidR="009A3479" w:rsidRPr="00E9449A" w:rsidRDefault="009A3479" w:rsidP="009A3479">
            <w:pPr>
              <w:spacing w:after="0" w:line="240" w:lineRule="auto"/>
              <w:jc w:val="center"/>
              <w:rPr>
                <w:rFonts w:ascii="Times New Roman" w:hAnsi="Times New Roman"/>
                <w:sz w:val="24"/>
                <w:szCs w:val="24"/>
              </w:rPr>
            </w:pPr>
          </w:p>
        </w:tc>
        <w:tc>
          <w:tcPr>
            <w:tcW w:w="1163" w:type="dxa"/>
            <w:shd w:val="clear" w:color="auto" w:fill="auto"/>
            <w:vAlign w:val="center"/>
          </w:tcPr>
          <w:p w14:paraId="645D6DC4" w14:textId="77777777" w:rsidR="009A3479" w:rsidRPr="00E9449A" w:rsidRDefault="009A3479" w:rsidP="009A3479">
            <w:pPr>
              <w:spacing w:after="0" w:line="240" w:lineRule="auto"/>
              <w:jc w:val="center"/>
              <w:rPr>
                <w:rFonts w:ascii="Times New Roman" w:hAnsi="Times New Roman"/>
                <w:sz w:val="24"/>
                <w:szCs w:val="24"/>
              </w:rPr>
            </w:pPr>
          </w:p>
        </w:tc>
        <w:tc>
          <w:tcPr>
            <w:tcW w:w="706" w:type="dxa"/>
            <w:shd w:val="clear" w:color="auto" w:fill="auto"/>
            <w:vAlign w:val="center"/>
          </w:tcPr>
          <w:p w14:paraId="6F48E9CB" w14:textId="77777777" w:rsidR="009A3479" w:rsidRPr="00E9449A" w:rsidRDefault="009A3479" w:rsidP="009A3479">
            <w:pPr>
              <w:spacing w:after="0" w:line="240" w:lineRule="auto"/>
              <w:jc w:val="center"/>
              <w:rPr>
                <w:rFonts w:ascii="Times New Roman" w:hAnsi="Times New Roman"/>
                <w:sz w:val="24"/>
                <w:szCs w:val="24"/>
              </w:rPr>
            </w:pPr>
          </w:p>
        </w:tc>
        <w:tc>
          <w:tcPr>
            <w:tcW w:w="1218" w:type="dxa"/>
            <w:shd w:val="clear" w:color="auto" w:fill="auto"/>
            <w:vAlign w:val="center"/>
          </w:tcPr>
          <w:p w14:paraId="5B3DF8AC" w14:textId="77777777" w:rsidR="009A3479" w:rsidRPr="00E9449A" w:rsidRDefault="009A3479" w:rsidP="009A3479">
            <w:pPr>
              <w:spacing w:after="0" w:line="240" w:lineRule="auto"/>
              <w:jc w:val="center"/>
              <w:rPr>
                <w:rFonts w:ascii="Times New Roman" w:hAnsi="Times New Roman"/>
                <w:sz w:val="24"/>
                <w:szCs w:val="24"/>
              </w:rPr>
            </w:pPr>
          </w:p>
        </w:tc>
        <w:tc>
          <w:tcPr>
            <w:tcW w:w="769" w:type="dxa"/>
            <w:shd w:val="clear" w:color="auto" w:fill="auto"/>
            <w:vAlign w:val="center"/>
          </w:tcPr>
          <w:p w14:paraId="7379B5EC" w14:textId="77777777" w:rsidR="009A3479" w:rsidRPr="00E9449A" w:rsidRDefault="009A3479" w:rsidP="009A3479">
            <w:pPr>
              <w:spacing w:after="0" w:line="240" w:lineRule="auto"/>
              <w:jc w:val="center"/>
              <w:rPr>
                <w:rFonts w:ascii="Times New Roman" w:hAnsi="Times New Roman"/>
                <w:sz w:val="24"/>
                <w:szCs w:val="24"/>
              </w:rPr>
            </w:pPr>
          </w:p>
        </w:tc>
        <w:tc>
          <w:tcPr>
            <w:tcW w:w="1099" w:type="dxa"/>
            <w:shd w:val="clear" w:color="auto" w:fill="auto"/>
            <w:vAlign w:val="center"/>
          </w:tcPr>
          <w:p w14:paraId="1F451DF7" w14:textId="77777777" w:rsidR="009A3479" w:rsidRPr="00E9449A" w:rsidRDefault="009A3479" w:rsidP="009A3479">
            <w:pPr>
              <w:spacing w:after="0" w:line="240" w:lineRule="auto"/>
              <w:jc w:val="center"/>
              <w:rPr>
                <w:rFonts w:ascii="Times New Roman" w:hAnsi="Times New Roman"/>
                <w:sz w:val="24"/>
                <w:szCs w:val="24"/>
              </w:rPr>
            </w:pPr>
          </w:p>
        </w:tc>
      </w:tr>
      <w:tr w:rsidR="009A3479" w:rsidRPr="00E9449A" w14:paraId="5641AFD5" w14:textId="77777777" w:rsidTr="009A3479">
        <w:trPr>
          <w:trHeight w:val="189"/>
          <w:jc w:val="center"/>
        </w:trPr>
        <w:tc>
          <w:tcPr>
            <w:tcW w:w="1149" w:type="dxa"/>
            <w:vMerge/>
            <w:shd w:val="clear" w:color="auto" w:fill="auto"/>
            <w:vAlign w:val="center"/>
          </w:tcPr>
          <w:p w14:paraId="1673667A" w14:textId="77777777" w:rsidR="009A3479" w:rsidRPr="00E9449A" w:rsidRDefault="009A3479" w:rsidP="009A3479">
            <w:pPr>
              <w:spacing w:after="0" w:line="240" w:lineRule="auto"/>
              <w:jc w:val="center"/>
              <w:rPr>
                <w:rFonts w:ascii="Times New Roman" w:hAnsi="Times New Roman"/>
                <w:sz w:val="24"/>
                <w:szCs w:val="24"/>
              </w:rPr>
            </w:pPr>
          </w:p>
        </w:tc>
        <w:tc>
          <w:tcPr>
            <w:tcW w:w="1376" w:type="dxa"/>
            <w:shd w:val="clear" w:color="auto" w:fill="auto"/>
            <w:vAlign w:val="center"/>
          </w:tcPr>
          <w:p w14:paraId="642F176E" w14:textId="77777777" w:rsidR="009A3479" w:rsidRPr="00E9449A" w:rsidRDefault="009A3479" w:rsidP="009A3479">
            <w:pPr>
              <w:spacing w:after="0" w:line="240" w:lineRule="auto"/>
              <w:rPr>
                <w:rFonts w:ascii="Times New Roman" w:hAnsi="Times New Roman"/>
                <w:sz w:val="24"/>
                <w:szCs w:val="24"/>
              </w:rPr>
            </w:pPr>
            <w:r w:rsidRPr="00E9449A">
              <w:rPr>
                <w:rFonts w:ascii="Times New Roman" w:hAnsi="Times New Roman"/>
                <w:sz w:val="24"/>
                <w:szCs w:val="24"/>
              </w:rPr>
              <w:t>Estadual</w:t>
            </w:r>
          </w:p>
        </w:tc>
        <w:tc>
          <w:tcPr>
            <w:tcW w:w="1018" w:type="dxa"/>
            <w:shd w:val="clear" w:color="auto" w:fill="auto"/>
            <w:vAlign w:val="center"/>
          </w:tcPr>
          <w:p w14:paraId="7DA2D13E" w14:textId="77777777" w:rsidR="009A3479" w:rsidRPr="00E9449A" w:rsidRDefault="009A3479" w:rsidP="009A3479">
            <w:pPr>
              <w:spacing w:after="0" w:line="240" w:lineRule="auto"/>
              <w:jc w:val="center"/>
              <w:rPr>
                <w:rFonts w:ascii="Times New Roman" w:hAnsi="Times New Roman"/>
                <w:sz w:val="24"/>
                <w:szCs w:val="24"/>
              </w:rPr>
            </w:pPr>
          </w:p>
        </w:tc>
        <w:tc>
          <w:tcPr>
            <w:tcW w:w="789" w:type="dxa"/>
            <w:shd w:val="clear" w:color="auto" w:fill="auto"/>
            <w:vAlign w:val="center"/>
          </w:tcPr>
          <w:p w14:paraId="6A422225" w14:textId="77777777" w:rsidR="009A3479" w:rsidRPr="00E9449A" w:rsidRDefault="009A3479" w:rsidP="009A3479">
            <w:pPr>
              <w:spacing w:after="0" w:line="240" w:lineRule="auto"/>
              <w:jc w:val="center"/>
              <w:rPr>
                <w:rFonts w:ascii="Times New Roman" w:hAnsi="Times New Roman"/>
                <w:sz w:val="24"/>
                <w:szCs w:val="24"/>
              </w:rPr>
            </w:pPr>
          </w:p>
        </w:tc>
        <w:tc>
          <w:tcPr>
            <w:tcW w:w="1163" w:type="dxa"/>
            <w:shd w:val="clear" w:color="auto" w:fill="auto"/>
            <w:vAlign w:val="center"/>
          </w:tcPr>
          <w:p w14:paraId="0624D191" w14:textId="77777777" w:rsidR="009A3479" w:rsidRPr="00E9449A" w:rsidRDefault="009A3479" w:rsidP="009A3479">
            <w:pPr>
              <w:spacing w:after="0" w:line="240" w:lineRule="auto"/>
              <w:jc w:val="center"/>
              <w:rPr>
                <w:rFonts w:ascii="Times New Roman" w:hAnsi="Times New Roman"/>
                <w:sz w:val="24"/>
                <w:szCs w:val="24"/>
              </w:rPr>
            </w:pPr>
          </w:p>
        </w:tc>
        <w:tc>
          <w:tcPr>
            <w:tcW w:w="706" w:type="dxa"/>
            <w:shd w:val="clear" w:color="auto" w:fill="auto"/>
            <w:vAlign w:val="center"/>
          </w:tcPr>
          <w:p w14:paraId="4D885F46" w14:textId="77777777" w:rsidR="009A3479" w:rsidRPr="00E9449A" w:rsidRDefault="009A3479" w:rsidP="009A3479">
            <w:pPr>
              <w:spacing w:after="0" w:line="240" w:lineRule="auto"/>
              <w:jc w:val="center"/>
              <w:rPr>
                <w:rFonts w:ascii="Times New Roman" w:hAnsi="Times New Roman"/>
                <w:sz w:val="24"/>
                <w:szCs w:val="24"/>
              </w:rPr>
            </w:pPr>
          </w:p>
        </w:tc>
        <w:tc>
          <w:tcPr>
            <w:tcW w:w="1218" w:type="dxa"/>
            <w:shd w:val="clear" w:color="auto" w:fill="auto"/>
            <w:vAlign w:val="center"/>
          </w:tcPr>
          <w:p w14:paraId="03BBD1BB" w14:textId="77777777" w:rsidR="009A3479" w:rsidRPr="00E9449A" w:rsidRDefault="009A3479" w:rsidP="009A3479">
            <w:pPr>
              <w:spacing w:after="0" w:line="240" w:lineRule="auto"/>
              <w:jc w:val="center"/>
              <w:rPr>
                <w:rFonts w:ascii="Times New Roman" w:hAnsi="Times New Roman"/>
                <w:sz w:val="24"/>
                <w:szCs w:val="24"/>
              </w:rPr>
            </w:pPr>
          </w:p>
        </w:tc>
        <w:tc>
          <w:tcPr>
            <w:tcW w:w="769" w:type="dxa"/>
            <w:shd w:val="clear" w:color="auto" w:fill="auto"/>
            <w:vAlign w:val="center"/>
          </w:tcPr>
          <w:p w14:paraId="5769A97B" w14:textId="77777777" w:rsidR="009A3479" w:rsidRPr="00E9449A" w:rsidRDefault="009A3479" w:rsidP="009A3479">
            <w:pPr>
              <w:spacing w:after="0" w:line="240" w:lineRule="auto"/>
              <w:jc w:val="center"/>
              <w:rPr>
                <w:rFonts w:ascii="Times New Roman" w:hAnsi="Times New Roman"/>
                <w:sz w:val="24"/>
                <w:szCs w:val="24"/>
              </w:rPr>
            </w:pPr>
          </w:p>
        </w:tc>
        <w:tc>
          <w:tcPr>
            <w:tcW w:w="1099" w:type="dxa"/>
            <w:shd w:val="clear" w:color="auto" w:fill="auto"/>
            <w:vAlign w:val="center"/>
          </w:tcPr>
          <w:p w14:paraId="0B97B684" w14:textId="77777777" w:rsidR="009A3479" w:rsidRPr="00E9449A" w:rsidRDefault="009A3479" w:rsidP="009A3479">
            <w:pPr>
              <w:spacing w:after="0" w:line="240" w:lineRule="auto"/>
              <w:jc w:val="center"/>
              <w:rPr>
                <w:rFonts w:ascii="Times New Roman" w:hAnsi="Times New Roman"/>
                <w:sz w:val="24"/>
                <w:szCs w:val="24"/>
              </w:rPr>
            </w:pPr>
          </w:p>
        </w:tc>
      </w:tr>
      <w:tr w:rsidR="009A3479" w:rsidRPr="00E9449A" w14:paraId="3507041D" w14:textId="77777777" w:rsidTr="009A3479">
        <w:trPr>
          <w:trHeight w:val="404"/>
          <w:jc w:val="center"/>
        </w:trPr>
        <w:tc>
          <w:tcPr>
            <w:tcW w:w="1149" w:type="dxa"/>
            <w:vMerge/>
            <w:shd w:val="clear" w:color="auto" w:fill="auto"/>
            <w:vAlign w:val="center"/>
          </w:tcPr>
          <w:p w14:paraId="31035BF7" w14:textId="77777777" w:rsidR="009A3479" w:rsidRPr="00E9449A" w:rsidRDefault="009A3479" w:rsidP="009A3479">
            <w:pPr>
              <w:spacing w:after="0" w:line="240" w:lineRule="auto"/>
              <w:jc w:val="center"/>
              <w:rPr>
                <w:rFonts w:ascii="Times New Roman" w:hAnsi="Times New Roman"/>
                <w:sz w:val="24"/>
                <w:szCs w:val="24"/>
              </w:rPr>
            </w:pPr>
          </w:p>
        </w:tc>
        <w:tc>
          <w:tcPr>
            <w:tcW w:w="1376" w:type="dxa"/>
            <w:shd w:val="clear" w:color="auto" w:fill="auto"/>
            <w:vAlign w:val="center"/>
          </w:tcPr>
          <w:p w14:paraId="68EBE78C" w14:textId="77777777" w:rsidR="009A3479" w:rsidRPr="00E9449A" w:rsidRDefault="009A3479" w:rsidP="009A3479">
            <w:pPr>
              <w:spacing w:after="0" w:line="240" w:lineRule="auto"/>
              <w:rPr>
                <w:rFonts w:ascii="Times New Roman" w:hAnsi="Times New Roman"/>
                <w:sz w:val="24"/>
                <w:szCs w:val="24"/>
              </w:rPr>
            </w:pPr>
            <w:r w:rsidRPr="00E9449A">
              <w:rPr>
                <w:rFonts w:ascii="Times New Roman" w:hAnsi="Times New Roman"/>
                <w:sz w:val="24"/>
                <w:szCs w:val="24"/>
              </w:rPr>
              <w:t>Privada/</w:t>
            </w:r>
          </w:p>
          <w:p w14:paraId="3D1ED760" w14:textId="77777777" w:rsidR="009A3479" w:rsidRPr="00E9449A" w:rsidRDefault="009A3479" w:rsidP="009A3479">
            <w:pPr>
              <w:spacing w:after="0" w:line="240" w:lineRule="auto"/>
              <w:rPr>
                <w:rFonts w:ascii="Times New Roman" w:hAnsi="Times New Roman"/>
                <w:sz w:val="24"/>
                <w:szCs w:val="24"/>
              </w:rPr>
            </w:pPr>
            <w:r w:rsidRPr="00E9449A">
              <w:rPr>
                <w:rFonts w:ascii="Times New Roman" w:hAnsi="Times New Roman"/>
                <w:sz w:val="24"/>
                <w:szCs w:val="24"/>
              </w:rPr>
              <w:t>Filantrópica</w:t>
            </w:r>
          </w:p>
        </w:tc>
        <w:tc>
          <w:tcPr>
            <w:tcW w:w="1018" w:type="dxa"/>
            <w:shd w:val="clear" w:color="auto" w:fill="auto"/>
            <w:vAlign w:val="center"/>
          </w:tcPr>
          <w:p w14:paraId="63395ED5" w14:textId="77777777" w:rsidR="009A3479" w:rsidRPr="00E9449A" w:rsidRDefault="009A3479" w:rsidP="009A3479">
            <w:pPr>
              <w:spacing w:after="0" w:line="240" w:lineRule="auto"/>
              <w:jc w:val="center"/>
              <w:rPr>
                <w:rFonts w:ascii="Times New Roman" w:hAnsi="Times New Roman"/>
                <w:sz w:val="24"/>
                <w:szCs w:val="24"/>
              </w:rPr>
            </w:pPr>
          </w:p>
        </w:tc>
        <w:tc>
          <w:tcPr>
            <w:tcW w:w="789" w:type="dxa"/>
            <w:shd w:val="clear" w:color="auto" w:fill="auto"/>
            <w:vAlign w:val="center"/>
          </w:tcPr>
          <w:p w14:paraId="2AF7ECDE" w14:textId="77777777" w:rsidR="009A3479" w:rsidRPr="00E9449A" w:rsidRDefault="009A3479" w:rsidP="009A3479">
            <w:pPr>
              <w:spacing w:after="0" w:line="240" w:lineRule="auto"/>
              <w:jc w:val="center"/>
              <w:rPr>
                <w:rFonts w:ascii="Times New Roman" w:hAnsi="Times New Roman"/>
                <w:sz w:val="24"/>
                <w:szCs w:val="24"/>
              </w:rPr>
            </w:pPr>
          </w:p>
        </w:tc>
        <w:tc>
          <w:tcPr>
            <w:tcW w:w="1163" w:type="dxa"/>
            <w:shd w:val="clear" w:color="auto" w:fill="auto"/>
            <w:vAlign w:val="center"/>
          </w:tcPr>
          <w:p w14:paraId="0446D22D" w14:textId="77777777" w:rsidR="009A3479" w:rsidRPr="00E9449A" w:rsidRDefault="009A3479" w:rsidP="009A3479">
            <w:pPr>
              <w:spacing w:after="0" w:line="240" w:lineRule="auto"/>
              <w:jc w:val="center"/>
              <w:rPr>
                <w:rFonts w:ascii="Times New Roman" w:hAnsi="Times New Roman"/>
                <w:sz w:val="24"/>
                <w:szCs w:val="24"/>
              </w:rPr>
            </w:pPr>
          </w:p>
        </w:tc>
        <w:tc>
          <w:tcPr>
            <w:tcW w:w="706" w:type="dxa"/>
            <w:shd w:val="clear" w:color="auto" w:fill="auto"/>
            <w:vAlign w:val="center"/>
          </w:tcPr>
          <w:p w14:paraId="2BF9AD70" w14:textId="77777777" w:rsidR="009A3479" w:rsidRPr="00E9449A" w:rsidRDefault="009A3479" w:rsidP="009A3479">
            <w:pPr>
              <w:spacing w:after="0" w:line="240" w:lineRule="auto"/>
              <w:jc w:val="center"/>
              <w:rPr>
                <w:rFonts w:ascii="Times New Roman" w:hAnsi="Times New Roman"/>
                <w:sz w:val="24"/>
                <w:szCs w:val="24"/>
              </w:rPr>
            </w:pPr>
          </w:p>
        </w:tc>
        <w:tc>
          <w:tcPr>
            <w:tcW w:w="1218" w:type="dxa"/>
            <w:shd w:val="clear" w:color="auto" w:fill="auto"/>
            <w:vAlign w:val="center"/>
          </w:tcPr>
          <w:p w14:paraId="247F7828" w14:textId="77777777" w:rsidR="009A3479" w:rsidRPr="00E9449A" w:rsidRDefault="009A3479" w:rsidP="009A3479">
            <w:pPr>
              <w:spacing w:after="0" w:line="240" w:lineRule="auto"/>
              <w:jc w:val="center"/>
              <w:rPr>
                <w:rFonts w:ascii="Times New Roman" w:hAnsi="Times New Roman"/>
                <w:sz w:val="24"/>
                <w:szCs w:val="24"/>
              </w:rPr>
            </w:pPr>
          </w:p>
        </w:tc>
        <w:tc>
          <w:tcPr>
            <w:tcW w:w="769" w:type="dxa"/>
            <w:shd w:val="clear" w:color="auto" w:fill="auto"/>
            <w:vAlign w:val="center"/>
          </w:tcPr>
          <w:p w14:paraId="49316189" w14:textId="77777777" w:rsidR="009A3479" w:rsidRPr="00E9449A" w:rsidRDefault="009A3479" w:rsidP="009A3479">
            <w:pPr>
              <w:spacing w:after="0" w:line="240" w:lineRule="auto"/>
              <w:jc w:val="center"/>
              <w:rPr>
                <w:rFonts w:ascii="Times New Roman" w:hAnsi="Times New Roman"/>
                <w:sz w:val="24"/>
                <w:szCs w:val="24"/>
              </w:rPr>
            </w:pPr>
          </w:p>
        </w:tc>
        <w:tc>
          <w:tcPr>
            <w:tcW w:w="1099" w:type="dxa"/>
            <w:shd w:val="clear" w:color="auto" w:fill="auto"/>
            <w:vAlign w:val="center"/>
          </w:tcPr>
          <w:p w14:paraId="067797CB" w14:textId="77777777" w:rsidR="009A3479" w:rsidRPr="00E9449A" w:rsidRDefault="009A3479" w:rsidP="009A3479">
            <w:pPr>
              <w:spacing w:after="0" w:line="240" w:lineRule="auto"/>
              <w:jc w:val="center"/>
              <w:rPr>
                <w:rFonts w:ascii="Times New Roman" w:hAnsi="Times New Roman"/>
                <w:sz w:val="24"/>
                <w:szCs w:val="24"/>
              </w:rPr>
            </w:pPr>
          </w:p>
        </w:tc>
      </w:tr>
    </w:tbl>
    <w:p w14:paraId="69359D4E" w14:textId="77777777" w:rsidR="005832AF" w:rsidRDefault="009A3479" w:rsidP="00D71487">
      <w:pPr>
        <w:tabs>
          <w:tab w:val="left" w:pos="5869"/>
        </w:tabs>
        <w:rPr>
          <w:rFonts w:ascii="Times New Roman" w:hAnsi="Times New Roman"/>
          <w:sz w:val="24"/>
          <w:szCs w:val="24"/>
        </w:rPr>
      </w:pPr>
      <w:r w:rsidRPr="00396196">
        <w:rPr>
          <w:rFonts w:ascii="Times New Roman" w:hAnsi="Times New Roman"/>
          <w:sz w:val="24"/>
          <w:szCs w:val="24"/>
        </w:rPr>
        <w:t>Fonte: Secretaria de Educação</w:t>
      </w:r>
      <w:r>
        <w:rPr>
          <w:rFonts w:ascii="Times New Roman" w:hAnsi="Times New Roman"/>
          <w:sz w:val="24"/>
          <w:szCs w:val="24"/>
        </w:rPr>
        <w:t>, 2015.</w:t>
      </w:r>
    </w:p>
    <w:p w14:paraId="48E0B232" w14:textId="77777777" w:rsidR="009A3479" w:rsidRPr="00592FDE" w:rsidRDefault="009A3479" w:rsidP="009A3479">
      <w:pPr>
        <w:spacing w:after="0" w:line="360" w:lineRule="auto"/>
        <w:ind w:firstLine="709"/>
        <w:jc w:val="both"/>
        <w:rPr>
          <w:rFonts w:ascii="Times New Roman" w:hAnsi="Times New Roman"/>
          <w:sz w:val="24"/>
          <w:szCs w:val="24"/>
        </w:rPr>
      </w:pPr>
      <w:r w:rsidRPr="00396196">
        <w:rPr>
          <w:rFonts w:ascii="Times New Roman" w:hAnsi="Times New Roman"/>
          <w:sz w:val="24"/>
          <w:szCs w:val="24"/>
        </w:rPr>
        <w:t xml:space="preserve">O quadro de profissionais da rede municipal de ensino atuantes </w:t>
      </w:r>
      <w:r w:rsidR="00FB78F6">
        <w:rPr>
          <w:rFonts w:ascii="Times New Roman" w:hAnsi="Times New Roman"/>
          <w:sz w:val="24"/>
          <w:szCs w:val="24"/>
        </w:rPr>
        <w:t>em</w:t>
      </w:r>
      <w:r w:rsidRPr="00396196">
        <w:rPr>
          <w:rFonts w:ascii="Times New Roman" w:hAnsi="Times New Roman"/>
          <w:sz w:val="24"/>
          <w:szCs w:val="24"/>
        </w:rPr>
        <w:t xml:space="preserve"> creche com os alunos de 2 e 3 anos</w:t>
      </w:r>
      <w:r w:rsidR="00F854A5">
        <w:rPr>
          <w:rFonts w:ascii="Times New Roman" w:hAnsi="Times New Roman"/>
          <w:sz w:val="24"/>
          <w:szCs w:val="24"/>
        </w:rPr>
        <w:t>,</w:t>
      </w:r>
      <w:r w:rsidRPr="00396196">
        <w:rPr>
          <w:rFonts w:ascii="Times New Roman" w:hAnsi="Times New Roman"/>
          <w:sz w:val="24"/>
          <w:szCs w:val="24"/>
        </w:rPr>
        <w:t xml:space="preserve"> não possui funcionários efetivos, pelo fato dessa oferta de e</w:t>
      </w:r>
      <w:r w:rsidR="00BC4506">
        <w:rPr>
          <w:rFonts w:ascii="Times New Roman" w:hAnsi="Times New Roman"/>
          <w:sz w:val="24"/>
          <w:szCs w:val="24"/>
        </w:rPr>
        <w:t>nsino ser recente e estar em fas</w:t>
      </w:r>
      <w:r w:rsidRPr="00396196">
        <w:rPr>
          <w:rFonts w:ascii="Times New Roman" w:hAnsi="Times New Roman"/>
          <w:sz w:val="24"/>
          <w:szCs w:val="24"/>
        </w:rPr>
        <w:t>e de adequação</w:t>
      </w:r>
      <w:r w:rsidR="00F854A5">
        <w:rPr>
          <w:rFonts w:ascii="Times New Roman" w:hAnsi="Times New Roman"/>
          <w:sz w:val="24"/>
          <w:szCs w:val="24"/>
        </w:rPr>
        <w:t>.</w:t>
      </w:r>
      <w:r>
        <w:rPr>
          <w:rFonts w:ascii="Times New Roman" w:hAnsi="Times New Roman"/>
          <w:sz w:val="24"/>
          <w:szCs w:val="24"/>
        </w:rPr>
        <w:t xml:space="preserve"> </w:t>
      </w:r>
      <w:r w:rsidR="00DD07A3">
        <w:rPr>
          <w:rFonts w:ascii="Times New Roman" w:hAnsi="Times New Roman"/>
          <w:sz w:val="24"/>
          <w:szCs w:val="24"/>
        </w:rPr>
        <w:t xml:space="preserve">No início do ano </w:t>
      </w:r>
      <w:r w:rsidRPr="00DD07A3">
        <w:rPr>
          <w:rFonts w:ascii="Times New Roman" w:hAnsi="Times New Roman"/>
          <w:sz w:val="24"/>
          <w:szCs w:val="24"/>
        </w:rPr>
        <w:t>é</w:t>
      </w:r>
      <w:r w:rsidR="00DD07A3" w:rsidRPr="00DD07A3">
        <w:rPr>
          <w:rFonts w:ascii="Times New Roman" w:hAnsi="Times New Roman"/>
          <w:sz w:val="24"/>
          <w:szCs w:val="24"/>
        </w:rPr>
        <w:t xml:space="preserve"> realizado um</w:t>
      </w:r>
      <w:r w:rsidRPr="00DD07A3">
        <w:rPr>
          <w:rFonts w:ascii="Times New Roman" w:hAnsi="Times New Roman"/>
          <w:sz w:val="24"/>
          <w:szCs w:val="24"/>
        </w:rPr>
        <w:t xml:space="preserve"> teste seletivo para então</w:t>
      </w:r>
      <w:r w:rsidRPr="00F854A5">
        <w:rPr>
          <w:rFonts w:ascii="Times New Roman" w:hAnsi="Times New Roman"/>
          <w:b/>
          <w:sz w:val="24"/>
          <w:szCs w:val="24"/>
        </w:rPr>
        <w:t xml:space="preserve"> </w:t>
      </w:r>
      <w:r w:rsidRPr="00DD07A3">
        <w:rPr>
          <w:rFonts w:ascii="Times New Roman" w:hAnsi="Times New Roman"/>
          <w:sz w:val="24"/>
          <w:szCs w:val="24"/>
        </w:rPr>
        <w:t>selecionar esse</w:t>
      </w:r>
      <w:r w:rsidR="00DD07A3" w:rsidRPr="00DD07A3">
        <w:rPr>
          <w:rFonts w:ascii="Times New Roman" w:hAnsi="Times New Roman"/>
          <w:sz w:val="24"/>
          <w:szCs w:val="24"/>
        </w:rPr>
        <w:t>s</w:t>
      </w:r>
      <w:r w:rsidRPr="00DD07A3">
        <w:rPr>
          <w:rFonts w:ascii="Times New Roman" w:hAnsi="Times New Roman"/>
          <w:sz w:val="24"/>
          <w:szCs w:val="24"/>
        </w:rPr>
        <w:t xml:space="preserve"> </w:t>
      </w:r>
      <w:r w:rsidR="000B022E">
        <w:rPr>
          <w:rFonts w:ascii="Times New Roman" w:hAnsi="Times New Roman"/>
          <w:sz w:val="24"/>
          <w:szCs w:val="24"/>
        </w:rPr>
        <w:t>pro</w:t>
      </w:r>
      <w:r w:rsidR="00173863">
        <w:rPr>
          <w:rFonts w:ascii="Times New Roman" w:hAnsi="Times New Roman"/>
          <w:sz w:val="24"/>
          <w:szCs w:val="24"/>
        </w:rPr>
        <w:t>f</w:t>
      </w:r>
      <w:r w:rsidR="000B022E">
        <w:rPr>
          <w:rFonts w:ascii="Times New Roman" w:hAnsi="Times New Roman"/>
          <w:sz w:val="24"/>
          <w:szCs w:val="24"/>
        </w:rPr>
        <w:t>issionais</w:t>
      </w:r>
      <w:r w:rsidRPr="00DD07A3">
        <w:rPr>
          <w:rFonts w:ascii="Times New Roman" w:hAnsi="Times New Roman"/>
          <w:sz w:val="24"/>
          <w:szCs w:val="24"/>
        </w:rPr>
        <w:t xml:space="preserve"> </w:t>
      </w:r>
      <w:r w:rsidR="00DD07A3" w:rsidRPr="00DD07A3">
        <w:rPr>
          <w:rFonts w:ascii="Times New Roman" w:hAnsi="Times New Roman"/>
          <w:sz w:val="24"/>
          <w:szCs w:val="24"/>
        </w:rPr>
        <w:t>para preencher</w:t>
      </w:r>
      <w:r w:rsidRPr="00DD07A3">
        <w:rPr>
          <w:rFonts w:ascii="Times New Roman" w:hAnsi="Times New Roman"/>
          <w:sz w:val="24"/>
          <w:szCs w:val="24"/>
        </w:rPr>
        <w:t xml:space="preserve"> essas vagas</w:t>
      </w:r>
      <w:r w:rsidRPr="00F854A5">
        <w:rPr>
          <w:rFonts w:ascii="Times New Roman" w:hAnsi="Times New Roman"/>
          <w:b/>
          <w:sz w:val="24"/>
          <w:szCs w:val="24"/>
        </w:rPr>
        <w:t xml:space="preserve">. </w:t>
      </w:r>
      <w:r w:rsidRPr="00F8046B">
        <w:rPr>
          <w:rFonts w:ascii="Times New Roman" w:hAnsi="Times New Roman"/>
          <w:sz w:val="24"/>
          <w:szCs w:val="24"/>
        </w:rPr>
        <w:t>Na educação</w:t>
      </w:r>
      <w:r w:rsidRPr="00592FDE">
        <w:rPr>
          <w:rFonts w:ascii="Times New Roman" w:hAnsi="Times New Roman"/>
          <w:sz w:val="24"/>
          <w:szCs w:val="24"/>
        </w:rPr>
        <w:t xml:space="preserve"> infantil de 4 a 5 anos não tem </w:t>
      </w:r>
      <w:r w:rsidR="00FB78F6">
        <w:rPr>
          <w:rFonts w:ascii="Times New Roman" w:hAnsi="Times New Roman"/>
          <w:sz w:val="24"/>
          <w:szCs w:val="24"/>
        </w:rPr>
        <w:t>o</w:t>
      </w:r>
      <w:r w:rsidRPr="00592FDE">
        <w:rPr>
          <w:rFonts w:ascii="Times New Roman" w:hAnsi="Times New Roman"/>
          <w:sz w:val="24"/>
          <w:szCs w:val="24"/>
        </w:rPr>
        <w:t xml:space="preserve"> </w:t>
      </w:r>
      <w:r w:rsidR="00B71036">
        <w:rPr>
          <w:rFonts w:ascii="Times New Roman" w:hAnsi="Times New Roman"/>
          <w:sz w:val="24"/>
          <w:szCs w:val="24"/>
        </w:rPr>
        <w:t>auxiliar de turmas</w:t>
      </w:r>
      <w:r w:rsidRPr="00396196">
        <w:rPr>
          <w:rFonts w:ascii="Times New Roman" w:hAnsi="Times New Roman"/>
          <w:sz w:val="24"/>
          <w:szCs w:val="24"/>
        </w:rPr>
        <w:t>,</w:t>
      </w:r>
      <w:r w:rsidRPr="00592FDE">
        <w:rPr>
          <w:rFonts w:ascii="Times New Roman" w:hAnsi="Times New Roman"/>
          <w:sz w:val="24"/>
          <w:szCs w:val="24"/>
        </w:rPr>
        <w:t xml:space="preserve"> sendo somente o professor titular dentro da sala de aula para desenvolver todo seu trabalho.</w:t>
      </w:r>
    </w:p>
    <w:p w14:paraId="6F21017A" w14:textId="77777777" w:rsidR="009A3479" w:rsidRDefault="009A3479" w:rsidP="00F8046B">
      <w:pPr>
        <w:spacing w:after="0" w:line="360" w:lineRule="auto"/>
        <w:ind w:firstLine="708"/>
        <w:jc w:val="both"/>
        <w:rPr>
          <w:rFonts w:ascii="Times New Roman" w:hAnsi="Times New Roman"/>
          <w:sz w:val="24"/>
          <w:szCs w:val="24"/>
        </w:rPr>
      </w:pPr>
      <w:r w:rsidRPr="00F8046B">
        <w:rPr>
          <w:rFonts w:ascii="Times New Roman" w:hAnsi="Times New Roman"/>
          <w:sz w:val="24"/>
          <w:szCs w:val="24"/>
        </w:rPr>
        <w:t>Uma das maiores reivindicações desses profissionais</w:t>
      </w:r>
      <w:r w:rsidRPr="00DE6EB9">
        <w:rPr>
          <w:rFonts w:ascii="Times New Roman" w:hAnsi="Times New Roman"/>
          <w:b/>
          <w:sz w:val="24"/>
          <w:szCs w:val="24"/>
        </w:rPr>
        <w:t xml:space="preserve"> </w:t>
      </w:r>
      <w:r w:rsidRPr="00396196">
        <w:rPr>
          <w:rFonts w:ascii="Times New Roman" w:hAnsi="Times New Roman"/>
          <w:sz w:val="24"/>
          <w:szCs w:val="24"/>
        </w:rPr>
        <w:t>é a inserção d</w:t>
      </w:r>
      <w:r w:rsidR="00AD5E7F">
        <w:rPr>
          <w:rFonts w:ascii="Times New Roman" w:hAnsi="Times New Roman"/>
          <w:sz w:val="24"/>
          <w:szCs w:val="24"/>
        </w:rPr>
        <w:t>o</w:t>
      </w:r>
      <w:r w:rsidRPr="00396196">
        <w:rPr>
          <w:rFonts w:ascii="Times New Roman" w:hAnsi="Times New Roman"/>
          <w:sz w:val="24"/>
          <w:szCs w:val="24"/>
        </w:rPr>
        <w:t xml:space="preserve"> </w:t>
      </w:r>
      <w:r w:rsidR="00AD5E7F">
        <w:rPr>
          <w:rFonts w:ascii="Times New Roman" w:hAnsi="Times New Roman"/>
          <w:sz w:val="24"/>
          <w:szCs w:val="24"/>
        </w:rPr>
        <w:t>auxiliar de turma</w:t>
      </w:r>
      <w:r w:rsidRPr="00396196">
        <w:rPr>
          <w:rFonts w:ascii="Times New Roman" w:hAnsi="Times New Roman"/>
          <w:sz w:val="24"/>
          <w:szCs w:val="24"/>
        </w:rPr>
        <w:t xml:space="preserve"> dentro da sala de aula para que possa ajudar os professores, pois essa fase de ensino requer muita atenção e dedicação por parte do professor</w:t>
      </w:r>
      <w:r w:rsidR="00DD07A3">
        <w:rPr>
          <w:rFonts w:ascii="Times New Roman" w:hAnsi="Times New Roman"/>
          <w:sz w:val="24"/>
          <w:szCs w:val="24"/>
        </w:rPr>
        <w:t xml:space="preserve">, fato esse que por muitas vezes </w:t>
      </w:r>
      <w:r w:rsidRPr="00396196">
        <w:rPr>
          <w:rFonts w:ascii="Times New Roman" w:hAnsi="Times New Roman"/>
          <w:sz w:val="24"/>
          <w:szCs w:val="24"/>
        </w:rPr>
        <w:t>leva o docente ao</w:t>
      </w:r>
      <w:r w:rsidR="00DD07A3">
        <w:rPr>
          <w:rFonts w:ascii="Times New Roman" w:hAnsi="Times New Roman"/>
          <w:sz w:val="24"/>
          <w:szCs w:val="24"/>
        </w:rPr>
        <w:t xml:space="preserve"> máximo de</w:t>
      </w:r>
      <w:r w:rsidRPr="00396196">
        <w:rPr>
          <w:rFonts w:ascii="Times New Roman" w:hAnsi="Times New Roman"/>
          <w:sz w:val="24"/>
          <w:szCs w:val="24"/>
        </w:rPr>
        <w:t xml:space="preserve"> seus limites físicos e psicológicos, ocasionando os pedidos de afastamento </w:t>
      </w:r>
      <w:r w:rsidR="004019F2">
        <w:rPr>
          <w:rFonts w:ascii="Times New Roman" w:hAnsi="Times New Roman"/>
          <w:sz w:val="24"/>
          <w:szCs w:val="24"/>
        </w:rPr>
        <w:t>através</w:t>
      </w:r>
      <w:r w:rsidRPr="00396196">
        <w:rPr>
          <w:rFonts w:ascii="Times New Roman" w:hAnsi="Times New Roman"/>
          <w:sz w:val="24"/>
          <w:szCs w:val="24"/>
        </w:rPr>
        <w:t xml:space="preserve"> de licença médica. O presente plano também terá a visão </w:t>
      </w:r>
      <w:r w:rsidR="00A86051">
        <w:rPr>
          <w:rFonts w:ascii="Times New Roman" w:hAnsi="Times New Roman"/>
          <w:sz w:val="24"/>
          <w:szCs w:val="24"/>
        </w:rPr>
        <w:t>de</w:t>
      </w:r>
      <w:r w:rsidRPr="00396196">
        <w:rPr>
          <w:rFonts w:ascii="Times New Roman" w:hAnsi="Times New Roman"/>
          <w:sz w:val="24"/>
          <w:szCs w:val="24"/>
        </w:rPr>
        <w:t xml:space="preserve"> ampliar </w:t>
      </w:r>
      <w:r w:rsidR="00A86051">
        <w:rPr>
          <w:rFonts w:ascii="Times New Roman" w:hAnsi="Times New Roman"/>
          <w:sz w:val="24"/>
          <w:szCs w:val="24"/>
        </w:rPr>
        <w:t>a oferta d</w:t>
      </w:r>
      <w:r w:rsidRPr="00396196">
        <w:rPr>
          <w:rFonts w:ascii="Times New Roman" w:hAnsi="Times New Roman"/>
          <w:sz w:val="24"/>
          <w:szCs w:val="24"/>
        </w:rPr>
        <w:t>esses profissionais do apoio para as faixas</w:t>
      </w:r>
      <w:r>
        <w:rPr>
          <w:rFonts w:ascii="Times New Roman" w:hAnsi="Times New Roman"/>
          <w:sz w:val="24"/>
          <w:szCs w:val="24"/>
        </w:rPr>
        <w:t xml:space="preserve"> etárias de 4 a 5 anos.</w:t>
      </w:r>
    </w:p>
    <w:p w14:paraId="604292F0" w14:textId="77777777" w:rsidR="002117AB" w:rsidRDefault="002117AB" w:rsidP="002117AB">
      <w:pPr>
        <w:spacing w:after="0" w:line="360" w:lineRule="auto"/>
        <w:ind w:firstLine="360"/>
        <w:rPr>
          <w:rFonts w:ascii="Times New Roman" w:hAnsi="Times New Roman"/>
          <w:sz w:val="24"/>
          <w:szCs w:val="24"/>
        </w:rPr>
      </w:pPr>
    </w:p>
    <w:p w14:paraId="750BF77F" w14:textId="77777777" w:rsidR="002117AB" w:rsidRPr="002117AB" w:rsidRDefault="002117AB" w:rsidP="002117AB">
      <w:pPr>
        <w:spacing w:after="0"/>
        <w:jc w:val="both"/>
        <w:rPr>
          <w:rFonts w:ascii="Times New Roman" w:hAnsi="Times New Roman"/>
          <w:b/>
          <w:color w:val="000000"/>
          <w:sz w:val="24"/>
          <w:szCs w:val="24"/>
        </w:rPr>
      </w:pPr>
      <w:r w:rsidRPr="002117AB">
        <w:rPr>
          <w:rFonts w:ascii="Times New Roman" w:hAnsi="Times New Roman"/>
          <w:b/>
          <w:sz w:val="24"/>
          <w:szCs w:val="24"/>
        </w:rPr>
        <w:t>TABELA 6</w:t>
      </w:r>
      <w:r w:rsidR="00F45A62">
        <w:rPr>
          <w:rFonts w:ascii="Times New Roman" w:hAnsi="Times New Roman"/>
          <w:b/>
          <w:sz w:val="24"/>
          <w:szCs w:val="24"/>
        </w:rPr>
        <w:t xml:space="preserve"> </w:t>
      </w:r>
      <w:r w:rsidRPr="002117AB">
        <w:rPr>
          <w:rFonts w:ascii="Times New Roman" w:hAnsi="Times New Roman"/>
          <w:b/>
          <w:sz w:val="24"/>
          <w:szCs w:val="24"/>
        </w:rPr>
        <w:t>-</w:t>
      </w:r>
      <w:r>
        <w:rPr>
          <w:rFonts w:ascii="Times New Roman" w:hAnsi="Times New Roman"/>
          <w:sz w:val="24"/>
          <w:szCs w:val="24"/>
        </w:rPr>
        <w:t xml:space="preserve"> </w:t>
      </w:r>
      <w:r w:rsidRPr="002117AB">
        <w:rPr>
          <w:rFonts w:ascii="Times New Roman" w:hAnsi="Times New Roman"/>
          <w:b/>
          <w:color w:val="000000"/>
          <w:sz w:val="24"/>
          <w:szCs w:val="24"/>
        </w:rPr>
        <w:t>SITUAÇÃO E PREVISIBILIDADE DOS ESPAÇOS F</w:t>
      </w:r>
      <w:r w:rsidR="00A5679F">
        <w:rPr>
          <w:rFonts w:ascii="Times New Roman" w:hAnsi="Times New Roman"/>
          <w:b/>
          <w:color w:val="000000"/>
          <w:sz w:val="24"/>
          <w:szCs w:val="24"/>
        </w:rPr>
        <w:t>ÍSICOS PARA A EDUCAÇÃO INFANTIL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279"/>
        <w:gridCol w:w="1853"/>
        <w:gridCol w:w="977"/>
        <w:gridCol w:w="1816"/>
        <w:gridCol w:w="1197"/>
        <w:gridCol w:w="1157"/>
      </w:tblGrid>
      <w:tr w:rsidR="002117AB" w:rsidRPr="00E9449A" w14:paraId="29CB0750" w14:textId="77777777" w:rsidTr="002117AB">
        <w:trPr>
          <w:trHeight w:val="451"/>
          <w:jc w:val="center"/>
        </w:trPr>
        <w:tc>
          <w:tcPr>
            <w:tcW w:w="3817" w:type="dxa"/>
            <w:gridSpan w:val="3"/>
            <w:shd w:val="clear" w:color="auto" w:fill="auto"/>
          </w:tcPr>
          <w:p w14:paraId="6722BC12" w14:textId="77777777" w:rsidR="002117AB" w:rsidRPr="00E9449A" w:rsidRDefault="002117AB" w:rsidP="005B15B7">
            <w:pPr>
              <w:spacing w:after="0" w:line="240" w:lineRule="auto"/>
              <w:jc w:val="center"/>
              <w:rPr>
                <w:rFonts w:ascii="Times New Roman" w:hAnsi="Times New Roman"/>
                <w:sz w:val="24"/>
                <w:szCs w:val="24"/>
              </w:rPr>
            </w:pPr>
          </w:p>
          <w:p w14:paraId="3A95DEF9"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Instituições de Ensino:</w:t>
            </w:r>
          </w:p>
          <w:p w14:paraId="2297C788" w14:textId="77777777" w:rsidR="002117AB" w:rsidRPr="00E9449A" w:rsidRDefault="002117AB" w:rsidP="005B15B7">
            <w:pPr>
              <w:spacing w:after="0" w:line="240" w:lineRule="auto"/>
              <w:jc w:val="center"/>
              <w:rPr>
                <w:rFonts w:ascii="Times New Roman" w:hAnsi="Times New Roman"/>
                <w:sz w:val="24"/>
                <w:szCs w:val="24"/>
              </w:rPr>
            </w:pPr>
          </w:p>
        </w:tc>
        <w:tc>
          <w:tcPr>
            <w:tcW w:w="2838" w:type="dxa"/>
            <w:gridSpan w:val="2"/>
            <w:shd w:val="clear" w:color="auto" w:fill="auto"/>
          </w:tcPr>
          <w:p w14:paraId="33CE746A" w14:textId="77777777" w:rsidR="002117AB" w:rsidRPr="00E9449A" w:rsidRDefault="002117AB" w:rsidP="005B15B7">
            <w:pPr>
              <w:spacing w:after="0" w:line="240" w:lineRule="auto"/>
              <w:jc w:val="center"/>
              <w:rPr>
                <w:rFonts w:ascii="Times New Roman" w:hAnsi="Times New Roman"/>
                <w:sz w:val="24"/>
                <w:szCs w:val="24"/>
              </w:rPr>
            </w:pPr>
          </w:p>
          <w:p w14:paraId="1254CF57"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Educação Infantil 0 a 3 anos</w:t>
            </w:r>
          </w:p>
        </w:tc>
        <w:tc>
          <w:tcPr>
            <w:tcW w:w="2382" w:type="dxa"/>
            <w:gridSpan w:val="2"/>
            <w:shd w:val="clear" w:color="auto" w:fill="auto"/>
          </w:tcPr>
          <w:p w14:paraId="5AA3055C" w14:textId="77777777" w:rsidR="002117AB" w:rsidRPr="00E9449A" w:rsidRDefault="002117AB" w:rsidP="005B15B7">
            <w:pPr>
              <w:spacing w:after="0" w:line="240" w:lineRule="auto"/>
              <w:jc w:val="center"/>
              <w:rPr>
                <w:rFonts w:ascii="Times New Roman" w:hAnsi="Times New Roman"/>
                <w:sz w:val="24"/>
                <w:szCs w:val="24"/>
              </w:rPr>
            </w:pPr>
          </w:p>
          <w:p w14:paraId="3B118293"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Educação Infantil 4 a 5 anos</w:t>
            </w:r>
          </w:p>
        </w:tc>
      </w:tr>
      <w:tr w:rsidR="002117AB" w:rsidRPr="00E9449A" w14:paraId="0A58B552" w14:textId="77777777" w:rsidTr="002117AB">
        <w:trPr>
          <w:jc w:val="center"/>
        </w:trPr>
        <w:tc>
          <w:tcPr>
            <w:tcW w:w="3817" w:type="dxa"/>
            <w:gridSpan w:val="3"/>
            <w:shd w:val="clear" w:color="auto" w:fill="auto"/>
          </w:tcPr>
          <w:p w14:paraId="6CE44D98" w14:textId="77777777" w:rsidR="002117AB" w:rsidRPr="00E9449A" w:rsidRDefault="002117AB" w:rsidP="005B15B7">
            <w:pPr>
              <w:spacing w:after="0" w:line="240" w:lineRule="auto"/>
              <w:jc w:val="center"/>
              <w:rPr>
                <w:rFonts w:ascii="Times New Roman" w:hAnsi="Times New Roman"/>
                <w:sz w:val="24"/>
                <w:szCs w:val="24"/>
              </w:rPr>
            </w:pPr>
          </w:p>
        </w:tc>
        <w:tc>
          <w:tcPr>
            <w:tcW w:w="979" w:type="dxa"/>
            <w:shd w:val="clear" w:color="auto" w:fill="auto"/>
            <w:vAlign w:val="center"/>
          </w:tcPr>
          <w:p w14:paraId="0D81AFA4"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Urbana</w:t>
            </w:r>
          </w:p>
        </w:tc>
        <w:tc>
          <w:tcPr>
            <w:tcW w:w="1859" w:type="dxa"/>
            <w:shd w:val="clear" w:color="auto" w:fill="auto"/>
            <w:vAlign w:val="center"/>
          </w:tcPr>
          <w:p w14:paraId="433BDDF3"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Rural</w:t>
            </w:r>
          </w:p>
        </w:tc>
        <w:tc>
          <w:tcPr>
            <w:tcW w:w="1208" w:type="dxa"/>
            <w:shd w:val="clear" w:color="auto" w:fill="auto"/>
            <w:vAlign w:val="center"/>
          </w:tcPr>
          <w:p w14:paraId="6ABE9608"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Urbana</w:t>
            </w:r>
          </w:p>
        </w:tc>
        <w:tc>
          <w:tcPr>
            <w:tcW w:w="1174" w:type="dxa"/>
            <w:shd w:val="clear" w:color="auto" w:fill="auto"/>
            <w:vAlign w:val="center"/>
          </w:tcPr>
          <w:p w14:paraId="2C8E9A2F"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Rural</w:t>
            </w:r>
          </w:p>
          <w:p w14:paraId="75BDB86A" w14:textId="77777777" w:rsidR="002117AB" w:rsidRPr="00E9449A" w:rsidRDefault="002117AB" w:rsidP="005B15B7">
            <w:pPr>
              <w:spacing w:after="0" w:line="240" w:lineRule="auto"/>
              <w:jc w:val="center"/>
              <w:rPr>
                <w:rFonts w:ascii="Times New Roman" w:hAnsi="Times New Roman"/>
                <w:sz w:val="24"/>
                <w:szCs w:val="24"/>
              </w:rPr>
            </w:pPr>
          </w:p>
        </w:tc>
      </w:tr>
      <w:tr w:rsidR="002117AB" w:rsidRPr="00E9449A" w14:paraId="3196CC71" w14:textId="77777777" w:rsidTr="002117AB">
        <w:trPr>
          <w:trHeight w:val="209"/>
          <w:jc w:val="center"/>
        </w:trPr>
        <w:tc>
          <w:tcPr>
            <w:tcW w:w="3817" w:type="dxa"/>
            <w:gridSpan w:val="3"/>
            <w:shd w:val="clear" w:color="auto" w:fill="auto"/>
            <w:vAlign w:val="center"/>
          </w:tcPr>
          <w:p w14:paraId="0830B32E"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Em funcionamento</w:t>
            </w:r>
          </w:p>
          <w:p w14:paraId="4F569B84" w14:textId="77777777" w:rsidR="002117AB" w:rsidRPr="00E9449A" w:rsidRDefault="002117AB" w:rsidP="005B15B7">
            <w:pPr>
              <w:spacing w:after="0" w:line="240" w:lineRule="auto"/>
              <w:jc w:val="center"/>
              <w:rPr>
                <w:rFonts w:ascii="Times New Roman" w:hAnsi="Times New Roman"/>
                <w:sz w:val="24"/>
                <w:szCs w:val="24"/>
              </w:rPr>
            </w:pPr>
          </w:p>
        </w:tc>
        <w:tc>
          <w:tcPr>
            <w:tcW w:w="979" w:type="dxa"/>
            <w:shd w:val="clear" w:color="auto" w:fill="auto"/>
          </w:tcPr>
          <w:p w14:paraId="4898EC72"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lastRenderedPageBreak/>
              <w:t>01</w:t>
            </w:r>
          </w:p>
        </w:tc>
        <w:tc>
          <w:tcPr>
            <w:tcW w:w="1859" w:type="dxa"/>
            <w:shd w:val="clear" w:color="auto" w:fill="auto"/>
          </w:tcPr>
          <w:p w14:paraId="2DB3B4EC" w14:textId="77777777" w:rsidR="002117AB" w:rsidRPr="00E9449A" w:rsidRDefault="002117AB" w:rsidP="005B15B7">
            <w:pPr>
              <w:spacing w:after="0" w:line="240" w:lineRule="auto"/>
              <w:jc w:val="center"/>
              <w:rPr>
                <w:rFonts w:ascii="Times New Roman" w:hAnsi="Times New Roman"/>
                <w:sz w:val="24"/>
                <w:szCs w:val="24"/>
              </w:rPr>
            </w:pPr>
          </w:p>
        </w:tc>
        <w:tc>
          <w:tcPr>
            <w:tcW w:w="1208" w:type="dxa"/>
            <w:shd w:val="clear" w:color="auto" w:fill="auto"/>
          </w:tcPr>
          <w:p w14:paraId="62307D9A"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1</w:t>
            </w:r>
          </w:p>
        </w:tc>
        <w:tc>
          <w:tcPr>
            <w:tcW w:w="1174" w:type="dxa"/>
            <w:shd w:val="clear" w:color="auto" w:fill="auto"/>
          </w:tcPr>
          <w:p w14:paraId="794F5BCD"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2</w:t>
            </w:r>
          </w:p>
          <w:p w14:paraId="7481C606" w14:textId="77777777" w:rsidR="002117AB" w:rsidRPr="00E9449A" w:rsidRDefault="002117AB" w:rsidP="005B15B7">
            <w:pPr>
              <w:spacing w:after="0" w:line="240" w:lineRule="auto"/>
              <w:jc w:val="center"/>
              <w:rPr>
                <w:rFonts w:ascii="Times New Roman" w:hAnsi="Times New Roman"/>
                <w:sz w:val="24"/>
                <w:szCs w:val="24"/>
              </w:rPr>
            </w:pPr>
          </w:p>
        </w:tc>
      </w:tr>
      <w:tr w:rsidR="002117AB" w:rsidRPr="00E9449A" w14:paraId="3912AC84" w14:textId="77777777" w:rsidTr="002117AB">
        <w:trPr>
          <w:trHeight w:val="271"/>
          <w:jc w:val="center"/>
        </w:trPr>
        <w:tc>
          <w:tcPr>
            <w:tcW w:w="3817" w:type="dxa"/>
            <w:gridSpan w:val="3"/>
            <w:shd w:val="clear" w:color="auto" w:fill="auto"/>
            <w:vAlign w:val="center"/>
          </w:tcPr>
          <w:p w14:paraId="012DD310"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lastRenderedPageBreak/>
              <w:t>Com espaço adequado</w:t>
            </w:r>
          </w:p>
          <w:p w14:paraId="5606AF47" w14:textId="77777777" w:rsidR="002117AB" w:rsidRPr="00E9449A" w:rsidRDefault="002117AB" w:rsidP="005B15B7">
            <w:pPr>
              <w:spacing w:after="0" w:line="240" w:lineRule="auto"/>
              <w:jc w:val="center"/>
              <w:rPr>
                <w:rFonts w:ascii="Times New Roman" w:hAnsi="Times New Roman"/>
                <w:sz w:val="24"/>
                <w:szCs w:val="24"/>
              </w:rPr>
            </w:pPr>
          </w:p>
        </w:tc>
        <w:tc>
          <w:tcPr>
            <w:tcW w:w="979" w:type="dxa"/>
            <w:shd w:val="clear" w:color="auto" w:fill="auto"/>
          </w:tcPr>
          <w:p w14:paraId="597F25E9"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c>
          <w:tcPr>
            <w:tcW w:w="1859" w:type="dxa"/>
            <w:shd w:val="clear" w:color="auto" w:fill="auto"/>
          </w:tcPr>
          <w:p w14:paraId="7DDE4F41"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c>
          <w:tcPr>
            <w:tcW w:w="1208" w:type="dxa"/>
            <w:shd w:val="clear" w:color="auto" w:fill="auto"/>
          </w:tcPr>
          <w:p w14:paraId="54937B3B"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c>
          <w:tcPr>
            <w:tcW w:w="1174" w:type="dxa"/>
            <w:shd w:val="clear" w:color="auto" w:fill="auto"/>
          </w:tcPr>
          <w:p w14:paraId="38EB61C6"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r>
      <w:tr w:rsidR="002117AB" w:rsidRPr="00E9449A" w14:paraId="2CE55468" w14:textId="77777777" w:rsidTr="002117AB">
        <w:trPr>
          <w:jc w:val="center"/>
        </w:trPr>
        <w:tc>
          <w:tcPr>
            <w:tcW w:w="3817" w:type="dxa"/>
            <w:gridSpan w:val="3"/>
            <w:shd w:val="clear" w:color="auto" w:fill="auto"/>
            <w:vAlign w:val="center"/>
          </w:tcPr>
          <w:p w14:paraId="1C7117A7"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Necessidade de construção</w:t>
            </w:r>
          </w:p>
          <w:p w14:paraId="39A51106" w14:textId="77777777" w:rsidR="002117AB" w:rsidRPr="00E9449A" w:rsidRDefault="002117AB" w:rsidP="005B15B7">
            <w:pPr>
              <w:spacing w:after="0" w:line="240" w:lineRule="auto"/>
              <w:jc w:val="center"/>
              <w:rPr>
                <w:rFonts w:ascii="Times New Roman" w:hAnsi="Times New Roman"/>
                <w:sz w:val="24"/>
                <w:szCs w:val="24"/>
              </w:rPr>
            </w:pPr>
          </w:p>
        </w:tc>
        <w:tc>
          <w:tcPr>
            <w:tcW w:w="979" w:type="dxa"/>
            <w:shd w:val="clear" w:color="auto" w:fill="auto"/>
          </w:tcPr>
          <w:p w14:paraId="0C8AE53B"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c>
          <w:tcPr>
            <w:tcW w:w="1859" w:type="dxa"/>
            <w:shd w:val="clear" w:color="auto" w:fill="auto"/>
          </w:tcPr>
          <w:p w14:paraId="4788B7F0"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c>
          <w:tcPr>
            <w:tcW w:w="1208" w:type="dxa"/>
            <w:shd w:val="clear" w:color="auto" w:fill="auto"/>
          </w:tcPr>
          <w:p w14:paraId="6305522B"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c>
          <w:tcPr>
            <w:tcW w:w="1174" w:type="dxa"/>
            <w:shd w:val="clear" w:color="auto" w:fill="auto"/>
          </w:tcPr>
          <w:p w14:paraId="5E2E2F9C"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r>
      <w:tr w:rsidR="002117AB" w:rsidRPr="00E9449A" w14:paraId="400E3188" w14:textId="77777777" w:rsidTr="002117AB">
        <w:trPr>
          <w:trHeight w:val="211"/>
          <w:jc w:val="center"/>
        </w:trPr>
        <w:tc>
          <w:tcPr>
            <w:tcW w:w="1946" w:type="dxa"/>
            <w:gridSpan w:val="2"/>
            <w:vMerge w:val="restart"/>
            <w:shd w:val="clear" w:color="auto" w:fill="auto"/>
            <w:vAlign w:val="center"/>
          </w:tcPr>
          <w:p w14:paraId="74E3E05C" w14:textId="77777777" w:rsidR="002117AB" w:rsidRPr="00E9449A" w:rsidRDefault="002117AB" w:rsidP="005B15B7">
            <w:pPr>
              <w:spacing w:after="0" w:line="240" w:lineRule="auto"/>
              <w:jc w:val="center"/>
              <w:rPr>
                <w:rFonts w:ascii="Times New Roman" w:hAnsi="Times New Roman"/>
                <w:sz w:val="24"/>
                <w:szCs w:val="24"/>
              </w:rPr>
            </w:pPr>
          </w:p>
          <w:p w14:paraId="65232DAB"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Em fase de construção</w:t>
            </w:r>
          </w:p>
          <w:p w14:paraId="119BE9E4" w14:textId="77777777" w:rsidR="002117AB" w:rsidRPr="00E9449A" w:rsidRDefault="002117AB" w:rsidP="005B15B7">
            <w:pPr>
              <w:spacing w:after="0" w:line="240" w:lineRule="auto"/>
              <w:rPr>
                <w:rFonts w:ascii="Times New Roman" w:hAnsi="Times New Roman"/>
                <w:sz w:val="24"/>
                <w:szCs w:val="24"/>
              </w:rPr>
            </w:pPr>
          </w:p>
        </w:tc>
        <w:tc>
          <w:tcPr>
            <w:tcW w:w="1871" w:type="dxa"/>
            <w:shd w:val="clear" w:color="auto" w:fill="auto"/>
            <w:vAlign w:val="center"/>
          </w:tcPr>
          <w:p w14:paraId="25689178"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Recurso próprio</w:t>
            </w:r>
          </w:p>
        </w:tc>
        <w:tc>
          <w:tcPr>
            <w:tcW w:w="979" w:type="dxa"/>
            <w:shd w:val="clear" w:color="auto" w:fill="auto"/>
          </w:tcPr>
          <w:p w14:paraId="37A16091"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c>
          <w:tcPr>
            <w:tcW w:w="1859" w:type="dxa"/>
            <w:shd w:val="clear" w:color="auto" w:fill="auto"/>
          </w:tcPr>
          <w:p w14:paraId="45026874"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c>
          <w:tcPr>
            <w:tcW w:w="1208" w:type="dxa"/>
            <w:shd w:val="clear" w:color="auto" w:fill="auto"/>
          </w:tcPr>
          <w:p w14:paraId="086DF273"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c>
          <w:tcPr>
            <w:tcW w:w="1174" w:type="dxa"/>
            <w:shd w:val="clear" w:color="auto" w:fill="auto"/>
          </w:tcPr>
          <w:p w14:paraId="7CFAE41D"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r>
      <w:tr w:rsidR="002117AB" w:rsidRPr="00E9449A" w14:paraId="6AACB5D3" w14:textId="77777777" w:rsidTr="002117AB">
        <w:trPr>
          <w:trHeight w:val="271"/>
          <w:jc w:val="center"/>
        </w:trPr>
        <w:tc>
          <w:tcPr>
            <w:tcW w:w="1946" w:type="dxa"/>
            <w:gridSpan w:val="2"/>
            <w:vMerge/>
            <w:shd w:val="clear" w:color="auto" w:fill="auto"/>
            <w:vAlign w:val="center"/>
          </w:tcPr>
          <w:p w14:paraId="7B8F1820" w14:textId="77777777" w:rsidR="002117AB" w:rsidRPr="00E9449A" w:rsidRDefault="002117AB" w:rsidP="005B15B7">
            <w:pPr>
              <w:spacing w:after="0" w:line="240" w:lineRule="auto"/>
              <w:jc w:val="center"/>
              <w:rPr>
                <w:rFonts w:ascii="Times New Roman" w:hAnsi="Times New Roman"/>
                <w:sz w:val="24"/>
                <w:szCs w:val="24"/>
              </w:rPr>
            </w:pPr>
          </w:p>
        </w:tc>
        <w:tc>
          <w:tcPr>
            <w:tcW w:w="1871" w:type="dxa"/>
            <w:shd w:val="clear" w:color="auto" w:fill="auto"/>
            <w:vAlign w:val="center"/>
          </w:tcPr>
          <w:p w14:paraId="3B9D8F24"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Recurso do PAR</w:t>
            </w:r>
          </w:p>
        </w:tc>
        <w:tc>
          <w:tcPr>
            <w:tcW w:w="979" w:type="dxa"/>
            <w:shd w:val="clear" w:color="auto" w:fill="auto"/>
          </w:tcPr>
          <w:p w14:paraId="26893A50"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c>
          <w:tcPr>
            <w:tcW w:w="1859" w:type="dxa"/>
            <w:shd w:val="clear" w:color="auto" w:fill="auto"/>
          </w:tcPr>
          <w:p w14:paraId="798EC78E"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c>
          <w:tcPr>
            <w:tcW w:w="1208" w:type="dxa"/>
            <w:shd w:val="clear" w:color="auto" w:fill="auto"/>
          </w:tcPr>
          <w:p w14:paraId="758A9123"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c>
          <w:tcPr>
            <w:tcW w:w="1174" w:type="dxa"/>
            <w:shd w:val="clear" w:color="auto" w:fill="auto"/>
          </w:tcPr>
          <w:p w14:paraId="5FEEE3F9"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w:t>
            </w:r>
          </w:p>
        </w:tc>
      </w:tr>
      <w:tr w:rsidR="002117AB" w:rsidRPr="00E9449A" w14:paraId="4FF48CCF" w14:textId="77777777" w:rsidTr="002117AB">
        <w:trPr>
          <w:trHeight w:val="233"/>
          <w:jc w:val="center"/>
        </w:trPr>
        <w:tc>
          <w:tcPr>
            <w:tcW w:w="3817" w:type="dxa"/>
            <w:gridSpan w:val="3"/>
            <w:shd w:val="clear" w:color="auto" w:fill="auto"/>
            <w:vAlign w:val="center"/>
          </w:tcPr>
          <w:p w14:paraId="7EC84ED8"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Com necessidade de reforma e ampliação</w:t>
            </w:r>
          </w:p>
          <w:p w14:paraId="6585A396" w14:textId="77777777" w:rsidR="002117AB" w:rsidRPr="00E9449A" w:rsidRDefault="002117AB" w:rsidP="005B15B7">
            <w:pPr>
              <w:spacing w:after="0" w:line="240" w:lineRule="auto"/>
              <w:jc w:val="center"/>
              <w:rPr>
                <w:rFonts w:ascii="Times New Roman" w:hAnsi="Times New Roman"/>
                <w:sz w:val="24"/>
                <w:szCs w:val="24"/>
              </w:rPr>
            </w:pPr>
          </w:p>
        </w:tc>
        <w:tc>
          <w:tcPr>
            <w:tcW w:w="979" w:type="dxa"/>
            <w:shd w:val="clear" w:color="auto" w:fill="auto"/>
          </w:tcPr>
          <w:p w14:paraId="52E199B7"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c>
          <w:tcPr>
            <w:tcW w:w="1859" w:type="dxa"/>
            <w:shd w:val="clear" w:color="auto" w:fill="auto"/>
          </w:tcPr>
          <w:p w14:paraId="33D2F4B9"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p w14:paraId="3F031E9F" w14:textId="77777777" w:rsidR="002117AB" w:rsidRPr="00E9449A" w:rsidRDefault="002117AB" w:rsidP="005B15B7">
            <w:pPr>
              <w:spacing w:after="0" w:line="240" w:lineRule="auto"/>
              <w:jc w:val="center"/>
              <w:rPr>
                <w:rFonts w:ascii="Times New Roman" w:hAnsi="Times New Roman"/>
                <w:sz w:val="24"/>
                <w:szCs w:val="24"/>
              </w:rPr>
            </w:pPr>
          </w:p>
        </w:tc>
        <w:tc>
          <w:tcPr>
            <w:tcW w:w="1208" w:type="dxa"/>
            <w:shd w:val="clear" w:color="auto" w:fill="auto"/>
          </w:tcPr>
          <w:p w14:paraId="75BA8330"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c>
          <w:tcPr>
            <w:tcW w:w="1174" w:type="dxa"/>
            <w:shd w:val="clear" w:color="auto" w:fill="auto"/>
          </w:tcPr>
          <w:p w14:paraId="0F47C8F1"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r>
      <w:tr w:rsidR="002117AB" w:rsidRPr="00E9449A" w14:paraId="6BA26F0C" w14:textId="77777777" w:rsidTr="002117AB">
        <w:trPr>
          <w:trHeight w:val="253"/>
          <w:jc w:val="center"/>
        </w:trPr>
        <w:tc>
          <w:tcPr>
            <w:tcW w:w="3817" w:type="dxa"/>
            <w:gridSpan w:val="3"/>
            <w:shd w:val="clear" w:color="auto" w:fill="auto"/>
            <w:vAlign w:val="center"/>
          </w:tcPr>
          <w:p w14:paraId="73CAB112"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Sem autorização e credenciamento</w:t>
            </w:r>
          </w:p>
          <w:p w14:paraId="41F7F181" w14:textId="77777777" w:rsidR="002117AB" w:rsidRPr="00E9449A" w:rsidRDefault="002117AB" w:rsidP="005B15B7">
            <w:pPr>
              <w:spacing w:after="0" w:line="240" w:lineRule="auto"/>
              <w:jc w:val="center"/>
              <w:rPr>
                <w:rFonts w:ascii="Times New Roman" w:hAnsi="Times New Roman"/>
                <w:sz w:val="24"/>
                <w:szCs w:val="24"/>
              </w:rPr>
            </w:pPr>
          </w:p>
        </w:tc>
        <w:tc>
          <w:tcPr>
            <w:tcW w:w="979" w:type="dxa"/>
            <w:shd w:val="clear" w:color="auto" w:fill="auto"/>
          </w:tcPr>
          <w:p w14:paraId="5FF8C657" w14:textId="77777777" w:rsidR="002117AB" w:rsidRPr="00E9449A" w:rsidRDefault="002117AB" w:rsidP="005B15B7">
            <w:pPr>
              <w:spacing w:after="0" w:line="240" w:lineRule="auto"/>
              <w:jc w:val="center"/>
              <w:rPr>
                <w:rFonts w:ascii="Times New Roman" w:hAnsi="Times New Roman"/>
                <w:sz w:val="24"/>
                <w:szCs w:val="24"/>
              </w:rPr>
            </w:pPr>
          </w:p>
        </w:tc>
        <w:tc>
          <w:tcPr>
            <w:tcW w:w="1859" w:type="dxa"/>
            <w:shd w:val="clear" w:color="auto" w:fill="auto"/>
          </w:tcPr>
          <w:p w14:paraId="65DDE7B2" w14:textId="77777777" w:rsidR="002117AB" w:rsidRPr="00E9449A" w:rsidRDefault="002117AB" w:rsidP="005B15B7">
            <w:pPr>
              <w:spacing w:after="0" w:line="240" w:lineRule="auto"/>
              <w:jc w:val="center"/>
              <w:rPr>
                <w:rFonts w:ascii="Times New Roman" w:hAnsi="Times New Roman"/>
                <w:sz w:val="24"/>
                <w:szCs w:val="24"/>
              </w:rPr>
            </w:pPr>
          </w:p>
        </w:tc>
        <w:tc>
          <w:tcPr>
            <w:tcW w:w="1208" w:type="dxa"/>
            <w:shd w:val="clear" w:color="auto" w:fill="auto"/>
          </w:tcPr>
          <w:p w14:paraId="0D0E8DAE" w14:textId="77777777" w:rsidR="002117AB" w:rsidRPr="00E9449A" w:rsidRDefault="002117AB" w:rsidP="005B15B7">
            <w:pPr>
              <w:spacing w:after="0" w:line="240" w:lineRule="auto"/>
              <w:jc w:val="center"/>
              <w:rPr>
                <w:rFonts w:ascii="Times New Roman" w:hAnsi="Times New Roman"/>
                <w:sz w:val="24"/>
                <w:szCs w:val="24"/>
              </w:rPr>
            </w:pPr>
          </w:p>
        </w:tc>
        <w:tc>
          <w:tcPr>
            <w:tcW w:w="1174" w:type="dxa"/>
            <w:shd w:val="clear" w:color="auto" w:fill="auto"/>
          </w:tcPr>
          <w:p w14:paraId="025E02EA" w14:textId="77777777" w:rsidR="002117AB" w:rsidRPr="00E9449A" w:rsidRDefault="002117AB" w:rsidP="005B15B7">
            <w:pPr>
              <w:spacing w:after="0" w:line="240" w:lineRule="auto"/>
              <w:jc w:val="center"/>
              <w:rPr>
                <w:rFonts w:ascii="Times New Roman" w:hAnsi="Times New Roman"/>
                <w:sz w:val="24"/>
                <w:szCs w:val="24"/>
              </w:rPr>
            </w:pPr>
          </w:p>
        </w:tc>
      </w:tr>
      <w:tr w:rsidR="002117AB" w:rsidRPr="00E9449A" w14:paraId="31474122" w14:textId="77777777" w:rsidTr="002117AB">
        <w:trPr>
          <w:trHeight w:val="287"/>
          <w:jc w:val="center"/>
        </w:trPr>
        <w:tc>
          <w:tcPr>
            <w:tcW w:w="1659" w:type="dxa"/>
            <w:vMerge w:val="restart"/>
            <w:shd w:val="clear" w:color="auto" w:fill="auto"/>
            <w:vAlign w:val="center"/>
          </w:tcPr>
          <w:p w14:paraId="518B075D"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Situação fundiária</w:t>
            </w:r>
          </w:p>
        </w:tc>
        <w:tc>
          <w:tcPr>
            <w:tcW w:w="2158" w:type="dxa"/>
            <w:gridSpan w:val="2"/>
            <w:shd w:val="clear" w:color="auto" w:fill="auto"/>
            <w:vAlign w:val="center"/>
          </w:tcPr>
          <w:p w14:paraId="5DA649D5"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Regularizada</w:t>
            </w:r>
          </w:p>
        </w:tc>
        <w:tc>
          <w:tcPr>
            <w:tcW w:w="979" w:type="dxa"/>
            <w:shd w:val="clear" w:color="auto" w:fill="auto"/>
          </w:tcPr>
          <w:p w14:paraId="4F6B626B"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p w14:paraId="65AB8E3E" w14:textId="77777777" w:rsidR="002117AB" w:rsidRPr="00E9449A" w:rsidRDefault="002117AB" w:rsidP="005B15B7">
            <w:pPr>
              <w:spacing w:after="0" w:line="240" w:lineRule="auto"/>
              <w:jc w:val="center"/>
              <w:rPr>
                <w:rFonts w:ascii="Times New Roman" w:hAnsi="Times New Roman"/>
                <w:sz w:val="24"/>
                <w:szCs w:val="24"/>
              </w:rPr>
            </w:pPr>
          </w:p>
        </w:tc>
        <w:tc>
          <w:tcPr>
            <w:tcW w:w="1859" w:type="dxa"/>
            <w:shd w:val="clear" w:color="auto" w:fill="auto"/>
          </w:tcPr>
          <w:p w14:paraId="017CC588"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c>
          <w:tcPr>
            <w:tcW w:w="1208" w:type="dxa"/>
            <w:shd w:val="clear" w:color="auto" w:fill="auto"/>
          </w:tcPr>
          <w:p w14:paraId="2AB2A030"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c>
          <w:tcPr>
            <w:tcW w:w="1174" w:type="dxa"/>
            <w:shd w:val="clear" w:color="auto" w:fill="auto"/>
          </w:tcPr>
          <w:p w14:paraId="21B82A9B"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Sim</w:t>
            </w:r>
          </w:p>
        </w:tc>
      </w:tr>
      <w:tr w:rsidR="002117AB" w:rsidRPr="00E9449A" w14:paraId="2D99AB46" w14:textId="77777777" w:rsidTr="002117AB">
        <w:trPr>
          <w:jc w:val="center"/>
        </w:trPr>
        <w:tc>
          <w:tcPr>
            <w:tcW w:w="1659" w:type="dxa"/>
            <w:vMerge/>
            <w:shd w:val="clear" w:color="auto" w:fill="auto"/>
            <w:vAlign w:val="center"/>
          </w:tcPr>
          <w:p w14:paraId="159A75C1" w14:textId="77777777" w:rsidR="002117AB" w:rsidRPr="00E9449A" w:rsidRDefault="002117AB" w:rsidP="005B15B7">
            <w:pPr>
              <w:spacing w:after="0" w:line="240" w:lineRule="auto"/>
              <w:jc w:val="center"/>
              <w:rPr>
                <w:rFonts w:ascii="Times New Roman" w:hAnsi="Times New Roman"/>
                <w:sz w:val="24"/>
                <w:szCs w:val="24"/>
              </w:rPr>
            </w:pPr>
          </w:p>
        </w:tc>
        <w:tc>
          <w:tcPr>
            <w:tcW w:w="2158" w:type="dxa"/>
            <w:gridSpan w:val="2"/>
            <w:shd w:val="clear" w:color="auto" w:fill="auto"/>
            <w:vAlign w:val="center"/>
          </w:tcPr>
          <w:p w14:paraId="61A43861" w14:textId="77777777" w:rsidR="002117AB" w:rsidRPr="00E9449A" w:rsidRDefault="002117AB" w:rsidP="005B15B7">
            <w:pPr>
              <w:spacing w:after="0" w:line="240" w:lineRule="auto"/>
              <w:jc w:val="center"/>
              <w:rPr>
                <w:rFonts w:ascii="Times New Roman" w:hAnsi="Times New Roman"/>
                <w:sz w:val="24"/>
                <w:szCs w:val="24"/>
              </w:rPr>
            </w:pPr>
            <w:r w:rsidRPr="00E9449A">
              <w:rPr>
                <w:rFonts w:ascii="Times New Roman" w:hAnsi="Times New Roman"/>
                <w:sz w:val="24"/>
                <w:szCs w:val="24"/>
              </w:rPr>
              <w:t>Não regularizada</w:t>
            </w:r>
          </w:p>
        </w:tc>
        <w:tc>
          <w:tcPr>
            <w:tcW w:w="979" w:type="dxa"/>
            <w:shd w:val="clear" w:color="auto" w:fill="auto"/>
          </w:tcPr>
          <w:p w14:paraId="7413B977" w14:textId="77777777" w:rsidR="002117AB" w:rsidRPr="00E9449A" w:rsidRDefault="002117AB" w:rsidP="005B15B7">
            <w:pPr>
              <w:spacing w:after="0" w:line="240" w:lineRule="auto"/>
              <w:jc w:val="center"/>
              <w:rPr>
                <w:rFonts w:ascii="Times New Roman" w:hAnsi="Times New Roman"/>
                <w:sz w:val="24"/>
                <w:szCs w:val="24"/>
              </w:rPr>
            </w:pPr>
          </w:p>
        </w:tc>
        <w:tc>
          <w:tcPr>
            <w:tcW w:w="1859" w:type="dxa"/>
            <w:shd w:val="clear" w:color="auto" w:fill="auto"/>
          </w:tcPr>
          <w:p w14:paraId="33BEF2AE" w14:textId="77777777" w:rsidR="002117AB" w:rsidRPr="00E9449A" w:rsidRDefault="002117AB" w:rsidP="005B15B7">
            <w:pPr>
              <w:spacing w:after="0" w:line="240" w:lineRule="auto"/>
              <w:jc w:val="center"/>
              <w:rPr>
                <w:rFonts w:ascii="Times New Roman" w:hAnsi="Times New Roman"/>
                <w:sz w:val="24"/>
                <w:szCs w:val="24"/>
              </w:rPr>
            </w:pPr>
          </w:p>
        </w:tc>
        <w:tc>
          <w:tcPr>
            <w:tcW w:w="1208" w:type="dxa"/>
            <w:shd w:val="clear" w:color="auto" w:fill="auto"/>
          </w:tcPr>
          <w:p w14:paraId="3F70DF24" w14:textId="77777777" w:rsidR="002117AB" w:rsidRPr="00E9449A" w:rsidRDefault="002117AB" w:rsidP="005B15B7">
            <w:pPr>
              <w:spacing w:after="0" w:line="240" w:lineRule="auto"/>
              <w:jc w:val="center"/>
              <w:rPr>
                <w:rFonts w:ascii="Times New Roman" w:hAnsi="Times New Roman"/>
                <w:sz w:val="24"/>
                <w:szCs w:val="24"/>
              </w:rPr>
            </w:pPr>
          </w:p>
        </w:tc>
        <w:tc>
          <w:tcPr>
            <w:tcW w:w="1174" w:type="dxa"/>
            <w:shd w:val="clear" w:color="auto" w:fill="auto"/>
          </w:tcPr>
          <w:p w14:paraId="682D516D" w14:textId="77777777" w:rsidR="002117AB" w:rsidRPr="00E9449A" w:rsidRDefault="002117AB" w:rsidP="005B15B7">
            <w:pPr>
              <w:spacing w:after="0" w:line="240" w:lineRule="auto"/>
              <w:jc w:val="center"/>
              <w:rPr>
                <w:rFonts w:ascii="Times New Roman" w:hAnsi="Times New Roman"/>
                <w:sz w:val="24"/>
                <w:szCs w:val="24"/>
              </w:rPr>
            </w:pPr>
          </w:p>
        </w:tc>
      </w:tr>
    </w:tbl>
    <w:p w14:paraId="7B4C6CC0" w14:textId="77777777" w:rsidR="002117AB" w:rsidRPr="00396196" w:rsidRDefault="002117AB" w:rsidP="002117AB">
      <w:pPr>
        <w:rPr>
          <w:rFonts w:ascii="Times New Roman" w:hAnsi="Times New Roman"/>
          <w:sz w:val="24"/>
          <w:szCs w:val="24"/>
        </w:rPr>
      </w:pPr>
      <w:r w:rsidRPr="00396196">
        <w:rPr>
          <w:rFonts w:ascii="Times New Roman" w:hAnsi="Times New Roman"/>
          <w:sz w:val="24"/>
          <w:szCs w:val="24"/>
        </w:rPr>
        <w:t>Fonte: Secretaria de Educação/ escola Maria Auxiliadora/ Joaquim Liberato/Alzira Correia dos Santos, 2015</w:t>
      </w:r>
      <w:r>
        <w:rPr>
          <w:rFonts w:ascii="Times New Roman" w:hAnsi="Times New Roman"/>
          <w:sz w:val="24"/>
          <w:szCs w:val="24"/>
        </w:rPr>
        <w:t>.</w:t>
      </w:r>
    </w:p>
    <w:p w14:paraId="3DF4F72A" w14:textId="77777777" w:rsidR="002117AB" w:rsidRPr="00E9449A" w:rsidRDefault="002117AB" w:rsidP="002117AB">
      <w:pPr>
        <w:spacing w:after="0" w:line="360" w:lineRule="auto"/>
        <w:ind w:firstLine="708"/>
        <w:jc w:val="both"/>
        <w:rPr>
          <w:rFonts w:ascii="Times New Roman" w:hAnsi="Times New Roman"/>
          <w:color w:val="000000"/>
          <w:sz w:val="24"/>
          <w:szCs w:val="24"/>
        </w:rPr>
      </w:pPr>
      <w:r w:rsidRPr="00E9449A">
        <w:rPr>
          <w:rFonts w:ascii="Times New Roman" w:hAnsi="Times New Roman"/>
          <w:color w:val="000000"/>
          <w:sz w:val="24"/>
          <w:szCs w:val="24"/>
        </w:rPr>
        <w:t>Umas das maiores dificuldades na educação atual é um espaço adequado aos alunos e professores para que ambos possam desenvolver toda a sua capacidade tanto no ensinar quanto no aprender. O município hoje se encontra com espaço adequado para educação infantil de 4 a 5 anos na zona urbana, no entanto, nas escolas do campo há necessidade de uma boa reforma e adequação do espaço físico. Já o espaço para cr</w:t>
      </w:r>
      <w:r w:rsidR="005266E6">
        <w:rPr>
          <w:rFonts w:ascii="Times New Roman" w:hAnsi="Times New Roman"/>
          <w:color w:val="000000"/>
          <w:sz w:val="24"/>
          <w:szCs w:val="24"/>
        </w:rPr>
        <w:t>eche precisa ser construído,</w:t>
      </w:r>
      <w:r w:rsidRPr="00E9449A">
        <w:rPr>
          <w:rFonts w:ascii="Times New Roman" w:hAnsi="Times New Roman"/>
          <w:color w:val="000000"/>
          <w:sz w:val="24"/>
          <w:szCs w:val="24"/>
        </w:rPr>
        <w:t xml:space="preserve"> o município não dispõe de nenhum prédio que tenha as especificações exigidas para comportar uma creche, portanto, o espaço onde é oferecido o ensino hoje é alugado.</w:t>
      </w:r>
    </w:p>
    <w:p w14:paraId="79BAD202" w14:textId="77777777" w:rsidR="002117AB" w:rsidRDefault="002117AB" w:rsidP="002117AB">
      <w:pPr>
        <w:spacing w:after="0" w:line="360" w:lineRule="auto"/>
        <w:ind w:firstLine="708"/>
        <w:jc w:val="both"/>
        <w:rPr>
          <w:rFonts w:ascii="Times New Roman" w:hAnsi="Times New Roman"/>
          <w:color w:val="000000"/>
          <w:sz w:val="24"/>
          <w:szCs w:val="24"/>
        </w:rPr>
      </w:pPr>
      <w:r w:rsidRPr="00E9449A">
        <w:rPr>
          <w:rFonts w:ascii="Times New Roman" w:hAnsi="Times New Roman"/>
          <w:color w:val="000000"/>
          <w:sz w:val="24"/>
          <w:szCs w:val="24"/>
        </w:rPr>
        <w:t xml:space="preserve">Uns dos </w:t>
      </w:r>
      <w:r w:rsidR="00BC4506">
        <w:rPr>
          <w:rFonts w:ascii="Times New Roman" w:hAnsi="Times New Roman"/>
          <w:color w:val="000000"/>
          <w:sz w:val="24"/>
          <w:szCs w:val="24"/>
        </w:rPr>
        <w:t>objetivos a serem alcançados por meio</w:t>
      </w:r>
      <w:r w:rsidRPr="00E9449A">
        <w:rPr>
          <w:rFonts w:ascii="Times New Roman" w:hAnsi="Times New Roman"/>
          <w:color w:val="000000"/>
          <w:sz w:val="24"/>
          <w:szCs w:val="24"/>
        </w:rPr>
        <w:t xml:space="preserve"> desse plano é a construção da creche com sede própria e </w:t>
      </w:r>
      <w:r w:rsidR="0098725A">
        <w:rPr>
          <w:rFonts w:ascii="Times New Roman" w:hAnsi="Times New Roman"/>
          <w:color w:val="000000"/>
          <w:sz w:val="24"/>
          <w:szCs w:val="24"/>
        </w:rPr>
        <w:t xml:space="preserve">a </w:t>
      </w:r>
      <w:r w:rsidRPr="00E9449A">
        <w:rPr>
          <w:rFonts w:ascii="Times New Roman" w:hAnsi="Times New Roman"/>
          <w:color w:val="000000"/>
          <w:sz w:val="24"/>
          <w:szCs w:val="24"/>
        </w:rPr>
        <w:t>adequação dos espaços das escolas do campo, escolas essas que desempenham um trabalho importante para a educação do município, pois assim a criança não necessita</w:t>
      </w:r>
      <w:r w:rsidR="00E36C30">
        <w:rPr>
          <w:rFonts w:ascii="Times New Roman" w:hAnsi="Times New Roman"/>
          <w:color w:val="000000"/>
          <w:sz w:val="24"/>
          <w:szCs w:val="24"/>
        </w:rPr>
        <w:t>rá</w:t>
      </w:r>
      <w:r w:rsidR="009B547E">
        <w:rPr>
          <w:rFonts w:ascii="Times New Roman" w:hAnsi="Times New Roman"/>
          <w:color w:val="000000"/>
          <w:sz w:val="24"/>
          <w:szCs w:val="24"/>
        </w:rPr>
        <w:t xml:space="preserve"> enfrentar o transporte escolar</w:t>
      </w:r>
      <w:r w:rsidRPr="00E9449A">
        <w:rPr>
          <w:rFonts w:ascii="Times New Roman" w:hAnsi="Times New Roman"/>
          <w:color w:val="000000"/>
          <w:sz w:val="24"/>
          <w:szCs w:val="24"/>
        </w:rPr>
        <w:t xml:space="preserve"> po</w:t>
      </w:r>
      <w:r w:rsidR="009B547E">
        <w:rPr>
          <w:rFonts w:ascii="Times New Roman" w:hAnsi="Times New Roman"/>
          <w:color w:val="000000"/>
          <w:sz w:val="24"/>
          <w:szCs w:val="24"/>
        </w:rPr>
        <w:t>r</w:t>
      </w:r>
      <w:r w:rsidRPr="00E9449A">
        <w:rPr>
          <w:rFonts w:ascii="Times New Roman" w:hAnsi="Times New Roman"/>
          <w:color w:val="000000"/>
          <w:sz w:val="24"/>
          <w:szCs w:val="24"/>
        </w:rPr>
        <w:t xml:space="preserve"> </w:t>
      </w:r>
      <w:r w:rsidR="0098725A">
        <w:rPr>
          <w:rFonts w:ascii="Times New Roman" w:hAnsi="Times New Roman"/>
          <w:color w:val="000000"/>
          <w:sz w:val="24"/>
          <w:szCs w:val="24"/>
        </w:rPr>
        <w:t xml:space="preserve">longas </w:t>
      </w:r>
      <w:r w:rsidRPr="00E9449A">
        <w:rPr>
          <w:rFonts w:ascii="Times New Roman" w:hAnsi="Times New Roman"/>
          <w:color w:val="000000"/>
          <w:sz w:val="24"/>
          <w:szCs w:val="24"/>
        </w:rPr>
        <w:t>distância</w:t>
      </w:r>
      <w:r w:rsidR="009B547E">
        <w:rPr>
          <w:rFonts w:ascii="Times New Roman" w:hAnsi="Times New Roman"/>
          <w:color w:val="000000"/>
          <w:sz w:val="24"/>
          <w:szCs w:val="24"/>
        </w:rPr>
        <w:t>s</w:t>
      </w:r>
      <w:r w:rsidR="0098725A">
        <w:rPr>
          <w:rFonts w:ascii="Times New Roman" w:hAnsi="Times New Roman"/>
          <w:color w:val="000000"/>
          <w:sz w:val="24"/>
          <w:szCs w:val="24"/>
        </w:rPr>
        <w:t>,</w:t>
      </w:r>
      <w:r w:rsidRPr="00E9449A">
        <w:rPr>
          <w:rFonts w:ascii="Times New Roman" w:hAnsi="Times New Roman"/>
          <w:color w:val="000000"/>
          <w:sz w:val="24"/>
          <w:szCs w:val="24"/>
        </w:rPr>
        <w:t xml:space="preserve"> </w:t>
      </w:r>
      <w:r w:rsidR="009B547E">
        <w:rPr>
          <w:rFonts w:ascii="Times New Roman" w:hAnsi="Times New Roman"/>
          <w:color w:val="000000"/>
          <w:sz w:val="24"/>
          <w:szCs w:val="24"/>
        </w:rPr>
        <w:t>o que leva a</w:t>
      </w:r>
      <w:r w:rsidRPr="00E9449A">
        <w:rPr>
          <w:rFonts w:ascii="Times New Roman" w:hAnsi="Times New Roman"/>
          <w:color w:val="000000"/>
          <w:sz w:val="24"/>
          <w:szCs w:val="24"/>
        </w:rPr>
        <w:t xml:space="preserve"> passa</w:t>
      </w:r>
      <w:r w:rsidR="009B547E">
        <w:rPr>
          <w:rFonts w:ascii="Times New Roman" w:hAnsi="Times New Roman"/>
          <w:color w:val="000000"/>
          <w:sz w:val="24"/>
          <w:szCs w:val="24"/>
        </w:rPr>
        <w:t>r</w:t>
      </w:r>
      <w:r w:rsidRPr="00E9449A">
        <w:rPr>
          <w:rFonts w:ascii="Times New Roman" w:hAnsi="Times New Roman"/>
          <w:color w:val="000000"/>
          <w:sz w:val="24"/>
          <w:szCs w:val="24"/>
        </w:rPr>
        <w:t xml:space="preserve"> horas </w:t>
      </w:r>
      <w:r w:rsidR="00A44A01">
        <w:rPr>
          <w:rFonts w:ascii="Times New Roman" w:hAnsi="Times New Roman"/>
          <w:color w:val="000000"/>
          <w:sz w:val="24"/>
          <w:szCs w:val="24"/>
        </w:rPr>
        <w:t>dentro do ônibus escolar.</w:t>
      </w:r>
      <w:r w:rsidRPr="00E9449A">
        <w:rPr>
          <w:rFonts w:ascii="Times New Roman" w:hAnsi="Times New Roman"/>
          <w:color w:val="000000"/>
          <w:sz w:val="24"/>
          <w:szCs w:val="24"/>
        </w:rPr>
        <w:t xml:space="preserve"> </w:t>
      </w:r>
    </w:p>
    <w:p w14:paraId="0F178912" w14:textId="77777777" w:rsidR="00F45A62" w:rsidRDefault="00F45A62" w:rsidP="00C407E5">
      <w:pPr>
        <w:autoSpaceDE w:val="0"/>
        <w:autoSpaceDN w:val="0"/>
        <w:adjustRightInd w:val="0"/>
        <w:spacing w:line="360" w:lineRule="auto"/>
        <w:jc w:val="center"/>
        <w:rPr>
          <w:rFonts w:ascii="Times New Roman" w:hAnsi="Times New Roman"/>
          <w:color w:val="000000"/>
          <w:sz w:val="24"/>
          <w:szCs w:val="24"/>
        </w:rPr>
      </w:pPr>
    </w:p>
    <w:p w14:paraId="14F23236" w14:textId="77777777" w:rsidR="00A5679F" w:rsidRDefault="00A5679F" w:rsidP="00C407E5">
      <w:pPr>
        <w:autoSpaceDE w:val="0"/>
        <w:autoSpaceDN w:val="0"/>
        <w:adjustRightInd w:val="0"/>
        <w:spacing w:line="360" w:lineRule="auto"/>
        <w:jc w:val="center"/>
        <w:rPr>
          <w:rFonts w:ascii="Times New Roman" w:hAnsi="Times New Roman"/>
          <w:color w:val="000000"/>
          <w:sz w:val="24"/>
          <w:szCs w:val="24"/>
        </w:rPr>
      </w:pPr>
    </w:p>
    <w:p w14:paraId="2A7CFDB6" w14:textId="77777777" w:rsidR="00A5679F" w:rsidRDefault="00A5679F" w:rsidP="00C407E5">
      <w:pPr>
        <w:autoSpaceDE w:val="0"/>
        <w:autoSpaceDN w:val="0"/>
        <w:adjustRightInd w:val="0"/>
        <w:spacing w:line="360" w:lineRule="auto"/>
        <w:jc w:val="center"/>
        <w:rPr>
          <w:rFonts w:ascii="Times New Roman" w:hAnsi="Times New Roman"/>
          <w:color w:val="000000"/>
          <w:sz w:val="24"/>
          <w:szCs w:val="24"/>
        </w:rPr>
      </w:pPr>
    </w:p>
    <w:p w14:paraId="181DFC85" w14:textId="77777777" w:rsidR="00A5679F" w:rsidRDefault="00A5679F" w:rsidP="00C407E5">
      <w:pPr>
        <w:autoSpaceDE w:val="0"/>
        <w:autoSpaceDN w:val="0"/>
        <w:adjustRightInd w:val="0"/>
        <w:spacing w:line="360" w:lineRule="auto"/>
        <w:jc w:val="center"/>
        <w:rPr>
          <w:rFonts w:ascii="Times New Roman" w:hAnsi="Times New Roman"/>
          <w:color w:val="000000"/>
          <w:sz w:val="24"/>
          <w:szCs w:val="24"/>
        </w:rPr>
      </w:pPr>
    </w:p>
    <w:p w14:paraId="516D4625" w14:textId="77777777" w:rsidR="00A5679F" w:rsidRDefault="00A5679F" w:rsidP="00C407E5">
      <w:pPr>
        <w:autoSpaceDE w:val="0"/>
        <w:autoSpaceDN w:val="0"/>
        <w:adjustRightInd w:val="0"/>
        <w:spacing w:line="360" w:lineRule="auto"/>
        <w:jc w:val="center"/>
        <w:rPr>
          <w:rFonts w:ascii="Times New Roman" w:hAnsi="Times New Roman"/>
          <w:color w:val="000000"/>
          <w:sz w:val="24"/>
          <w:szCs w:val="24"/>
        </w:rPr>
      </w:pPr>
    </w:p>
    <w:p w14:paraId="6828CC63" w14:textId="77777777" w:rsidR="002117AB" w:rsidRDefault="00AB5B20" w:rsidP="00A5679F">
      <w:pPr>
        <w:autoSpaceDE w:val="0"/>
        <w:autoSpaceDN w:val="0"/>
        <w:adjustRightInd w:val="0"/>
        <w:spacing w:after="0" w:line="360" w:lineRule="auto"/>
        <w:rPr>
          <w:rFonts w:ascii="Times New Roman" w:hAnsi="Times New Roman"/>
          <w:b/>
          <w:bCs/>
          <w:sz w:val="24"/>
          <w:szCs w:val="24"/>
        </w:rPr>
      </w:pPr>
      <w:r>
        <w:rPr>
          <w:rFonts w:ascii="Times New Roman" w:hAnsi="Times New Roman"/>
          <w:b/>
          <w:bCs/>
          <w:sz w:val="24"/>
          <w:szCs w:val="24"/>
        </w:rPr>
        <w:lastRenderedPageBreak/>
        <w:t xml:space="preserve">2.2 </w:t>
      </w:r>
      <w:r w:rsidR="002117AB" w:rsidRPr="001C1FB4">
        <w:rPr>
          <w:rFonts w:ascii="Times New Roman" w:hAnsi="Times New Roman"/>
          <w:b/>
          <w:bCs/>
          <w:sz w:val="24"/>
          <w:szCs w:val="24"/>
        </w:rPr>
        <w:t>METAS E E</w:t>
      </w:r>
      <w:r w:rsidR="00C407E5">
        <w:rPr>
          <w:rFonts w:ascii="Times New Roman" w:hAnsi="Times New Roman"/>
          <w:b/>
          <w:bCs/>
          <w:sz w:val="24"/>
          <w:szCs w:val="24"/>
        </w:rPr>
        <w:t>STRATÉGIAS DA EDUCAÇÃO INFANTIL</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4"/>
        <w:gridCol w:w="7156"/>
      </w:tblGrid>
      <w:tr w:rsidR="002117AB" w:rsidRPr="00E9449A" w14:paraId="01DD6CEC" w14:textId="77777777" w:rsidTr="0070649F">
        <w:trPr>
          <w:trHeight w:val="191"/>
        </w:trPr>
        <w:tc>
          <w:tcPr>
            <w:tcW w:w="2024" w:type="dxa"/>
            <w:vMerge w:val="restart"/>
          </w:tcPr>
          <w:p w14:paraId="0035CEBB" w14:textId="77777777" w:rsidR="00392917" w:rsidRDefault="00392917" w:rsidP="00392917">
            <w:pPr>
              <w:autoSpaceDE w:val="0"/>
              <w:autoSpaceDN w:val="0"/>
              <w:adjustRightInd w:val="0"/>
              <w:spacing w:line="360" w:lineRule="auto"/>
              <w:rPr>
                <w:rFonts w:ascii="Times New Roman" w:hAnsi="Times New Roman"/>
                <w:sz w:val="24"/>
                <w:szCs w:val="24"/>
              </w:rPr>
            </w:pPr>
          </w:p>
          <w:p w14:paraId="2B488A77" w14:textId="77777777" w:rsidR="002117AB" w:rsidRPr="00E9449A" w:rsidRDefault="002117AB" w:rsidP="00392917">
            <w:pPr>
              <w:autoSpaceDE w:val="0"/>
              <w:autoSpaceDN w:val="0"/>
              <w:adjustRightInd w:val="0"/>
              <w:spacing w:line="360" w:lineRule="auto"/>
              <w:rPr>
                <w:rFonts w:ascii="Times New Roman" w:hAnsi="Times New Roman"/>
                <w:sz w:val="24"/>
                <w:szCs w:val="24"/>
              </w:rPr>
            </w:pPr>
            <w:r w:rsidRPr="00E9449A">
              <w:rPr>
                <w:rFonts w:ascii="Times New Roman" w:hAnsi="Times New Roman"/>
                <w:sz w:val="24"/>
                <w:szCs w:val="24"/>
              </w:rPr>
              <w:t>META Nº 1</w:t>
            </w:r>
          </w:p>
        </w:tc>
        <w:tc>
          <w:tcPr>
            <w:tcW w:w="7156" w:type="dxa"/>
          </w:tcPr>
          <w:p w14:paraId="18F4C95B" w14:textId="77777777" w:rsidR="002117AB" w:rsidRPr="00E9449A" w:rsidRDefault="002117AB" w:rsidP="005B15B7">
            <w:pPr>
              <w:autoSpaceDE w:val="0"/>
              <w:autoSpaceDN w:val="0"/>
              <w:adjustRightInd w:val="0"/>
              <w:spacing w:line="360" w:lineRule="auto"/>
              <w:jc w:val="center"/>
              <w:rPr>
                <w:rFonts w:ascii="Times New Roman" w:hAnsi="Times New Roman"/>
                <w:sz w:val="24"/>
                <w:szCs w:val="24"/>
              </w:rPr>
            </w:pPr>
            <w:r w:rsidRPr="00E9449A">
              <w:rPr>
                <w:rFonts w:ascii="Times New Roman" w:hAnsi="Times New Roman"/>
                <w:bCs/>
                <w:sz w:val="24"/>
                <w:szCs w:val="24"/>
              </w:rPr>
              <w:t>EDUCAÇÃO INFANTIL</w:t>
            </w:r>
          </w:p>
        </w:tc>
      </w:tr>
      <w:tr w:rsidR="002117AB" w:rsidRPr="00E9449A" w14:paraId="2A16D353" w14:textId="77777777" w:rsidTr="0070649F">
        <w:trPr>
          <w:trHeight w:val="1560"/>
        </w:trPr>
        <w:tc>
          <w:tcPr>
            <w:tcW w:w="2024" w:type="dxa"/>
            <w:vMerge/>
          </w:tcPr>
          <w:p w14:paraId="26A84A71" w14:textId="77777777" w:rsidR="002117AB" w:rsidRPr="00E9449A" w:rsidRDefault="002117AB" w:rsidP="005B15B7">
            <w:pPr>
              <w:autoSpaceDE w:val="0"/>
              <w:autoSpaceDN w:val="0"/>
              <w:adjustRightInd w:val="0"/>
              <w:spacing w:line="360" w:lineRule="auto"/>
              <w:rPr>
                <w:rFonts w:ascii="Times New Roman" w:hAnsi="Times New Roman"/>
                <w:sz w:val="24"/>
                <w:szCs w:val="24"/>
              </w:rPr>
            </w:pPr>
          </w:p>
        </w:tc>
        <w:tc>
          <w:tcPr>
            <w:tcW w:w="7156" w:type="dxa"/>
            <w:vAlign w:val="center"/>
          </w:tcPr>
          <w:p w14:paraId="213C8714" w14:textId="77777777" w:rsidR="002117AB" w:rsidRPr="00AA53A4" w:rsidRDefault="001F4D65" w:rsidP="0096190C">
            <w:pPr>
              <w:autoSpaceDE w:val="0"/>
              <w:autoSpaceDN w:val="0"/>
              <w:adjustRightInd w:val="0"/>
              <w:spacing w:after="0" w:line="360" w:lineRule="auto"/>
              <w:jc w:val="both"/>
              <w:rPr>
                <w:rFonts w:ascii="Times New Roman" w:hAnsi="Times New Roman"/>
                <w:color w:val="FF0000"/>
                <w:sz w:val="24"/>
                <w:szCs w:val="24"/>
              </w:rPr>
            </w:pPr>
            <w:r w:rsidRPr="00AA53A4">
              <w:rPr>
                <w:rFonts w:ascii="Times New Roman" w:hAnsi="Times New Roman"/>
                <w:sz w:val="24"/>
                <w:szCs w:val="24"/>
              </w:rPr>
              <w:t>Ofertar a educação infantil em</w:t>
            </w:r>
            <w:r w:rsidR="002117AB" w:rsidRPr="00AA53A4">
              <w:rPr>
                <w:rFonts w:ascii="Times New Roman" w:hAnsi="Times New Roman"/>
                <w:sz w:val="24"/>
                <w:szCs w:val="24"/>
              </w:rPr>
              <w:t xml:space="preserve"> 30% </w:t>
            </w:r>
            <w:r w:rsidRPr="00AA53A4">
              <w:rPr>
                <w:rFonts w:ascii="Times New Roman" w:hAnsi="Times New Roman"/>
                <w:sz w:val="24"/>
                <w:szCs w:val="24"/>
              </w:rPr>
              <w:t xml:space="preserve">para </w:t>
            </w:r>
            <w:r w:rsidR="002117AB" w:rsidRPr="00AA53A4">
              <w:rPr>
                <w:rFonts w:ascii="Times New Roman" w:hAnsi="Times New Roman"/>
                <w:sz w:val="24"/>
                <w:szCs w:val="24"/>
              </w:rPr>
              <w:t xml:space="preserve">as crianças de 0 a 3 anos, </w:t>
            </w:r>
            <w:r w:rsidRPr="00AA53A4">
              <w:rPr>
                <w:rFonts w:ascii="Times New Roman" w:hAnsi="Times New Roman"/>
                <w:sz w:val="24"/>
                <w:szCs w:val="24"/>
              </w:rPr>
              <w:t>até o ano 2016</w:t>
            </w:r>
            <w:r w:rsidR="0062746E" w:rsidRPr="00AA53A4">
              <w:rPr>
                <w:rFonts w:ascii="Times New Roman" w:hAnsi="Times New Roman"/>
                <w:sz w:val="24"/>
                <w:szCs w:val="24"/>
              </w:rPr>
              <w:t>,</w:t>
            </w:r>
            <w:r w:rsidR="0098725A" w:rsidRPr="00AA53A4">
              <w:rPr>
                <w:rFonts w:ascii="Times New Roman" w:hAnsi="Times New Roman"/>
                <w:sz w:val="24"/>
                <w:szCs w:val="24"/>
              </w:rPr>
              <w:t xml:space="preserve"> </w:t>
            </w:r>
            <w:r w:rsidRPr="00AA53A4">
              <w:rPr>
                <w:rFonts w:ascii="Times New Roman" w:hAnsi="Times New Roman"/>
                <w:sz w:val="24"/>
                <w:szCs w:val="24"/>
              </w:rPr>
              <w:t>e 80% até o final dessa década</w:t>
            </w:r>
            <w:r w:rsidR="002117AB" w:rsidRPr="00AA53A4">
              <w:rPr>
                <w:rFonts w:ascii="Times New Roman" w:hAnsi="Times New Roman"/>
                <w:sz w:val="24"/>
                <w:szCs w:val="24"/>
              </w:rPr>
              <w:t xml:space="preserve">. </w:t>
            </w:r>
            <w:r w:rsidR="002117AB" w:rsidRPr="007E26F7">
              <w:rPr>
                <w:rFonts w:ascii="Times New Roman" w:hAnsi="Times New Roman"/>
                <w:sz w:val="24"/>
                <w:szCs w:val="24"/>
              </w:rPr>
              <w:t xml:space="preserve">Já </w:t>
            </w:r>
            <w:r w:rsidRPr="007E26F7">
              <w:rPr>
                <w:rFonts w:ascii="Times New Roman" w:hAnsi="Times New Roman"/>
                <w:sz w:val="24"/>
                <w:szCs w:val="24"/>
              </w:rPr>
              <w:t xml:space="preserve">o </w:t>
            </w:r>
            <w:r w:rsidR="002117AB" w:rsidRPr="007E26F7">
              <w:rPr>
                <w:rFonts w:ascii="Times New Roman" w:hAnsi="Times New Roman"/>
                <w:sz w:val="24"/>
                <w:szCs w:val="24"/>
              </w:rPr>
              <w:t>atendimento de 04 a 05</w:t>
            </w:r>
            <w:r w:rsidRPr="007E26F7">
              <w:rPr>
                <w:rFonts w:ascii="Times New Roman" w:hAnsi="Times New Roman"/>
                <w:sz w:val="24"/>
                <w:szCs w:val="24"/>
              </w:rPr>
              <w:t xml:space="preserve"> anos</w:t>
            </w:r>
            <w:r w:rsidR="002117AB" w:rsidRPr="007E26F7">
              <w:rPr>
                <w:rFonts w:ascii="Times New Roman" w:hAnsi="Times New Roman"/>
                <w:sz w:val="24"/>
                <w:szCs w:val="24"/>
              </w:rPr>
              <w:t xml:space="preserve"> o município terá de alcançar </w:t>
            </w:r>
            <w:r w:rsidRPr="007E26F7">
              <w:rPr>
                <w:rFonts w:ascii="Times New Roman" w:hAnsi="Times New Roman"/>
                <w:sz w:val="24"/>
                <w:szCs w:val="24"/>
              </w:rPr>
              <w:t xml:space="preserve">100% </w:t>
            </w:r>
            <w:r w:rsidR="007E26F7" w:rsidRPr="007E26F7">
              <w:rPr>
                <w:rFonts w:ascii="Times New Roman" w:hAnsi="Times New Roman"/>
                <w:sz w:val="24"/>
                <w:szCs w:val="24"/>
              </w:rPr>
              <w:t>até 2016.</w:t>
            </w:r>
          </w:p>
        </w:tc>
      </w:tr>
    </w:tbl>
    <w:p w14:paraId="48B5CE73" w14:textId="77777777" w:rsidR="002117AB" w:rsidRPr="001C1FB4" w:rsidRDefault="002117AB" w:rsidP="002117AB">
      <w:pPr>
        <w:autoSpaceDE w:val="0"/>
        <w:autoSpaceDN w:val="0"/>
        <w:adjustRightInd w:val="0"/>
        <w:spacing w:line="360" w:lineRule="auto"/>
        <w:rPr>
          <w:rFonts w:ascii="Times New Roman" w:hAnsi="Times New Roman"/>
          <w:sz w:val="24"/>
          <w:szCs w:val="24"/>
        </w:rPr>
      </w:pPr>
    </w:p>
    <w:p w14:paraId="01BDED92" w14:textId="77777777" w:rsidR="002117AB" w:rsidRPr="001C1FB4" w:rsidRDefault="00AB5B20" w:rsidP="00A5679F">
      <w:pPr>
        <w:autoSpaceDE w:val="0"/>
        <w:autoSpaceDN w:val="0"/>
        <w:adjustRightInd w:val="0"/>
        <w:spacing w:after="0" w:line="360" w:lineRule="auto"/>
        <w:rPr>
          <w:rFonts w:ascii="Times New Roman" w:hAnsi="Times New Roman"/>
          <w:b/>
          <w:sz w:val="24"/>
          <w:szCs w:val="24"/>
        </w:rPr>
      </w:pPr>
      <w:r>
        <w:rPr>
          <w:rFonts w:ascii="Times New Roman" w:hAnsi="Times New Roman"/>
          <w:b/>
          <w:sz w:val="24"/>
          <w:szCs w:val="24"/>
        </w:rPr>
        <w:t xml:space="preserve">2.3 </w:t>
      </w:r>
      <w:r w:rsidR="00F45A62">
        <w:rPr>
          <w:rFonts w:ascii="Times New Roman" w:hAnsi="Times New Roman"/>
          <w:b/>
          <w:sz w:val="24"/>
          <w:szCs w:val="24"/>
        </w:rPr>
        <w:t>ESTRATÉGIAS DA META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7983"/>
      </w:tblGrid>
      <w:tr w:rsidR="002117AB" w:rsidRPr="00E9449A" w14:paraId="2FF081F6" w14:textId="77777777" w:rsidTr="005B15B7">
        <w:tc>
          <w:tcPr>
            <w:tcW w:w="956" w:type="dxa"/>
          </w:tcPr>
          <w:p w14:paraId="6E4F9AB5" w14:textId="77777777" w:rsidR="002117AB" w:rsidRPr="00E9449A" w:rsidRDefault="002117AB" w:rsidP="005B15B7">
            <w:pPr>
              <w:autoSpaceDE w:val="0"/>
              <w:autoSpaceDN w:val="0"/>
              <w:adjustRightInd w:val="0"/>
              <w:spacing w:line="360" w:lineRule="auto"/>
              <w:jc w:val="center"/>
              <w:rPr>
                <w:rFonts w:ascii="Times New Roman" w:hAnsi="Times New Roman"/>
                <w:sz w:val="24"/>
                <w:szCs w:val="24"/>
              </w:rPr>
            </w:pPr>
            <w:r w:rsidRPr="00E9449A">
              <w:rPr>
                <w:rFonts w:ascii="Times New Roman" w:hAnsi="Times New Roman"/>
                <w:sz w:val="24"/>
                <w:szCs w:val="24"/>
              </w:rPr>
              <w:t>Nº</w:t>
            </w:r>
          </w:p>
        </w:tc>
        <w:tc>
          <w:tcPr>
            <w:tcW w:w="8331" w:type="dxa"/>
          </w:tcPr>
          <w:p w14:paraId="7EEEF316" w14:textId="77777777" w:rsidR="002117AB" w:rsidRPr="00E9449A" w:rsidRDefault="002117AB" w:rsidP="00392917">
            <w:pPr>
              <w:autoSpaceDE w:val="0"/>
              <w:autoSpaceDN w:val="0"/>
              <w:adjustRightInd w:val="0"/>
              <w:spacing w:after="0" w:line="360" w:lineRule="auto"/>
              <w:jc w:val="center"/>
              <w:rPr>
                <w:rFonts w:ascii="Times New Roman" w:hAnsi="Times New Roman"/>
                <w:sz w:val="24"/>
                <w:szCs w:val="24"/>
              </w:rPr>
            </w:pPr>
            <w:r w:rsidRPr="00E9449A">
              <w:rPr>
                <w:rFonts w:ascii="Times New Roman" w:hAnsi="Times New Roman"/>
                <w:bCs/>
                <w:sz w:val="24"/>
                <w:szCs w:val="24"/>
              </w:rPr>
              <w:t>ESTRATÉGIAS DA META 1 - EDUCAÇÃO INFANTIL</w:t>
            </w:r>
          </w:p>
        </w:tc>
      </w:tr>
      <w:tr w:rsidR="002117AB" w:rsidRPr="00E9449A" w14:paraId="5ACB86D4" w14:textId="77777777" w:rsidTr="002117AB">
        <w:trPr>
          <w:trHeight w:val="2014"/>
        </w:trPr>
        <w:tc>
          <w:tcPr>
            <w:tcW w:w="956" w:type="dxa"/>
          </w:tcPr>
          <w:p w14:paraId="38B694A8" w14:textId="77777777" w:rsidR="002117AB" w:rsidRPr="00E9449A" w:rsidRDefault="00030094" w:rsidP="0039291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w:t>
            </w:r>
            <w:r w:rsidR="002117AB" w:rsidRPr="00E9449A">
              <w:rPr>
                <w:rFonts w:ascii="Times New Roman" w:hAnsi="Times New Roman"/>
                <w:sz w:val="24"/>
                <w:szCs w:val="24"/>
              </w:rPr>
              <w:t>1</w:t>
            </w:r>
          </w:p>
        </w:tc>
        <w:tc>
          <w:tcPr>
            <w:tcW w:w="8331" w:type="dxa"/>
          </w:tcPr>
          <w:p w14:paraId="4F71C626"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Levantar a demanda de crianças de 0 a 3 anos e de 4 e 5 anos de idade ainda não matriculadas na rede pública de ensino, visando a ampliação da rede física escolar, dentro dos padrões de qualidade, atendendo as especificidades dessas etapas de ensino e suas diversidades, no sentido de garantir vagas em escolas próximas das residências dos (as) estudantes</w:t>
            </w:r>
            <w:r w:rsidR="00392917">
              <w:rPr>
                <w:rFonts w:ascii="Times New Roman" w:hAnsi="Times New Roman"/>
                <w:sz w:val="24"/>
                <w:szCs w:val="24"/>
              </w:rPr>
              <w:t>.</w:t>
            </w:r>
          </w:p>
        </w:tc>
      </w:tr>
      <w:tr w:rsidR="002117AB" w:rsidRPr="00E9449A" w14:paraId="56A5A782" w14:textId="77777777" w:rsidTr="005B15B7">
        <w:tc>
          <w:tcPr>
            <w:tcW w:w="956" w:type="dxa"/>
          </w:tcPr>
          <w:p w14:paraId="4D0069DA" w14:textId="77777777" w:rsidR="002117AB" w:rsidRPr="00E9449A" w:rsidRDefault="002117AB" w:rsidP="00392917">
            <w:pPr>
              <w:autoSpaceDE w:val="0"/>
              <w:autoSpaceDN w:val="0"/>
              <w:adjustRightInd w:val="0"/>
              <w:spacing w:line="360" w:lineRule="auto"/>
              <w:jc w:val="center"/>
              <w:rPr>
                <w:rFonts w:ascii="Times New Roman" w:hAnsi="Times New Roman"/>
                <w:sz w:val="24"/>
                <w:szCs w:val="24"/>
              </w:rPr>
            </w:pPr>
            <w:r w:rsidRPr="00E9449A">
              <w:rPr>
                <w:rFonts w:ascii="Times New Roman" w:hAnsi="Times New Roman"/>
                <w:sz w:val="24"/>
                <w:szCs w:val="24"/>
              </w:rPr>
              <w:t>1.2</w:t>
            </w:r>
          </w:p>
        </w:tc>
        <w:tc>
          <w:tcPr>
            <w:tcW w:w="8331" w:type="dxa"/>
          </w:tcPr>
          <w:p w14:paraId="23E9AD2F"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Levantar, em regime de colaboração, terrenos com dominialidade e apropriados à construção de escolas de educação infantil para atendimento dos alunos de 0 a 3 anos. Considerando, inicialmente, territórios de maior incidência populacional nessa faixa etária e a demanda constatada por órgãos e instituições que tratam da educação.</w:t>
            </w:r>
          </w:p>
        </w:tc>
      </w:tr>
      <w:tr w:rsidR="002117AB" w:rsidRPr="00E9449A" w14:paraId="2985148C" w14:textId="77777777" w:rsidTr="005B15B7">
        <w:tc>
          <w:tcPr>
            <w:tcW w:w="956" w:type="dxa"/>
          </w:tcPr>
          <w:p w14:paraId="2C18125A" w14:textId="77777777" w:rsidR="002117AB" w:rsidRPr="00E9449A" w:rsidRDefault="002117AB" w:rsidP="00392917">
            <w:pPr>
              <w:autoSpaceDE w:val="0"/>
              <w:autoSpaceDN w:val="0"/>
              <w:adjustRightInd w:val="0"/>
              <w:spacing w:line="360" w:lineRule="auto"/>
              <w:jc w:val="center"/>
              <w:rPr>
                <w:rFonts w:ascii="Times New Roman" w:hAnsi="Times New Roman"/>
                <w:sz w:val="24"/>
                <w:szCs w:val="24"/>
              </w:rPr>
            </w:pPr>
            <w:r w:rsidRPr="00E9449A">
              <w:rPr>
                <w:rFonts w:ascii="Times New Roman" w:hAnsi="Times New Roman"/>
                <w:sz w:val="24"/>
                <w:szCs w:val="24"/>
              </w:rPr>
              <w:t>1.3</w:t>
            </w:r>
          </w:p>
        </w:tc>
        <w:tc>
          <w:tcPr>
            <w:tcW w:w="8331" w:type="dxa"/>
          </w:tcPr>
          <w:p w14:paraId="3284BE4B"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Construir, reformar, ampliar e regulamentar creches e pré</w:t>
            </w:r>
            <w:r w:rsidR="00164C63">
              <w:rPr>
                <w:rFonts w:ascii="Times New Roman" w:hAnsi="Times New Roman"/>
                <w:sz w:val="24"/>
                <w:szCs w:val="24"/>
              </w:rPr>
              <w:t>-</w:t>
            </w:r>
            <w:r w:rsidRPr="00E9449A">
              <w:rPr>
                <w:rFonts w:ascii="Times New Roman" w:hAnsi="Times New Roman"/>
                <w:sz w:val="24"/>
                <w:szCs w:val="24"/>
              </w:rPr>
              <w:t>escolas, com recurso</w:t>
            </w:r>
            <w:r w:rsidR="00164C63">
              <w:rPr>
                <w:rFonts w:ascii="Times New Roman" w:hAnsi="Times New Roman"/>
                <w:sz w:val="24"/>
                <w:szCs w:val="24"/>
              </w:rPr>
              <w:t>s</w:t>
            </w:r>
            <w:r w:rsidRPr="00E9449A">
              <w:rPr>
                <w:rFonts w:ascii="Times New Roman" w:hAnsi="Times New Roman"/>
                <w:sz w:val="24"/>
                <w:szCs w:val="24"/>
              </w:rPr>
              <w:t xml:space="preserve"> próprios ou em parceria com instituições públicas ou privadas, em conformidade com os padrões arquitetônicos do MEC, respeitando as normas de acessibilidade, ludicidade e os aspectos culturais e regionais, tendo em vista a ampliação em 60% do atendimento de cri</w:t>
            </w:r>
            <w:r w:rsidR="00A66648">
              <w:rPr>
                <w:rFonts w:ascii="Times New Roman" w:hAnsi="Times New Roman"/>
                <w:sz w:val="24"/>
                <w:szCs w:val="24"/>
              </w:rPr>
              <w:t xml:space="preserve">anças de 0 a 3 anos de idade e </w:t>
            </w:r>
            <w:r w:rsidRPr="00E9449A">
              <w:rPr>
                <w:rFonts w:ascii="Times New Roman" w:hAnsi="Times New Roman"/>
                <w:sz w:val="24"/>
                <w:szCs w:val="24"/>
              </w:rPr>
              <w:t>100% do atendimento de crianças de 4 e 5 anos em tempo parcial e integral.</w:t>
            </w:r>
          </w:p>
        </w:tc>
      </w:tr>
      <w:tr w:rsidR="002117AB" w:rsidRPr="00E9449A" w14:paraId="2DA645FE" w14:textId="77777777" w:rsidTr="005C52BC">
        <w:trPr>
          <w:trHeight w:val="831"/>
        </w:trPr>
        <w:tc>
          <w:tcPr>
            <w:tcW w:w="956" w:type="dxa"/>
          </w:tcPr>
          <w:p w14:paraId="7171F568" w14:textId="77777777" w:rsidR="002117AB" w:rsidRPr="00E9449A" w:rsidRDefault="002117AB" w:rsidP="002024DF">
            <w:pPr>
              <w:autoSpaceDE w:val="0"/>
              <w:autoSpaceDN w:val="0"/>
              <w:adjustRightInd w:val="0"/>
              <w:spacing w:line="360" w:lineRule="auto"/>
              <w:jc w:val="center"/>
              <w:rPr>
                <w:rFonts w:ascii="Times New Roman" w:hAnsi="Times New Roman"/>
                <w:sz w:val="24"/>
                <w:szCs w:val="24"/>
              </w:rPr>
            </w:pPr>
            <w:r w:rsidRPr="00E9449A">
              <w:rPr>
                <w:rFonts w:ascii="Times New Roman" w:hAnsi="Times New Roman"/>
                <w:sz w:val="24"/>
                <w:szCs w:val="24"/>
              </w:rPr>
              <w:t>1.4</w:t>
            </w:r>
          </w:p>
        </w:tc>
        <w:tc>
          <w:tcPr>
            <w:tcW w:w="8331" w:type="dxa"/>
            <w:vAlign w:val="center"/>
          </w:tcPr>
          <w:p w14:paraId="3BE0799D" w14:textId="77777777" w:rsidR="002117AB" w:rsidRPr="00E9449A" w:rsidRDefault="002117AB" w:rsidP="00392917">
            <w:pPr>
              <w:autoSpaceDE w:val="0"/>
              <w:autoSpaceDN w:val="0"/>
              <w:adjustRightInd w:val="0"/>
              <w:spacing w:after="0" w:line="360" w:lineRule="auto"/>
              <w:rPr>
                <w:rFonts w:ascii="Times New Roman" w:hAnsi="Times New Roman"/>
                <w:sz w:val="24"/>
                <w:szCs w:val="24"/>
              </w:rPr>
            </w:pPr>
            <w:r w:rsidRPr="00E9449A">
              <w:rPr>
                <w:rFonts w:ascii="Times New Roman" w:hAnsi="Times New Roman"/>
                <w:sz w:val="24"/>
                <w:szCs w:val="24"/>
              </w:rPr>
              <w:t>Garantir a manutenção e a preservação da estrutura física e do patrimônio material das escolas da educação infantil.</w:t>
            </w:r>
          </w:p>
        </w:tc>
      </w:tr>
      <w:tr w:rsidR="002117AB" w:rsidRPr="00E9449A" w14:paraId="39F17DFD" w14:textId="77777777" w:rsidTr="005C52BC">
        <w:tc>
          <w:tcPr>
            <w:tcW w:w="956" w:type="dxa"/>
          </w:tcPr>
          <w:p w14:paraId="5ED7DF76" w14:textId="77777777" w:rsidR="002117AB" w:rsidRPr="00E9449A" w:rsidRDefault="002117AB" w:rsidP="00392917">
            <w:pPr>
              <w:autoSpaceDE w:val="0"/>
              <w:autoSpaceDN w:val="0"/>
              <w:adjustRightInd w:val="0"/>
              <w:spacing w:line="360" w:lineRule="auto"/>
              <w:jc w:val="center"/>
              <w:rPr>
                <w:rFonts w:ascii="Times New Roman" w:hAnsi="Times New Roman"/>
                <w:sz w:val="24"/>
                <w:szCs w:val="24"/>
              </w:rPr>
            </w:pPr>
            <w:r w:rsidRPr="00E9449A">
              <w:rPr>
                <w:rFonts w:ascii="Times New Roman" w:hAnsi="Times New Roman"/>
                <w:sz w:val="24"/>
                <w:szCs w:val="24"/>
              </w:rPr>
              <w:t>1.5</w:t>
            </w:r>
          </w:p>
        </w:tc>
        <w:tc>
          <w:tcPr>
            <w:tcW w:w="8331" w:type="dxa"/>
            <w:vAlign w:val="center"/>
          </w:tcPr>
          <w:p w14:paraId="1AA4A8EE" w14:textId="77777777" w:rsidR="002117AB" w:rsidRPr="00E9449A" w:rsidRDefault="002117AB" w:rsidP="00392917">
            <w:pPr>
              <w:autoSpaceDE w:val="0"/>
              <w:autoSpaceDN w:val="0"/>
              <w:adjustRightInd w:val="0"/>
              <w:spacing w:after="0" w:line="360" w:lineRule="auto"/>
              <w:rPr>
                <w:rFonts w:ascii="Times New Roman" w:hAnsi="Times New Roman"/>
                <w:sz w:val="24"/>
                <w:szCs w:val="24"/>
              </w:rPr>
            </w:pPr>
            <w:r w:rsidRPr="00E9449A">
              <w:rPr>
                <w:rFonts w:ascii="Times New Roman" w:hAnsi="Times New Roman"/>
                <w:sz w:val="24"/>
                <w:szCs w:val="24"/>
              </w:rPr>
              <w:t xml:space="preserve">Garantir mobiliário, equipamentos, brinquedos pedagógicos, jogos educativos e outros materiais pedagógicos acessíveis nas escolas da educação infantil, considerando as especificidades das faixas etárias e as diversidades em todos os </w:t>
            </w:r>
            <w:r w:rsidRPr="00E9449A">
              <w:rPr>
                <w:rFonts w:ascii="Times New Roman" w:hAnsi="Times New Roman"/>
                <w:sz w:val="24"/>
                <w:szCs w:val="24"/>
              </w:rPr>
              <w:lastRenderedPageBreak/>
              <w:t>aspectos, com vistas à valorização e efetivação do brincar nas práticas escolares, durante o processo de construção do conhecimento das crianças.</w:t>
            </w:r>
          </w:p>
        </w:tc>
      </w:tr>
      <w:tr w:rsidR="002117AB" w:rsidRPr="00E9449A" w14:paraId="77084A60" w14:textId="77777777" w:rsidTr="00392917">
        <w:trPr>
          <w:trHeight w:val="1566"/>
        </w:trPr>
        <w:tc>
          <w:tcPr>
            <w:tcW w:w="956" w:type="dxa"/>
          </w:tcPr>
          <w:p w14:paraId="007B305A" w14:textId="77777777" w:rsidR="002117AB" w:rsidRPr="00E9449A" w:rsidRDefault="002117AB" w:rsidP="00392917">
            <w:pPr>
              <w:autoSpaceDE w:val="0"/>
              <w:autoSpaceDN w:val="0"/>
              <w:adjustRightInd w:val="0"/>
              <w:spacing w:line="360" w:lineRule="auto"/>
              <w:jc w:val="center"/>
              <w:rPr>
                <w:rFonts w:ascii="Times New Roman" w:hAnsi="Times New Roman"/>
                <w:sz w:val="24"/>
                <w:szCs w:val="24"/>
              </w:rPr>
            </w:pPr>
            <w:r w:rsidRPr="00E9449A">
              <w:rPr>
                <w:rFonts w:ascii="Times New Roman" w:hAnsi="Times New Roman"/>
                <w:sz w:val="24"/>
                <w:szCs w:val="24"/>
              </w:rPr>
              <w:lastRenderedPageBreak/>
              <w:t>1.6</w:t>
            </w:r>
          </w:p>
        </w:tc>
        <w:tc>
          <w:tcPr>
            <w:tcW w:w="8331" w:type="dxa"/>
          </w:tcPr>
          <w:p w14:paraId="10FA8D38"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 xml:space="preserve">Garantir </w:t>
            </w:r>
            <w:r w:rsidR="0066294F">
              <w:rPr>
                <w:rFonts w:ascii="Times New Roman" w:hAnsi="Times New Roman"/>
                <w:sz w:val="24"/>
                <w:szCs w:val="24"/>
              </w:rPr>
              <w:t>de acordo com o</w:t>
            </w:r>
            <w:r w:rsidRPr="00E9449A">
              <w:rPr>
                <w:rFonts w:ascii="Times New Roman" w:hAnsi="Times New Roman"/>
                <w:sz w:val="24"/>
                <w:szCs w:val="24"/>
              </w:rPr>
              <w:t xml:space="preserve"> n</w:t>
            </w:r>
            <w:r w:rsidR="00262E7B">
              <w:rPr>
                <w:rFonts w:ascii="Times New Roman" w:hAnsi="Times New Roman"/>
                <w:sz w:val="24"/>
                <w:szCs w:val="24"/>
              </w:rPr>
              <w:t>ú</w:t>
            </w:r>
            <w:r w:rsidRPr="00E9449A">
              <w:rPr>
                <w:rFonts w:ascii="Times New Roman" w:hAnsi="Times New Roman"/>
                <w:sz w:val="24"/>
                <w:szCs w:val="24"/>
              </w:rPr>
              <w:t>mero de matriculas</w:t>
            </w:r>
            <w:r w:rsidR="0066294F">
              <w:rPr>
                <w:rFonts w:ascii="Times New Roman" w:hAnsi="Times New Roman"/>
                <w:sz w:val="24"/>
                <w:szCs w:val="24"/>
              </w:rPr>
              <w:t>,</w:t>
            </w:r>
            <w:r w:rsidRPr="00E9449A">
              <w:rPr>
                <w:rFonts w:ascii="Times New Roman" w:hAnsi="Times New Roman"/>
                <w:sz w:val="24"/>
                <w:szCs w:val="24"/>
              </w:rPr>
              <w:t xml:space="preserve"> sala</w:t>
            </w:r>
            <w:r w:rsidR="0066294F">
              <w:rPr>
                <w:rFonts w:ascii="Times New Roman" w:hAnsi="Times New Roman"/>
                <w:sz w:val="24"/>
                <w:szCs w:val="24"/>
              </w:rPr>
              <w:t>s</w:t>
            </w:r>
            <w:r w:rsidRPr="00E9449A">
              <w:rPr>
                <w:rFonts w:ascii="Times New Roman" w:hAnsi="Times New Roman"/>
                <w:sz w:val="24"/>
                <w:szCs w:val="24"/>
              </w:rPr>
              <w:t xml:space="preserve"> de aula para esta etapa de ensino, dentro da relação adequada entre o número de estudantes por turma e por professor, como forma de valorizar o professor e possibilitar uma aprendizagem de qualidade.</w:t>
            </w:r>
          </w:p>
        </w:tc>
      </w:tr>
      <w:tr w:rsidR="002117AB" w:rsidRPr="00E9449A" w14:paraId="2127DC6B" w14:textId="77777777" w:rsidTr="005C52BC">
        <w:tc>
          <w:tcPr>
            <w:tcW w:w="956" w:type="dxa"/>
          </w:tcPr>
          <w:p w14:paraId="141A3096" w14:textId="77777777" w:rsidR="002117AB" w:rsidRPr="00E9449A" w:rsidRDefault="002117AB" w:rsidP="00392917">
            <w:pPr>
              <w:autoSpaceDE w:val="0"/>
              <w:autoSpaceDN w:val="0"/>
              <w:adjustRightInd w:val="0"/>
              <w:spacing w:line="360" w:lineRule="auto"/>
              <w:jc w:val="center"/>
              <w:rPr>
                <w:rFonts w:ascii="Times New Roman" w:hAnsi="Times New Roman"/>
                <w:sz w:val="24"/>
                <w:szCs w:val="24"/>
              </w:rPr>
            </w:pPr>
            <w:r w:rsidRPr="00E9449A">
              <w:rPr>
                <w:rFonts w:ascii="Times New Roman" w:hAnsi="Times New Roman"/>
                <w:sz w:val="24"/>
                <w:szCs w:val="24"/>
              </w:rPr>
              <w:t>1.7</w:t>
            </w:r>
          </w:p>
        </w:tc>
        <w:tc>
          <w:tcPr>
            <w:tcW w:w="8331" w:type="dxa"/>
            <w:vAlign w:val="center"/>
          </w:tcPr>
          <w:p w14:paraId="4BC6B558" w14:textId="77777777" w:rsidR="00C75A50" w:rsidRPr="00E9449A" w:rsidRDefault="002117AB" w:rsidP="00930F0D">
            <w:pPr>
              <w:autoSpaceDE w:val="0"/>
              <w:autoSpaceDN w:val="0"/>
              <w:adjustRightInd w:val="0"/>
              <w:spacing w:after="0" w:line="360" w:lineRule="auto"/>
              <w:rPr>
                <w:rFonts w:ascii="Times New Roman" w:hAnsi="Times New Roman"/>
                <w:sz w:val="24"/>
                <w:szCs w:val="24"/>
              </w:rPr>
            </w:pPr>
            <w:r w:rsidRPr="00E9449A">
              <w:rPr>
                <w:rFonts w:ascii="Times New Roman" w:hAnsi="Times New Roman"/>
                <w:sz w:val="24"/>
                <w:szCs w:val="24"/>
              </w:rPr>
              <w:t>Implementar, a partir de 2016, um sistema informatizado</w:t>
            </w:r>
            <w:r w:rsidR="00107FFE">
              <w:rPr>
                <w:rFonts w:ascii="Times New Roman" w:hAnsi="Times New Roman"/>
                <w:sz w:val="24"/>
                <w:szCs w:val="24"/>
              </w:rPr>
              <w:t xml:space="preserve"> e com acesso a rede de internet</w:t>
            </w:r>
            <w:r w:rsidRPr="00E9449A">
              <w:rPr>
                <w:rFonts w:ascii="Times New Roman" w:hAnsi="Times New Roman"/>
                <w:sz w:val="24"/>
                <w:szCs w:val="24"/>
              </w:rPr>
              <w:t xml:space="preserve"> em 100% da rede pública de ensino.</w:t>
            </w:r>
          </w:p>
        </w:tc>
      </w:tr>
      <w:tr w:rsidR="002117AB" w:rsidRPr="00E9449A" w14:paraId="7610894A" w14:textId="77777777" w:rsidTr="005B15B7">
        <w:tc>
          <w:tcPr>
            <w:tcW w:w="956" w:type="dxa"/>
          </w:tcPr>
          <w:p w14:paraId="113FBA7C" w14:textId="77777777" w:rsidR="002117AB" w:rsidRPr="00E9449A" w:rsidRDefault="002117AB" w:rsidP="00392917">
            <w:pPr>
              <w:autoSpaceDE w:val="0"/>
              <w:autoSpaceDN w:val="0"/>
              <w:adjustRightInd w:val="0"/>
              <w:spacing w:line="360" w:lineRule="auto"/>
              <w:jc w:val="center"/>
              <w:rPr>
                <w:rFonts w:ascii="Times New Roman" w:hAnsi="Times New Roman"/>
                <w:sz w:val="24"/>
                <w:szCs w:val="24"/>
              </w:rPr>
            </w:pPr>
            <w:r w:rsidRPr="00E9449A">
              <w:rPr>
                <w:rFonts w:ascii="Times New Roman" w:hAnsi="Times New Roman"/>
                <w:sz w:val="24"/>
                <w:szCs w:val="24"/>
              </w:rPr>
              <w:t>1.8</w:t>
            </w:r>
          </w:p>
        </w:tc>
        <w:tc>
          <w:tcPr>
            <w:tcW w:w="8331" w:type="dxa"/>
          </w:tcPr>
          <w:p w14:paraId="54E1D0B5"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Assegurar a permanência do professor e do coordenador pedagógico em 100% das escolas da educação infantil 0 a 3 e 4 a 5 anos da rede pública municipal de ensino, por intermédio da gestão democrática, considerando a relevância destes profissionais para o desenvolvimento das atividades educativas.</w:t>
            </w:r>
          </w:p>
        </w:tc>
      </w:tr>
      <w:tr w:rsidR="003A54BE" w:rsidRPr="00E9449A" w14:paraId="0B1B2A94" w14:textId="77777777" w:rsidTr="005B15B7">
        <w:tc>
          <w:tcPr>
            <w:tcW w:w="956" w:type="dxa"/>
          </w:tcPr>
          <w:p w14:paraId="736FDE68" w14:textId="77777777" w:rsidR="003A54BE" w:rsidRDefault="002024DF" w:rsidP="002024DF">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1.9</w:t>
            </w:r>
          </w:p>
        </w:tc>
        <w:tc>
          <w:tcPr>
            <w:tcW w:w="8331" w:type="dxa"/>
          </w:tcPr>
          <w:p w14:paraId="25B425CF" w14:textId="77777777" w:rsidR="003A54BE" w:rsidRPr="00E9449A" w:rsidRDefault="003A54BE" w:rsidP="00392917">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Garantir um profissional de educação física para atender crianças de 3 a 5 anos, no mínimo </w:t>
            </w:r>
            <w:r w:rsidR="00431A60">
              <w:rPr>
                <w:rFonts w:ascii="Times New Roman" w:hAnsi="Times New Roman"/>
                <w:sz w:val="24"/>
                <w:szCs w:val="24"/>
              </w:rPr>
              <w:t>2 horas por semana</w:t>
            </w:r>
            <w:r>
              <w:rPr>
                <w:rFonts w:ascii="Times New Roman" w:hAnsi="Times New Roman"/>
                <w:sz w:val="24"/>
                <w:szCs w:val="24"/>
              </w:rPr>
              <w:t>.</w:t>
            </w:r>
          </w:p>
        </w:tc>
      </w:tr>
      <w:tr w:rsidR="002117AB" w:rsidRPr="00E9449A" w14:paraId="636EF669" w14:textId="77777777" w:rsidTr="005B15B7">
        <w:tc>
          <w:tcPr>
            <w:tcW w:w="956" w:type="dxa"/>
          </w:tcPr>
          <w:p w14:paraId="2C3D21F8" w14:textId="77777777" w:rsidR="002117AB" w:rsidRPr="00E9449A" w:rsidRDefault="002024DF" w:rsidP="0039291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1.10</w:t>
            </w:r>
          </w:p>
        </w:tc>
        <w:tc>
          <w:tcPr>
            <w:tcW w:w="8331" w:type="dxa"/>
          </w:tcPr>
          <w:p w14:paraId="404CF565"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 xml:space="preserve">Assegurar a permanência de no mínimo um auxiliar de </w:t>
            </w:r>
            <w:r w:rsidR="00CF578F">
              <w:rPr>
                <w:rFonts w:ascii="Times New Roman" w:hAnsi="Times New Roman"/>
                <w:sz w:val="24"/>
                <w:szCs w:val="24"/>
              </w:rPr>
              <w:t xml:space="preserve">turma </w:t>
            </w:r>
            <w:r w:rsidR="00E435C4">
              <w:rPr>
                <w:rFonts w:ascii="Times New Roman" w:hAnsi="Times New Roman"/>
                <w:sz w:val="24"/>
                <w:szCs w:val="24"/>
              </w:rPr>
              <w:t>para 10 a 15 crianças em sala de aula</w:t>
            </w:r>
            <w:r w:rsidR="00EB383D">
              <w:rPr>
                <w:rFonts w:ascii="Times New Roman" w:hAnsi="Times New Roman"/>
                <w:sz w:val="24"/>
                <w:szCs w:val="24"/>
              </w:rPr>
              <w:t xml:space="preserve"> de acordo com a resolução normativa nº002/2009-CEE/MT</w:t>
            </w:r>
            <w:r w:rsidR="00E435C4">
              <w:rPr>
                <w:rFonts w:ascii="Times New Roman" w:hAnsi="Times New Roman"/>
                <w:sz w:val="24"/>
                <w:szCs w:val="24"/>
              </w:rPr>
              <w:t>,</w:t>
            </w:r>
            <w:r w:rsidRPr="00E9449A">
              <w:rPr>
                <w:rFonts w:ascii="Times New Roman" w:hAnsi="Times New Roman"/>
                <w:sz w:val="24"/>
                <w:szCs w:val="24"/>
              </w:rPr>
              <w:t xml:space="preserve"> em 100% da educação infantil da rede pública municipal de ensino, considerando a importância deste profissional para o desenvolvimento das atividades destinadas às crianças de 0 a 03 anos.</w:t>
            </w:r>
          </w:p>
        </w:tc>
      </w:tr>
      <w:tr w:rsidR="002117AB" w:rsidRPr="00E9449A" w14:paraId="1B30ABFF" w14:textId="77777777" w:rsidTr="005B15B7">
        <w:tc>
          <w:tcPr>
            <w:tcW w:w="956" w:type="dxa"/>
          </w:tcPr>
          <w:p w14:paraId="32F0085D" w14:textId="77777777" w:rsidR="002117AB" w:rsidRPr="00E9449A" w:rsidRDefault="002024DF" w:rsidP="0039291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1.11</w:t>
            </w:r>
          </w:p>
        </w:tc>
        <w:tc>
          <w:tcPr>
            <w:tcW w:w="8331" w:type="dxa"/>
          </w:tcPr>
          <w:p w14:paraId="3D7DB90B"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 xml:space="preserve">Assegurar a permanência de no mínimo um auxiliar de </w:t>
            </w:r>
            <w:r w:rsidR="00D96E76">
              <w:rPr>
                <w:rFonts w:ascii="Times New Roman" w:hAnsi="Times New Roman"/>
                <w:sz w:val="24"/>
                <w:szCs w:val="24"/>
              </w:rPr>
              <w:t>turma para 15 a 20 crianças em sala de aula</w:t>
            </w:r>
            <w:r w:rsidR="0096190C">
              <w:rPr>
                <w:rFonts w:ascii="Times New Roman" w:hAnsi="Times New Roman"/>
                <w:sz w:val="24"/>
                <w:szCs w:val="24"/>
              </w:rPr>
              <w:t xml:space="preserve"> de acordo com a resolução normativa nº002/2009-CEE/MT</w:t>
            </w:r>
            <w:r w:rsidR="00D96E76">
              <w:rPr>
                <w:rFonts w:ascii="Times New Roman" w:hAnsi="Times New Roman"/>
                <w:sz w:val="24"/>
                <w:szCs w:val="24"/>
              </w:rPr>
              <w:t>,</w:t>
            </w:r>
            <w:r w:rsidRPr="00E9449A">
              <w:rPr>
                <w:rFonts w:ascii="Times New Roman" w:hAnsi="Times New Roman"/>
                <w:sz w:val="24"/>
                <w:szCs w:val="24"/>
              </w:rPr>
              <w:t xml:space="preserve"> em 100% da educação infantil da rede pública municipal de ensino, considerando a importância deste profissional para o desenvolvimento das atividades destinadas às crianças de 4 a 5 anos.</w:t>
            </w:r>
          </w:p>
        </w:tc>
      </w:tr>
      <w:tr w:rsidR="002117AB" w:rsidRPr="00E9449A" w14:paraId="7A9CFBDA" w14:textId="77777777" w:rsidTr="005B15B7">
        <w:tc>
          <w:tcPr>
            <w:tcW w:w="956" w:type="dxa"/>
          </w:tcPr>
          <w:p w14:paraId="354316AD" w14:textId="77777777" w:rsidR="002117AB" w:rsidRPr="00E9449A" w:rsidRDefault="002024DF" w:rsidP="002024DF">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1.12</w:t>
            </w:r>
          </w:p>
        </w:tc>
        <w:tc>
          <w:tcPr>
            <w:tcW w:w="8331" w:type="dxa"/>
          </w:tcPr>
          <w:p w14:paraId="69C9B7CC"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Garantir o planejamento e a execução de rotinas pedagógicas apropriadas ao atendimento em escolas da educação Infantil e ao tempo de permanência das crianças na instituição, levando em consideração situações de alimentação, Higiene, cuidado e aprendizagem, em consonância com as diretrizes curriculares da educação infantil estabelecidas para o município de Figueirópolis D’Oeste.</w:t>
            </w:r>
          </w:p>
        </w:tc>
      </w:tr>
      <w:tr w:rsidR="002117AB" w:rsidRPr="00E9449A" w14:paraId="2622DEDE" w14:textId="77777777" w:rsidTr="005B15B7">
        <w:tc>
          <w:tcPr>
            <w:tcW w:w="956" w:type="dxa"/>
          </w:tcPr>
          <w:p w14:paraId="7376C5DD" w14:textId="77777777" w:rsidR="002117AB" w:rsidRPr="00E9449A" w:rsidRDefault="002024DF" w:rsidP="0039291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1.13</w:t>
            </w:r>
          </w:p>
        </w:tc>
        <w:tc>
          <w:tcPr>
            <w:tcW w:w="8331" w:type="dxa"/>
          </w:tcPr>
          <w:p w14:paraId="2E91B03D"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 xml:space="preserve">Assegurar que nas escolas da educação infantil, as refeições sejam balanceadas, com cardápio e horários apropriados à faixa etária, devidamente acompanhada </w:t>
            </w:r>
            <w:r w:rsidRPr="00E9449A">
              <w:rPr>
                <w:rFonts w:ascii="Times New Roman" w:hAnsi="Times New Roman"/>
                <w:sz w:val="24"/>
                <w:szCs w:val="24"/>
              </w:rPr>
              <w:lastRenderedPageBreak/>
              <w:t>por nutricionistas, adequando, quando necessário, às situações específicas como restrições alimentares, entre outras.</w:t>
            </w:r>
          </w:p>
        </w:tc>
      </w:tr>
      <w:tr w:rsidR="002117AB" w:rsidRPr="00E9449A" w14:paraId="6E9498A4" w14:textId="77777777" w:rsidTr="005B15B7">
        <w:tc>
          <w:tcPr>
            <w:tcW w:w="956" w:type="dxa"/>
          </w:tcPr>
          <w:p w14:paraId="22CCA1CC" w14:textId="77777777" w:rsidR="002117AB" w:rsidRPr="00E9449A" w:rsidRDefault="002024DF" w:rsidP="0039291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lastRenderedPageBreak/>
              <w:t>1.14</w:t>
            </w:r>
          </w:p>
        </w:tc>
        <w:tc>
          <w:tcPr>
            <w:tcW w:w="8331" w:type="dxa"/>
          </w:tcPr>
          <w:p w14:paraId="1F67DCF6"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Fortalecer, em regime de colaboração com a união</w:t>
            </w:r>
            <w:r w:rsidR="00D96E76">
              <w:rPr>
                <w:rFonts w:ascii="Times New Roman" w:hAnsi="Times New Roman"/>
                <w:sz w:val="24"/>
                <w:szCs w:val="24"/>
              </w:rPr>
              <w:t xml:space="preserve"> e o estado,</w:t>
            </w:r>
            <w:r w:rsidRPr="00E9449A">
              <w:rPr>
                <w:rFonts w:ascii="Times New Roman" w:hAnsi="Times New Roman"/>
                <w:sz w:val="24"/>
                <w:szCs w:val="24"/>
              </w:rPr>
              <w:t xml:space="preserve"> </w:t>
            </w:r>
            <w:r w:rsidR="00D96E76">
              <w:rPr>
                <w:rFonts w:ascii="Times New Roman" w:hAnsi="Times New Roman"/>
                <w:sz w:val="24"/>
                <w:szCs w:val="24"/>
              </w:rPr>
              <w:t>o</w:t>
            </w:r>
            <w:r w:rsidRPr="00E9449A">
              <w:rPr>
                <w:rFonts w:ascii="Times New Roman" w:hAnsi="Times New Roman"/>
                <w:sz w:val="24"/>
                <w:szCs w:val="24"/>
              </w:rPr>
              <w:t xml:space="preserve"> programa de transporte dos estudantes das escolas da educação infantil, moradores da zona rural, bem como ampliar e renovar a frota, garantindo também a acessibilidade aos estudantes com deficiência, a fim de reduzir a evasão e o tempo máximo do seu deslocamento.</w:t>
            </w:r>
          </w:p>
        </w:tc>
      </w:tr>
      <w:tr w:rsidR="002117AB" w:rsidRPr="00E9449A" w14:paraId="4E3F86EA" w14:textId="77777777" w:rsidTr="005B15B7">
        <w:tc>
          <w:tcPr>
            <w:tcW w:w="956" w:type="dxa"/>
          </w:tcPr>
          <w:p w14:paraId="55B0AC29" w14:textId="77777777" w:rsidR="002117AB" w:rsidRPr="00E9449A" w:rsidRDefault="002024DF" w:rsidP="0039291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1.15</w:t>
            </w:r>
          </w:p>
        </w:tc>
        <w:tc>
          <w:tcPr>
            <w:tcW w:w="8331" w:type="dxa"/>
          </w:tcPr>
          <w:p w14:paraId="75C97FFA"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Assegurar o acesso, permanência e qualidade do atendimento das crianças de educação infantil nas escolas da rede pública municipal em tempo parcial ou integral,</w:t>
            </w:r>
            <w:r w:rsidR="0096190C">
              <w:rPr>
                <w:rFonts w:ascii="Times New Roman" w:hAnsi="Times New Roman"/>
                <w:sz w:val="24"/>
                <w:szCs w:val="24"/>
              </w:rPr>
              <w:t xml:space="preserve"> conforme estabelecido em lei,</w:t>
            </w:r>
            <w:r w:rsidRPr="00E9449A">
              <w:rPr>
                <w:rFonts w:ascii="Times New Roman" w:hAnsi="Times New Roman"/>
                <w:sz w:val="24"/>
                <w:szCs w:val="24"/>
              </w:rPr>
              <w:t xml:space="preserve"> em parceria com a família, </w:t>
            </w:r>
            <w:r w:rsidR="0096190C">
              <w:rPr>
                <w:rFonts w:ascii="Times New Roman" w:hAnsi="Times New Roman"/>
                <w:sz w:val="24"/>
                <w:szCs w:val="24"/>
              </w:rPr>
              <w:t xml:space="preserve">com </w:t>
            </w:r>
            <w:r w:rsidRPr="00E9449A">
              <w:rPr>
                <w:rFonts w:ascii="Times New Roman" w:hAnsi="Times New Roman"/>
                <w:sz w:val="24"/>
                <w:szCs w:val="24"/>
              </w:rPr>
              <w:t xml:space="preserve">a comunidade e instituições afins, no redimensionamento e na execução do projeto político pedagógico das escolas, fortalecendo o trabalho coletivo e dinâmico, com vistas </w:t>
            </w:r>
            <w:r w:rsidR="0096190C" w:rsidRPr="00E9449A">
              <w:rPr>
                <w:rFonts w:ascii="Times New Roman" w:hAnsi="Times New Roman"/>
                <w:sz w:val="24"/>
                <w:szCs w:val="24"/>
              </w:rPr>
              <w:t>à</w:t>
            </w:r>
            <w:r w:rsidRPr="00E9449A">
              <w:rPr>
                <w:rFonts w:ascii="Times New Roman" w:hAnsi="Times New Roman"/>
                <w:sz w:val="24"/>
                <w:szCs w:val="24"/>
              </w:rPr>
              <w:t xml:space="preserve"> educação integral da criança.</w:t>
            </w:r>
          </w:p>
        </w:tc>
      </w:tr>
      <w:tr w:rsidR="002117AB" w:rsidRPr="00E9449A" w14:paraId="7FAE0A28" w14:textId="77777777" w:rsidTr="005B15B7">
        <w:tc>
          <w:tcPr>
            <w:tcW w:w="956" w:type="dxa"/>
          </w:tcPr>
          <w:p w14:paraId="7627AAD4" w14:textId="77777777" w:rsidR="002117AB" w:rsidRPr="00E9449A" w:rsidRDefault="002024DF" w:rsidP="0039291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1.16</w:t>
            </w:r>
          </w:p>
        </w:tc>
        <w:tc>
          <w:tcPr>
            <w:tcW w:w="8331" w:type="dxa"/>
          </w:tcPr>
          <w:p w14:paraId="6AD16F77" w14:textId="77777777" w:rsidR="002117AB" w:rsidRPr="00E9449A" w:rsidRDefault="002117AB" w:rsidP="00392917">
            <w:pPr>
              <w:autoSpaceDE w:val="0"/>
              <w:autoSpaceDN w:val="0"/>
              <w:adjustRightInd w:val="0"/>
              <w:spacing w:after="0" w:line="360" w:lineRule="auto"/>
              <w:jc w:val="both"/>
              <w:rPr>
                <w:rFonts w:ascii="Times New Roman" w:hAnsi="Times New Roman"/>
                <w:sz w:val="24"/>
                <w:szCs w:val="24"/>
              </w:rPr>
            </w:pPr>
            <w:r w:rsidRPr="00E9449A">
              <w:rPr>
                <w:rFonts w:ascii="Times New Roman" w:hAnsi="Times New Roman"/>
                <w:sz w:val="24"/>
                <w:szCs w:val="24"/>
              </w:rPr>
              <w:t>Implementar o sistema de avaliação institucional e processual de aprendizagem para todos os estudantes da rede pública municipal de educação no âmbito das escolas da educação infantil da rede conforme previsto nas diretrizes curriculares nacionais, a partir do acompanhamento e do registro sistemático e regular do desenvolvimento das crianças sem caráter de promoção, seleção ou classificação das mesmas, aperfeiçoando os mecanismos de acompanhamento, planejamento, intervenção e gestão da política educacional da S</w:t>
            </w:r>
            <w:r w:rsidR="00837FDE">
              <w:rPr>
                <w:rFonts w:ascii="Times New Roman" w:hAnsi="Times New Roman"/>
                <w:sz w:val="24"/>
                <w:szCs w:val="24"/>
              </w:rPr>
              <w:t>ecretaria Municipal de Educação</w:t>
            </w:r>
            <w:r w:rsidRPr="00E9449A">
              <w:rPr>
                <w:rFonts w:ascii="Times New Roman" w:hAnsi="Times New Roman"/>
                <w:sz w:val="24"/>
                <w:szCs w:val="24"/>
              </w:rPr>
              <w:t>.</w:t>
            </w:r>
          </w:p>
        </w:tc>
      </w:tr>
      <w:tr w:rsidR="002117AB" w:rsidRPr="00E9449A" w14:paraId="2582759D" w14:textId="77777777" w:rsidTr="005B15B7">
        <w:tc>
          <w:tcPr>
            <w:tcW w:w="956" w:type="dxa"/>
          </w:tcPr>
          <w:p w14:paraId="52C8B051" w14:textId="77777777" w:rsidR="002117AB" w:rsidRPr="00E9449A" w:rsidRDefault="002024DF" w:rsidP="0039291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1.17</w:t>
            </w:r>
          </w:p>
        </w:tc>
        <w:tc>
          <w:tcPr>
            <w:tcW w:w="8331" w:type="dxa"/>
          </w:tcPr>
          <w:p w14:paraId="78210324" w14:textId="77777777" w:rsidR="002117AB" w:rsidRPr="00E9449A" w:rsidRDefault="00E004D6" w:rsidP="00392917">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Assegurar</w:t>
            </w:r>
            <w:r w:rsidR="002117AB" w:rsidRPr="00E9449A">
              <w:rPr>
                <w:rFonts w:ascii="Times New Roman" w:hAnsi="Times New Roman"/>
                <w:sz w:val="24"/>
                <w:szCs w:val="24"/>
              </w:rPr>
              <w:t xml:space="preserve"> a partir da vigência des</w:t>
            </w:r>
            <w:r>
              <w:rPr>
                <w:rFonts w:ascii="Times New Roman" w:hAnsi="Times New Roman"/>
                <w:sz w:val="24"/>
                <w:szCs w:val="24"/>
              </w:rPr>
              <w:t>t</w:t>
            </w:r>
            <w:r w:rsidR="002117AB" w:rsidRPr="00E9449A">
              <w:rPr>
                <w:rFonts w:ascii="Times New Roman" w:hAnsi="Times New Roman"/>
                <w:sz w:val="24"/>
                <w:szCs w:val="24"/>
              </w:rPr>
              <w:t xml:space="preserve">e plano </w:t>
            </w:r>
            <w:r>
              <w:rPr>
                <w:rFonts w:ascii="Times New Roman" w:hAnsi="Times New Roman"/>
                <w:sz w:val="24"/>
                <w:szCs w:val="24"/>
              </w:rPr>
              <w:t xml:space="preserve">a </w:t>
            </w:r>
            <w:r w:rsidR="002117AB" w:rsidRPr="00E9449A">
              <w:rPr>
                <w:rFonts w:ascii="Times New Roman" w:hAnsi="Times New Roman"/>
                <w:sz w:val="24"/>
                <w:szCs w:val="24"/>
              </w:rPr>
              <w:t>admi</w:t>
            </w:r>
            <w:r>
              <w:rPr>
                <w:rFonts w:ascii="Times New Roman" w:hAnsi="Times New Roman"/>
                <w:sz w:val="24"/>
                <w:szCs w:val="24"/>
              </w:rPr>
              <w:t>ssão</w:t>
            </w:r>
            <w:r w:rsidR="002117AB" w:rsidRPr="00E9449A">
              <w:rPr>
                <w:rFonts w:ascii="Times New Roman" w:hAnsi="Times New Roman"/>
                <w:sz w:val="24"/>
                <w:szCs w:val="24"/>
              </w:rPr>
              <w:t xml:space="preserve"> somente </w:t>
            </w:r>
            <w:r w:rsidR="000D6612">
              <w:rPr>
                <w:rFonts w:ascii="Times New Roman" w:hAnsi="Times New Roman"/>
                <w:sz w:val="24"/>
                <w:szCs w:val="24"/>
              </w:rPr>
              <w:t xml:space="preserve">de </w:t>
            </w:r>
            <w:r w:rsidR="002117AB" w:rsidRPr="00E9449A">
              <w:rPr>
                <w:rFonts w:ascii="Times New Roman" w:hAnsi="Times New Roman"/>
                <w:sz w:val="24"/>
                <w:szCs w:val="24"/>
              </w:rPr>
              <w:t>profissionais que possuam titulação mínima em nível médio, dando- se prefer</w:t>
            </w:r>
            <w:r>
              <w:rPr>
                <w:rFonts w:ascii="Times New Roman" w:hAnsi="Times New Roman"/>
                <w:sz w:val="24"/>
                <w:szCs w:val="24"/>
              </w:rPr>
              <w:t>ê</w:t>
            </w:r>
            <w:r w:rsidR="002117AB" w:rsidRPr="00E9449A">
              <w:rPr>
                <w:rFonts w:ascii="Times New Roman" w:hAnsi="Times New Roman"/>
                <w:sz w:val="24"/>
                <w:szCs w:val="24"/>
              </w:rPr>
              <w:t xml:space="preserve">ncia </w:t>
            </w:r>
            <w:r>
              <w:rPr>
                <w:rFonts w:ascii="Times New Roman" w:hAnsi="Times New Roman"/>
                <w:sz w:val="24"/>
                <w:szCs w:val="24"/>
              </w:rPr>
              <w:t>aos</w:t>
            </w:r>
            <w:r w:rsidR="002117AB" w:rsidRPr="00E9449A">
              <w:rPr>
                <w:rFonts w:ascii="Times New Roman" w:hAnsi="Times New Roman"/>
                <w:sz w:val="24"/>
                <w:szCs w:val="24"/>
              </w:rPr>
              <w:t xml:space="preserve"> profissionais graduados. Sendo assim o PME deste município em concordância com PNE visa o prazo de 5 anos </w:t>
            </w:r>
            <w:r>
              <w:rPr>
                <w:rFonts w:ascii="Times New Roman" w:hAnsi="Times New Roman"/>
                <w:sz w:val="24"/>
                <w:szCs w:val="24"/>
              </w:rPr>
              <w:t>para que os profissionais que não possuem</w:t>
            </w:r>
            <w:r w:rsidR="002117AB" w:rsidRPr="00E9449A">
              <w:rPr>
                <w:rFonts w:ascii="Times New Roman" w:hAnsi="Times New Roman"/>
                <w:sz w:val="24"/>
                <w:szCs w:val="24"/>
              </w:rPr>
              <w:t xml:space="preserve"> graduação, se graduar</w:t>
            </w:r>
            <w:r w:rsidR="00143ABD">
              <w:rPr>
                <w:rFonts w:ascii="Times New Roman" w:hAnsi="Times New Roman"/>
                <w:sz w:val="24"/>
                <w:szCs w:val="24"/>
              </w:rPr>
              <w:t>em</w:t>
            </w:r>
            <w:r w:rsidR="002117AB" w:rsidRPr="00E9449A">
              <w:rPr>
                <w:rFonts w:ascii="Times New Roman" w:hAnsi="Times New Roman"/>
                <w:sz w:val="24"/>
                <w:szCs w:val="24"/>
              </w:rPr>
              <w:t xml:space="preserve"> na </w:t>
            </w:r>
            <w:r w:rsidR="00143ABD">
              <w:rPr>
                <w:rFonts w:ascii="Times New Roman" w:hAnsi="Times New Roman"/>
                <w:sz w:val="24"/>
                <w:szCs w:val="24"/>
              </w:rPr>
              <w:t xml:space="preserve">área </w:t>
            </w:r>
            <w:r w:rsidR="002117AB" w:rsidRPr="00E9449A">
              <w:rPr>
                <w:rFonts w:ascii="Times New Roman" w:hAnsi="Times New Roman"/>
                <w:sz w:val="24"/>
                <w:szCs w:val="24"/>
              </w:rPr>
              <w:t xml:space="preserve">especifica </w:t>
            </w:r>
            <w:r w:rsidR="00143ABD">
              <w:rPr>
                <w:rFonts w:ascii="Times New Roman" w:hAnsi="Times New Roman"/>
                <w:sz w:val="24"/>
                <w:szCs w:val="24"/>
              </w:rPr>
              <w:t>para</w:t>
            </w:r>
            <w:r w:rsidR="002117AB" w:rsidRPr="00E9449A">
              <w:rPr>
                <w:rFonts w:ascii="Times New Roman" w:hAnsi="Times New Roman"/>
                <w:sz w:val="24"/>
                <w:szCs w:val="24"/>
              </w:rPr>
              <w:t xml:space="preserve"> trabalha</w:t>
            </w:r>
            <w:r w:rsidR="00C75A50">
              <w:rPr>
                <w:rFonts w:ascii="Times New Roman" w:hAnsi="Times New Roman"/>
                <w:sz w:val="24"/>
                <w:szCs w:val="24"/>
              </w:rPr>
              <w:t>r</w:t>
            </w:r>
            <w:r w:rsidR="00143ABD">
              <w:rPr>
                <w:rFonts w:ascii="Times New Roman" w:hAnsi="Times New Roman"/>
                <w:sz w:val="24"/>
                <w:szCs w:val="24"/>
              </w:rPr>
              <w:t>em</w:t>
            </w:r>
            <w:r w:rsidR="002117AB" w:rsidRPr="00E9449A">
              <w:rPr>
                <w:rFonts w:ascii="Times New Roman" w:hAnsi="Times New Roman"/>
                <w:sz w:val="24"/>
                <w:szCs w:val="24"/>
              </w:rPr>
              <w:t xml:space="preserve"> na Educação </w:t>
            </w:r>
            <w:r w:rsidR="005C52BC" w:rsidRPr="00E9449A">
              <w:rPr>
                <w:rFonts w:ascii="Times New Roman" w:hAnsi="Times New Roman"/>
                <w:sz w:val="24"/>
                <w:szCs w:val="24"/>
              </w:rPr>
              <w:t xml:space="preserve">Infantil. </w:t>
            </w:r>
          </w:p>
        </w:tc>
      </w:tr>
      <w:tr w:rsidR="00431A60" w:rsidRPr="00E9449A" w14:paraId="092EDABF" w14:textId="77777777" w:rsidTr="005B15B7">
        <w:tc>
          <w:tcPr>
            <w:tcW w:w="956" w:type="dxa"/>
          </w:tcPr>
          <w:p w14:paraId="18E6D37E" w14:textId="77777777" w:rsidR="00431A60" w:rsidRPr="00E9449A" w:rsidRDefault="002024DF" w:rsidP="002024DF">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1.18</w:t>
            </w:r>
          </w:p>
        </w:tc>
        <w:tc>
          <w:tcPr>
            <w:tcW w:w="8331" w:type="dxa"/>
          </w:tcPr>
          <w:p w14:paraId="6A4C38E0" w14:textId="77777777" w:rsidR="00431A60" w:rsidRDefault="00431A60" w:rsidP="00930F0D">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Garantir um profissional especifico para a vigilância da escola</w:t>
            </w:r>
            <w:r w:rsidR="005E60B2">
              <w:rPr>
                <w:rFonts w:ascii="Times New Roman" w:hAnsi="Times New Roman"/>
                <w:sz w:val="24"/>
                <w:szCs w:val="24"/>
              </w:rPr>
              <w:t>.</w:t>
            </w:r>
          </w:p>
        </w:tc>
      </w:tr>
    </w:tbl>
    <w:p w14:paraId="658A7E0B" w14:textId="77777777" w:rsidR="00930F0D" w:rsidRDefault="00930F0D" w:rsidP="002117AB">
      <w:pPr>
        <w:spacing w:after="0" w:line="360" w:lineRule="auto"/>
        <w:ind w:firstLine="708"/>
        <w:jc w:val="both"/>
        <w:rPr>
          <w:rFonts w:ascii="Times New Roman" w:hAnsi="Times New Roman"/>
          <w:color w:val="000000"/>
          <w:sz w:val="24"/>
          <w:szCs w:val="24"/>
        </w:rPr>
        <w:sectPr w:rsidR="00930F0D" w:rsidSect="00AE6458">
          <w:pgSz w:w="11906" w:h="16838" w:code="9"/>
          <w:pgMar w:top="1701" w:right="1274" w:bottom="1134" w:left="1701" w:header="709" w:footer="709" w:gutter="0"/>
          <w:cols w:space="708"/>
          <w:docGrid w:linePitch="360"/>
        </w:sectPr>
      </w:pPr>
    </w:p>
    <w:p w14:paraId="0D124FBB" w14:textId="77777777" w:rsidR="00930F0D" w:rsidRDefault="00930F0D" w:rsidP="00F45A62">
      <w:pPr>
        <w:spacing w:after="0"/>
        <w:rPr>
          <w:rFonts w:ascii="Times New Roman" w:hAnsi="Times New Roman" w:cs="Times New Roman"/>
          <w:b/>
          <w:sz w:val="24"/>
          <w:szCs w:val="24"/>
        </w:rPr>
      </w:pPr>
    </w:p>
    <w:p w14:paraId="12896359" w14:textId="77777777" w:rsidR="005B15B7" w:rsidRPr="00F45A62" w:rsidRDefault="005B15B7" w:rsidP="00F45A62">
      <w:pPr>
        <w:spacing w:after="0"/>
        <w:rPr>
          <w:rFonts w:ascii="Times New Roman" w:hAnsi="Times New Roman"/>
          <w:b/>
          <w:sz w:val="24"/>
          <w:szCs w:val="24"/>
        </w:rPr>
      </w:pPr>
      <w:r w:rsidRPr="00F45A62">
        <w:rPr>
          <w:rFonts w:ascii="Times New Roman" w:hAnsi="Times New Roman" w:cs="Times New Roman"/>
          <w:b/>
          <w:sz w:val="24"/>
          <w:szCs w:val="24"/>
        </w:rPr>
        <w:t>2.4</w:t>
      </w:r>
      <w:r w:rsidRPr="00F45A62">
        <w:rPr>
          <w:b/>
          <w:sz w:val="24"/>
          <w:szCs w:val="24"/>
        </w:rPr>
        <w:t xml:space="preserve"> </w:t>
      </w:r>
      <w:r w:rsidRPr="00F45A62">
        <w:rPr>
          <w:rFonts w:ascii="Times New Roman" w:hAnsi="Times New Roman"/>
          <w:b/>
          <w:sz w:val="24"/>
          <w:szCs w:val="24"/>
        </w:rPr>
        <w:t>ENSINO FUNDAMENTAL</w:t>
      </w:r>
    </w:p>
    <w:p w14:paraId="3BB4F977" w14:textId="77777777" w:rsidR="005B15B7" w:rsidRDefault="005B15B7" w:rsidP="005B15B7">
      <w:pPr>
        <w:spacing w:after="0"/>
        <w:jc w:val="center"/>
        <w:rPr>
          <w:rFonts w:ascii="Times New Roman" w:hAnsi="Times New Roman"/>
          <w:b/>
          <w:sz w:val="28"/>
          <w:szCs w:val="28"/>
        </w:rPr>
      </w:pPr>
    </w:p>
    <w:p w14:paraId="28D3238C" w14:textId="77777777" w:rsidR="005B15B7" w:rsidRDefault="005B15B7" w:rsidP="0010295F">
      <w:pPr>
        <w:spacing w:after="0" w:line="360" w:lineRule="auto"/>
        <w:ind w:firstLine="708"/>
        <w:jc w:val="both"/>
        <w:rPr>
          <w:rFonts w:ascii="Times New Roman" w:hAnsi="Times New Roman"/>
          <w:sz w:val="24"/>
          <w:szCs w:val="24"/>
        </w:rPr>
      </w:pPr>
      <w:r w:rsidRPr="00012E0C">
        <w:rPr>
          <w:rFonts w:ascii="Times New Roman" w:hAnsi="Times New Roman"/>
          <w:sz w:val="24"/>
          <w:szCs w:val="24"/>
        </w:rPr>
        <w:t xml:space="preserve">O ensino fundamental, conforme disposto na CF e na LDB é obrigatório e gratuito na escola pública, sendo destinado a crianças e adolescentes entre 6 e 14 anos de idade, tendo como objetivo a formação básica do cidadão, mediante o desenvolvimento da capacidade de aprender, </w:t>
      </w:r>
      <w:r w:rsidRPr="00397855">
        <w:rPr>
          <w:rFonts w:ascii="Times New Roman" w:hAnsi="Times New Roman"/>
          <w:sz w:val="24"/>
          <w:szCs w:val="24"/>
        </w:rPr>
        <w:t>e tem</w:t>
      </w:r>
      <w:r w:rsidRPr="00012E0C">
        <w:rPr>
          <w:rFonts w:ascii="Times New Roman" w:hAnsi="Times New Roman"/>
          <w:sz w:val="24"/>
          <w:szCs w:val="24"/>
        </w:rPr>
        <w:t xml:space="preserve"> como meios básicos o pleno domínio da leitura, da escrita e do cálculo; a compreensão do ambiente natural e social, do sistema político, da tecnologia, das artes e dos valores em que se fundamenta a sociedade; o desenvolvimento da capacidade de aprendizagem, </w:t>
      </w:r>
      <w:r w:rsidR="0096190C">
        <w:rPr>
          <w:rFonts w:ascii="Times New Roman" w:hAnsi="Times New Roman"/>
          <w:sz w:val="24"/>
          <w:szCs w:val="24"/>
        </w:rPr>
        <w:t>tendo em vista a</w:t>
      </w:r>
      <w:r w:rsidRPr="00012E0C">
        <w:rPr>
          <w:rFonts w:ascii="Times New Roman" w:hAnsi="Times New Roman"/>
          <w:sz w:val="24"/>
          <w:szCs w:val="24"/>
        </w:rPr>
        <w:t xml:space="preserve"> aquisição de conhecimentos e habilidades e a formação de atitudes e </w:t>
      </w:r>
      <w:r>
        <w:rPr>
          <w:rFonts w:ascii="Times New Roman" w:hAnsi="Times New Roman"/>
          <w:sz w:val="24"/>
          <w:szCs w:val="24"/>
        </w:rPr>
        <w:t>valores.</w:t>
      </w:r>
    </w:p>
    <w:p w14:paraId="4707791E" w14:textId="77777777" w:rsidR="00C407E5" w:rsidRDefault="00C407E5" w:rsidP="0010295F">
      <w:pPr>
        <w:spacing w:after="0" w:line="360" w:lineRule="auto"/>
        <w:ind w:firstLine="708"/>
        <w:jc w:val="both"/>
        <w:rPr>
          <w:rFonts w:ascii="Times New Roman" w:hAnsi="Times New Roman"/>
          <w:sz w:val="24"/>
          <w:szCs w:val="24"/>
        </w:rPr>
      </w:pPr>
    </w:p>
    <w:p w14:paraId="04BE43C7" w14:textId="77777777" w:rsidR="0010295F" w:rsidRDefault="0010295F" w:rsidP="00A5679F">
      <w:pPr>
        <w:spacing w:after="0"/>
        <w:rPr>
          <w:rFonts w:ascii="Times New Roman" w:hAnsi="Times New Roman"/>
          <w:b/>
          <w:sz w:val="24"/>
        </w:rPr>
      </w:pPr>
      <w:r w:rsidRPr="0010295F">
        <w:rPr>
          <w:rFonts w:ascii="Times New Roman" w:hAnsi="Times New Roman"/>
          <w:b/>
          <w:sz w:val="28"/>
          <w:szCs w:val="28"/>
        </w:rPr>
        <w:t xml:space="preserve">Tabela 07- </w:t>
      </w:r>
      <w:r w:rsidR="00A5679F">
        <w:rPr>
          <w:rFonts w:ascii="Times New Roman" w:hAnsi="Times New Roman"/>
          <w:b/>
          <w:sz w:val="24"/>
        </w:rPr>
        <w:t>TOTAL DE INSTITUIÇÕES</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07"/>
        <w:gridCol w:w="708"/>
        <w:gridCol w:w="993"/>
        <w:gridCol w:w="708"/>
        <w:gridCol w:w="709"/>
        <w:gridCol w:w="851"/>
        <w:gridCol w:w="1077"/>
        <w:gridCol w:w="1134"/>
        <w:gridCol w:w="992"/>
      </w:tblGrid>
      <w:tr w:rsidR="0010295F" w:rsidRPr="00397855" w14:paraId="75121BCF" w14:textId="77777777" w:rsidTr="0010295F">
        <w:tc>
          <w:tcPr>
            <w:tcW w:w="9072" w:type="dxa"/>
            <w:gridSpan w:val="10"/>
            <w:shd w:val="clear" w:color="auto" w:fill="auto"/>
          </w:tcPr>
          <w:p w14:paraId="123ACE89" w14:textId="77777777" w:rsidR="0010295F" w:rsidRPr="00397855" w:rsidRDefault="0010295F" w:rsidP="007D2D73">
            <w:pPr>
              <w:spacing w:after="0" w:line="240" w:lineRule="auto"/>
              <w:jc w:val="center"/>
              <w:rPr>
                <w:rFonts w:ascii="Times New Roman" w:hAnsi="Times New Roman"/>
                <w:sz w:val="28"/>
                <w:szCs w:val="28"/>
              </w:rPr>
            </w:pPr>
            <w:r w:rsidRPr="00397855">
              <w:rPr>
                <w:rFonts w:ascii="Times New Roman" w:hAnsi="Times New Roman"/>
                <w:sz w:val="28"/>
                <w:szCs w:val="28"/>
              </w:rPr>
              <w:t>Ensino Fundamental</w:t>
            </w:r>
          </w:p>
        </w:tc>
      </w:tr>
      <w:tr w:rsidR="0010295F" w:rsidRPr="00397855" w14:paraId="3D41C533" w14:textId="77777777" w:rsidTr="0010295F">
        <w:tc>
          <w:tcPr>
            <w:tcW w:w="993" w:type="dxa"/>
            <w:shd w:val="clear" w:color="auto" w:fill="auto"/>
          </w:tcPr>
          <w:p w14:paraId="52C1BD53" w14:textId="77777777" w:rsidR="0010295F" w:rsidRPr="00397855" w:rsidRDefault="0010295F" w:rsidP="007D2D73">
            <w:pPr>
              <w:spacing w:after="0" w:line="240" w:lineRule="auto"/>
              <w:rPr>
                <w:rFonts w:ascii="Times New Roman" w:hAnsi="Times New Roman"/>
                <w:sz w:val="24"/>
              </w:rPr>
            </w:pPr>
          </w:p>
        </w:tc>
        <w:tc>
          <w:tcPr>
            <w:tcW w:w="4876" w:type="dxa"/>
            <w:gridSpan w:val="6"/>
            <w:shd w:val="clear" w:color="auto" w:fill="auto"/>
          </w:tcPr>
          <w:p w14:paraId="6D88ECFF"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Ensino Fundamental Regular</w:t>
            </w:r>
          </w:p>
        </w:tc>
        <w:tc>
          <w:tcPr>
            <w:tcW w:w="3203" w:type="dxa"/>
            <w:gridSpan w:val="3"/>
            <w:shd w:val="clear" w:color="auto" w:fill="auto"/>
          </w:tcPr>
          <w:p w14:paraId="38F8D64B"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Ensino Fundamental EJA</w:t>
            </w:r>
          </w:p>
        </w:tc>
      </w:tr>
      <w:tr w:rsidR="0010295F" w:rsidRPr="00397855" w14:paraId="11F40A20" w14:textId="77777777" w:rsidTr="0010295F">
        <w:tc>
          <w:tcPr>
            <w:tcW w:w="993" w:type="dxa"/>
            <w:shd w:val="clear" w:color="auto" w:fill="auto"/>
          </w:tcPr>
          <w:p w14:paraId="1F371A15" w14:textId="77777777" w:rsidR="0010295F" w:rsidRPr="00397855" w:rsidRDefault="0010295F" w:rsidP="007D2D73">
            <w:pPr>
              <w:spacing w:after="0" w:line="240" w:lineRule="auto"/>
              <w:jc w:val="center"/>
              <w:rPr>
                <w:rFonts w:ascii="Times New Roman" w:hAnsi="Times New Roman"/>
                <w:sz w:val="24"/>
              </w:rPr>
            </w:pPr>
          </w:p>
        </w:tc>
        <w:tc>
          <w:tcPr>
            <w:tcW w:w="1615" w:type="dxa"/>
            <w:gridSpan w:val="2"/>
            <w:shd w:val="clear" w:color="auto" w:fill="auto"/>
          </w:tcPr>
          <w:p w14:paraId="1FF06854"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Urbana</w:t>
            </w:r>
          </w:p>
        </w:tc>
        <w:tc>
          <w:tcPr>
            <w:tcW w:w="1701" w:type="dxa"/>
            <w:gridSpan w:val="2"/>
            <w:shd w:val="clear" w:color="auto" w:fill="auto"/>
          </w:tcPr>
          <w:p w14:paraId="64DF2A0B"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Campo</w:t>
            </w:r>
          </w:p>
        </w:tc>
        <w:tc>
          <w:tcPr>
            <w:tcW w:w="709" w:type="dxa"/>
            <w:vMerge w:val="restart"/>
            <w:shd w:val="clear" w:color="auto" w:fill="auto"/>
          </w:tcPr>
          <w:p w14:paraId="605CC56E"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Indígena</w:t>
            </w:r>
          </w:p>
        </w:tc>
        <w:tc>
          <w:tcPr>
            <w:tcW w:w="851" w:type="dxa"/>
            <w:vMerge w:val="restart"/>
            <w:shd w:val="clear" w:color="auto" w:fill="auto"/>
          </w:tcPr>
          <w:p w14:paraId="620EFA34"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Quilombola</w:t>
            </w:r>
          </w:p>
        </w:tc>
        <w:tc>
          <w:tcPr>
            <w:tcW w:w="1077" w:type="dxa"/>
            <w:shd w:val="clear" w:color="auto" w:fill="auto"/>
          </w:tcPr>
          <w:p w14:paraId="73A196A5"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1º Seg</w:t>
            </w:r>
          </w:p>
        </w:tc>
        <w:tc>
          <w:tcPr>
            <w:tcW w:w="2126" w:type="dxa"/>
            <w:gridSpan w:val="2"/>
            <w:shd w:val="clear" w:color="auto" w:fill="auto"/>
          </w:tcPr>
          <w:p w14:paraId="191D3E84"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2º Seg</w:t>
            </w:r>
          </w:p>
        </w:tc>
      </w:tr>
      <w:tr w:rsidR="0010295F" w:rsidRPr="00397855" w14:paraId="48EE74D0" w14:textId="77777777" w:rsidTr="0010295F">
        <w:tc>
          <w:tcPr>
            <w:tcW w:w="993" w:type="dxa"/>
            <w:shd w:val="clear" w:color="auto" w:fill="auto"/>
          </w:tcPr>
          <w:p w14:paraId="5A351BA1" w14:textId="77777777" w:rsidR="0010295F" w:rsidRPr="00397855" w:rsidRDefault="0010295F" w:rsidP="007D2D73">
            <w:pPr>
              <w:spacing w:after="0" w:line="240" w:lineRule="auto"/>
              <w:jc w:val="center"/>
              <w:rPr>
                <w:rFonts w:ascii="Times New Roman" w:hAnsi="Times New Roman"/>
                <w:sz w:val="24"/>
              </w:rPr>
            </w:pPr>
            <w:r>
              <w:rPr>
                <w:rFonts w:ascii="Times New Roman" w:hAnsi="Times New Roman"/>
                <w:sz w:val="24"/>
              </w:rPr>
              <w:t xml:space="preserve">Anos </w:t>
            </w:r>
          </w:p>
        </w:tc>
        <w:tc>
          <w:tcPr>
            <w:tcW w:w="907" w:type="dxa"/>
            <w:shd w:val="clear" w:color="auto" w:fill="auto"/>
          </w:tcPr>
          <w:p w14:paraId="4271DD8F"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Est</w:t>
            </w:r>
          </w:p>
        </w:tc>
        <w:tc>
          <w:tcPr>
            <w:tcW w:w="708" w:type="dxa"/>
            <w:shd w:val="clear" w:color="auto" w:fill="auto"/>
          </w:tcPr>
          <w:p w14:paraId="254D8A45"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Priv</w:t>
            </w:r>
          </w:p>
        </w:tc>
        <w:tc>
          <w:tcPr>
            <w:tcW w:w="993" w:type="dxa"/>
            <w:shd w:val="clear" w:color="auto" w:fill="auto"/>
          </w:tcPr>
          <w:p w14:paraId="2ABE524F"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Mun.</w:t>
            </w:r>
          </w:p>
        </w:tc>
        <w:tc>
          <w:tcPr>
            <w:tcW w:w="708" w:type="dxa"/>
            <w:shd w:val="clear" w:color="auto" w:fill="auto"/>
          </w:tcPr>
          <w:p w14:paraId="626860FC"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Est.</w:t>
            </w:r>
          </w:p>
        </w:tc>
        <w:tc>
          <w:tcPr>
            <w:tcW w:w="709" w:type="dxa"/>
            <w:vMerge/>
            <w:shd w:val="clear" w:color="auto" w:fill="auto"/>
          </w:tcPr>
          <w:p w14:paraId="595D9DE7" w14:textId="77777777" w:rsidR="0010295F" w:rsidRPr="00397855" w:rsidRDefault="0010295F" w:rsidP="007D2D73">
            <w:pPr>
              <w:spacing w:after="0" w:line="240" w:lineRule="auto"/>
              <w:jc w:val="center"/>
              <w:rPr>
                <w:rFonts w:ascii="Times New Roman" w:hAnsi="Times New Roman"/>
                <w:sz w:val="24"/>
              </w:rPr>
            </w:pPr>
          </w:p>
        </w:tc>
        <w:tc>
          <w:tcPr>
            <w:tcW w:w="851" w:type="dxa"/>
            <w:vMerge/>
            <w:shd w:val="clear" w:color="auto" w:fill="auto"/>
          </w:tcPr>
          <w:p w14:paraId="777F9882" w14:textId="77777777" w:rsidR="0010295F" w:rsidRPr="00397855" w:rsidRDefault="0010295F" w:rsidP="007D2D73">
            <w:pPr>
              <w:spacing w:after="0" w:line="240" w:lineRule="auto"/>
              <w:jc w:val="center"/>
              <w:rPr>
                <w:rFonts w:ascii="Times New Roman" w:hAnsi="Times New Roman"/>
                <w:sz w:val="24"/>
              </w:rPr>
            </w:pPr>
          </w:p>
        </w:tc>
        <w:tc>
          <w:tcPr>
            <w:tcW w:w="1077" w:type="dxa"/>
            <w:shd w:val="clear" w:color="auto" w:fill="auto"/>
          </w:tcPr>
          <w:p w14:paraId="750A9B26"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Urbano</w:t>
            </w:r>
          </w:p>
        </w:tc>
        <w:tc>
          <w:tcPr>
            <w:tcW w:w="1134" w:type="dxa"/>
            <w:shd w:val="clear" w:color="auto" w:fill="auto"/>
          </w:tcPr>
          <w:p w14:paraId="32EEFE9C"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Urbano</w:t>
            </w:r>
          </w:p>
        </w:tc>
        <w:tc>
          <w:tcPr>
            <w:tcW w:w="992" w:type="dxa"/>
            <w:shd w:val="clear" w:color="auto" w:fill="auto"/>
          </w:tcPr>
          <w:p w14:paraId="15AA7F9D"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Campo</w:t>
            </w:r>
          </w:p>
        </w:tc>
      </w:tr>
      <w:tr w:rsidR="0010295F" w:rsidRPr="00397855" w14:paraId="6094BA28" w14:textId="77777777" w:rsidTr="0010295F">
        <w:tc>
          <w:tcPr>
            <w:tcW w:w="993" w:type="dxa"/>
            <w:shd w:val="clear" w:color="auto" w:fill="auto"/>
          </w:tcPr>
          <w:p w14:paraId="7F04340A"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2010</w:t>
            </w:r>
          </w:p>
        </w:tc>
        <w:tc>
          <w:tcPr>
            <w:tcW w:w="907" w:type="dxa"/>
            <w:shd w:val="clear" w:color="auto" w:fill="auto"/>
          </w:tcPr>
          <w:p w14:paraId="5F4D53B9"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3491D638" w14:textId="77777777" w:rsidR="0010295F" w:rsidRPr="00397855" w:rsidRDefault="0010295F" w:rsidP="007D2D73">
            <w:pPr>
              <w:spacing w:after="0" w:line="240" w:lineRule="auto"/>
              <w:jc w:val="center"/>
              <w:rPr>
                <w:rFonts w:ascii="Times New Roman" w:hAnsi="Times New Roman"/>
                <w:sz w:val="24"/>
              </w:rPr>
            </w:pPr>
          </w:p>
        </w:tc>
        <w:tc>
          <w:tcPr>
            <w:tcW w:w="993" w:type="dxa"/>
            <w:shd w:val="clear" w:color="auto" w:fill="auto"/>
          </w:tcPr>
          <w:p w14:paraId="59D3FF67"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34FA0330" w14:textId="77777777" w:rsidR="0010295F" w:rsidRPr="00397855" w:rsidRDefault="0010295F" w:rsidP="007D2D73">
            <w:pPr>
              <w:spacing w:after="0" w:line="240" w:lineRule="auto"/>
              <w:jc w:val="center"/>
              <w:rPr>
                <w:rFonts w:ascii="Times New Roman" w:hAnsi="Times New Roman"/>
                <w:sz w:val="24"/>
              </w:rPr>
            </w:pPr>
          </w:p>
        </w:tc>
        <w:tc>
          <w:tcPr>
            <w:tcW w:w="709" w:type="dxa"/>
            <w:shd w:val="clear" w:color="auto" w:fill="auto"/>
          </w:tcPr>
          <w:p w14:paraId="76590A12" w14:textId="77777777" w:rsidR="0010295F" w:rsidRPr="00397855" w:rsidRDefault="0010295F" w:rsidP="007D2D73">
            <w:pPr>
              <w:spacing w:after="0" w:line="240" w:lineRule="auto"/>
              <w:jc w:val="center"/>
              <w:rPr>
                <w:rFonts w:ascii="Times New Roman" w:hAnsi="Times New Roman"/>
                <w:sz w:val="24"/>
              </w:rPr>
            </w:pPr>
          </w:p>
        </w:tc>
        <w:tc>
          <w:tcPr>
            <w:tcW w:w="851" w:type="dxa"/>
            <w:shd w:val="clear" w:color="auto" w:fill="auto"/>
          </w:tcPr>
          <w:p w14:paraId="50E4593D" w14:textId="77777777" w:rsidR="0010295F" w:rsidRPr="00397855" w:rsidRDefault="0010295F" w:rsidP="007D2D73">
            <w:pPr>
              <w:spacing w:after="0" w:line="240" w:lineRule="auto"/>
              <w:jc w:val="center"/>
              <w:rPr>
                <w:rFonts w:ascii="Times New Roman" w:hAnsi="Times New Roman"/>
                <w:sz w:val="24"/>
              </w:rPr>
            </w:pPr>
          </w:p>
        </w:tc>
        <w:tc>
          <w:tcPr>
            <w:tcW w:w="1077" w:type="dxa"/>
            <w:shd w:val="clear" w:color="auto" w:fill="auto"/>
          </w:tcPr>
          <w:p w14:paraId="63404702"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1134" w:type="dxa"/>
            <w:shd w:val="clear" w:color="auto" w:fill="auto"/>
          </w:tcPr>
          <w:p w14:paraId="33F10D5D"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992" w:type="dxa"/>
            <w:shd w:val="clear" w:color="auto" w:fill="auto"/>
          </w:tcPr>
          <w:p w14:paraId="419A895E" w14:textId="77777777" w:rsidR="0010295F" w:rsidRPr="00397855" w:rsidRDefault="0010295F" w:rsidP="007D2D73">
            <w:pPr>
              <w:spacing w:after="0" w:line="240" w:lineRule="auto"/>
              <w:jc w:val="center"/>
              <w:rPr>
                <w:rFonts w:ascii="Times New Roman" w:hAnsi="Times New Roman"/>
                <w:sz w:val="24"/>
              </w:rPr>
            </w:pPr>
          </w:p>
        </w:tc>
      </w:tr>
      <w:tr w:rsidR="0010295F" w:rsidRPr="00397855" w14:paraId="292060B7" w14:textId="77777777" w:rsidTr="0010295F">
        <w:tc>
          <w:tcPr>
            <w:tcW w:w="993" w:type="dxa"/>
            <w:shd w:val="clear" w:color="auto" w:fill="auto"/>
          </w:tcPr>
          <w:p w14:paraId="44B676A9"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2011</w:t>
            </w:r>
          </w:p>
        </w:tc>
        <w:tc>
          <w:tcPr>
            <w:tcW w:w="907" w:type="dxa"/>
            <w:shd w:val="clear" w:color="auto" w:fill="auto"/>
          </w:tcPr>
          <w:p w14:paraId="26F2FAFA"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52930A88" w14:textId="77777777" w:rsidR="0010295F" w:rsidRPr="00397855" w:rsidRDefault="0010295F" w:rsidP="007D2D73">
            <w:pPr>
              <w:spacing w:after="0" w:line="240" w:lineRule="auto"/>
              <w:jc w:val="center"/>
              <w:rPr>
                <w:rFonts w:ascii="Times New Roman" w:hAnsi="Times New Roman"/>
                <w:sz w:val="24"/>
              </w:rPr>
            </w:pPr>
          </w:p>
        </w:tc>
        <w:tc>
          <w:tcPr>
            <w:tcW w:w="993" w:type="dxa"/>
            <w:shd w:val="clear" w:color="auto" w:fill="auto"/>
          </w:tcPr>
          <w:p w14:paraId="6E07E8B5"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407757C6" w14:textId="77777777" w:rsidR="0010295F" w:rsidRPr="00397855" w:rsidRDefault="0010295F" w:rsidP="007D2D73">
            <w:pPr>
              <w:spacing w:after="0" w:line="240" w:lineRule="auto"/>
              <w:jc w:val="center"/>
              <w:rPr>
                <w:rFonts w:ascii="Times New Roman" w:hAnsi="Times New Roman"/>
                <w:sz w:val="24"/>
              </w:rPr>
            </w:pPr>
          </w:p>
        </w:tc>
        <w:tc>
          <w:tcPr>
            <w:tcW w:w="709" w:type="dxa"/>
            <w:shd w:val="clear" w:color="auto" w:fill="auto"/>
          </w:tcPr>
          <w:p w14:paraId="3D6F0FAF" w14:textId="77777777" w:rsidR="0010295F" w:rsidRPr="00397855" w:rsidRDefault="0010295F" w:rsidP="007D2D73">
            <w:pPr>
              <w:spacing w:after="0" w:line="240" w:lineRule="auto"/>
              <w:jc w:val="center"/>
              <w:rPr>
                <w:rFonts w:ascii="Times New Roman" w:hAnsi="Times New Roman"/>
                <w:sz w:val="24"/>
              </w:rPr>
            </w:pPr>
          </w:p>
        </w:tc>
        <w:tc>
          <w:tcPr>
            <w:tcW w:w="851" w:type="dxa"/>
            <w:shd w:val="clear" w:color="auto" w:fill="auto"/>
          </w:tcPr>
          <w:p w14:paraId="68B994B9" w14:textId="77777777" w:rsidR="0010295F" w:rsidRPr="00397855" w:rsidRDefault="0010295F" w:rsidP="007D2D73">
            <w:pPr>
              <w:spacing w:after="0" w:line="240" w:lineRule="auto"/>
              <w:jc w:val="center"/>
              <w:rPr>
                <w:rFonts w:ascii="Times New Roman" w:hAnsi="Times New Roman"/>
                <w:sz w:val="24"/>
              </w:rPr>
            </w:pPr>
          </w:p>
        </w:tc>
        <w:tc>
          <w:tcPr>
            <w:tcW w:w="1077" w:type="dxa"/>
            <w:shd w:val="clear" w:color="auto" w:fill="auto"/>
          </w:tcPr>
          <w:p w14:paraId="328B697B"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1134" w:type="dxa"/>
            <w:shd w:val="clear" w:color="auto" w:fill="auto"/>
          </w:tcPr>
          <w:p w14:paraId="295A5938"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992" w:type="dxa"/>
            <w:shd w:val="clear" w:color="auto" w:fill="auto"/>
          </w:tcPr>
          <w:p w14:paraId="0A1D8267" w14:textId="77777777" w:rsidR="0010295F" w:rsidRPr="00397855" w:rsidRDefault="0010295F" w:rsidP="007D2D73">
            <w:pPr>
              <w:spacing w:after="0" w:line="240" w:lineRule="auto"/>
              <w:jc w:val="center"/>
              <w:rPr>
                <w:rFonts w:ascii="Times New Roman" w:hAnsi="Times New Roman"/>
                <w:sz w:val="24"/>
              </w:rPr>
            </w:pPr>
          </w:p>
        </w:tc>
      </w:tr>
      <w:tr w:rsidR="0010295F" w:rsidRPr="00397855" w14:paraId="279FC280" w14:textId="77777777" w:rsidTr="0010295F">
        <w:tc>
          <w:tcPr>
            <w:tcW w:w="993" w:type="dxa"/>
            <w:shd w:val="clear" w:color="auto" w:fill="auto"/>
          </w:tcPr>
          <w:p w14:paraId="5A2B2844"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2012</w:t>
            </w:r>
          </w:p>
        </w:tc>
        <w:tc>
          <w:tcPr>
            <w:tcW w:w="907" w:type="dxa"/>
            <w:shd w:val="clear" w:color="auto" w:fill="auto"/>
          </w:tcPr>
          <w:p w14:paraId="44B4A619"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6154EE6A" w14:textId="77777777" w:rsidR="0010295F" w:rsidRPr="00397855" w:rsidRDefault="0010295F" w:rsidP="007D2D73">
            <w:pPr>
              <w:spacing w:after="0" w:line="240" w:lineRule="auto"/>
              <w:jc w:val="center"/>
              <w:rPr>
                <w:rFonts w:ascii="Times New Roman" w:hAnsi="Times New Roman"/>
                <w:sz w:val="24"/>
              </w:rPr>
            </w:pPr>
          </w:p>
        </w:tc>
        <w:tc>
          <w:tcPr>
            <w:tcW w:w="993" w:type="dxa"/>
            <w:shd w:val="clear" w:color="auto" w:fill="auto"/>
          </w:tcPr>
          <w:p w14:paraId="124B307A"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698F753C" w14:textId="77777777" w:rsidR="0010295F" w:rsidRPr="00397855" w:rsidRDefault="0010295F" w:rsidP="007D2D73">
            <w:pPr>
              <w:spacing w:after="0" w:line="240" w:lineRule="auto"/>
              <w:jc w:val="center"/>
              <w:rPr>
                <w:rFonts w:ascii="Times New Roman" w:hAnsi="Times New Roman"/>
                <w:sz w:val="24"/>
              </w:rPr>
            </w:pPr>
          </w:p>
        </w:tc>
        <w:tc>
          <w:tcPr>
            <w:tcW w:w="709" w:type="dxa"/>
            <w:shd w:val="clear" w:color="auto" w:fill="auto"/>
          </w:tcPr>
          <w:p w14:paraId="3F91727D" w14:textId="77777777" w:rsidR="0010295F" w:rsidRPr="00397855" w:rsidRDefault="0010295F" w:rsidP="007D2D73">
            <w:pPr>
              <w:spacing w:after="0" w:line="240" w:lineRule="auto"/>
              <w:jc w:val="center"/>
              <w:rPr>
                <w:rFonts w:ascii="Times New Roman" w:hAnsi="Times New Roman"/>
                <w:sz w:val="24"/>
              </w:rPr>
            </w:pPr>
          </w:p>
        </w:tc>
        <w:tc>
          <w:tcPr>
            <w:tcW w:w="851" w:type="dxa"/>
            <w:shd w:val="clear" w:color="auto" w:fill="auto"/>
          </w:tcPr>
          <w:p w14:paraId="49E1EA45" w14:textId="77777777" w:rsidR="0010295F" w:rsidRPr="00397855" w:rsidRDefault="0010295F" w:rsidP="007D2D73">
            <w:pPr>
              <w:spacing w:after="0" w:line="240" w:lineRule="auto"/>
              <w:jc w:val="center"/>
              <w:rPr>
                <w:rFonts w:ascii="Times New Roman" w:hAnsi="Times New Roman"/>
                <w:sz w:val="24"/>
              </w:rPr>
            </w:pPr>
          </w:p>
        </w:tc>
        <w:tc>
          <w:tcPr>
            <w:tcW w:w="1077" w:type="dxa"/>
            <w:shd w:val="clear" w:color="auto" w:fill="auto"/>
          </w:tcPr>
          <w:p w14:paraId="7AE53021"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1134" w:type="dxa"/>
            <w:shd w:val="clear" w:color="auto" w:fill="auto"/>
          </w:tcPr>
          <w:p w14:paraId="457464BD"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992" w:type="dxa"/>
            <w:shd w:val="clear" w:color="auto" w:fill="auto"/>
          </w:tcPr>
          <w:p w14:paraId="1D497F27" w14:textId="77777777" w:rsidR="0010295F" w:rsidRPr="00397855" w:rsidRDefault="0010295F" w:rsidP="007D2D73">
            <w:pPr>
              <w:spacing w:after="0" w:line="240" w:lineRule="auto"/>
              <w:jc w:val="center"/>
              <w:rPr>
                <w:rFonts w:ascii="Times New Roman" w:hAnsi="Times New Roman"/>
                <w:sz w:val="24"/>
              </w:rPr>
            </w:pPr>
          </w:p>
        </w:tc>
      </w:tr>
      <w:tr w:rsidR="0010295F" w:rsidRPr="00397855" w14:paraId="011BD439" w14:textId="77777777" w:rsidTr="0010295F">
        <w:tc>
          <w:tcPr>
            <w:tcW w:w="993" w:type="dxa"/>
            <w:shd w:val="clear" w:color="auto" w:fill="auto"/>
          </w:tcPr>
          <w:p w14:paraId="36F57F58"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2013</w:t>
            </w:r>
          </w:p>
        </w:tc>
        <w:tc>
          <w:tcPr>
            <w:tcW w:w="907" w:type="dxa"/>
            <w:shd w:val="clear" w:color="auto" w:fill="auto"/>
          </w:tcPr>
          <w:p w14:paraId="03231A74"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74BA928E" w14:textId="77777777" w:rsidR="0010295F" w:rsidRPr="00397855" w:rsidRDefault="0010295F" w:rsidP="007D2D73">
            <w:pPr>
              <w:spacing w:after="0" w:line="240" w:lineRule="auto"/>
              <w:jc w:val="center"/>
              <w:rPr>
                <w:rFonts w:ascii="Times New Roman" w:hAnsi="Times New Roman"/>
                <w:sz w:val="24"/>
              </w:rPr>
            </w:pPr>
          </w:p>
        </w:tc>
        <w:tc>
          <w:tcPr>
            <w:tcW w:w="993" w:type="dxa"/>
            <w:shd w:val="clear" w:color="auto" w:fill="auto"/>
          </w:tcPr>
          <w:p w14:paraId="34953731"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5B73290B" w14:textId="77777777" w:rsidR="0010295F" w:rsidRPr="00397855" w:rsidRDefault="0010295F" w:rsidP="007D2D73">
            <w:pPr>
              <w:spacing w:after="0" w:line="240" w:lineRule="auto"/>
              <w:jc w:val="center"/>
              <w:rPr>
                <w:rFonts w:ascii="Times New Roman" w:hAnsi="Times New Roman"/>
                <w:sz w:val="24"/>
              </w:rPr>
            </w:pPr>
          </w:p>
        </w:tc>
        <w:tc>
          <w:tcPr>
            <w:tcW w:w="709" w:type="dxa"/>
            <w:shd w:val="clear" w:color="auto" w:fill="auto"/>
          </w:tcPr>
          <w:p w14:paraId="6BFA6775" w14:textId="77777777" w:rsidR="0010295F" w:rsidRPr="00397855" w:rsidRDefault="0010295F" w:rsidP="007D2D73">
            <w:pPr>
              <w:spacing w:after="0" w:line="240" w:lineRule="auto"/>
              <w:jc w:val="center"/>
              <w:rPr>
                <w:rFonts w:ascii="Times New Roman" w:hAnsi="Times New Roman"/>
                <w:sz w:val="24"/>
              </w:rPr>
            </w:pPr>
          </w:p>
        </w:tc>
        <w:tc>
          <w:tcPr>
            <w:tcW w:w="851" w:type="dxa"/>
            <w:shd w:val="clear" w:color="auto" w:fill="auto"/>
          </w:tcPr>
          <w:p w14:paraId="005FD2E4" w14:textId="77777777" w:rsidR="0010295F" w:rsidRPr="00397855" w:rsidRDefault="0010295F" w:rsidP="007D2D73">
            <w:pPr>
              <w:spacing w:after="0" w:line="240" w:lineRule="auto"/>
              <w:jc w:val="center"/>
              <w:rPr>
                <w:rFonts w:ascii="Times New Roman" w:hAnsi="Times New Roman"/>
                <w:sz w:val="24"/>
              </w:rPr>
            </w:pPr>
          </w:p>
        </w:tc>
        <w:tc>
          <w:tcPr>
            <w:tcW w:w="1077" w:type="dxa"/>
            <w:shd w:val="clear" w:color="auto" w:fill="auto"/>
          </w:tcPr>
          <w:p w14:paraId="772A3124"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1134" w:type="dxa"/>
            <w:shd w:val="clear" w:color="auto" w:fill="auto"/>
          </w:tcPr>
          <w:p w14:paraId="28AC3AC0"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992" w:type="dxa"/>
            <w:shd w:val="clear" w:color="auto" w:fill="auto"/>
          </w:tcPr>
          <w:p w14:paraId="7256A599" w14:textId="77777777" w:rsidR="0010295F" w:rsidRPr="00397855" w:rsidRDefault="0010295F" w:rsidP="007D2D73">
            <w:pPr>
              <w:spacing w:after="0" w:line="240" w:lineRule="auto"/>
              <w:jc w:val="center"/>
              <w:rPr>
                <w:rFonts w:ascii="Times New Roman" w:hAnsi="Times New Roman"/>
                <w:sz w:val="24"/>
              </w:rPr>
            </w:pPr>
          </w:p>
        </w:tc>
      </w:tr>
      <w:tr w:rsidR="0010295F" w:rsidRPr="00397855" w14:paraId="021F3FC9" w14:textId="77777777" w:rsidTr="0010295F">
        <w:tc>
          <w:tcPr>
            <w:tcW w:w="993" w:type="dxa"/>
            <w:shd w:val="clear" w:color="auto" w:fill="auto"/>
          </w:tcPr>
          <w:p w14:paraId="23A94914"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2014</w:t>
            </w:r>
          </w:p>
        </w:tc>
        <w:tc>
          <w:tcPr>
            <w:tcW w:w="907" w:type="dxa"/>
            <w:shd w:val="clear" w:color="auto" w:fill="auto"/>
          </w:tcPr>
          <w:p w14:paraId="30654ADA"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38F55038" w14:textId="77777777" w:rsidR="0010295F" w:rsidRPr="00397855" w:rsidRDefault="0010295F" w:rsidP="007D2D73">
            <w:pPr>
              <w:spacing w:after="0" w:line="240" w:lineRule="auto"/>
              <w:jc w:val="center"/>
              <w:rPr>
                <w:rFonts w:ascii="Times New Roman" w:hAnsi="Times New Roman"/>
                <w:sz w:val="24"/>
              </w:rPr>
            </w:pPr>
          </w:p>
        </w:tc>
        <w:tc>
          <w:tcPr>
            <w:tcW w:w="993" w:type="dxa"/>
            <w:shd w:val="clear" w:color="auto" w:fill="auto"/>
          </w:tcPr>
          <w:p w14:paraId="36134D52"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1D8A2433" w14:textId="77777777" w:rsidR="0010295F" w:rsidRPr="00397855" w:rsidRDefault="0010295F" w:rsidP="007D2D73">
            <w:pPr>
              <w:spacing w:after="0" w:line="240" w:lineRule="auto"/>
              <w:jc w:val="center"/>
              <w:rPr>
                <w:rFonts w:ascii="Times New Roman" w:hAnsi="Times New Roman"/>
                <w:sz w:val="24"/>
              </w:rPr>
            </w:pPr>
          </w:p>
        </w:tc>
        <w:tc>
          <w:tcPr>
            <w:tcW w:w="709" w:type="dxa"/>
            <w:shd w:val="clear" w:color="auto" w:fill="auto"/>
          </w:tcPr>
          <w:p w14:paraId="579B7119" w14:textId="77777777" w:rsidR="0010295F" w:rsidRPr="00397855" w:rsidRDefault="0010295F" w:rsidP="007D2D73">
            <w:pPr>
              <w:spacing w:after="0" w:line="240" w:lineRule="auto"/>
              <w:jc w:val="center"/>
              <w:rPr>
                <w:rFonts w:ascii="Times New Roman" w:hAnsi="Times New Roman"/>
                <w:sz w:val="24"/>
              </w:rPr>
            </w:pPr>
          </w:p>
        </w:tc>
        <w:tc>
          <w:tcPr>
            <w:tcW w:w="851" w:type="dxa"/>
            <w:shd w:val="clear" w:color="auto" w:fill="auto"/>
          </w:tcPr>
          <w:p w14:paraId="014EAB3F" w14:textId="77777777" w:rsidR="0010295F" w:rsidRPr="00397855" w:rsidRDefault="0010295F" w:rsidP="007D2D73">
            <w:pPr>
              <w:spacing w:after="0" w:line="240" w:lineRule="auto"/>
              <w:jc w:val="center"/>
              <w:rPr>
                <w:rFonts w:ascii="Times New Roman" w:hAnsi="Times New Roman"/>
                <w:sz w:val="24"/>
              </w:rPr>
            </w:pPr>
          </w:p>
        </w:tc>
        <w:tc>
          <w:tcPr>
            <w:tcW w:w="1077" w:type="dxa"/>
            <w:shd w:val="clear" w:color="auto" w:fill="auto"/>
          </w:tcPr>
          <w:p w14:paraId="420C3739"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1134" w:type="dxa"/>
            <w:shd w:val="clear" w:color="auto" w:fill="auto"/>
          </w:tcPr>
          <w:p w14:paraId="69AF6D68"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992" w:type="dxa"/>
            <w:shd w:val="clear" w:color="auto" w:fill="auto"/>
          </w:tcPr>
          <w:p w14:paraId="0A052313" w14:textId="77777777" w:rsidR="0010295F" w:rsidRPr="00397855" w:rsidRDefault="0010295F" w:rsidP="007D2D73">
            <w:pPr>
              <w:spacing w:after="0" w:line="240" w:lineRule="auto"/>
              <w:jc w:val="center"/>
              <w:rPr>
                <w:rFonts w:ascii="Times New Roman" w:hAnsi="Times New Roman"/>
                <w:sz w:val="24"/>
              </w:rPr>
            </w:pPr>
          </w:p>
        </w:tc>
      </w:tr>
      <w:tr w:rsidR="0010295F" w:rsidRPr="00397855" w14:paraId="7B3F2AEE" w14:textId="77777777" w:rsidTr="0010295F">
        <w:tc>
          <w:tcPr>
            <w:tcW w:w="993" w:type="dxa"/>
            <w:shd w:val="clear" w:color="auto" w:fill="auto"/>
          </w:tcPr>
          <w:p w14:paraId="03DEB81F"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2015</w:t>
            </w:r>
          </w:p>
        </w:tc>
        <w:tc>
          <w:tcPr>
            <w:tcW w:w="907" w:type="dxa"/>
            <w:shd w:val="clear" w:color="auto" w:fill="auto"/>
          </w:tcPr>
          <w:p w14:paraId="124A364A"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441161C1" w14:textId="77777777" w:rsidR="0010295F" w:rsidRPr="00397855" w:rsidRDefault="0010295F" w:rsidP="007D2D73">
            <w:pPr>
              <w:spacing w:after="0" w:line="240" w:lineRule="auto"/>
              <w:jc w:val="center"/>
              <w:rPr>
                <w:rFonts w:ascii="Times New Roman" w:hAnsi="Times New Roman"/>
                <w:sz w:val="24"/>
              </w:rPr>
            </w:pPr>
          </w:p>
        </w:tc>
        <w:tc>
          <w:tcPr>
            <w:tcW w:w="993" w:type="dxa"/>
            <w:shd w:val="clear" w:color="auto" w:fill="auto"/>
          </w:tcPr>
          <w:p w14:paraId="69E0127F"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2</w:t>
            </w:r>
          </w:p>
        </w:tc>
        <w:tc>
          <w:tcPr>
            <w:tcW w:w="708" w:type="dxa"/>
            <w:shd w:val="clear" w:color="auto" w:fill="auto"/>
          </w:tcPr>
          <w:p w14:paraId="54329184" w14:textId="77777777" w:rsidR="0010295F" w:rsidRPr="00397855" w:rsidRDefault="0010295F" w:rsidP="007D2D73">
            <w:pPr>
              <w:spacing w:after="0" w:line="240" w:lineRule="auto"/>
              <w:jc w:val="center"/>
              <w:rPr>
                <w:rFonts w:ascii="Times New Roman" w:hAnsi="Times New Roman"/>
                <w:sz w:val="24"/>
              </w:rPr>
            </w:pPr>
          </w:p>
        </w:tc>
        <w:tc>
          <w:tcPr>
            <w:tcW w:w="709" w:type="dxa"/>
            <w:shd w:val="clear" w:color="auto" w:fill="auto"/>
          </w:tcPr>
          <w:p w14:paraId="330546B3" w14:textId="77777777" w:rsidR="0010295F" w:rsidRPr="00397855" w:rsidRDefault="0010295F" w:rsidP="007D2D73">
            <w:pPr>
              <w:spacing w:after="0" w:line="240" w:lineRule="auto"/>
              <w:jc w:val="center"/>
              <w:rPr>
                <w:rFonts w:ascii="Times New Roman" w:hAnsi="Times New Roman"/>
                <w:sz w:val="24"/>
              </w:rPr>
            </w:pPr>
          </w:p>
        </w:tc>
        <w:tc>
          <w:tcPr>
            <w:tcW w:w="851" w:type="dxa"/>
            <w:shd w:val="clear" w:color="auto" w:fill="auto"/>
          </w:tcPr>
          <w:p w14:paraId="6C762162" w14:textId="77777777" w:rsidR="0010295F" w:rsidRPr="00397855" w:rsidRDefault="0010295F" w:rsidP="007D2D73">
            <w:pPr>
              <w:spacing w:after="0" w:line="240" w:lineRule="auto"/>
              <w:jc w:val="center"/>
              <w:rPr>
                <w:rFonts w:ascii="Times New Roman" w:hAnsi="Times New Roman"/>
                <w:sz w:val="24"/>
              </w:rPr>
            </w:pPr>
          </w:p>
        </w:tc>
        <w:tc>
          <w:tcPr>
            <w:tcW w:w="1077" w:type="dxa"/>
            <w:shd w:val="clear" w:color="auto" w:fill="auto"/>
          </w:tcPr>
          <w:p w14:paraId="0AEB9D13"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1134" w:type="dxa"/>
            <w:shd w:val="clear" w:color="auto" w:fill="auto"/>
          </w:tcPr>
          <w:p w14:paraId="0BF587BF" w14:textId="77777777" w:rsidR="0010295F" w:rsidRPr="00397855" w:rsidRDefault="0010295F" w:rsidP="007D2D73">
            <w:pPr>
              <w:spacing w:after="0" w:line="240" w:lineRule="auto"/>
              <w:jc w:val="center"/>
              <w:rPr>
                <w:rFonts w:ascii="Times New Roman" w:hAnsi="Times New Roman"/>
                <w:sz w:val="24"/>
              </w:rPr>
            </w:pPr>
            <w:r w:rsidRPr="00397855">
              <w:rPr>
                <w:rFonts w:ascii="Times New Roman" w:hAnsi="Times New Roman"/>
                <w:sz w:val="24"/>
              </w:rPr>
              <w:t>1</w:t>
            </w:r>
          </w:p>
        </w:tc>
        <w:tc>
          <w:tcPr>
            <w:tcW w:w="992" w:type="dxa"/>
            <w:shd w:val="clear" w:color="auto" w:fill="auto"/>
          </w:tcPr>
          <w:p w14:paraId="65655372" w14:textId="77777777" w:rsidR="0010295F" w:rsidRPr="00397855" w:rsidRDefault="0010295F" w:rsidP="007D2D73">
            <w:pPr>
              <w:spacing w:after="0" w:line="240" w:lineRule="auto"/>
              <w:jc w:val="center"/>
              <w:rPr>
                <w:rFonts w:ascii="Times New Roman" w:hAnsi="Times New Roman"/>
                <w:sz w:val="24"/>
              </w:rPr>
            </w:pPr>
          </w:p>
        </w:tc>
      </w:tr>
    </w:tbl>
    <w:p w14:paraId="415EE997" w14:textId="77777777" w:rsidR="0010295F" w:rsidRPr="00A5679F" w:rsidRDefault="0010295F" w:rsidP="0010295F">
      <w:pPr>
        <w:rPr>
          <w:rFonts w:ascii="Times New Roman" w:hAnsi="Times New Roman"/>
        </w:rPr>
      </w:pPr>
      <w:r w:rsidRPr="00A5679F">
        <w:rPr>
          <w:rFonts w:ascii="Times New Roman" w:hAnsi="Times New Roman"/>
        </w:rPr>
        <w:t>Fonte: SEDUC/IDE/MT 2015.</w:t>
      </w:r>
    </w:p>
    <w:p w14:paraId="71342CE1" w14:textId="77777777" w:rsidR="00B75A74" w:rsidRDefault="00C51423" w:rsidP="00B75A74">
      <w:pPr>
        <w:spacing w:line="360" w:lineRule="auto"/>
        <w:ind w:firstLine="708"/>
        <w:jc w:val="both"/>
        <w:rPr>
          <w:rFonts w:ascii="Times New Roman" w:hAnsi="Times New Roman"/>
          <w:sz w:val="24"/>
        </w:rPr>
      </w:pPr>
      <w:r>
        <w:rPr>
          <w:rFonts w:ascii="Times New Roman" w:hAnsi="Times New Roman"/>
          <w:sz w:val="24"/>
        </w:rPr>
        <w:t>O</w:t>
      </w:r>
      <w:r w:rsidR="00D90DC5">
        <w:rPr>
          <w:rFonts w:ascii="Times New Roman" w:hAnsi="Times New Roman"/>
          <w:sz w:val="24"/>
        </w:rPr>
        <w:t xml:space="preserve"> município de Figueirópolis conta com quatro escola</w:t>
      </w:r>
      <w:r>
        <w:rPr>
          <w:rFonts w:ascii="Times New Roman" w:hAnsi="Times New Roman"/>
          <w:sz w:val="24"/>
        </w:rPr>
        <w:t>s de Ensino Fundamental,</w:t>
      </w:r>
      <w:r w:rsidR="00D90DC5">
        <w:rPr>
          <w:rFonts w:ascii="Times New Roman" w:hAnsi="Times New Roman"/>
          <w:sz w:val="24"/>
        </w:rPr>
        <w:t xml:space="preserve"> sendo duas municipa</w:t>
      </w:r>
      <w:r>
        <w:rPr>
          <w:rFonts w:ascii="Times New Roman" w:hAnsi="Times New Roman"/>
          <w:sz w:val="24"/>
        </w:rPr>
        <w:t>is</w:t>
      </w:r>
      <w:r w:rsidR="00D90DC5">
        <w:rPr>
          <w:rFonts w:ascii="Times New Roman" w:hAnsi="Times New Roman"/>
          <w:sz w:val="24"/>
        </w:rPr>
        <w:t xml:space="preserve"> e 2 estadua</w:t>
      </w:r>
      <w:r>
        <w:rPr>
          <w:rFonts w:ascii="Times New Roman" w:hAnsi="Times New Roman"/>
          <w:sz w:val="24"/>
        </w:rPr>
        <w:t>is,</w:t>
      </w:r>
      <w:r w:rsidR="00D90DC5">
        <w:rPr>
          <w:rFonts w:ascii="Times New Roman" w:hAnsi="Times New Roman"/>
          <w:sz w:val="24"/>
        </w:rPr>
        <w:t xml:space="preserve"> onde as municipais se encontra</w:t>
      </w:r>
      <w:r>
        <w:rPr>
          <w:rFonts w:ascii="Times New Roman" w:hAnsi="Times New Roman"/>
          <w:sz w:val="24"/>
        </w:rPr>
        <w:t>m</w:t>
      </w:r>
      <w:r w:rsidR="00D90DC5">
        <w:rPr>
          <w:rFonts w:ascii="Times New Roman" w:hAnsi="Times New Roman"/>
          <w:sz w:val="24"/>
        </w:rPr>
        <w:t xml:space="preserve"> localizada</w:t>
      </w:r>
      <w:r>
        <w:rPr>
          <w:rFonts w:ascii="Times New Roman" w:hAnsi="Times New Roman"/>
          <w:sz w:val="24"/>
        </w:rPr>
        <w:t>s</w:t>
      </w:r>
      <w:r w:rsidR="00D90DC5">
        <w:rPr>
          <w:rFonts w:ascii="Times New Roman" w:hAnsi="Times New Roman"/>
          <w:sz w:val="24"/>
        </w:rPr>
        <w:t xml:space="preserve"> no campo</w:t>
      </w:r>
      <w:r>
        <w:rPr>
          <w:rFonts w:ascii="Times New Roman" w:hAnsi="Times New Roman"/>
          <w:sz w:val="24"/>
        </w:rPr>
        <w:t>.</w:t>
      </w:r>
      <w:r w:rsidR="00D90DC5">
        <w:rPr>
          <w:rFonts w:ascii="Times New Roman" w:hAnsi="Times New Roman"/>
          <w:sz w:val="24"/>
        </w:rPr>
        <w:t xml:space="preserve"> </w:t>
      </w:r>
      <w:r w:rsidR="00F748FE">
        <w:rPr>
          <w:rFonts w:ascii="Times New Roman" w:hAnsi="Times New Roman"/>
          <w:sz w:val="24"/>
        </w:rPr>
        <w:t>Ambas as</w:t>
      </w:r>
      <w:r w:rsidR="00D90DC5">
        <w:rPr>
          <w:rFonts w:ascii="Times New Roman" w:hAnsi="Times New Roman"/>
          <w:sz w:val="24"/>
        </w:rPr>
        <w:t xml:space="preserve"> instituições citadas na tabela acima tem capacidade suficiente para oferecer vagas aos alunos do município que estejam em idade de frequentar essa modalidade de ensino.</w:t>
      </w:r>
    </w:p>
    <w:p w14:paraId="79AAAA92" w14:textId="77777777" w:rsidR="00B75A74" w:rsidRDefault="00B75A74" w:rsidP="00B75A74">
      <w:pPr>
        <w:spacing w:line="360" w:lineRule="auto"/>
        <w:ind w:firstLine="708"/>
        <w:jc w:val="both"/>
        <w:rPr>
          <w:rFonts w:ascii="Times New Roman" w:hAnsi="Times New Roman"/>
          <w:sz w:val="24"/>
        </w:rPr>
      </w:pPr>
    </w:p>
    <w:p w14:paraId="235EA68A" w14:textId="77777777" w:rsidR="00B75A74" w:rsidRPr="00B75A74" w:rsidRDefault="00B75A74" w:rsidP="00B75A74">
      <w:pPr>
        <w:spacing w:line="360" w:lineRule="auto"/>
        <w:ind w:firstLine="708"/>
        <w:jc w:val="both"/>
        <w:rPr>
          <w:rFonts w:ascii="Times New Roman" w:hAnsi="Times New Roman"/>
          <w:sz w:val="24"/>
        </w:rPr>
        <w:sectPr w:rsidR="00B75A74" w:rsidRPr="00B75A74" w:rsidSect="00AE6458">
          <w:pgSz w:w="11906" w:h="16838" w:code="9"/>
          <w:pgMar w:top="1701" w:right="1274" w:bottom="1134" w:left="1701" w:header="709" w:footer="709" w:gutter="0"/>
          <w:cols w:space="708"/>
          <w:docGrid w:linePitch="360"/>
        </w:sectPr>
      </w:pPr>
    </w:p>
    <w:p w14:paraId="0127CD96" w14:textId="77777777" w:rsidR="00B75A74" w:rsidRDefault="00B75A74" w:rsidP="00351E74">
      <w:pPr>
        <w:rPr>
          <w:rFonts w:ascii="Times New Roman" w:hAnsi="Times New Roman"/>
          <w:b/>
          <w:sz w:val="24"/>
        </w:rPr>
      </w:pPr>
    </w:p>
    <w:p w14:paraId="6F06919C" w14:textId="77777777" w:rsidR="00351E74" w:rsidRPr="00351E74" w:rsidRDefault="00351E74" w:rsidP="00491889">
      <w:pPr>
        <w:spacing w:after="0"/>
        <w:jc w:val="both"/>
        <w:rPr>
          <w:rFonts w:ascii="Times New Roman" w:hAnsi="Times New Roman"/>
          <w:b/>
          <w:sz w:val="24"/>
        </w:rPr>
      </w:pPr>
      <w:r w:rsidRPr="00D90DC5">
        <w:rPr>
          <w:rFonts w:ascii="Times New Roman" w:hAnsi="Times New Roman"/>
          <w:b/>
          <w:sz w:val="24"/>
        </w:rPr>
        <w:t>TABELA 8</w:t>
      </w:r>
      <w:r w:rsidR="005C52BC">
        <w:rPr>
          <w:rFonts w:ascii="Times New Roman" w:hAnsi="Times New Roman"/>
          <w:b/>
          <w:sz w:val="24"/>
        </w:rPr>
        <w:t xml:space="preserve"> </w:t>
      </w:r>
      <w:r w:rsidRPr="00D90DC5">
        <w:rPr>
          <w:rFonts w:ascii="Times New Roman" w:hAnsi="Times New Roman"/>
          <w:b/>
          <w:sz w:val="24"/>
        </w:rPr>
        <w:t>-</w:t>
      </w:r>
      <w:r>
        <w:rPr>
          <w:rFonts w:ascii="Times New Roman" w:hAnsi="Times New Roman"/>
          <w:sz w:val="24"/>
        </w:rPr>
        <w:t xml:space="preserve"> </w:t>
      </w:r>
      <w:r>
        <w:rPr>
          <w:rFonts w:ascii="Times New Roman" w:hAnsi="Times New Roman"/>
          <w:b/>
          <w:sz w:val="24"/>
        </w:rPr>
        <w:t>NÚMERO DE MATRÍCULAS E PROFESSORES DO ENSINO FUNDAMENTAL D</w:t>
      </w:r>
      <w:r w:rsidR="00491889">
        <w:rPr>
          <w:rFonts w:ascii="Times New Roman" w:hAnsi="Times New Roman"/>
          <w:b/>
          <w:sz w:val="24"/>
        </w:rPr>
        <w:t>AS REDES DE ENSINO DO MUNICÍPIO</w:t>
      </w:r>
    </w:p>
    <w:tbl>
      <w:tblPr>
        <w:tblpPr w:leftFromText="141" w:rightFromText="141" w:vertAnchor="text" w:horzAnchor="margin" w:tblpX="108" w:tblpY="69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7"/>
        <w:gridCol w:w="567"/>
        <w:gridCol w:w="534"/>
        <w:gridCol w:w="425"/>
        <w:gridCol w:w="425"/>
        <w:gridCol w:w="567"/>
        <w:gridCol w:w="567"/>
        <w:gridCol w:w="425"/>
        <w:gridCol w:w="426"/>
        <w:gridCol w:w="567"/>
        <w:gridCol w:w="567"/>
        <w:gridCol w:w="567"/>
        <w:gridCol w:w="425"/>
        <w:gridCol w:w="567"/>
        <w:gridCol w:w="567"/>
        <w:gridCol w:w="709"/>
      </w:tblGrid>
      <w:tr w:rsidR="00351E74" w:rsidRPr="00397855" w14:paraId="587789F4" w14:textId="77777777" w:rsidTr="00351E74">
        <w:trPr>
          <w:trHeight w:val="275"/>
        </w:trPr>
        <w:tc>
          <w:tcPr>
            <w:tcW w:w="709" w:type="dxa"/>
            <w:tcBorders>
              <w:top w:val="nil"/>
              <w:left w:val="nil"/>
              <w:bottom w:val="single" w:sz="6" w:space="0" w:color="auto"/>
              <w:right w:val="nil"/>
            </w:tcBorders>
            <w:shd w:val="clear" w:color="auto" w:fill="auto"/>
            <w:vAlign w:val="center"/>
          </w:tcPr>
          <w:p w14:paraId="6A0D0E9F" w14:textId="77777777" w:rsidR="00351E74" w:rsidRPr="00397855" w:rsidRDefault="00351E74" w:rsidP="00351E74">
            <w:pPr>
              <w:spacing w:after="0" w:line="240" w:lineRule="auto"/>
              <w:jc w:val="center"/>
              <w:rPr>
                <w:rFonts w:ascii="Times New Roman" w:hAnsi="Times New Roman"/>
                <w:b/>
                <w:szCs w:val="20"/>
              </w:rPr>
            </w:pPr>
          </w:p>
        </w:tc>
        <w:tc>
          <w:tcPr>
            <w:tcW w:w="317" w:type="dxa"/>
            <w:tcBorders>
              <w:top w:val="nil"/>
              <w:left w:val="nil"/>
              <w:bottom w:val="single" w:sz="6" w:space="0" w:color="auto"/>
              <w:right w:val="single" w:sz="6" w:space="0" w:color="auto"/>
            </w:tcBorders>
            <w:shd w:val="clear" w:color="auto" w:fill="auto"/>
          </w:tcPr>
          <w:p w14:paraId="11F6E65F" w14:textId="77777777" w:rsidR="00351E74" w:rsidRPr="00397855" w:rsidRDefault="00351E74" w:rsidP="00351E74">
            <w:pPr>
              <w:spacing w:after="0" w:line="240" w:lineRule="auto"/>
              <w:jc w:val="center"/>
              <w:rPr>
                <w:rFonts w:ascii="Times New Roman" w:hAnsi="Times New Roman"/>
                <w:b/>
                <w:szCs w:val="20"/>
              </w:rPr>
            </w:pPr>
          </w:p>
        </w:tc>
        <w:tc>
          <w:tcPr>
            <w:tcW w:w="152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7F0809C" w14:textId="77777777" w:rsidR="00351E74" w:rsidRPr="00397855" w:rsidRDefault="00351E74" w:rsidP="00351E74">
            <w:pPr>
              <w:spacing w:after="0" w:line="240" w:lineRule="auto"/>
              <w:jc w:val="center"/>
              <w:rPr>
                <w:rFonts w:ascii="Times New Roman" w:hAnsi="Times New Roman"/>
                <w:b/>
                <w:szCs w:val="20"/>
              </w:rPr>
            </w:pPr>
            <w:r w:rsidRPr="00397855">
              <w:rPr>
                <w:rFonts w:ascii="Times New Roman" w:hAnsi="Times New Roman"/>
                <w:b/>
                <w:szCs w:val="20"/>
              </w:rPr>
              <w:t>2011</w:t>
            </w:r>
          </w:p>
        </w:tc>
        <w:tc>
          <w:tcPr>
            <w:tcW w:w="1559" w:type="dxa"/>
            <w:gridSpan w:val="3"/>
            <w:tcBorders>
              <w:left w:val="single" w:sz="6" w:space="0" w:color="auto"/>
            </w:tcBorders>
            <w:shd w:val="clear" w:color="auto" w:fill="auto"/>
            <w:vAlign w:val="center"/>
          </w:tcPr>
          <w:p w14:paraId="7082C00E" w14:textId="77777777" w:rsidR="00351E74" w:rsidRPr="00397855" w:rsidRDefault="00351E74" w:rsidP="00351E74">
            <w:pPr>
              <w:spacing w:after="0" w:line="240" w:lineRule="auto"/>
              <w:jc w:val="center"/>
              <w:rPr>
                <w:rFonts w:ascii="Times New Roman" w:hAnsi="Times New Roman"/>
                <w:b/>
                <w:szCs w:val="20"/>
              </w:rPr>
            </w:pPr>
            <w:r w:rsidRPr="00397855">
              <w:rPr>
                <w:rFonts w:ascii="Times New Roman" w:hAnsi="Times New Roman"/>
                <w:b/>
                <w:szCs w:val="20"/>
              </w:rPr>
              <w:t>2012</w:t>
            </w:r>
          </w:p>
        </w:tc>
        <w:tc>
          <w:tcPr>
            <w:tcW w:w="1418" w:type="dxa"/>
            <w:gridSpan w:val="3"/>
            <w:shd w:val="clear" w:color="auto" w:fill="auto"/>
            <w:vAlign w:val="center"/>
          </w:tcPr>
          <w:p w14:paraId="630EBBB1" w14:textId="77777777" w:rsidR="00351E74" w:rsidRPr="00397855" w:rsidRDefault="00351E74" w:rsidP="00351E74">
            <w:pPr>
              <w:spacing w:after="0" w:line="240" w:lineRule="auto"/>
              <w:jc w:val="center"/>
              <w:rPr>
                <w:rFonts w:ascii="Times New Roman" w:hAnsi="Times New Roman"/>
                <w:b/>
                <w:szCs w:val="20"/>
              </w:rPr>
            </w:pPr>
            <w:r w:rsidRPr="00397855">
              <w:rPr>
                <w:rFonts w:ascii="Times New Roman" w:hAnsi="Times New Roman"/>
                <w:b/>
                <w:szCs w:val="20"/>
              </w:rPr>
              <w:t>2013</w:t>
            </w:r>
          </w:p>
        </w:tc>
        <w:tc>
          <w:tcPr>
            <w:tcW w:w="1559" w:type="dxa"/>
            <w:gridSpan w:val="3"/>
            <w:shd w:val="clear" w:color="auto" w:fill="auto"/>
            <w:vAlign w:val="center"/>
          </w:tcPr>
          <w:p w14:paraId="474350A3" w14:textId="77777777" w:rsidR="00351E74" w:rsidRPr="00397855" w:rsidRDefault="00351E74" w:rsidP="00351E74">
            <w:pPr>
              <w:spacing w:after="0" w:line="240" w:lineRule="auto"/>
              <w:jc w:val="center"/>
              <w:rPr>
                <w:rFonts w:ascii="Times New Roman" w:hAnsi="Times New Roman"/>
                <w:b/>
                <w:szCs w:val="20"/>
              </w:rPr>
            </w:pPr>
            <w:r w:rsidRPr="00397855">
              <w:rPr>
                <w:rFonts w:ascii="Times New Roman" w:hAnsi="Times New Roman"/>
                <w:b/>
                <w:szCs w:val="20"/>
              </w:rPr>
              <w:t>2014</w:t>
            </w:r>
          </w:p>
        </w:tc>
        <w:tc>
          <w:tcPr>
            <w:tcW w:w="1843" w:type="dxa"/>
            <w:gridSpan w:val="3"/>
            <w:shd w:val="clear" w:color="auto" w:fill="auto"/>
            <w:vAlign w:val="center"/>
          </w:tcPr>
          <w:p w14:paraId="7C796729" w14:textId="77777777" w:rsidR="00351E74" w:rsidRPr="00397855" w:rsidRDefault="00351E74" w:rsidP="00351E74">
            <w:pPr>
              <w:spacing w:after="0" w:line="240" w:lineRule="auto"/>
              <w:jc w:val="center"/>
              <w:rPr>
                <w:rFonts w:ascii="Times New Roman" w:hAnsi="Times New Roman"/>
                <w:b/>
                <w:szCs w:val="20"/>
              </w:rPr>
            </w:pPr>
            <w:r w:rsidRPr="00397855">
              <w:rPr>
                <w:rFonts w:ascii="Times New Roman" w:hAnsi="Times New Roman"/>
                <w:b/>
                <w:szCs w:val="20"/>
              </w:rPr>
              <w:t>2015</w:t>
            </w:r>
          </w:p>
        </w:tc>
      </w:tr>
      <w:tr w:rsidR="00351E74" w:rsidRPr="00397855" w14:paraId="1D474AB8" w14:textId="77777777" w:rsidTr="00351E74">
        <w:trPr>
          <w:cantSplit/>
          <w:trHeight w:val="1762"/>
        </w:trPr>
        <w:tc>
          <w:tcPr>
            <w:tcW w:w="709"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14:paraId="7CF42B6E"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sz w:val="28"/>
              </w:rPr>
              <w:t>Nível</w:t>
            </w:r>
          </w:p>
        </w:tc>
        <w:tc>
          <w:tcPr>
            <w:tcW w:w="317"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14:paraId="3E331A57"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REDE</w:t>
            </w:r>
          </w:p>
        </w:tc>
        <w:tc>
          <w:tcPr>
            <w:tcW w:w="567" w:type="dxa"/>
            <w:tcBorders>
              <w:top w:val="single" w:sz="6" w:space="0" w:color="auto"/>
              <w:left w:val="single" w:sz="6" w:space="0" w:color="auto"/>
            </w:tcBorders>
            <w:shd w:val="clear" w:color="auto" w:fill="auto"/>
            <w:textDirection w:val="btLr"/>
            <w:vAlign w:val="center"/>
          </w:tcPr>
          <w:p w14:paraId="49864D5A" w14:textId="77777777" w:rsidR="00351E74" w:rsidRPr="00397855" w:rsidRDefault="00351E74" w:rsidP="00351E74">
            <w:pPr>
              <w:spacing w:after="0" w:line="240" w:lineRule="auto"/>
              <w:ind w:left="113" w:right="113"/>
              <w:jc w:val="center"/>
              <w:rPr>
                <w:rFonts w:ascii="Times New Roman" w:hAnsi="Times New Roman"/>
                <w:b/>
                <w:sz w:val="18"/>
                <w:szCs w:val="18"/>
              </w:rPr>
            </w:pPr>
            <w:r w:rsidRPr="00397855">
              <w:rPr>
                <w:rFonts w:ascii="Times New Roman" w:hAnsi="Times New Roman"/>
                <w:b/>
                <w:sz w:val="18"/>
                <w:szCs w:val="18"/>
              </w:rPr>
              <w:t>Nº DE PROFESSORES</w:t>
            </w:r>
          </w:p>
        </w:tc>
        <w:tc>
          <w:tcPr>
            <w:tcW w:w="534" w:type="dxa"/>
            <w:tcBorders>
              <w:top w:val="single" w:sz="6" w:space="0" w:color="auto"/>
            </w:tcBorders>
            <w:shd w:val="clear" w:color="auto" w:fill="auto"/>
            <w:textDirection w:val="btLr"/>
            <w:vAlign w:val="center"/>
          </w:tcPr>
          <w:p w14:paraId="4052560E" w14:textId="77777777" w:rsidR="00351E74" w:rsidRPr="00397855" w:rsidRDefault="00351E74" w:rsidP="00351E74">
            <w:pPr>
              <w:spacing w:after="0" w:line="240" w:lineRule="auto"/>
              <w:ind w:left="113" w:right="113"/>
              <w:jc w:val="center"/>
              <w:rPr>
                <w:rFonts w:ascii="Times New Roman" w:hAnsi="Times New Roman"/>
                <w:b/>
                <w:sz w:val="18"/>
                <w:szCs w:val="18"/>
              </w:rPr>
            </w:pPr>
            <w:r>
              <w:rPr>
                <w:rFonts w:ascii="Times New Roman" w:hAnsi="Times New Roman"/>
                <w:b/>
                <w:sz w:val="18"/>
                <w:szCs w:val="18"/>
              </w:rPr>
              <w:t>Nº MATRÍ</w:t>
            </w:r>
            <w:r w:rsidRPr="00397855">
              <w:rPr>
                <w:rFonts w:ascii="Times New Roman" w:hAnsi="Times New Roman"/>
                <w:b/>
                <w:sz w:val="18"/>
                <w:szCs w:val="18"/>
              </w:rPr>
              <w:t xml:space="preserve"> NO CAMPO</w:t>
            </w:r>
          </w:p>
        </w:tc>
        <w:tc>
          <w:tcPr>
            <w:tcW w:w="425" w:type="dxa"/>
            <w:tcBorders>
              <w:top w:val="single" w:sz="6" w:space="0" w:color="auto"/>
            </w:tcBorders>
            <w:shd w:val="clear" w:color="auto" w:fill="auto"/>
            <w:textDirection w:val="btLr"/>
            <w:vAlign w:val="center"/>
          </w:tcPr>
          <w:p w14:paraId="31BC2131" w14:textId="77777777" w:rsidR="00351E74" w:rsidRPr="00397855" w:rsidRDefault="00351E74" w:rsidP="00351E74">
            <w:pPr>
              <w:spacing w:after="0" w:line="240" w:lineRule="auto"/>
              <w:ind w:left="113" w:right="113"/>
              <w:jc w:val="center"/>
              <w:rPr>
                <w:rFonts w:ascii="Times New Roman" w:hAnsi="Times New Roman"/>
                <w:b/>
                <w:sz w:val="18"/>
                <w:szCs w:val="18"/>
              </w:rPr>
            </w:pPr>
            <w:r>
              <w:rPr>
                <w:rFonts w:ascii="Times New Roman" w:hAnsi="Times New Roman"/>
                <w:b/>
                <w:sz w:val="18"/>
                <w:szCs w:val="18"/>
              </w:rPr>
              <w:t xml:space="preserve">Nº DE MATRÍ  </w:t>
            </w:r>
            <w:r w:rsidRPr="00397855">
              <w:rPr>
                <w:rFonts w:ascii="Times New Roman" w:hAnsi="Times New Roman"/>
                <w:b/>
                <w:sz w:val="18"/>
                <w:szCs w:val="18"/>
              </w:rPr>
              <w:t xml:space="preserve"> ZONA URBANA</w:t>
            </w:r>
          </w:p>
        </w:tc>
        <w:tc>
          <w:tcPr>
            <w:tcW w:w="425" w:type="dxa"/>
            <w:shd w:val="clear" w:color="auto" w:fill="auto"/>
            <w:textDirection w:val="btLr"/>
            <w:vAlign w:val="center"/>
          </w:tcPr>
          <w:p w14:paraId="195220EE" w14:textId="77777777" w:rsidR="00351E74" w:rsidRPr="00397855" w:rsidRDefault="00351E74" w:rsidP="00351E74">
            <w:pPr>
              <w:spacing w:after="0" w:line="240" w:lineRule="auto"/>
              <w:ind w:left="113" w:right="113"/>
              <w:jc w:val="center"/>
              <w:rPr>
                <w:rFonts w:ascii="Times New Roman" w:hAnsi="Times New Roman"/>
                <w:b/>
                <w:sz w:val="18"/>
                <w:szCs w:val="18"/>
              </w:rPr>
            </w:pPr>
            <w:r w:rsidRPr="00397855">
              <w:rPr>
                <w:rFonts w:ascii="Times New Roman" w:hAnsi="Times New Roman"/>
                <w:b/>
                <w:sz w:val="18"/>
                <w:szCs w:val="18"/>
              </w:rPr>
              <w:t>Nº DE PROFESSORES</w:t>
            </w:r>
          </w:p>
        </w:tc>
        <w:tc>
          <w:tcPr>
            <w:tcW w:w="567" w:type="dxa"/>
            <w:shd w:val="clear" w:color="auto" w:fill="auto"/>
            <w:textDirection w:val="btLr"/>
            <w:vAlign w:val="center"/>
          </w:tcPr>
          <w:p w14:paraId="7EC612EA" w14:textId="77777777" w:rsidR="00351E74" w:rsidRPr="00397855" w:rsidRDefault="00351E74" w:rsidP="00351E74">
            <w:pPr>
              <w:spacing w:after="0" w:line="240" w:lineRule="auto"/>
              <w:ind w:left="113" w:right="113"/>
              <w:jc w:val="center"/>
              <w:rPr>
                <w:rFonts w:ascii="Times New Roman" w:hAnsi="Times New Roman"/>
                <w:b/>
                <w:sz w:val="18"/>
                <w:szCs w:val="18"/>
              </w:rPr>
            </w:pPr>
            <w:r>
              <w:rPr>
                <w:rFonts w:ascii="Times New Roman" w:hAnsi="Times New Roman"/>
                <w:b/>
                <w:sz w:val="18"/>
                <w:szCs w:val="18"/>
              </w:rPr>
              <w:t xml:space="preserve">Nº DE MATRÍ </w:t>
            </w:r>
            <w:r w:rsidRPr="00397855">
              <w:rPr>
                <w:rFonts w:ascii="Times New Roman" w:hAnsi="Times New Roman"/>
                <w:b/>
                <w:sz w:val="18"/>
                <w:szCs w:val="18"/>
              </w:rPr>
              <w:t>NO CAMPO</w:t>
            </w:r>
          </w:p>
        </w:tc>
        <w:tc>
          <w:tcPr>
            <w:tcW w:w="567" w:type="dxa"/>
            <w:shd w:val="clear" w:color="auto" w:fill="auto"/>
            <w:textDirection w:val="btLr"/>
            <w:vAlign w:val="center"/>
          </w:tcPr>
          <w:p w14:paraId="0FD08DA7" w14:textId="77777777" w:rsidR="00351E74" w:rsidRPr="00397855" w:rsidRDefault="00351E74" w:rsidP="00351E74">
            <w:pPr>
              <w:spacing w:after="0" w:line="240" w:lineRule="auto"/>
              <w:ind w:left="113" w:right="113"/>
              <w:jc w:val="center"/>
              <w:rPr>
                <w:rFonts w:ascii="Times New Roman" w:hAnsi="Times New Roman"/>
                <w:b/>
                <w:sz w:val="18"/>
                <w:szCs w:val="18"/>
              </w:rPr>
            </w:pPr>
            <w:r>
              <w:rPr>
                <w:rFonts w:ascii="Times New Roman" w:hAnsi="Times New Roman"/>
                <w:b/>
                <w:sz w:val="18"/>
                <w:szCs w:val="18"/>
              </w:rPr>
              <w:t xml:space="preserve">Nº DE MATRÍ </w:t>
            </w:r>
            <w:r w:rsidRPr="00397855">
              <w:rPr>
                <w:rFonts w:ascii="Times New Roman" w:hAnsi="Times New Roman"/>
                <w:b/>
                <w:sz w:val="18"/>
                <w:szCs w:val="18"/>
              </w:rPr>
              <w:t>ZONA URBANA</w:t>
            </w:r>
          </w:p>
        </w:tc>
        <w:tc>
          <w:tcPr>
            <w:tcW w:w="425" w:type="dxa"/>
            <w:shd w:val="clear" w:color="auto" w:fill="auto"/>
            <w:textDirection w:val="btLr"/>
            <w:vAlign w:val="center"/>
          </w:tcPr>
          <w:p w14:paraId="4ED6EFD9" w14:textId="77777777" w:rsidR="00351E74" w:rsidRPr="00397855" w:rsidRDefault="00351E74" w:rsidP="00351E74">
            <w:pPr>
              <w:spacing w:after="0" w:line="240" w:lineRule="auto"/>
              <w:ind w:left="113" w:right="113"/>
              <w:jc w:val="center"/>
              <w:rPr>
                <w:rFonts w:ascii="Times New Roman" w:hAnsi="Times New Roman"/>
                <w:b/>
                <w:sz w:val="18"/>
                <w:szCs w:val="18"/>
              </w:rPr>
            </w:pPr>
            <w:r w:rsidRPr="00397855">
              <w:rPr>
                <w:rFonts w:ascii="Times New Roman" w:hAnsi="Times New Roman"/>
                <w:b/>
                <w:sz w:val="18"/>
                <w:szCs w:val="18"/>
              </w:rPr>
              <w:t>Nº DE PROFESSORES</w:t>
            </w:r>
          </w:p>
        </w:tc>
        <w:tc>
          <w:tcPr>
            <w:tcW w:w="426" w:type="dxa"/>
            <w:shd w:val="clear" w:color="auto" w:fill="auto"/>
            <w:textDirection w:val="btLr"/>
            <w:vAlign w:val="center"/>
          </w:tcPr>
          <w:p w14:paraId="26BC29CE" w14:textId="77777777" w:rsidR="00351E74" w:rsidRPr="00397855" w:rsidRDefault="00351E74" w:rsidP="00351E74">
            <w:pPr>
              <w:spacing w:after="0" w:line="240" w:lineRule="auto"/>
              <w:ind w:left="113" w:right="113"/>
              <w:jc w:val="center"/>
              <w:rPr>
                <w:rFonts w:ascii="Times New Roman" w:hAnsi="Times New Roman"/>
                <w:b/>
                <w:sz w:val="18"/>
                <w:szCs w:val="18"/>
              </w:rPr>
            </w:pPr>
            <w:r>
              <w:rPr>
                <w:rFonts w:ascii="Times New Roman" w:hAnsi="Times New Roman"/>
                <w:b/>
                <w:sz w:val="18"/>
                <w:szCs w:val="18"/>
              </w:rPr>
              <w:t xml:space="preserve">Nº DE MATRÍ </w:t>
            </w:r>
            <w:r w:rsidRPr="00397855">
              <w:rPr>
                <w:rFonts w:ascii="Times New Roman" w:hAnsi="Times New Roman"/>
                <w:b/>
                <w:sz w:val="18"/>
                <w:szCs w:val="18"/>
              </w:rPr>
              <w:t>NO CAMPO</w:t>
            </w:r>
          </w:p>
        </w:tc>
        <w:tc>
          <w:tcPr>
            <w:tcW w:w="567" w:type="dxa"/>
            <w:shd w:val="clear" w:color="auto" w:fill="auto"/>
            <w:textDirection w:val="btLr"/>
            <w:vAlign w:val="center"/>
          </w:tcPr>
          <w:p w14:paraId="1B9C92BD" w14:textId="77777777" w:rsidR="00351E74" w:rsidRPr="00397855" w:rsidRDefault="00351E74" w:rsidP="00351E74">
            <w:pPr>
              <w:spacing w:after="0" w:line="240" w:lineRule="auto"/>
              <w:ind w:left="113" w:right="113"/>
              <w:jc w:val="center"/>
              <w:rPr>
                <w:rFonts w:ascii="Times New Roman" w:hAnsi="Times New Roman"/>
                <w:b/>
                <w:sz w:val="18"/>
                <w:szCs w:val="18"/>
              </w:rPr>
            </w:pPr>
            <w:r>
              <w:rPr>
                <w:rFonts w:ascii="Times New Roman" w:hAnsi="Times New Roman"/>
                <w:b/>
                <w:sz w:val="18"/>
                <w:szCs w:val="18"/>
              </w:rPr>
              <w:t xml:space="preserve">Nº DE MATRÍ </w:t>
            </w:r>
            <w:r w:rsidRPr="00397855">
              <w:rPr>
                <w:rFonts w:ascii="Times New Roman" w:hAnsi="Times New Roman"/>
                <w:b/>
                <w:sz w:val="18"/>
                <w:szCs w:val="18"/>
              </w:rPr>
              <w:t>ZONA URBANA</w:t>
            </w:r>
          </w:p>
        </w:tc>
        <w:tc>
          <w:tcPr>
            <w:tcW w:w="567" w:type="dxa"/>
            <w:shd w:val="clear" w:color="auto" w:fill="auto"/>
            <w:textDirection w:val="btLr"/>
            <w:vAlign w:val="center"/>
          </w:tcPr>
          <w:p w14:paraId="60B61A66" w14:textId="77777777" w:rsidR="00351E74" w:rsidRPr="00397855" w:rsidRDefault="00351E74" w:rsidP="00351E74">
            <w:pPr>
              <w:spacing w:after="0" w:line="240" w:lineRule="auto"/>
              <w:ind w:left="113" w:right="113"/>
              <w:jc w:val="center"/>
              <w:rPr>
                <w:rFonts w:ascii="Times New Roman" w:hAnsi="Times New Roman"/>
                <w:b/>
                <w:sz w:val="18"/>
                <w:szCs w:val="18"/>
              </w:rPr>
            </w:pPr>
            <w:r w:rsidRPr="00397855">
              <w:rPr>
                <w:rFonts w:ascii="Times New Roman" w:hAnsi="Times New Roman"/>
                <w:b/>
                <w:sz w:val="18"/>
                <w:szCs w:val="18"/>
              </w:rPr>
              <w:t>Nº DE PROFESSORES</w:t>
            </w:r>
          </w:p>
        </w:tc>
        <w:tc>
          <w:tcPr>
            <w:tcW w:w="567" w:type="dxa"/>
            <w:shd w:val="clear" w:color="auto" w:fill="auto"/>
            <w:textDirection w:val="btLr"/>
            <w:vAlign w:val="center"/>
          </w:tcPr>
          <w:p w14:paraId="451FAEAB" w14:textId="77777777" w:rsidR="00351E74" w:rsidRPr="00397855" w:rsidRDefault="00351E74" w:rsidP="00351E74">
            <w:pPr>
              <w:spacing w:after="0" w:line="240" w:lineRule="auto"/>
              <w:ind w:left="113" w:right="113"/>
              <w:jc w:val="center"/>
              <w:rPr>
                <w:rFonts w:ascii="Times New Roman" w:hAnsi="Times New Roman"/>
                <w:b/>
                <w:sz w:val="18"/>
                <w:szCs w:val="18"/>
              </w:rPr>
            </w:pPr>
            <w:r>
              <w:rPr>
                <w:rFonts w:ascii="Times New Roman" w:hAnsi="Times New Roman"/>
                <w:b/>
                <w:sz w:val="18"/>
                <w:szCs w:val="18"/>
              </w:rPr>
              <w:t>Nº DE MATRI</w:t>
            </w:r>
            <w:r w:rsidRPr="00397855">
              <w:rPr>
                <w:rFonts w:ascii="Times New Roman" w:hAnsi="Times New Roman"/>
                <w:b/>
                <w:sz w:val="18"/>
                <w:szCs w:val="18"/>
              </w:rPr>
              <w:t xml:space="preserve"> NO CAMPO</w:t>
            </w:r>
          </w:p>
        </w:tc>
        <w:tc>
          <w:tcPr>
            <w:tcW w:w="425" w:type="dxa"/>
            <w:shd w:val="clear" w:color="auto" w:fill="auto"/>
            <w:textDirection w:val="btLr"/>
            <w:vAlign w:val="center"/>
          </w:tcPr>
          <w:p w14:paraId="6B7CBA5F" w14:textId="77777777" w:rsidR="00351E74" w:rsidRPr="00397855" w:rsidRDefault="00351E74" w:rsidP="00351E74">
            <w:pPr>
              <w:spacing w:after="0" w:line="240" w:lineRule="auto"/>
              <w:ind w:left="113" w:right="113"/>
              <w:jc w:val="center"/>
              <w:rPr>
                <w:rFonts w:ascii="Times New Roman" w:hAnsi="Times New Roman"/>
                <w:b/>
                <w:sz w:val="18"/>
                <w:szCs w:val="18"/>
              </w:rPr>
            </w:pPr>
            <w:r w:rsidRPr="00397855">
              <w:rPr>
                <w:rFonts w:ascii="Times New Roman" w:hAnsi="Times New Roman"/>
                <w:b/>
                <w:sz w:val="18"/>
                <w:szCs w:val="18"/>
              </w:rPr>
              <w:t>Nº DE</w:t>
            </w:r>
            <w:r>
              <w:rPr>
                <w:rFonts w:ascii="Times New Roman" w:hAnsi="Times New Roman"/>
                <w:b/>
                <w:sz w:val="18"/>
                <w:szCs w:val="18"/>
              </w:rPr>
              <w:t xml:space="preserve"> MATRÍ </w:t>
            </w:r>
            <w:r w:rsidRPr="00397855">
              <w:rPr>
                <w:rFonts w:ascii="Times New Roman" w:hAnsi="Times New Roman"/>
                <w:b/>
                <w:sz w:val="18"/>
                <w:szCs w:val="18"/>
              </w:rPr>
              <w:t>NO CAMPO</w:t>
            </w:r>
          </w:p>
        </w:tc>
        <w:tc>
          <w:tcPr>
            <w:tcW w:w="567" w:type="dxa"/>
            <w:shd w:val="clear" w:color="auto" w:fill="auto"/>
            <w:textDirection w:val="btLr"/>
            <w:vAlign w:val="center"/>
          </w:tcPr>
          <w:p w14:paraId="2B06D010" w14:textId="77777777" w:rsidR="00351E74" w:rsidRPr="00397855" w:rsidRDefault="00351E74" w:rsidP="00351E74">
            <w:pPr>
              <w:spacing w:after="0" w:line="240" w:lineRule="auto"/>
              <w:ind w:left="113" w:right="113"/>
              <w:jc w:val="center"/>
              <w:rPr>
                <w:rFonts w:ascii="Times New Roman" w:hAnsi="Times New Roman"/>
                <w:b/>
                <w:sz w:val="18"/>
                <w:szCs w:val="18"/>
              </w:rPr>
            </w:pPr>
            <w:r w:rsidRPr="00397855">
              <w:rPr>
                <w:rFonts w:ascii="Times New Roman" w:hAnsi="Times New Roman"/>
                <w:b/>
                <w:sz w:val="18"/>
                <w:szCs w:val="18"/>
              </w:rPr>
              <w:t>Nº  DE PROFESSORES</w:t>
            </w:r>
          </w:p>
        </w:tc>
        <w:tc>
          <w:tcPr>
            <w:tcW w:w="567" w:type="dxa"/>
            <w:shd w:val="clear" w:color="auto" w:fill="auto"/>
            <w:textDirection w:val="btLr"/>
            <w:vAlign w:val="center"/>
          </w:tcPr>
          <w:p w14:paraId="3F68D1E6" w14:textId="77777777" w:rsidR="00351E74" w:rsidRPr="00397855" w:rsidRDefault="00351E74" w:rsidP="00351E74">
            <w:pPr>
              <w:spacing w:after="0" w:line="240" w:lineRule="auto"/>
              <w:ind w:left="113" w:right="113"/>
              <w:jc w:val="center"/>
              <w:rPr>
                <w:rFonts w:ascii="Times New Roman" w:hAnsi="Times New Roman"/>
                <w:b/>
                <w:sz w:val="18"/>
                <w:szCs w:val="18"/>
              </w:rPr>
            </w:pPr>
            <w:r>
              <w:rPr>
                <w:rFonts w:ascii="Times New Roman" w:hAnsi="Times New Roman"/>
                <w:b/>
                <w:sz w:val="18"/>
                <w:szCs w:val="18"/>
              </w:rPr>
              <w:t xml:space="preserve">Nº DE MATRÍ </w:t>
            </w:r>
            <w:r w:rsidRPr="00397855">
              <w:rPr>
                <w:rFonts w:ascii="Times New Roman" w:hAnsi="Times New Roman"/>
                <w:b/>
                <w:sz w:val="18"/>
                <w:szCs w:val="18"/>
              </w:rPr>
              <w:t>NO CAMPO</w:t>
            </w:r>
          </w:p>
        </w:tc>
        <w:tc>
          <w:tcPr>
            <w:tcW w:w="709" w:type="dxa"/>
            <w:shd w:val="clear" w:color="auto" w:fill="auto"/>
            <w:textDirection w:val="btLr"/>
            <w:vAlign w:val="center"/>
          </w:tcPr>
          <w:p w14:paraId="33494776" w14:textId="77777777" w:rsidR="00351E74" w:rsidRPr="00397855" w:rsidRDefault="00351E74" w:rsidP="00351E74">
            <w:pPr>
              <w:spacing w:after="0" w:line="240" w:lineRule="auto"/>
              <w:ind w:left="113" w:right="113"/>
              <w:jc w:val="center"/>
              <w:rPr>
                <w:rFonts w:ascii="Times New Roman" w:hAnsi="Times New Roman"/>
                <w:b/>
                <w:sz w:val="18"/>
                <w:szCs w:val="18"/>
              </w:rPr>
            </w:pPr>
            <w:r>
              <w:rPr>
                <w:rFonts w:ascii="Times New Roman" w:hAnsi="Times New Roman"/>
                <w:b/>
                <w:sz w:val="18"/>
                <w:szCs w:val="18"/>
              </w:rPr>
              <w:t>Nº DE MATRÍ.</w:t>
            </w:r>
            <w:r w:rsidRPr="00397855">
              <w:rPr>
                <w:rFonts w:ascii="Times New Roman" w:hAnsi="Times New Roman"/>
                <w:b/>
                <w:sz w:val="18"/>
                <w:szCs w:val="18"/>
              </w:rPr>
              <w:t xml:space="preserve"> ZONA URBANA</w:t>
            </w:r>
          </w:p>
        </w:tc>
      </w:tr>
      <w:tr w:rsidR="00351E74" w:rsidRPr="00397855" w14:paraId="2AE87ABB" w14:textId="77777777" w:rsidTr="00351E74">
        <w:trPr>
          <w:cantSplit/>
          <w:trHeight w:val="1134"/>
        </w:trPr>
        <w:tc>
          <w:tcPr>
            <w:tcW w:w="709" w:type="dxa"/>
            <w:vMerge w:val="restart"/>
            <w:shd w:val="clear" w:color="auto" w:fill="auto"/>
            <w:textDirection w:val="btLr"/>
            <w:vAlign w:val="center"/>
          </w:tcPr>
          <w:p w14:paraId="530A27F2"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 xml:space="preserve">1º ANO </w:t>
            </w:r>
          </w:p>
          <w:p w14:paraId="47AB441B"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(6 ANOS)</w:t>
            </w:r>
          </w:p>
        </w:tc>
        <w:tc>
          <w:tcPr>
            <w:tcW w:w="317" w:type="dxa"/>
            <w:shd w:val="clear" w:color="auto" w:fill="auto"/>
            <w:textDirection w:val="btLr"/>
            <w:vAlign w:val="center"/>
          </w:tcPr>
          <w:p w14:paraId="1060ADCE"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Municipal</w:t>
            </w:r>
          </w:p>
        </w:tc>
        <w:tc>
          <w:tcPr>
            <w:tcW w:w="567" w:type="dxa"/>
            <w:shd w:val="clear" w:color="auto" w:fill="auto"/>
            <w:textDirection w:val="btLr"/>
          </w:tcPr>
          <w:p w14:paraId="67F8843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534" w:type="dxa"/>
            <w:shd w:val="clear" w:color="auto" w:fill="auto"/>
            <w:textDirection w:val="btLr"/>
          </w:tcPr>
          <w:p w14:paraId="43F402C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425" w:type="dxa"/>
            <w:shd w:val="clear" w:color="auto" w:fill="auto"/>
            <w:textDirection w:val="btLr"/>
          </w:tcPr>
          <w:p w14:paraId="031C3264"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BC5D77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567" w:type="dxa"/>
            <w:shd w:val="clear" w:color="auto" w:fill="auto"/>
            <w:textDirection w:val="btLr"/>
          </w:tcPr>
          <w:p w14:paraId="1FE8698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567" w:type="dxa"/>
            <w:shd w:val="clear" w:color="auto" w:fill="auto"/>
            <w:textDirection w:val="btLr"/>
          </w:tcPr>
          <w:p w14:paraId="3224EA02"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D322EA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426" w:type="dxa"/>
            <w:shd w:val="clear" w:color="auto" w:fill="auto"/>
            <w:textDirection w:val="btLr"/>
          </w:tcPr>
          <w:p w14:paraId="1933E9E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67" w:type="dxa"/>
            <w:shd w:val="clear" w:color="auto" w:fill="auto"/>
            <w:textDirection w:val="btLr"/>
          </w:tcPr>
          <w:p w14:paraId="779FF4DD"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E81AED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567" w:type="dxa"/>
            <w:shd w:val="clear" w:color="auto" w:fill="auto"/>
            <w:textDirection w:val="btLr"/>
          </w:tcPr>
          <w:p w14:paraId="601DE90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13</w:t>
            </w:r>
          </w:p>
        </w:tc>
        <w:tc>
          <w:tcPr>
            <w:tcW w:w="425" w:type="dxa"/>
            <w:shd w:val="clear" w:color="auto" w:fill="auto"/>
            <w:textDirection w:val="btLr"/>
          </w:tcPr>
          <w:p w14:paraId="76820A88"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5DB04C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567" w:type="dxa"/>
            <w:shd w:val="clear" w:color="auto" w:fill="auto"/>
            <w:textDirection w:val="btLr"/>
          </w:tcPr>
          <w:p w14:paraId="6E54475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709" w:type="dxa"/>
            <w:shd w:val="clear" w:color="auto" w:fill="auto"/>
            <w:textDirection w:val="btLr"/>
          </w:tcPr>
          <w:p w14:paraId="32420C8E"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01B5E9CD" w14:textId="77777777" w:rsidTr="00351E74">
        <w:trPr>
          <w:cantSplit/>
          <w:trHeight w:val="1134"/>
        </w:trPr>
        <w:tc>
          <w:tcPr>
            <w:tcW w:w="709" w:type="dxa"/>
            <w:vMerge/>
            <w:shd w:val="clear" w:color="auto" w:fill="auto"/>
            <w:textDirection w:val="btLr"/>
          </w:tcPr>
          <w:p w14:paraId="33B914ED"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5E649C64"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Estadual</w:t>
            </w:r>
          </w:p>
        </w:tc>
        <w:tc>
          <w:tcPr>
            <w:tcW w:w="567" w:type="dxa"/>
            <w:shd w:val="clear" w:color="auto" w:fill="auto"/>
            <w:textDirection w:val="btLr"/>
          </w:tcPr>
          <w:p w14:paraId="54D08F6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534" w:type="dxa"/>
            <w:shd w:val="clear" w:color="auto" w:fill="auto"/>
            <w:textDirection w:val="btLr"/>
          </w:tcPr>
          <w:p w14:paraId="601B4667"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168B64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54</w:t>
            </w:r>
          </w:p>
        </w:tc>
        <w:tc>
          <w:tcPr>
            <w:tcW w:w="425" w:type="dxa"/>
            <w:shd w:val="clear" w:color="auto" w:fill="auto"/>
            <w:textDirection w:val="btLr"/>
          </w:tcPr>
          <w:p w14:paraId="7925D25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567" w:type="dxa"/>
            <w:shd w:val="clear" w:color="auto" w:fill="auto"/>
            <w:textDirection w:val="btLr"/>
          </w:tcPr>
          <w:p w14:paraId="3B02C91E"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4EA4D4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42</w:t>
            </w:r>
          </w:p>
        </w:tc>
        <w:tc>
          <w:tcPr>
            <w:tcW w:w="425" w:type="dxa"/>
            <w:shd w:val="clear" w:color="auto" w:fill="auto"/>
            <w:textDirection w:val="btLr"/>
          </w:tcPr>
          <w:p w14:paraId="5BA289C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426" w:type="dxa"/>
            <w:shd w:val="clear" w:color="auto" w:fill="auto"/>
            <w:textDirection w:val="btLr"/>
          </w:tcPr>
          <w:p w14:paraId="058CAF7A"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1348B6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c>
          <w:tcPr>
            <w:tcW w:w="567" w:type="dxa"/>
            <w:shd w:val="clear" w:color="auto" w:fill="auto"/>
            <w:textDirection w:val="btLr"/>
          </w:tcPr>
          <w:p w14:paraId="57D59F9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567" w:type="dxa"/>
            <w:shd w:val="clear" w:color="auto" w:fill="auto"/>
            <w:textDirection w:val="btLr"/>
          </w:tcPr>
          <w:p w14:paraId="3958A9F8"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97D57E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36</w:t>
            </w:r>
          </w:p>
        </w:tc>
        <w:tc>
          <w:tcPr>
            <w:tcW w:w="567" w:type="dxa"/>
            <w:shd w:val="clear" w:color="auto" w:fill="auto"/>
            <w:textDirection w:val="btLr"/>
          </w:tcPr>
          <w:p w14:paraId="78A2E7D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w:t>
            </w:r>
          </w:p>
        </w:tc>
        <w:tc>
          <w:tcPr>
            <w:tcW w:w="567" w:type="dxa"/>
            <w:shd w:val="clear" w:color="auto" w:fill="auto"/>
            <w:textDirection w:val="btLr"/>
          </w:tcPr>
          <w:p w14:paraId="1CA57E59"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13ECE26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45</w:t>
            </w:r>
          </w:p>
        </w:tc>
      </w:tr>
      <w:tr w:rsidR="00351E74" w:rsidRPr="00397855" w14:paraId="668DABBB" w14:textId="77777777" w:rsidTr="00351E74">
        <w:trPr>
          <w:cantSplit/>
          <w:trHeight w:val="1134"/>
        </w:trPr>
        <w:tc>
          <w:tcPr>
            <w:tcW w:w="709" w:type="dxa"/>
            <w:vMerge/>
            <w:shd w:val="clear" w:color="auto" w:fill="auto"/>
            <w:textDirection w:val="btLr"/>
          </w:tcPr>
          <w:p w14:paraId="3AD71E49"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69B1B4EE"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Privada</w:t>
            </w:r>
          </w:p>
        </w:tc>
        <w:tc>
          <w:tcPr>
            <w:tcW w:w="567" w:type="dxa"/>
            <w:shd w:val="clear" w:color="auto" w:fill="auto"/>
            <w:textDirection w:val="btLr"/>
          </w:tcPr>
          <w:p w14:paraId="6176FA35" w14:textId="77777777" w:rsidR="00351E74" w:rsidRPr="00397855" w:rsidRDefault="00351E74" w:rsidP="00351E74">
            <w:pPr>
              <w:spacing w:after="0" w:line="240" w:lineRule="auto"/>
              <w:ind w:left="113" w:right="113"/>
              <w:jc w:val="center"/>
              <w:rPr>
                <w:rFonts w:ascii="Times New Roman" w:hAnsi="Times New Roman"/>
                <w:sz w:val="24"/>
              </w:rPr>
            </w:pPr>
          </w:p>
        </w:tc>
        <w:tc>
          <w:tcPr>
            <w:tcW w:w="534" w:type="dxa"/>
            <w:shd w:val="clear" w:color="auto" w:fill="auto"/>
            <w:textDirection w:val="btLr"/>
          </w:tcPr>
          <w:p w14:paraId="2C69A4BD"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BE1A632"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AB1CD9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22801D4"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3DAE6CC"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FD51693" w14:textId="77777777" w:rsidR="00351E74" w:rsidRPr="00397855" w:rsidRDefault="00351E74" w:rsidP="00351E74">
            <w:pPr>
              <w:spacing w:after="0" w:line="240" w:lineRule="auto"/>
              <w:ind w:left="113" w:right="113"/>
              <w:jc w:val="center"/>
              <w:rPr>
                <w:rFonts w:ascii="Times New Roman" w:hAnsi="Times New Roman"/>
                <w:sz w:val="24"/>
              </w:rPr>
            </w:pPr>
          </w:p>
        </w:tc>
        <w:tc>
          <w:tcPr>
            <w:tcW w:w="426" w:type="dxa"/>
            <w:shd w:val="clear" w:color="auto" w:fill="auto"/>
            <w:textDirection w:val="btLr"/>
          </w:tcPr>
          <w:p w14:paraId="1CCFBFA0"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8F715C5"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A0B0CB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4F2D23E"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2787C9A"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350DEE2"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083741E"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2E0A91F2"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3F6B0439" w14:textId="77777777" w:rsidTr="00351E74">
        <w:trPr>
          <w:cantSplit/>
          <w:trHeight w:val="1134"/>
        </w:trPr>
        <w:tc>
          <w:tcPr>
            <w:tcW w:w="709" w:type="dxa"/>
            <w:vMerge/>
            <w:shd w:val="clear" w:color="auto" w:fill="auto"/>
            <w:textDirection w:val="btLr"/>
          </w:tcPr>
          <w:p w14:paraId="64021553"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3EF8FCAD"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Total</w:t>
            </w:r>
          </w:p>
        </w:tc>
        <w:tc>
          <w:tcPr>
            <w:tcW w:w="567" w:type="dxa"/>
            <w:shd w:val="clear" w:color="auto" w:fill="auto"/>
            <w:textDirection w:val="btLr"/>
          </w:tcPr>
          <w:p w14:paraId="7102456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34" w:type="dxa"/>
            <w:shd w:val="clear" w:color="auto" w:fill="auto"/>
            <w:textDirection w:val="btLr"/>
          </w:tcPr>
          <w:p w14:paraId="7F2E327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425" w:type="dxa"/>
            <w:shd w:val="clear" w:color="auto" w:fill="auto"/>
            <w:textDirection w:val="btLr"/>
          </w:tcPr>
          <w:p w14:paraId="2A54327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54</w:t>
            </w:r>
          </w:p>
        </w:tc>
        <w:tc>
          <w:tcPr>
            <w:tcW w:w="425" w:type="dxa"/>
            <w:shd w:val="clear" w:color="auto" w:fill="auto"/>
            <w:textDirection w:val="btLr"/>
          </w:tcPr>
          <w:p w14:paraId="7B21C51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599301D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567" w:type="dxa"/>
            <w:shd w:val="clear" w:color="auto" w:fill="auto"/>
            <w:textDirection w:val="btLr"/>
          </w:tcPr>
          <w:p w14:paraId="77BA399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42</w:t>
            </w:r>
          </w:p>
        </w:tc>
        <w:tc>
          <w:tcPr>
            <w:tcW w:w="425" w:type="dxa"/>
            <w:shd w:val="clear" w:color="auto" w:fill="auto"/>
            <w:textDirection w:val="btLr"/>
          </w:tcPr>
          <w:p w14:paraId="3E4067A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426" w:type="dxa"/>
            <w:shd w:val="clear" w:color="auto" w:fill="auto"/>
            <w:textDirection w:val="btLr"/>
          </w:tcPr>
          <w:p w14:paraId="47D5D0E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67" w:type="dxa"/>
            <w:shd w:val="clear" w:color="auto" w:fill="auto"/>
            <w:textDirection w:val="btLr"/>
          </w:tcPr>
          <w:p w14:paraId="70BB25B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c>
          <w:tcPr>
            <w:tcW w:w="567" w:type="dxa"/>
            <w:shd w:val="clear" w:color="auto" w:fill="auto"/>
            <w:textDirection w:val="btLr"/>
          </w:tcPr>
          <w:p w14:paraId="56A2155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2318EE2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13</w:t>
            </w:r>
          </w:p>
        </w:tc>
        <w:tc>
          <w:tcPr>
            <w:tcW w:w="425" w:type="dxa"/>
            <w:shd w:val="clear" w:color="auto" w:fill="auto"/>
            <w:textDirection w:val="btLr"/>
          </w:tcPr>
          <w:p w14:paraId="0E749E8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36</w:t>
            </w:r>
          </w:p>
        </w:tc>
        <w:tc>
          <w:tcPr>
            <w:tcW w:w="567" w:type="dxa"/>
            <w:shd w:val="clear" w:color="auto" w:fill="auto"/>
            <w:textDirection w:val="btLr"/>
          </w:tcPr>
          <w:p w14:paraId="2AF1F3B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1F1F6B1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709" w:type="dxa"/>
            <w:shd w:val="clear" w:color="auto" w:fill="auto"/>
            <w:textDirection w:val="btLr"/>
          </w:tcPr>
          <w:p w14:paraId="135BAF9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45</w:t>
            </w:r>
          </w:p>
        </w:tc>
      </w:tr>
      <w:tr w:rsidR="00351E74" w:rsidRPr="00397855" w14:paraId="54CCD135" w14:textId="77777777" w:rsidTr="00351E74">
        <w:trPr>
          <w:cantSplit/>
          <w:trHeight w:val="1134"/>
        </w:trPr>
        <w:tc>
          <w:tcPr>
            <w:tcW w:w="709" w:type="dxa"/>
            <w:vMerge w:val="restart"/>
            <w:shd w:val="clear" w:color="auto" w:fill="auto"/>
            <w:textDirection w:val="btLr"/>
          </w:tcPr>
          <w:p w14:paraId="078DE18B"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 xml:space="preserve">2º ANO </w:t>
            </w:r>
          </w:p>
          <w:p w14:paraId="69123503"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7A8891AC"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Municipal</w:t>
            </w:r>
          </w:p>
        </w:tc>
        <w:tc>
          <w:tcPr>
            <w:tcW w:w="567" w:type="dxa"/>
            <w:shd w:val="clear" w:color="auto" w:fill="auto"/>
            <w:textDirection w:val="btLr"/>
          </w:tcPr>
          <w:p w14:paraId="64496EA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7027614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13</w:t>
            </w:r>
          </w:p>
        </w:tc>
        <w:tc>
          <w:tcPr>
            <w:tcW w:w="425" w:type="dxa"/>
            <w:shd w:val="clear" w:color="auto" w:fill="auto"/>
            <w:textDirection w:val="btLr"/>
          </w:tcPr>
          <w:p w14:paraId="31CB9B63"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B15009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1FC4F36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567" w:type="dxa"/>
            <w:shd w:val="clear" w:color="auto" w:fill="auto"/>
            <w:textDirection w:val="btLr"/>
          </w:tcPr>
          <w:p w14:paraId="61BAA024"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F9E6A3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0B5E3B8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567" w:type="dxa"/>
            <w:shd w:val="clear" w:color="auto" w:fill="auto"/>
            <w:textDirection w:val="btLr"/>
          </w:tcPr>
          <w:p w14:paraId="391E07E0"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020FCC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1C8F624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425" w:type="dxa"/>
            <w:shd w:val="clear" w:color="auto" w:fill="auto"/>
            <w:textDirection w:val="btLr"/>
          </w:tcPr>
          <w:p w14:paraId="43B9DF70"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CBD948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1FF77B1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709" w:type="dxa"/>
            <w:shd w:val="clear" w:color="auto" w:fill="auto"/>
            <w:textDirection w:val="btLr"/>
          </w:tcPr>
          <w:p w14:paraId="743949B0"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0FCA463F" w14:textId="77777777" w:rsidTr="00351E74">
        <w:trPr>
          <w:cantSplit/>
          <w:trHeight w:val="1134"/>
        </w:trPr>
        <w:tc>
          <w:tcPr>
            <w:tcW w:w="709" w:type="dxa"/>
            <w:vMerge/>
            <w:shd w:val="clear" w:color="auto" w:fill="auto"/>
            <w:textDirection w:val="btLr"/>
          </w:tcPr>
          <w:p w14:paraId="5082CA3A"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4494E318"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Estadual</w:t>
            </w:r>
          </w:p>
        </w:tc>
        <w:tc>
          <w:tcPr>
            <w:tcW w:w="567" w:type="dxa"/>
            <w:shd w:val="clear" w:color="auto" w:fill="auto"/>
            <w:textDirection w:val="btLr"/>
          </w:tcPr>
          <w:p w14:paraId="1ED8E94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02796524"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0629D99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37</w:t>
            </w:r>
          </w:p>
        </w:tc>
        <w:tc>
          <w:tcPr>
            <w:tcW w:w="425" w:type="dxa"/>
            <w:shd w:val="clear" w:color="auto" w:fill="auto"/>
            <w:textDirection w:val="btLr"/>
          </w:tcPr>
          <w:p w14:paraId="0E8D429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5C403EF6"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7BC431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47</w:t>
            </w:r>
          </w:p>
        </w:tc>
        <w:tc>
          <w:tcPr>
            <w:tcW w:w="425" w:type="dxa"/>
            <w:shd w:val="clear" w:color="auto" w:fill="auto"/>
            <w:textDirection w:val="btLr"/>
          </w:tcPr>
          <w:p w14:paraId="7C6691B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05F1C4F9"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71E38A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39</w:t>
            </w:r>
          </w:p>
        </w:tc>
        <w:tc>
          <w:tcPr>
            <w:tcW w:w="567" w:type="dxa"/>
            <w:shd w:val="clear" w:color="auto" w:fill="auto"/>
            <w:textDirection w:val="btLr"/>
          </w:tcPr>
          <w:p w14:paraId="4D715C3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10EB0D70"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46F2D4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39</w:t>
            </w:r>
          </w:p>
        </w:tc>
        <w:tc>
          <w:tcPr>
            <w:tcW w:w="567" w:type="dxa"/>
            <w:shd w:val="clear" w:color="auto" w:fill="auto"/>
            <w:textDirection w:val="btLr"/>
          </w:tcPr>
          <w:p w14:paraId="58298B8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4CD9DE55"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5D33302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34</w:t>
            </w:r>
          </w:p>
        </w:tc>
      </w:tr>
      <w:tr w:rsidR="00351E74" w:rsidRPr="00397855" w14:paraId="087288D0" w14:textId="77777777" w:rsidTr="00351E74">
        <w:trPr>
          <w:cantSplit/>
          <w:trHeight w:val="1134"/>
        </w:trPr>
        <w:tc>
          <w:tcPr>
            <w:tcW w:w="709" w:type="dxa"/>
            <w:vMerge/>
            <w:shd w:val="clear" w:color="auto" w:fill="auto"/>
            <w:textDirection w:val="btLr"/>
          </w:tcPr>
          <w:p w14:paraId="5DF593B6"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31308921"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Privada</w:t>
            </w:r>
          </w:p>
        </w:tc>
        <w:tc>
          <w:tcPr>
            <w:tcW w:w="567" w:type="dxa"/>
            <w:shd w:val="clear" w:color="auto" w:fill="auto"/>
            <w:textDirection w:val="btLr"/>
          </w:tcPr>
          <w:p w14:paraId="2E0992ED" w14:textId="77777777" w:rsidR="00351E74" w:rsidRPr="00397855" w:rsidRDefault="00351E74" w:rsidP="00351E74">
            <w:pPr>
              <w:spacing w:after="0" w:line="240" w:lineRule="auto"/>
              <w:ind w:left="113" w:right="113"/>
              <w:jc w:val="center"/>
              <w:rPr>
                <w:rFonts w:ascii="Times New Roman" w:hAnsi="Times New Roman"/>
                <w:sz w:val="24"/>
              </w:rPr>
            </w:pPr>
          </w:p>
        </w:tc>
        <w:tc>
          <w:tcPr>
            <w:tcW w:w="534" w:type="dxa"/>
            <w:shd w:val="clear" w:color="auto" w:fill="auto"/>
            <w:textDirection w:val="btLr"/>
          </w:tcPr>
          <w:p w14:paraId="40566311"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D235C44"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097756B"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D80661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1DA0AA7"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4D77147" w14:textId="77777777" w:rsidR="00351E74" w:rsidRPr="00397855" w:rsidRDefault="00351E74" w:rsidP="00351E74">
            <w:pPr>
              <w:spacing w:after="0" w:line="240" w:lineRule="auto"/>
              <w:ind w:left="113" w:right="113"/>
              <w:jc w:val="center"/>
              <w:rPr>
                <w:rFonts w:ascii="Times New Roman" w:hAnsi="Times New Roman"/>
                <w:sz w:val="24"/>
              </w:rPr>
            </w:pPr>
          </w:p>
        </w:tc>
        <w:tc>
          <w:tcPr>
            <w:tcW w:w="426" w:type="dxa"/>
            <w:shd w:val="clear" w:color="auto" w:fill="auto"/>
            <w:textDirection w:val="btLr"/>
          </w:tcPr>
          <w:p w14:paraId="282164A5"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41EDC18"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EEE498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686A9F7"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73322E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1FCDC36B"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3CEA3C2"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196D12AF"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1B9F49EA" w14:textId="77777777" w:rsidTr="00351E74">
        <w:trPr>
          <w:cantSplit/>
          <w:trHeight w:val="1134"/>
        </w:trPr>
        <w:tc>
          <w:tcPr>
            <w:tcW w:w="709" w:type="dxa"/>
            <w:shd w:val="clear" w:color="auto" w:fill="auto"/>
            <w:textDirection w:val="btLr"/>
          </w:tcPr>
          <w:p w14:paraId="2CF740BF"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247BA72C"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Total</w:t>
            </w:r>
          </w:p>
        </w:tc>
        <w:tc>
          <w:tcPr>
            <w:tcW w:w="567" w:type="dxa"/>
            <w:shd w:val="clear" w:color="auto" w:fill="auto"/>
            <w:textDirection w:val="btLr"/>
          </w:tcPr>
          <w:p w14:paraId="36C8F6E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34" w:type="dxa"/>
            <w:shd w:val="clear" w:color="auto" w:fill="auto"/>
            <w:textDirection w:val="btLr"/>
          </w:tcPr>
          <w:p w14:paraId="56B51DC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13</w:t>
            </w:r>
          </w:p>
        </w:tc>
        <w:tc>
          <w:tcPr>
            <w:tcW w:w="425" w:type="dxa"/>
            <w:shd w:val="clear" w:color="auto" w:fill="auto"/>
            <w:textDirection w:val="btLr"/>
          </w:tcPr>
          <w:p w14:paraId="7D43A8D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37</w:t>
            </w:r>
          </w:p>
        </w:tc>
        <w:tc>
          <w:tcPr>
            <w:tcW w:w="425" w:type="dxa"/>
            <w:shd w:val="clear" w:color="auto" w:fill="auto"/>
            <w:textDirection w:val="btLr"/>
          </w:tcPr>
          <w:p w14:paraId="27B21D2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77140B6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567" w:type="dxa"/>
            <w:shd w:val="clear" w:color="auto" w:fill="auto"/>
            <w:textDirection w:val="btLr"/>
          </w:tcPr>
          <w:p w14:paraId="5706196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47</w:t>
            </w:r>
          </w:p>
        </w:tc>
        <w:tc>
          <w:tcPr>
            <w:tcW w:w="425" w:type="dxa"/>
            <w:shd w:val="clear" w:color="auto" w:fill="auto"/>
            <w:textDirection w:val="btLr"/>
          </w:tcPr>
          <w:p w14:paraId="200A4EA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426" w:type="dxa"/>
            <w:shd w:val="clear" w:color="auto" w:fill="auto"/>
            <w:textDirection w:val="btLr"/>
          </w:tcPr>
          <w:p w14:paraId="46773CC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567" w:type="dxa"/>
            <w:shd w:val="clear" w:color="auto" w:fill="auto"/>
            <w:textDirection w:val="btLr"/>
          </w:tcPr>
          <w:p w14:paraId="676339F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39</w:t>
            </w:r>
          </w:p>
        </w:tc>
        <w:tc>
          <w:tcPr>
            <w:tcW w:w="567" w:type="dxa"/>
            <w:shd w:val="clear" w:color="auto" w:fill="auto"/>
            <w:textDirection w:val="btLr"/>
          </w:tcPr>
          <w:p w14:paraId="64B2AD5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35B1A85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425" w:type="dxa"/>
            <w:shd w:val="clear" w:color="auto" w:fill="auto"/>
            <w:textDirection w:val="btLr"/>
          </w:tcPr>
          <w:p w14:paraId="7B931BF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39</w:t>
            </w:r>
          </w:p>
        </w:tc>
        <w:tc>
          <w:tcPr>
            <w:tcW w:w="567" w:type="dxa"/>
            <w:shd w:val="clear" w:color="auto" w:fill="auto"/>
            <w:textDirection w:val="btLr"/>
          </w:tcPr>
          <w:p w14:paraId="55A4CC3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2E3A383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709" w:type="dxa"/>
            <w:shd w:val="clear" w:color="auto" w:fill="auto"/>
            <w:textDirection w:val="btLr"/>
          </w:tcPr>
          <w:p w14:paraId="0A8B433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34</w:t>
            </w:r>
          </w:p>
        </w:tc>
      </w:tr>
      <w:tr w:rsidR="00351E74" w:rsidRPr="00397855" w14:paraId="3B728DB9" w14:textId="77777777" w:rsidTr="00351E74">
        <w:trPr>
          <w:cantSplit/>
          <w:trHeight w:val="1134"/>
        </w:trPr>
        <w:tc>
          <w:tcPr>
            <w:tcW w:w="709" w:type="dxa"/>
            <w:vMerge w:val="restart"/>
            <w:shd w:val="clear" w:color="auto" w:fill="auto"/>
            <w:textDirection w:val="btLr"/>
          </w:tcPr>
          <w:p w14:paraId="48E345D0"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lastRenderedPageBreak/>
              <w:t xml:space="preserve">3º ANO  </w:t>
            </w:r>
          </w:p>
          <w:p w14:paraId="51FA120E"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01938698"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Municipal</w:t>
            </w:r>
          </w:p>
        </w:tc>
        <w:tc>
          <w:tcPr>
            <w:tcW w:w="567" w:type="dxa"/>
            <w:shd w:val="clear" w:color="auto" w:fill="auto"/>
            <w:textDirection w:val="btLr"/>
          </w:tcPr>
          <w:p w14:paraId="139F311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5D2AF7D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10</w:t>
            </w:r>
          </w:p>
        </w:tc>
        <w:tc>
          <w:tcPr>
            <w:tcW w:w="425" w:type="dxa"/>
            <w:shd w:val="clear" w:color="auto" w:fill="auto"/>
            <w:textDirection w:val="btLr"/>
          </w:tcPr>
          <w:p w14:paraId="547349E3"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5E669F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537C4D7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14</w:t>
            </w:r>
          </w:p>
        </w:tc>
        <w:tc>
          <w:tcPr>
            <w:tcW w:w="567" w:type="dxa"/>
            <w:shd w:val="clear" w:color="auto" w:fill="auto"/>
            <w:textDirection w:val="btLr"/>
          </w:tcPr>
          <w:p w14:paraId="62B5EB62"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7813FE2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320AA33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567" w:type="dxa"/>
            <w:shd w:val="clear" w:color="auto" w:fill="auto"/>
            <w:textDirection w:val="btLr"/>
          </w:tcPr>
          <w:p w14:paraId="5D246EE3"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9BEE89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0BEE82F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10</w:t>
            </w:r>
          </w:p>
        </w:tc>
        <w:tc>
          <w:tcPr>
            <w:tcW w:w="425" w:type="dxa"/>
            <w:shd w:val="clear" w:color="auto" w:fill="auto"/>
            <w:textDirection w:val="btLr"/>
          </w:tcPr>
          <w:p w14:paraId="5822EC7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ED7381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318F016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709" w:type="dxa"/>
            <w:shd w:val="clear" w:color="auto" w:fill="auto"/>
            <w:textDirection w:val="btLr"/>
          </w:tcPr>
          <w:p w14:paraId="56349CDC"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76984FAF" w14:textId="77777777" w:rsidTr="00351E74">
        <w:trPr>
          <w:cantSplit/>
          <w:trHeight w:val="1134"/>
        </w:trPr>
        <w:tc>
          <w:tcPr>
            <w:tcW w:w="709" w:type="dxa"/>
            <w:vMerge/>
            <w:shd w:val="clear" w:color="auto" w:fill="auto"/>
            <w:textDirection w:val="btLr"/>
          </w:tcPr>
          <w:p w14:paraId="34B3B7F7"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6DA55CB0"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Estadual</w:t>
            </w:r>
          </w:p>
        </w:tc>
        <w:tc>
          <w:tcPr>
            <w:tcW w:w="567" w:type="dxa"/>
            <w:shd w:val="clear" w:color="auto" w:fill="auto"/>
            <w:textDirection w:val="btLr"/>
          </w:tcPr>
          <w:p w14:paraId="7BE1C39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1F19A192"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558218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57</w:t>
            </w:r>
          </w:p>
        </w:tc>
        <w:tc>
          <w:tcPr>
            <w:tcW w:w="425" w:type="dxa"/>
            <w:shd w:val="clear" w:color="auto" w:fill="auto"/>
            <w:textDirection w:val="btLr"/>
          </w:tcPr>
          <w:p w14:paraId="110BEAF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1141461F"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102BBE9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37</w:t>
            </w:r>
          </w:p>
        </w:tc>
        <w:tc>
          <w:tcPr>
            <w:tcW w:w="425" w:type="dxa"/>
            <w:shd w:val="clear" w:color="auto" w:fill="auto"/>
            <w:textDirection w:val="btLr"/>
          </w:tcPr>
          <w:p w14:paraId="793AC06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5DF50A2F"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1C949F3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c>
          <w:tcPr>
            <w:tcW w:w="567" w:type="dxa"/>
            <w:shd w:val="clear" w:color="auto" w:fill="auto"/>
            <w:textDirection w:val="btLr"/>
          </w:tcPr>
          <w:p w14:paraId="0CABE6C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39C1412D"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5EE2FD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c>
          <w:tcPr>
            <w:tcW w:w="567" w:type="dxa"/>
            <w:shd w:val="clear" w:color="auto" w:fill="auto"/>
            <w:textDirection w:val="btLr"/>
          </w:tcPr>
          <w:p w14:paraId="5DAF2D4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24696154"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79C7872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r>
      <w:tr w:rsidR="00351E74" w:rsidRPr="00397855" w14:paraId="7EA51936" w14:textId="77777777" w:rsidTr="00351E74">
        <w:trPr>
          <w:cantSplit/>
          <w:trHeight w:val="1134"/>
        </w:trPr>
        <w:tc>
          <w:tcPr>
            <w:tcW w:w="709" w:type="dxa"/>
            <w:vMerge/>
            <w:shd w:val="clear" w:color="auto" w:fill="auto"/>
            <w:textDirection w:val="btLr"/>
          </w:tcPr>
          <w:p w14:paraId="4C35E416"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4A7BEF0B"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Privada</w:t>
            </w:r>
          </w:p>
        </w:tc>
        <w:tc>
          <w:tcPr>
            <w:tcW w:w="567" w:type="dxa"/>
            <w:shd w:val="clear" w:color="auto" w:fill="auto"/>
            <w:textDirection w:val="btLr"/>
          </w:tcPr>
          <w:p w14:paraId="0F8E44AD" w14:textId="77777777" w:rsidR="00351E74" w:rsidRPr="00397855" w:rsidRDefault="00351E74" w:rsidP="00351E74">
            <w:pPr>
              <w:spacing w:after="0" w:line="240" w:lineRule="auto"/>
              <w:ind w:left="113" w:right="113"/>
              <w:jc w:val="center"/>
              <w:rPr>
                <w:rFonts w:ascii="Times New Roman" w:hAnsi="Times New Roman"/>
                <w:sz w:val="24"/>
              </w:rPr>
            </w:pPr>
          </w:p>
        </w:tc>
        <w:tc>
          <w:tcPr>
            <w:tcW w:w="534" w:type="dxa"/>
            <w:shd w:val="clear" w:color="auto" w:fill="auto"/>
            <w:textDirection w:val="btLr"/>
          </w:tcPr>
          <w:p w14:paraId="5FED65DB"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1696790"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3B6D375"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7DB08A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8E867CD"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06E321F5" w14:textId="77777777" w:rsidR="00351E74" w:rsidRPr="00397855" w:rsidRDefault="00351E74" w:rsidP="00351E74">
            <w:pPr>
              <w:spacing w:after="0" w:line="240" w:lineRule="auto"/>
              <w:ind w:left="113" w:right="113"/>
              <w:jc w:val="center"/>
              <w:rPr>
                <w:rFonts w:ascii="Times New Roman" w:hAnsi="Times New Roman"/>
                <w:sz w:val="24"/>
              </w:rPr>
            </w:pPr>
          </w:p>
        </w:tc>
        <w:tc>
          <w:tcPr>
            <w:tcW w:w="426" w:type="dxa"/>
            <w:shd w:val="clear" w:color="auto" w:fill="auto"/>
            <w:textDirection w:val="btLr"/>
          </w:tcPr>
          <w:p w14:paraId="529A587E"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641C539"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437E15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ECBB074"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73D055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B01D097"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FABF45D"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12CA86E1"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1455BA68" w14:textId="77777777" w:rsidTr="00351E74">
        <w:trPr>
          <w:cantSplit/>
          <w:trHeight w:val="1134"/>
        </w:trPr>
        <w:tc>
          <w:tcPr>
            <w:tcW w:w="709" w:type="dxa"/>
            <w:vMerge/>
            <w:shd w:val="clear" w:color="auto" w:fill="auto"/>
            <w:textDirection w:val="btLr"/>
          </w:tcPr>
          <w:p w14:paraId="1EC524A8"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0C1BF436"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Total</w:t>
            </w:r>
          </w:p>
        </w:tc>
        <w:tc>
          <w:tcPr>
            <w:tcW w:w="567" w:type="dxa"/>
            <w:shd w:val="clear" w:color="auto" w:fill="auto"/>
            <w:textDirection w:val="btLr"/>
          </w:tcPr>
          <w:p w14:paraId="2774716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34" w:type="dxa"/>
            <w:shd w:val="clear" w:color="auto" w:fill="auto"/>
            <w:textDirection w:val="btLr"/>
          </w:tcPr>
          <w:p w14:paraId="392FD96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10</w:t>
            </w:r>
          </w:p>
        </w:tc>
        <w:tc>
          <w:tcPr>
            <w:tcW w:w="425" w:type="dxa"/>
            <w:shd w:val="clear" w:color="auto" w:fill="auto"/>
            <w:textDirection w:val="btLr"/>
          </w:tcPr>
          <w:p w14:paraId="7BB3515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57</w:t>
            </w:r>
          </w:p>
        </w:tc>
        <w:tc>
          <w:tcPr>
            <w:tcW w:w="425" w:type="dxa"/>
            <w:shd w:val="clear" w:color="auto" w:fill="auto"/>
            <w:textDirection w:val="btLr"/>
          </w:tcPr>
          <w:p w14:paraId="2943DD5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2B8FBDC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14</w:t>
            </w:r>
          </w:p>
        </w:tc>
        <w:tc>
          <w:tcPr>
            <w:tcW w:w="567" w:type="dxa"/>
            <w:shd w:val="clear" w:color="auto" w:fill="auto"/>
            <w:textDirection w:val="btLr"/>
          </w:tcPr>
          <w:p w14:paraId="4471683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37</w:t>
            </w:r>
          </w:p>
        </w:tc>
        <w:tc>
          <w:tcPr>
            <w:tcW w:w="425" w:type="dxa"/>
            <w:shd w:val="clear" w:color="auto" w:fill="auto"/>
            <w:textDirection w:val="btLr"/>
          </w:tcPr>
          <w:p w14:paraId="4DB7104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426" w:type="dxa"/>
            <w:shd w:val="clear" w:color="auto" w:fill="auto"/>
            <w:textDirection w:val="btLr"/>
          </w:tcPr>
          <w:p w14:paraId="02F7F33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567" w:type="dxa"/>
            <w:shd w:val="clear" w:color="auto" w:fill="auto"/>
            <w:textDirection w:val="btLr"/>
          </w:tcPr>
          <w:p w14:paraId="7D398D9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c>
          <w:tcPr>
            <w:tcW w:w="567" w:type="dxa"/>
            <w:shd w:val="clear" w:color="auto" w:fill="auto"/>
            <w:textDirection w:val="btLr"/>
          </w:tcPr>
          <w:p w14:paraId="23FAD90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6965421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10</w:t>
            </w:r>
          </w:p>
        </w:tc>
        <w:tc>
          <w:tcPr>
            <w:tcW w:w="425" w:type="dxa"/>
            <w:shd w:val="clear" w:color="auto" w:fill="auto"/>
            <w:textDirection w:val="btLr"/>
          </w:tcPr>
          <w:p w14:paraId="6CA5C7B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c>
          <w:tcPr>
            <w:tcW w:w="567" w:type="dxa"/>
            <w:shd w:val="clear" w:color="auto" w:fill="auto"/>
            <w:textDirection w:val="btLr"/>
          </w:tcPr>
          <w:p w14:paraId="2EECBE3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4B4AC12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709" w:type="dxa"/>
            <w:shd w:val="clear" w:color="auto" w:fill="auto"/>
            <w:textDirection w:val="btLr"/>
          </w:tcPr>
          <w:p w14:paraId="0DE1390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r>
      <w:tr w:rsidR="00351E74" w:rsidRPr="00397855" w14:paraId="5267ED12" w14:textId="77777777" w:rsidTr="00351E74">
        <w:trPr>
          <w:cantSplit/>
          <w:trHeight w:val="1134"/>
        </w:trPr>
        <w:tc>
          <w:tcPr>
            <w:tcW w:w="709" w:type="dxa"/>
            <w:vMerge w:val="restart"/>
            <w:shd w:val="clear" w:color="auto" w:fill="auto"/>
            <w:textDirection w:val="btLr"/>
          </w:tcPr>
          <w:p w14:paraId="37DCDABC"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4º ANO</w:t>
            </w:r>
          </w:p>
          <w:p w14:paraId="2EC0258E"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 xml:space="preserve"> </w:t>
            </w:r>
          </w:p>
        </w:tc>
        <w:tc>
          <w:tcPr>
            <w:tcW w:w="317" w:type="dxa"/>
            <w:shd w:val="clear" w:color="auto" w:fill="auto"/>
            <w:textDirection w:val="btLr"/>
            <w:vAlign w:val="center"/>
          </w:tcPr>
          <w:p w14:paraId="1C6D8876"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Municipal</w:t>
            </w:r>
          </w:p>
        </w:tc>
        <w:tc>
          <w:tcPr>
            <w:tcW w:w="567" w:type="dxa"/>
            <w:shd w:val="clear" w:color="auto" w:fill="auto"/>
            <w:textDirection w:val="btLr"/>
          </w:tcPr>
          <w:p w14:paraId="3118E27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22B4FA0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12</w:t>
            </w:r>
          </w:p>
        </w:tc>
        <w:tc>
          <w:tcPr>
            <w:tcW w:w="425" w:type="dxa"/>
            <w:shd w:val="clear" w:color="auto" w:fill="auto"/>
            <w:textDirection w:val="btLr"/>
          </w:tcPr>
          <w:p w14:paraId="13E794C4"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642D09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3C49CD5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10</w:t>
            </w:r>
          </w:p>
        </w:tc>
        <w:tc>
          <w:tcPr>
            <w:tcW w:w="567" w:type="dxa"/>
            <w:shd w:val="clear" w:color="auto" w:fill="auto"/>
            <w:textDirection w:val="btLr"/>
          </w:tcPr>
          <w:p w14:paraId="76581058"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B77FC9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35216FF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567" w:type="dxa"/>
            <w:shd w:val="clear" w:color="auto" w:fill="auto"/>
            <w:textDirection w:val="btLr"/>
          </w:tcPr>
          <w:p w14:paraId="5ED0308A"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3E2FC9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6602151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425" w:type="dxa"/>
            <w:shd w:val="clear" w:color="auto" w:fill="auto"/>
            <w:textDirection w:val="btLr"/>
          </w:tcPr>
          <w:p w14:paraId="78F0B998"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60D080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7CFA190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09</w:t>
            </w:r>
          </w:p>
        </w:tc>
        <w:tc>
          <w:tcPr>
            <w:tcW w:w="709" w:type="dxa"/>
            <w:shd w:val="clear" w:color="auto" w:fill="auto"/>
            <w:textDirection w:val="btLr"/>
          </w:tcPr>
          <w:p w14:paraId="219E5678"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2029059C" w14:textId="77777777" w:rsidTr="00351E74">
        <w:trPr>
          <w:cantSplit/>
          <w:trHeight w:val="1134"/>
        </w:trPr>
        <w:tc>
          <w:tcPr>
            <w:tcW w:w="709" w:type="dxa"/>
            <w:vMerge/>
            <w:shd w:val="clear" w:color="auto" w:fill="auto"/>
            <w:textDirection w:val="btLr"/>
          </w:tcPr>
          <w:p w14:paraId="77FE9D35"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7DE1FA01"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Estadual</w:t>
            </w:r>
          </w:p>
        </w:tc>
        <w:tc>
          <w:tcPr>
            <w:tcW w:w="567" w:type="dxa"/>
            <w:shd w:val="clear" w:color="auto" w:fill="auto"/>
            <w:textDirection w:val="btLr"/>
          </w:tcPr>
          <w:p w14:paraId="6140ED0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12D1F858"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C30F06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54</w:t>
            </w:r>
          </w:p>
        </w:tc>
        <w:tc>
          <w:tcPr>
            <w:tcW w:w="425" w:type="dxa"/>
            <w:shd w:val="clear" w:color="auto" w:fill="auto"/>
            <w:textDirection w:val="btLr"/>
          </w:tcPr>
          <w:p w14:paraId="1C84891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238C5575"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9B7270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46</w:t>
            </w:r>
          </w:p>
        </w:tc>
        <w:tc>
          <w:tcPr>
            <w:tcW w:w="425" w:type="dxa"/>
            <w:shd w:val="clear" w:color="auto" w:fill="auto"/>
            <w:textDirection w:val="btLr"/>
          </w:tcPr>
          <w:p w14:paraId="6260C98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36200A4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637DFA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32</w:t>
            </w:r>
          </w:p>
        </w:tc>
        <w:tc>
          <w:tcPr>
            <w:tcW w:w="567" w:type="dxa"/>
            <w:shd w:val="clear" w:color="auto" w:fill="auto"/>
            <w:textDirection w:val="btLr"/>
          </w:tcPr>
          <w:p w14:paraId="288CB01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384B22D7"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584617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45</w:t>
            </w:r>
          </w:p>
        </w:tc>
        <w:tc>
          <w:tcPr>
            <w:tcW w:w="567" w:type="dxa"/>
            <w:shd w:val="clear" w:color="auto" w:fill="auto"/>
            <w:textDirection w:val="btLr"/>
          </w:tcPr>
          <w:p w14:paraId="329B86B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138B0F31"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58D28AF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44</w:t>
            </w:r>
          </w:p>
        </w:tc>
      </w:tr>
      <w:tr w:rsidR="00351E74" w:rsidRPr="00397855" w14:paraId="7345BDAB" w14:textId="77777777" w:rsidTr="00351E74">
        <w:trPr>
          <w:cantSplit/>
          <w:trHeight w:val="1134"/>
        </w:trPr>
        <w:tc>
          <w:tcPr>
            <w:tcW w:w="709" w:type="dxa"/>
            <w:vMerge/>
            <w:shd w:val="clear" w:color="auto" w:fill="auto"/>
            <w:textDirection w:val="btLr"/>
          </w:tcPr>
          <w:p w14:paraId="60C90524"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1AD71D42"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Privada</w:t>
            </w:r>
          </w:p>
        </w:tc>
        <w:tc>
          <w:tcPr>
            <w:tcW w:w="567" w:type="dxa"/>
            <w:shd w:val="clear" w:color="auto" w:fill="auto"/>
            <w:textDirection w:val="btLr"/>
          </w:tcPr>
          <w:p w14:paraId="498A2506" w14:textId="77777777" w:rsidR="00351E74" w:rsidRPr="00397855" w:rsidRDefault="00351E74" w:rsidP="00351E74">
            <w:pPr>
              <w:spacing w:after="0" w:line="240" w:lineRule="auto"/>
              <w:ind w:left="113" w:right="113"/>
              <w:jc w:val="center"/>
              <w:rPr>
                <w:rFonts w:ascii="Times New Roman" w:hAnsi="Times New Roman"/>
                <w:sz w:val="24"/>
              </w:rPr>
            </w:pPr>
          </w:p>
        </w:tc>
        <w:tc>
          <w:tcPr>
            <w:tcW w:w="534" w:type="dxa"/>
            <w:shd w:val="clear" w:color="auto" w:fill="auto"/>
            <w:textDirection w:val="btLr"/>
          </w:tcPr>
          <w:p w14:paraId="53BB2BEC"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E90E748"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8059A3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9FACAE8"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54721B1"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4E43D12" w14:textId="77777777" w:rsidR="00351E74" w:rsidRPr="00397855" w:rsidRDefault="00351E74" w:rsidP="00351E74">
            <w:pPr>
              <w:spacing w:after="0" w:line="240" w:lineRule="auto"/>
              <w:ind w:left="113" w:right="113"/>
              <w:jc w:val="center"/>
              <w:rPr>
                <w:rFonts w:ascii="Times New Roman" w:hAnsi="Times New Roman"/>
                <w:sz w:val="24"/>
              </w:rPr>
            </w:pPr>
          </w:p>
        </w:tc>
        <w:tc>
          <w:tcPr>
            <w:tcW w:w="426" w:type="dxa"/>
            <w:shd w:val="clear" w:color="auto" w:fill="auto"/>
            <w:textDirection w:val="btLr"/>
          </w:tcPr>
          <w:p w14:paraId="3307B71A"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A0838EF"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87D1685"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1D5C329"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70ACC360"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ED01EA8"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134D25A"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62766677"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432EF547" w14:textId="77777777" w:rsidTr="00351E74">
        <w:trPr>
          <w:cantSplit/>
          <w:trHeight w:val="1134"/>
        </w:trPr>
        <w:tc>
          <w:tcPr>
            <w:tcW w:w="709" w:type="dxa"/>
            <w:vMerge/>
            <w:shd w:val="clear" w:color="auto" w:fill="auto"/>
            <w:textDirection w:val="btLr"/>
          </w:tcPr>
          <w:p w14:paraId="558A37A4"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3285656C"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Total</w:t>
            </w:r>
          </w:p>
        </w:tc>
        <w:tc>
          <w:tcPr>
            <w:tcW w:w="567" w:type="dxa"/>
            <w:shd w:val="clear" w:color="auto" w:fill="auto"/>
            <w:textDirection w:val="btLr"/>
          </w:tcPr>
          <w:p w14:paraId="4290A7B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34" w:type="dxa"/>
            <w:shd w:val="clear" w:color="auto" w:fill="auto"/>
            <w:textDirection w:val="btLr"/>
          </w:tcPr>
          <w:p w14:paraId="427EFC4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12</w:t>
            </w:r>
          </w:p>
        </w:tc>
        <w:tc>
          <w:tcPr>
            <w:tcW w:w="425" w:type="dxa"/>
            <w:shd w:val="clear" w:color="auto" w:fill="auto"/>
            <w:textDirection w:val="btLr"/>
          </w:tcPr>
          <w:p w14:paraId="1CA0559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54</w:t>
            </w:r>
          </w:p>
        </w:tc>
        <w:tc>
          <w:tcPr>
            <w:tcW w:w="425" w:type="dxa"/>
            <w:shd w:val="clear" w:color="auto" w:fill="auto"/>
            <w:textDirection w:val="btLr"/>
          </w:tcPr>
          <w:p w14:paraId="4DFFF44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6F4BBFC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10</w:t>
            </w:r>
          </w:p>
        </w:tc>
        <w:tc>
          <w:tcPr>
            <w:tcW w:w="567" w:type="dxa"/>
            <w:shd w:val="clear" w:color="auto" w:fill="auto"/>
            <w:textDirection w:val="btLr"/>
          </w:tcPr>
          <w:p w14:paraId="480A248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46</w:t>
            </w:r>
          </w:p>
        </w:tc>
        <w:tc>
          <w:tcPr>
            <w:tcW w:w="425" w:type="dxa"/>
            <w:shd w:val="clear" w:color="auto" w:fill="auto"/>
            <w:textDirection w:val="btLr"/>
          </w:tcPr>
          <w:p w14:paraId="4827BE5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426" w:type="dxa"/>
            <w:shd w:val="clear" w:color="auto" w:fill="auto"/>
            <w:textDirection w:val="btLr"/>
          </w:tcPr>
          <w:p w14:paraId="37BDAFA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567" w:type="dxa"/>
            <w:shd w:val="clear" w:color="auto" w:fill="auto"/>
            <w:textDirection w:val="btLr"/>
          </w:tcPr>
          <w:p w14:paraId="03094FC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32</w:t>
            </w:r>
          </w:p>
        </w:tc>
        <w:tc>
          <w:tcPr>
            <w:tcW w:w="567" w:type="dxa"/>
            <w:shd w:val="clear" w:color="auto" w:fill="auto"/>
            <w:textDirection w:val="btLr"/>
          </w:tcPr>
          <w:p w14:paraId="174717A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1D644E8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425" w:type="dxa"/>
            <w:shd w:val="clear" w:color="auto" w:fill="auto"/>
            <w:textDirection w:val="btLr"/>
          </w:tcPr>
          <w:p w14:paraId="2C24384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45</w:t>
            </w:r>
          </w:p>
        </w:tc>
        <w:tc>
          <w:tcPr>
            <w:tcW w:w="567" w:type="dxa"/>
            <w:shd w:val="clear" w:color="auto" w:fill="auto"/>
            <w:textDirection w:val="btLr"/>
          </w:tcPr>
          <w:p w14:paraId="048FC2F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1A37B9B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09</w:t>
            </w:r>
          </w:p>
        </w:tc>
        <w:tc>
          <w:tcPr>
            <w:tcW w:w="709" w:type="dxa"/>
            <w:shd w:val="clear" w:color="auto" w:fill="auto"/>
            <w:textDirection w:val="btLr"/>
          </w:tcPr>
          <w:p w14:paraId="66DCE44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44</w:t>
            </w:r>
          </w:p>
        </w:tc>
      </w:tr>
      <w:tr w:rsidR="00351E74" w:rsidRPr="00397855" w14:paraId="7166D9D6" w14:textId="77777777" w:rsidTr="00351E74">
        <w:trPr>
          <w:cantSplit/>
          <w:trHeight w:val="1134"/>
        </w:trPr>
        <w:tc>
          <w:tcPr>
            <w:tcW w:w="709" w:type="dxa"/>
            <w:vMerge w:val="restart"/>
            <w:shd w:val="clear" w:color="auto" w:fill="auto"/>
            <w:textDirection w:val="btLr"/>
          </w:tcPr>
          <w:p w14:paraId="7B846B13"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 xml:space="preserve">5º ANO </w:t>
            </w:r>
          </w:p>
          <w:p w14:paraId="220CA048"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596D9EAE"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Municipal</w:t>
            </w:r>
          </w:p>
        </w:tc>
        <w:tc>
          <w:tcPr>
            <w:tcW w:w="567" w:type="dxa"/>
            <w:shd w:val="clear" w:color="auto" w:fill="auto"/>
            <w:textDirection w:val="btLr"/>
          </w:tcPr>
          <w:p w14:paraId="5D6D5FB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47FDB58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12</w:t>
            </w:r>
          </w:p>
        </w:tc>
        <w:tc>
          <w:tcPr>
            <w:tcW w:w="425" w:type="dxa"/>
            <w:shd w:val="clear" w:color="auto" w:fill="auto"/>
            <w:textDirection w:val="btLr"/>
          </w:tcPr>
          <w:p w14:paraId="6B2A429A"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F49F51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634D84B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567" w:type="dxa"/>
            <w:shd w:val="clear" w:color="auto" w:fill="auto"/>
            <w:textDirection w:val="btLr"/>
          </w:tcPr>
          <w:p w14:paraId="2FEA6F1A"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FB4F88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6CAE78A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09</w:t>
            </w:r>
          </w:p>
        </w:tc>
        <w:tc>
          <w:tcPr>
            <w:tcW w:w="567" w:type="dxa"/>
            <w:shd w:val="clear" w:color="auto" w:fill="auto"/>
            <w:textDirection w:val="btLr"/>
          </w:tcPr>
          <w:p w14:paraId="7C5882C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A9ED95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6B05144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24</w:t>
            </w:r>
          </w:p>
        </w:tc>
        <w:tc>
          <w:tcPr>
            <w:tcW w:w="425" w:type="dxa"/>
            <w:shd w:val="clear" w:color="auto" w:fill="auto"/>
            <w:textDirection w:val="btLr"/>
          </w:tcPr>
          <w:p w14:paraId="3CE8E088"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CFAA65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46CBFE6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709" w:type="dxa"/>
            <w:shd w:val="clear" w:color="auto" w:fill="auto"/>
            <w:textDirection w:val="btLr"/>
          </w:tcPr>
          <w:p w14:paraId="1AEC2C29"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3B76F911" w14:textId="77777777" w:rsidTr="00351E74">
        <w:trPr>
          <w:cantSplit/>
          <w:trHeight w:val="1134"/>
        </w:trPr>
        <w:tc>
          <w:tcPr>
            <w:tcW w:w="709" w:type="dxa"/>
            <w:vMerge/>
            <w:shd w:val="clear" w:color="auto" w:fill="auto"/>
            <w:textDirection w:val="btLr"/>
          </w:tcPr>
          <w:p w14:paraId="11BFE8BF"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0A50A090"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Estadual</w:t>
            </w:r>
          </w:p>
        </w:tc>
        <w:tc>
          <w:tcPr>
            <w:tcW w:w="567" w:type="dxa"/>
            <w:shd w:val="clear" w:color="auto" w:fill="auto"/>
            <w:textDirection w:val="btLr"/>
          </w:tcPr>
          <w:p w14:paraId="522C582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0A3DBD16"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7D8BB95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55</w:t>
            </w:r>
          </w:p>
        </w:tc>
        <w:tc>
          <w:tcPr>
            <w:tcW w:w="425" w:type="dxa"/>
            <w:shd w:val="clear" w:color="auto" w:fill="auto"/>
            <w:textDirection w:val="btLr"/>
          </w:tcPr>
          <w:p w14:paraId="7451982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79477C90"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682A38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51</w:t>
            </w:r>
          </w:p>
        </w:tc>
        <w:tc>
          <w:tcPr>
            <w:tcW w:w="425" w:type="dxa"/>
            <w:shd w:val="clear" w:color="auto" w:fill="auto"/>
            <w:textDirection w:val="btLr"/>
          </w:tcPr>
          <w:p w14:paraId="1CC7B48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34657403"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320702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c>
          <w:tcPr>
            <w:tcW w:w="567" w:type="dxa"/>
            <w:shd w:val="clear" w:color="auto" w:fill="auto"/>
            <w:textDirection w:val="btLr"/>
          </w:tcPr>
          <w:p w14:paraId="7E7C6D6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067ECAD7"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9383E4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37</w:t>
            </w:r>
          </w:p>
        </w:tc>
        <w:tc>
          <w:tcPr>
            <w:tcW w:w="567" w:type="dxa"/>
            <w:shd w:val="clear" w:color="auto" w:fill="auto"/>
            <w:textDirection w:val="btLr"/>
          </w:tcPr>
          <w:p w14:paraId="0DBAB93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4F5F162B"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0DE23E2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44</w:t>
            </w:r>
          </w:p>
        </w:tc>
      </w:tr>
      <w:tr w:rsidR="00351E74" w:rsidRPr="00397855" w14:paraId="03BD59A7" w14:textId="77777777" w:rsidTr="00351E74">
        <w:trPr>
          <w:cantSplit/>
          <w:trHeight w:val="1134"/>
        </w:trPr>
        <w:tc>
          <w:tcPr>
            <w:tcW w:w="709" w:type="dxa"/>
            <w:vMerge/>
            <w:shd w:val="clear" w:color="auto" w:fill="auto"/>
            <w:textDirection w:val="btLr"/>
          </w:tcPr>
          <w:p w14:paraId="5E3DE308"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073B8C4A"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Privada</w:t>
            </w:r>
          </w:p>
        </w:tc>
        <w:tc>
          <w:tcPr>
            <w:tcW w:w="567" w:type="dxa"/>
            <w:shd w:val="clear" w:color="auto" w:fill="auto"/>
            <w:textDirection w:val="btLr"/>
          </w:tcPr>
          <w:p w14:paraId="1281B952" w14:textId="77777777" w:rsidR="00351E74" w:rsidRPr="00397855" w:rsidRDefault="00351E74" w:rsidP="00351E74">
            <w:pPr>
              <w:spacing w:after="0" w:line="240" w:lineRule="auto"/>
              <w:ind w:left="113" w:right="113"/>
              <w:jc w:val="center"/>
              <w:rPr>
                <w:rFonts w:ascii="Times New Roman" w:hAnsi="Times New Roman"/>
                <w:sz w:val="24"/>
              </w:rPr>
            </w:pPr>
          </w:p>
        </w:tc>
        <w:tc>
          <w:tcPr>
            <w:tcW w:w="534" w:type="dxa"/>
            <w:shd w:val="clear" w:color="auto" w:fill="auto"/>
            <w:textDirection w:val="btLr"/>
          </w:tcPr>
          <w:p w14:paraId="15AF2861"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7BACBD71"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CEC9EB3"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C90FC3E"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1298761"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13B5833" w14:textId="77777777" w:rsidR="00351E74" w:rsidRPr="00397855" w:rsidRDefault="00351E74" w:rsidP="00351E74">
            <w:pPr>
              <w:spacing w:after="0" w:line="240" w:lineRule="auto"/>
              <w:ind w:left="113" w:right="113"/>
              <w:jc w:val="center"/>
              <w:rPr>
                <w:rFonts w:ascii="Times New Roman" w:hAnsi="Times New Roman"/>
                <w:sz w:val="24"/>
              </w:rPr>
            </w:pPr>
          </w:p>
        </w:tc>
        <w:tc>
          <w:tcPr>
            <w:tcW w:w="426" w:type="dxa"/>
            <w:shd w:val="clear" w:color="auto" w:fill="auto"/>
            <w:textDirection w:val="btLr"/>
          </w:tcPr>
          <w:p w14:paraId="7CB36CB2"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A5DF682"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1C686DB"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8307126"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0571A6B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4162B4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1187FADF"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28B00505"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57395F38" w14:textId="77777777" w:rsidTr="00351E74">
        <w:trPr>
          <w:cantSplit/>
          <w:trHeight w:val="1134"/>
        </w:trPr>
        <w:tc>
          <w:tcPr>
            <w:tcW w:w="709" w:type="dxa"/>
            <w:vMerge/>
            <w:shd w:val="clear" w:color="auto" w:fill="auto"/>
            <w:textDirection w:val="btLr"/>
          </w:tcPr>
          <w:p w14:paraId="1224FE10"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30336D9A"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Total</w:t>
            </w:r>
          </w:p>
        </w:tc>
        <w:tc>
          <w:tcPr>
            <w:tcW w:w="567" w:type="dxa"/>
            <w:shd w:val="clear" w:color="auto" w:fill="auto"/>
            <w:textDirection w:val="btLr"/>
          </w:tcPr>
          <w:p w14:paraId="400072D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34" w:type="dxa"/>
            <w:shd w:val="clear" w:color="auto" w:fill="auto"/>
            <w:textDirection w:val="btLr"/>
          </w:tcPr>
          <w:p w14:paraId="6C43011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12</w:t>
            </w:r>
          </w:p>
        </w:tc>
        <w:tc>
          <w:tcPr>
            <w:tcW w:w="425" w:type="dxa"/>
            <w:shd w:val="clear" w:color="auto" w:fill="auto"/>
            <w:textDirection w:val="btLr"/>
          </w:tcPr>
          <w:p w14:paraId="618DBEC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55</w:t>
            </w:r>
          </w:p>
        </w:tc>
        <w:tc>
          <w:tcPr>
            <w:tcW w:w="425" w:type="dxa"/>
            <w:shd w:val="clear" w:color="auto" w:fill="auto"/>
            <w:textDirection w:val="btLr"/>
          </w:tcPr>
          <w:p w14:paraId="15DC8FA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49804F8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567" w:type="dxa"/>
            <w:shd w:val="clear" w:color="auto" w:fill="auto"/>
            <w:textDirection w:val="btLr"/>
          </w:tcPr>
          <w:p w14:paraId="5A773DD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51</w:t>
            </w:r>
          </w:p>
        </w:tc>
        <w:tc>
          <w:tcPr>
            <w:tcW w:w="425" w:type="dxa"/>
            <w:shd w:val="clear" w:color="auto" w:fill="auto"/>
            <w:textDirection w:val="btLr"/>
          </w:tcPr>
          <w:p w14:paraId="2B8D28F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426" w:type="dxa"/>
            <w:shd w:val="clear" w:color="auto" w:fill="auto"/>
            <w:textDirection w:val="btLr"/>
          </w:tcPr>
          <w:p w14:paraId="616A6CB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09</w:t>
            </w:r>
          </w:p>
        </w:tc>
        <w:tc>
          <w:tcPr>
            <w:tcW w:w="567" w:type="dxa"/>
            <w:shd w:val="clear" w:color="auto" w:fill="auto"/>
            <w:textDirection w:val="btLr"/>
          </w:tcPr>
          <w:p w14:paraId="4AD99D8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41</w:t>
            </w:r>
          </w:p>
        </w:tc>
        <w:tc>
          <w:tcPr>
            <w:tcW w:w="567" w:type="dxa"/>
            <w:shd w:val="clear" w:color="auto" w:fill="auto"/>
            <w:textDirection w:val="btLr"/>
          </w:tcPr>
          <w:p w14:paraId="197CC68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62D88F9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24</w:t>
            </w:r>
          </w:p>
        </w:tc>
        <w:tc>
          <w:tcPr>
            <w:tcW w:w="425" w:type="dxa"/>
            <w:shd w:val="clear" w:color="auto" w:fill="auto"/>
            <w:textDirection w:val="btLr"/>
          </w:tcPr>
          <w:p w14:paraId="290890C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37</w:t>
            </w:r>
          </w:p>
        </w:tc>
        <w:tc>
          <w:tcPr>
            <w:tcW w:w="567" w:type="dxa"/>
            <w:shd w:val="clear" w:color="auto" w:fill="auto"/>
            <w:textDirection w:val="btLr"/>
          </w:tcPr>
          <w:p w14:paraId="48A8149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732AB1F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709" w:type="dxa"/>
            <w:shd w:val="clear" w:color="auto" w:fill="auto"/>
            <w:textDirection w:val="btLr"/>
          </w:tcPr>
          <w:p w14:paraId="47F9DA5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44</w:t>
            </w:r>
          </w:p>
        </w:tc>
      </w:tr>
      <w:tr w:rsidR="00351E74" w:rsidRPr="00397855" w14:paraId="72DE417E" w14:textId="77777777" w:rsidTr="00351E74">
        <w:trPr>
          <w:cantSplit/>
          <w:trHeight w:val="1134"/>
        </w:trPr>
        <w:tc>
          <w:tcPr>
            <w:tcW w:w="709" w:type="dxa"/>
            <w:vMerge w:val="restart"/>
            <w:shd w:val="clear" w:color="auto" w:fill="auto"/>
            <w:textDirection w:val="btLr"/>
          </w:tcPr>
          <w:p w14:paraId="4F06C29B"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 xml:space="preserve">6º ANO </w:t>
            </w:r>
          </w:p>
          <w:p w14:paraId="5164974A" w14:textId="77777777" w:rsidR="00351E74" w:rsidRPr="00397855" w:rsidRDefault="00351E74" w:rsidP="00351E74">
            <w:pPr>
              <w:spacing w:after="0" w:line="240" w:lineRule="auto"/>
              <w:ind w:left="113" w:right="113"/>
              <w:jc w:val="center"/>
              <w:rPr>
                <w:rFonts w:ascii="Times New Roman" w:hAnsi="Times New Roman"/>
                <w:b/>
              </w:rPr>
            </w:pPr>
          </w:p>
          <w:p w14:paraId="1B0CC9B4"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54A2AD5F"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Municipal</w:t>
            </w:r>
          </w:p>
        </w:tc>
        <w:tc>
          <w:tcPr>
            <w:tcW w:w="567" w:type="dxa"/>
            <w:shd w:val="clear" w:color="auto" w:fill="auto"/>
            <w:textDirection w:val="btLr"/>
          </w:tcPr>
          <w:p w14:paraId="7FE1EB14" w14:textId="77777777" w:rsidR="00351E74" w:rsidRPr="00397855" w:rsidRDefault="00351E74" w:rsidP="0036533F">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190448B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425" w:type="dxa"/>
            <w:shd w:val="clear" w:color="auto" w:fill="auto"/>
            <w:textDirection w:val="btLr"/>
          </w:tcPr>
          <w:p w14:paraId="546758D8"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BC83CA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6BCC630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09</w:t>
            </w:r>
          </w:p>
        </w:tc>
        <w:tc>
          <w:tcPr>
            <w:tcW w:w="567" w:type="dxa"/>
            <w:shd w:val="clear" w:color="auto" w:fill="auto"/>
            <w:textDirection w:val="btLr"/>
          </w:tcPr>
          <w:p w14:paraId="1B000DDD"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C2096B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394417D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09</w:t>
            </w:r>
          </w:p>
        </w:tc>
        <w:tc>
          <w:tcPr>
            <w:tcW w:w="567" w:type="dxa"/>
            <w:shd w:val="clear" w:color="auto" w:fill="auto"/>
            <w:textDirection w:val="btLr"/>
          </w:tcPr>
          <w:p w14:paraId="0452A5A4"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1A9299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01AD7BB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08</w:t>
            </w:r>
          </w:p>
        </w:tc>
        <w:tc>
          <w:tcPr>
            <w:tcW w:w="425" w:type="dxa"/>
            <w:shd w:val="clear" w:color="auto" w:fill="auto"/>
            <w:textDirection w:val="btLr"/>
          </w:tcPr>
          <w:p w14:paraId="7770110A"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14AAC9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48CCD6E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709" w:type="dxa"/>
            <w:shd w:val="clear" w:color="auto" w:fill="auto"/>
            <w:textDirection w:val="btLr"/>
          </w:tcPr>
          <w:p w14:paraId="755C5964"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0D08AC0A" w14:textId="77777777" w:rsidTr="00351E74">
        <w:trPr>
          <w:cantSplit/>
          <w:trHeight w:val="1134"/>
        </w:trPr>
        <w:tc>
          <w:tcPr>
            <w:tcW w:w="709" w:type="dxa"/>
            <w:vMerge/>
            <w:shd w:val="clear" w:color="auto" w:fill="auto"/>
            <w:textDirection w:val="btLr"/>
          </w:tcPr>
          <w:p w14:paraId="53837BD4"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763253FF"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Estadual</w:t>
            </w:r>
          </w:p>
        </w:tc>
        <w:tc>
          <w:tcPr>
            <w:tcW w:w="567" w:type="dxa"/>
            <w:shd w:val="clear" w:color="auto" w:fill="auto"/>
            <w:textDirection w:val="btLr"/>
          </w:tcPr>
          <w:p w14:paraId="03CD51A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34" w:type="dxa"/>
            <w:shd w:val="clear" w:color="auto" w:fill="auto"/>
            <w:textDirection w:val="btLr"/>
          </w:tcPr>
          <w:p w14:paraId="76C147DB"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FEE898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58</w:t>
            </w:r>
          </w:p>
        </w:tc>
        <w:tc>
          <w:tcPr>
            <w:tcW w:w="425" w:type="dxa"/>
            <w:shd w:val="clear" w:color="auto" w:fill="auto"/>
            <w:textDirection w:val="btLr"/>
          </w:tcPr>
          <w:p w14:paraId="2D1DF7E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71BC0AE4"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5FAD2F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55</w:t>
            </w:r>
          </w:p>
        </w:tc>
        <w:tc>
          <w:tcPr>
            <w:tcW w:w="425" w:type="dxa"/>
            <w:shd w:val="clear" w:color="auto" w:fill="auto"/>
            <w:textDirection w:val="btLr"/>
          </w:tcPr>
          <w:p w14:paraId="127B938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426" w:type="dxa"/>
            <w:shd w:val="clear" w:color="auto" w:fill="auto"/>
            <w:textDirection w:val="btLr"/>
          </w:tcPr>
          <w:p w14:paraId="29D6DD43"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2F3108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49</w:t>
            </w:r>
          </w:p>
        </w:tc>
        <w:tc>
          <w:tcPr>
            <w:tcW w:w="567" w:type="dxa"/>
            <w:shd w:val="clear" w:color="auto" w:fill="auto"/>
            <w:textDirection w:val="btLr"/>
          </w:tcPr>
          <w:p w14:paraId="31CF00C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6D5DF9C1"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943600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44</w:t>
            </w:r>
          </w:p>
        </w:tc>
        <w:tc>
          <w:tcPr>
            <w:tcW w:w="567" w:type="dxa"/>
            <w:shd w:val="clear" w:color="auto" w:fill="auto"/>
            <w:textDirection w:val="btLr"/>
          </w:tcPr>
          <w:p w14:paraId="38C8547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02</w:t>
            </w:r>
          </w:p>
        </w:tc>
        <w:tc>
          <w:tcPr>
            <w:tcW w:w="567" w:type="dxa"/>
            <w:shd w:val="clear" w:color="auto" w:fill="auto"/>
            <w:textDirection w:val="btLr"/>
          </w:tcPr>
          <w:p w14:paraId="785C7A12"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0EC3EA8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37</w:t>
            </w:r>
          </w:p>
        </w:tc>
      </w:tr>
      <w:tr w:rsidR="00351E74" w:rsidRPr="00397855" w14:paraId="1D1E18B1" w14:textId="77777777" w:rsidTr="00351E74">
        <w:trPr>
          <w:cantSplit/>
          <w:trHeight w:val="1134"/>
        </w:trPr>
        <w:tc>
          <w:tcPr>
            <w:tcW w:w="709" w:type="dxa"/>
            <w:vMerge/>
            <w:shd w:val="clear" w:color="auto" w:fill="auto"/>
            <w:textDirection w:val="btLr"/>
          </w:tcPr>
          <w:p w14:paraId="20BCA632"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0040863D"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Privada</w:t>
            </w:r>
          </w:p>
        </w:tc>
        <w:tc>
          <w:tcPr>
            <w:tcW w:w="567" w:type="dxa"/>
            <w:shd w:val="clear" w:color="auto" w:fill="auto"/>
            <w:textDirection w:val="btLr"/>
          </w:tcPr>
          <w:p w14:paraId="466A7CDF" w14:textId="77777777" w:rsidR="00351E74" w:rsidRPr="00397855" w:rsidRDefault="00351E74" w:rsidP="00351E74">
            <w:pPr>
              <w:spacing w:after="0" w:line="240" w:lineRule="auto"/>
              <w:ind w:left="113" w:right="113"/>
              <w:jc w:val="center"/>
              <w:rPr>
                <w:rFonts w:ascii="Times New Roman" w:hAnsi="Times New Roman"/>
                <w:sz w:val="24"/>
              </w:rPr>
            </w:pPr>
          </w:p>
        </w:tc>
        <w:tc>
          <w:tcPr>
            <w:tcW w:w="534" w:type="dxa"/>
            <w:shd w:val="clear" w:color="auto" w:fill="auto"/>
            <w:textDirection w:val="btLr"/>
          </w:tcPr>
          <w:p w14:paraId="7E453F04"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18F7A08"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8496F3B"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43CFA9B"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266F3C8"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2A33A04" w14:textId="77777777" w:rsidR="00351E74" w:rsidRPr="00397855" w:rsidRDefault="00351E74" w:rsidP="00351E74">
            <w:pPr>
              <w:spacing w:after="0" w:line="240" w:lineRule="auto"/>
              <w:ind w:left="113" w:right="113"/>
              <w:jc w:val="center"/>
              <w:rPr>
                <w:rFonts w:ascii="Times New Roman" w:hAnsi="Times New Roman"/>
                <w:sz w:val="24"/>
              </w:rPr>
            </w:pPr>
          </w:p>
        </w:tc>
        <w:tc>
          <w:tcPr>
            <w:tcW w:w="426" w:type="dxa"/>
            <w:shd w:val="clear" w:color="auto" w:fill="auto"/>
            <w:textDirection w:val="btLr"/>
          </w:tcPr>
          <w:p w14:paraId="6AF576AE"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5D6D922"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E54EB27"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1ACE3666"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7409AB03"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1F288A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07049C0"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2ECA2C9C"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2FB68AA5" w14:textId="77777777" w:rsidTr="00351E74">
        <w:trPr>
          <w:cantSplit/>
          <w:trHeight w:val="1134"/>
        </w:trPr>
        <w:tc>
          <w:tcPr>
            <w:tcW w:w="709" w:type="dxa"/>
            <w:vMerge/>
            <w:shd w:val="clear" w:color="auto" w:fill="auto"/>
            <w:textDirection w:val="btLr"/>
          </w:tcPr>
          <w:p w14:paraId="26A604BC"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4A10703F"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Total</w:t>
            </w:r>
          </w:p>
        </w:tc>
        <w:tc>
          <w:tcPr>
            <w:tcW w:w="567" w:type="dxa"/>
            <w:shd w:val="clear" w:color="auto" w:fill="auto"/>
            <w:textDirection w:val="btLr"/>
          </w:tcPr>
          <w:p w14:paraId="73AEF37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34" w:type="dxa"/>
            <w:shd w:val="clear" w:color="auto" w:fill="auto"/>
            <w:textDirection w:val="btLr"/>
          </w:tcPr>
          <w:p w14:paraId="19BEAFC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425" w:type="dxa"/>
            <w:shd w:val="clear" w:color="auto" w:fill="auto"/>
            <w:textDirection w:val="btLr"/>
          </w:tcPr>
          <w:p w14:paraId="436A9B9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58</w:t>
            </w:r>
          </w:p>
        </w:tc>
        <w:tc>
          <w:tcPr>
            <w:tcW w:w="425" w:type="dxa"/>
            <w:shd w:val="clear" w:color="auto" w:fill="auto"/>
            <w:textDirection w:val="btLr"/>
          </w:tcPr>
          <w:p w14:paraId="6BDFED6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08A4A5A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09</w:t>
            </w:r>
          </w:p>
        </w:tc>
        <w:tc>
          <w:tcPr>
            <w:tcW w:w="567" w:type="dxa"/>
            <w:shd w:val="clear" w:color="auto" w:fill="auto"/>
            <w:textDirection w:val="btLr"/>
          </w:tcPr>
          <w:p w14:paraId="2F73A18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55</w:t>
            </w:r>
          </w:p>
        </w:tc>
        <w:tc>
          <w:tcPr>
            <w:tcW w:w="425" w:type="dxa"/>
            <w:shd w:val="clear" w:color="auto" w:fill="auto"/>
            <w:textDirection w:val="btLr"/>
          </w:tcPr>
          <w:p w14:paraId="02098CA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426" w:type="dxa"/>
            <w:shd w:val="clear" w:color="auto" w:fill="auto"/>
            <w:textDirection w:val="btLr"/>
          </w:tcPr>
          <w:p w14:paraId="43664BE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09</w:t>
            </w:r>
          </w:p>
        </w:tc>
        <w:tc>
          <w:tcPr>
            <w:tcW w:w="567" w:type="dxa"/>
            <w:shd w:val="clear" w:color="auto" w:fill="auto"/>
            <w:textDirection w:val="btLr"/>
          </w:tcPr>
          <w:p w14:paraId="467B615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49</w:t>
            </w:r>
          </w:p>
        </w:tc>
        <w:tc>
          <w:tcPr>
            <w:tcW w:w="567" w:type="dxa"/>
            <w:shd w:val="clear" w:color="auto" w:fill="auto"/>
            <w:textDirection w:val="btLr"/>
          </w:tcPr>
          <w:p w14:paraId="065352A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4597968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08</w:t>
            </w:r>
          </w:p>
        </w:tc>
        <w:tc>
          <w:tcPr>
            <w:tcW w:w="425" w:type="dxa"/>
            <w:shd w:val="clear" w:color="auto" w:fill="auto"/>
            <w:textDirection w:val="btLr"/>
          </w:tcPr>
          <w:p w14:paraId="6376B78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44</w:t>
            </w:r>
          </w:p>
        </w:tc>
        <w:tc>
          <w:tcPr>
            <w:tcW w:w="567" w:type="dxa"/>
            <w:shd w:val="clear" w:color="auto" w:fill="auto"/>
            <w:textDirection w:val="btLr"/>
          </w:tcPr>
          <w:p w14:paraId="5C6B5A8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1D7CFED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709" w:type="dxa"/>
            <w:shd w:val="clear" w:color="auto" w:fill="auto"/>
            <w:textDirection w:val="btLr"/>
          </w:tcPr>
          <w:p w14:paraId="5F49DD2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37</w:t>
            </w:r>
          </w:p>
        </w:tc>
      </w:tr>
      <w:tr w:rsidR="00351E74" w:rsidRPr="00397855" w14:paraId="4962142B" w14:textId="77777777" w:rsidTr="00351E74">
        <w:trPr>
          <w:cantSplit/>
          <w:trHeight w:val="1134"/>
        </w:trPr>
        <w:tc>
          <w:tcPr>
            <w:tcW w:w="709" w:type="dxa"/>
            <w:vMerge w:val="restart"/>
            <w:shd w:val="clear" w:color="auto" w:fill="auto"/>
            <w:textDirection w:val="btLr"/>
          </w:tcPr>
          <w:p w14:paraId="08F1B57C"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7º ANO</w:t>
            </w:r>
          </w:p>
          <w:p w14:paraId="3BCC0BD9"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 xml:space="preserve"> </w:t>
            </w:r>
          </w:p>
        </w:tc>
        <w:tc>
          <w:tcPr>
            <w:tcW w:w="317" w:type="dxa"/>
            <w:shd w:val="clear" w:color="auto" w:fill="auto"/>
            <w:textDirection w:val="btLr"/>
            <w:vAlign w:val="center"/>
          </w:tcPr>
          <w:p w14:paraId="1DEF4758"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Municipal</w:t>
            </w:r>
          </w:p>
        </w:tc>
        <w:tc>
          <w:tcPr>
            <w:tcW w:w="567" w:type="dxa"/>
            <w:shd w:val="clear" w:color="auto" w:fill="auto"/>
            <w:textDirection w:val="btLr"/>
          </w:tcPr>
          <w:p w14:paraId="7F90C7B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34" w:type="dxa"/>
            <w:shd w:val="clear" w:color="auto" w:fill="auto"/>
            <w:textDirection w:val="btLr"/>
          </w:tcPr>
          <w:p w14:paraId="7049D18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425" w:type="dxa"/>
            <w:shd w:val="clear" w:color="auto" w:fill="auto"/>
            <w:textDirection w:val="btLr"/>
          </w:tcPr>
          <w:p w14:paraId="5AF7139C"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53B8281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67" w:type="dxa"/>
            <w:shd w:val="clear" w:color="auto" w:fill="auto"/>
            <w:textDirection w:val="btLr"/>
          </w:tcPr>
          <w:p w14:paraId="5AE764E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567" w:type="dxa"/>
            <w:shd w:val="clear" w:color="auto" w:fill="auto"/>
            <w:textDirection w:val="btLr"/>
          </w:tcPr>
          <w:p w14:paraId="7A15FA1B"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828CD0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426" w:type="dxa"/>
            <w:shd w:val="clear" w:color="auto" w:fill="auto"/>
            <w:textDirection w:val="btLr"/>
          </w:tcPr>
          <w:p w14:paraId="104D681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08</w:t>
            </w:r>
          </w:p>
        </w:tc>
        <w:tc>
          <w:tcPr>
            <w:tcW w:w="567" w:type="dxa"/>
            <w:shd w:val="clear" w:color="auto" w:fill="auto"/>
            <w:textDirection w:val="btLr"/>
          </w:tcPr>
          <w:p w14:paraId="04A02F0D"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1039CBA2"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1445CB63"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54985E05"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45BC379"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F66FB1B"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2CBC2848"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38A8C4BE" w14:textId="77777777" w:rsidTr="00351E74">
        <w:trPr>
          <w:cantSplit/>
          <w:trHeight w:val="1134"/>
        </w:trPr>
        <w:tc>
          <w:tcPr>
            <w:tcW w:w="709" w:type="dxa"/>
            <w:vMerge/>
            <w:shd w:val="clear" w:color="auto" w:fill="auto"/>
            <w:textDirection w:val="btLr"/>
          </w:tcPr>
          <w:p w14:paraId="52AC906F"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412DD1DC"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Estadual</w:t>
            </w:r>
          </w:p>
        </w:tc>
        <w:tc>
          <w:tcPr>
            <w:tcW w:w="567" w:type="dxa"/>
            <w:shd w:val="clear" w:color="auto" w:fill="auto"/>
            <w:textDirection w:val="btLr"/>
          </w:tcPr>
          <w:p w14:paraId="15D8AF1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17</w:t>
            </w:r>
          </w:p>
        </w:tc>
        <w:tc>
          <w:tcPr>
            <w:tcW w:w="534" w:type="dxa"/>
            <w:shd w:val="clear" w:color="auto" w:fill="auto"/>
            <w:textDirection w:val="btLr"/>
          </w:tcPr>
          <w:p w14:paraId="34C24B8B"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CD8D7D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87</w:t>
            </w:r>
          </w:p>
        </w:tc>
        <w:tc>
          <w:tcPr>
            <w:tcW w:w="425" w:type="dxa"/>
            <w:shd w:val="clear" w:color="auto" w:fill="auto"/>
            <w:textDirection w:val="btLr"/>
          </w:tcPr>
          <w:p w14:paraId="45DCD30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09</w:t>
            </w:r>
          </w:p>
        </w:tc>
        <w:tc>
          <w:tcPr>
            <w:tcW w:w="567" w:type="dxa"/>
            <w:shd w:val="clear" w:color="auto" w:fill="auto"/>
            <w:textDirection w:val="btLr"/>
          </w:tcPr>
          <w:p w14:paraId="4398ACC7"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329241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63</w:t>
            </w:r>
          </w:p>
        </w:tc>
        <w:tc>
          <w:tcPr>
            <w:tcW w:w="425" w:type="dxa"/>
            <w:shd w:val="clear" w:color="auto" w:fill="auto"/>
            <w:textDirection w:val="btLr"/>
          </w:tcPr>
          <w:p w14:paraId="6C5A390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12</w:t>
            </w:r>
          </w:p>
        </w:tc>
        <w:tc>
          <w:tcPr>
            <w:tcW w:w="426" w:type="dxa"/>
            <w:shd w:val="clear" w:color="auto" w:fill="auto"/>
            <w:textDirection w:val="btLr"/>
          </w:tcPr>
          <w:p w14:paraId="5C49D379"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1742A96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89</w:t>
            </w:r>
          </w:p>
        </w:tc>
        <w:tc>
          <w:tcPr>
            <w:tcW w:w="567" w:type="dxa"/>
            <w:shd w:val="clear" w:color="auto" w:fill="auto"/>
            <w:textDirection w:val="btLr"/>
          </w:tcPr>
          <w:p w14:paraId="7369326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19</w:t>
            </w:r>
          </w:p>
        </w:tc>
        <w:tc>
          <w:tcPr>
            <w:tcW w:w="567" w:type="dxa"/>
            <w:shd w:val="clear" w:color="auto" w:fill="auto"/>
            <w:textDirection w:val="btLr"/>
          </w:tcPr>
          <w:p w14:paraId="25BF616D"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A095B8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88</w:t>
            </w:r>
          </w:p>
        </w:tc>
        <w:tc>
          <w:tcPr>
            <w:tcW w:w="567" w:type="dxa"/>
            <w:shd w:val="clear" w:color="auto" w:fill="auto"/>
            <w:textDirection w:val="btLr"/>
          </w:tcPr>
          <w:p w14:paraId="1408339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567" w:type="dxa"/>
            <w:shd w:val="clear" w:color="auto" w:fill="auto"/>
            <w:textDirection w:val="btLr"/>
          </w:tcPr>
          <w:p w14:paraId="19AFE586"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0C050BF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52</w:t>
            </w:r>
          </w:p>
        </w:tc>
      </w:tr>
      <w:tr w:rsidR="00351E74" w:rsidRPr="00397855" w14:paraId="493031DE" w14:textId="77777777" w:rsidTr="00351E74">
        <w:trPr>
          <w:cantSplit/>
          <w:trHeight w:val="1134"/>
        </w:trPr>
        <w:tc>
          <w:tcPr>
            <w:tcW w:w="709" w:type="dxa"/>
            <w:vMerge/>
            <w:shd w:val="clear" w:color="auto" w:fill="auto"/>
            <w:textDirection w:val="btLr"/>
          </w:tcPr>
          <w:p w14:paraId="3D9087D6"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6CB7FC46"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Privada</w:t>
            </w:r>
          </w:p>
        </w:tc>
        <w:tc>
          <w:tcPr>
            <w:tcW w:w="567" w:type="dxa"/>
            <w:shd w:val="clear" w:color="auto" w:fill="auto"/>
            <w:textDirection w:val="btLr"/>
          </w:tcPr>
          <w:p w14:paraId="6955F9F8" w14:textId="77777777" w:rsidR="00351E74" w:rsidRPr="00397855" w:rsidRDefault="00351E74" w:rsidP="00351E74">
            <w:pPr>
              <w:spacing w:after="0" w:line="240" w:lineRule="auto"/>
              <w:ind w:left="113" w:right="113"/>
              <w:jc w:val="center"/>
              <w:rPr>
                <w:rFonts w:ascii="Times New Roman" w:hAnsi="Times New Roman"/>
                <w:sz w:val="24"/>
              </w:rPr>
            </w:pPr>
          </w:p>
        </w:tc>
        <w:tc>
          <w:tcPr>
            <w:tcW w:w="534" w:type="dxa"/>
            <w:shd w:val="clear" w:color="auto" w:fill="auto"/>
            <w:textDirection w:val="btLr"/>
          </w:tcPr>
          <w:p w14:paraId="226398B4"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1E603A9"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5027552B"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FFB263F"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0F6E746"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0B133E9A" w14:textId="77777777" w:rsidR="00351E74" w:rsidRPr="00397855" w:rsidRDefault="00351E74" w:rsidP="00351E74">
            <w:pPr>
              <w:spacing w:after="0" w:line="240" w:lineRule="auto"/>
              <w:ind w:left="113" w:right="113"/>
              <w:jc w:val="center"/>
              <w:rPr>
                <w:rFonts w:ascii="Times New Roman" w:hAnsi="Times New Roman"/>
                <w:sz w:val="24"/>
              </w:rPr>
            </w:pPr>
          </w:p>
        </w:tc>
        <w:tc>
          <w:tcPr>
            <w:tcW w:w="426" w:type="dxa"/>
            <w:shd w:val="clear" w:color="auto" w:fill="auto"/>
            <w:textDirection w:val="btLr"/>
          </w:tcPr>
          <w:p w14:paraId="7C554912"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EE14168"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2971503"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90DF307"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77310C56"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FB3334F"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8C41F1E"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66EA64F6"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44D76162" w14:textId="77777777" w:rsidTr="00351E74">
        <w:trPr>
          <w:cantSplit/>
          <w:trHeight w:val="1134"/>
        </w:trPr>
        <w:tc>
          <w:tcPr>
            <w:tcW w:w="709" w:type="dxa"/>
            <w:tcBorders>
              <w:top w:val="nil"/>
            </w:tcBorders>
            <w:shd w:val="clear" w:color="auto" w:fill="auto"/>
            <w:textDirection w:val="btLr"/>
          </w:tcPr>
          <w:p w14:paraId="58F5FF31"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704BEA11"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Total</w:t>
            </w:r>
          </w:p>
        </w:tc>
        <w:tc>
          <w:tcPr>
            <w:tcW w:w="567" w:type="dxa"/>
            <w:shd w:val="clear" w:color="auto" w:fill="auto"/>
            <w:textDirection w:val="btLr"/>
          </w:tcPr>
          <w:p w14:paraId="2B5F844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22</w:t>
            </w:r>
          </w:p>
        </w:tc>
        <w:tc>
          <w:tcPr>
            <w:tcW w:w="534" w:type="dxa"/>
            <w:shd w:val="clear" w:color="auto" w:fill="auto"/>
            <w:textDirection w:val="btLr"/>
          </w:tcPr>
          <w:p w14:paraId="0A61E25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425" w:type="dxa"/>
            <w:shd w:val="clear" w:color="auto" w:fill="auto"/>
            <w:textDirection w:val="btLr"/>
          </w:tcPr>
          <w:p w14:paraId="68361CC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87</w:t>
            </w:r>
          </w:p>
        </w:tc>
        <w:tc>
          <w:tcPr>
            <w:tcW w:w="425" w:type="dxa"/>
            <w:shd w:val="clear" w:color="auto" w:fill="auto"/>
            <w:textDirection w:val="btLr"/>
          </w:tcPr>
          <w:p w14:paraId="7EFB801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14</w:t>
            </w:r>
          </w:p>
        </w:tc>
        <w:tc>
          <w:tcPr>
            <w:tcW w:w="567" w:type="dxa"/>
            <w:shd w:val="clear" w:color="auto" w:fill="auto"/>
            <w:textDirection w:val="btLr"/>
          </w:tcPr>
          <w:p w14:paraId="116F001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06</w:t>
            </w:r>
          </w:p>
        </w:tc>
        <w:tc>
          <w:tcPr>
            <w:tcW w:w="567" w:type="dxa"/>
            <w:shd w:val="clear" w:color="auto" w:fill="auto"/>
            <w:textDirection w:val="btLr"/>
          </w:tcPr>
          <w:p w14:paraId="6A62B86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63</w:t>
            </w:r>
          </w:p>
        </w:tc>
        <w:tc>
          <w:tcPr>
            <w:tcW w:w="425" w:type="dxa"/>
            <w:shd w:val="clear" w:color="auto" w:fill="auto"/>
            <w:textDirection w:val="btLr"/>
          </w:tcPr>
          <w:p w14:paraId="684A6AD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17</w:t>
            </w:r>
          </w:p>
        </w:tc>
        <w:tc>
          <w:tcPr>
            <w:tcW w:w="426" w:type="dxa"/>
            <w:shd w:val="clear" w:color="auto" w:fill="auto"/>
            <w:textDirection w:val="btLr"/>
          </w:tcPr>
          <w:p w14:paraId="09F299B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08</w:t>
            </w:r>
          </w:p>
        </w:tc>
        <w:tc>
          <w:tcPr>
            <w:tcW w:w="567" w:type="dxa"/>
            <w:shd w:val="clear" w:color="auto" w:fill="auto"/>
            <w:textDirection w:val="btLr"/>
          </w:tcPr>
          <w:p w14:paraId="3B00F8B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89</w:t>
            </w:r>
          </w:p>
        </w:tc>
        <w:tc>
          <w:tcPr>
            <w:tcW w:w="567" w:type="dxa"/>
            <w:shd w:val="clear" w:color="auto" w:fill="auto"/>
            <w:textDirection w:val="btLr"/>
          </w:tcPr>
          <w:p w14:paraId="2F529DD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19</w:t>
            </w:r>
          </w:p>
        </w:tc>
        <w:tc>
          <w:tcPr>
            <w:tcW w:w="567" w:type="dxa"/>
            <w:shd w:val="clear" w:color="auto" w:fill="auto"/>
            <w:textDirection w:val="btLr"/>
          </w:tcPr>
          <w:p w14:paraId="0F7ED3CC"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0F8FE88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88</w:t>
            </w:r>
          </w:p>
        </w:tc>
        <w:tc>
          <w:tcPr>
            <w:tcW w:w="567" w:type="dxa"/>
            <w:shd w:val="clear" w:color="auto" w:fill="auto"/>
            <w:textDirection w:val="btLr"/>
          </w:tcPr>
          <w:p w14:paraId="1ED8CF2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567" w:type="dxa"/>
            <w:shd w:val="clear" w:color="auto" w:fill="auto"/>
            <w:textDirection w:val="btLr"/>
          </w:tcPr>
          <w:p w14:paraId="7E8FB68C"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6A5B1F9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52</w:t>
            </w:r>
          </w:p>
        </w:tc>
      </w:tr>
      <w:tr w:rsidR="00351E74" w:rsidRPr="00397855" w14:paraId="1084BC3F" w14:textId="77777777" w:rsidTr="00351E74">
        <w:trPr>
          <w:cantSplit/>
          <w:trHeight w:val="1134"/>
        </w:trPr>
        <w:tc>
          <w:tcPr>
            <w:tcW w:w="709" w:type="dxa"/>
            <w:vMerge w:val="restart"/>
            <w:shd w:val="clear" w:color="auto" w:fill="auto"/>
            <w:textDirection w:val="btLr"/>
          </w:tcPr>
          <w:p w14:paraId="15BFC6AB"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8º ANO</w:t>
            </w:r>
          </w:p>
          <w:p w14:paraId="79354E55"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 xml:space="preserve"> </w:t>
            </w:r>
          </w:p>
        </w:tc>
        <w:tc>
          <w:tcPr>
            <w:tcW w:w="317" w:type="dxa"/>
            <w:shd w:val="clear" w:color="auto" w:fill="auto"/>
            <w:textDirection w:val="btLr"/>
            <w:vAlign w:val="center"/>
          </w:tcPr>
          <w:p w14:paraId="0D0B0646"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Municipal</w:t>
            </w:r>
          </w:p>
        </w:tc>
        <w:tc>
          <w:tcPr>
            <w:tcW w:w="567" w:type="dxa"/>
            <w:shd w:val="clear" w:color="auto" w:fill="auto"/>
            <w:textDirection w:val="btLr"/>
          </w:tcPr>
          <w:p w14:paraId="7AFC546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34" w:type="dxa"/>
            <w:shd w:val="clear" w:color="auto" w:fill="auto"/>
            <w:textDirection w:val="btLr"/>
          </w:tcPr>
          <w:p w14:paraId="3D3F4E0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425" w:type="dxa"/>
            <w:shd w:val="clear" w:color="auto" w:fill="auto"/>
            <w:textDirection w:val="btLr"/>
          </w:tcPr>
          <w:p w14:paraId="40A2707D"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2C2397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67" w:type="dxa"/>
            <w:shd w:val="clear" w:color="auto" w:fill="auto"/>
            <w:textDirection w:val="btLr"/>
          </w:tcPr>
          <w:p w14:paraId="60242E3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01</w:t>
            </w:r>
          </w:p>
        </w:tc>
        <w:tc>
          <w:tcPr>
            <w:tcW w:w="567" w:type="dxa"/>
            <w:shd w:val="clear" w:color="auto" w:fill="auto"/>
            <w:textDirection w:val="btLr"/>
          </w:tcPr>
          <w:p w14:paraId="670E3B4A"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805660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426" w:type="dxa"/>
            <w:shd w:val="clear" w:color="auto" w:fill="auto"/>
            <w:textDirection w:val="btLr"/>
          </w:tcPr>
          <w:p w14:paraId="7227830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70DA08F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795F35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EA46EAC"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536AD4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DA1583F"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1C36D95"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214FE158"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1D1DBCC3" w14:textId="77777777" w:rsidTr="00351E74">
        <w:trPr>
          <w:cantSplit/>
          <w:trHeight w:val="1134"/>
        </w:trPr>
        <w:tc>
          <w:tcPr>
            <w:tcW w:w="709" w:type="dxa"/>
            <w:vMerge/>
            <w:shd w:val="clear" w:color="auto" w:fill="auto"/>
            <w:textDirection w:val="btLr"/>
          </w:tcPr>
          <w:p w14:paraId="4F36771B"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778425D1"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Estadual</w:t>
            </w:r>
          </w:p>
        </w:tc>
        <w:tc>
          <w:tcPr>
            <w:tcW w:w="567" w:type="dxa"/>
            <w:shd w:val="clear" w:color="auto" w:fill="auto"/>
            <w:textDirection w:val="btLr"/>
          </w:tcPr>
          <w:p w14:paraId="23ABA90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17</w:t>
            </w:r>
          </w:p>
        </w:tc>
        <w:tc>
          <w:tcPr>
            <w:tcW w:w="534" w:type="dxa"/>
            <w:shd w:val="clear" w:color="auto" w:fill="auto"/>
            <w:textDirection w:val="btLr"/>
          </w:tcPr>
          <w:p w14:paraId="0B8147BE"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79AA0CB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89</w:t>
            </w:r>
          </w:p>
        </w:tc>
        <w:tc>
          <w:tcPr>
            <w:tcW w:w="425" w:type="dxa"/>
            <w:shd w:val="clear" w:color="auto" w:fill="auto"/>
            <w:textDirection w:val="btLr"/>
          </w:tcPr>
          <w:p w14:paraId="0BB6369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15</w:t>
            </w:r>
          </w:p>
        </w:tc>
        <w:tc>
          <w:tcPr>
            <w:tcW w:w="567" w:type="dxa"/>
            <w:shd w:val="clear" w:color="auto" w:fill="auto"/>
            <w:textDirection w:val="btLr"/>
          </w:tcPr>
          <w:p w14:paraId="68586F81"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3BA9A5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79</w:t>
            </w:r>
          </w:p>
        </w:tc>
        <w:tc>
          <w:tcPr>
            <w:tcW w:w="425" w:type="dxa"/>
            <w:shd w:val="clear" w:color="auto" w:fill="auto"/>
            <w:textDirection w:val="btLr"/>
          </w:tcPr>
          <w:p w14:paraId="48C05D8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10</w:t>
            </w:r>
          </w:p>
        </w:tc>
        <w:tc>
          <w:tcPr>
            <w:tcW w:w="426" w:type="dxa"/>
            <w:shd w:val="clear" w:color="auto" w:fill="auto"/>
            <w:textDirection w:val="btLr"/>
          </w:tcPr>
          <w:p w14:paraId="16D05D3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29576D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64</w:t>
            </w:r>
          </w:p>
        </w:tc>
        <w:tc>
          <w:tcPr>
            <w:tcW w:w="567" w:type="dxa"/>
            <w:shd w:val="clear" w:color="auto" w:fill="auto"/>
            <w:textDirection w:val="btLr"/>
          </w:tcPr>
          <w:p w14:paraId="4AFC670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15</w:t>
            </w:r>
          </w:p>
        </w:tc>
        <w:tc>
          <w:tcPr>
            <w:tcW w:w="567" w:type="dxa"/>
            <w:shd w:val="clear" w:color="auto" w:fill="auto"/>
            <w:textDirection w:val="btLr"/>
          </w:tcPr>
          <w:p w14:paraId="500A34DD"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29AE5A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73</w:t>
            </w:r>
          </w:p>
        </w:tc>
        <w:tc>
          <w:tcPr>
            <w:tcW w:w="567" w:type="dxa"/>
            <w:shd w:val="clear" w:color="auto" w:fill="auto"/>
            <w:textDirection w:val="btLr"/>
          </w:tcPr>
          <w:p w14:paraId="7B6898D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13</w:t>
            </w:r>
          </w:p>
        </w:tc>
        <w:tc>
          <w:tcPr>
            <w:tcW w:w="567" w:type="dxa"/>
            <w:shd w:val="clear" w:color="auto" w:fill="auto"/>
            <w:textDirection w:val="btLr"/>
          </w:tcPr>
          <w:p w14:paraId="76BD8A1C"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606851F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62</w:t>
            </w:r>
          </w:p>
        </w:tc>
      </w:tr>
      <w:tr w:rsidR="00351E74" w:rsidRPr="00397855" w14:paraId="1FCE8D75" w14:textId="77777777" w:rsidTr="00351E74">
        <w:trPr>
          <w:cantSplit/>
          <w:trHeight w:val="1134"/>
        </w:trPr>
        <w:tc>
          <w:tcPr>
            <w:tcW w:w="709" w:type="dxa"/>
            <w:vMerge/>
            <w:shd w:val="clear" w:color="auto" w:fill="auto"/>
            <w:textDirection w:val="btLr"/>
          </w:tcPr>
          <w:p w14:paraId="18DF4F9F"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49FE44E1"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Privada</w:t>
            </w:r>
          </w:p>
        </w:tc>
        <w:tc>
          <w:tcPr>
            <w:tcW w:w="567" w:type="dxa"/>
            <w:shd w:val="clear" w:color="auto" w:fill="auto"/>
            <w:textDirection w:val="btLr"/>
          </w:tcPr>
          <w:p w14:paraId="3AA53578" w14:textId="77777777" w:rsidR="00351E74" w:rsidRPr="00397855" w:rsidRDefault="00351E74" w:rsidP="00351E74">
            <w:pPr>
              <w:spacing w:after="0" w:line="240" w:lineRule="auto"/>
              <w:ind w:left="113" w:right="113"/>
              <w:jc w:val="center"/>
              <w:rPr>
                <w:rFonts w:ascii="Times New Roman" w:hAnsi="Times New Roman"/>
                <w:sz w:val="24"/>
              </w:rPr>
            </w:pPr>
          </w:p>
        </w:tc>
        <w:tc>
          <w:tcPr>
            <w:tcW w:w="534" w:type="dxa"/>
            <w:shd w:val="clear" w:color="auto" w:fill="auto"/>
            <w:textDirection w:val="btLr"/>
          </w:tcPr>
          <w:p w14:paraId="6F010C3D"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63F8396"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DA7DC0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BB187EF"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4B8B1EA"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C8E52E5" w14:textId="77777777" w:rsidR="00351E74" w:rsidRPr="00397855" w:rsidRDefault="00351E74" w:rsidP="00351E74">
            <w:pPr>
              <w:spacing w:after="0" w:line="240" w:lineRule="auto"/>
              <w:ind w:left="113" w:right="113"/>
              <w:jc w:val="center"/>
              <w:rPr>
                <w:rFonts w:ascii="Times New Roman" w:hAnsi="Times New Roman"/>
                <w:sz w:val="24"/>
              </w:rPr>
            </w:pPr>
          </w:p>
        </w:tc>
        <w:tc>
          <w:tcPr>
            <w:tcW w:w="426" w:type="dxa"/>
            <w:shd w:val="clear" w:color="auto" w:fill="auto"/>
            <w:textDirection w:val="btLr"/>
          </w:tcPr>
          <w:p w14:paraId="2B0F02D2"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9EBEDDB"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B10D3E8"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F9E541A"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780D6E24"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6474F4B"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8B9BF98"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38F811C5"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0C118640" w14:textId="77777777" w:rsidTr="00351E74">
        <w:trPr>
          <w:cantSplit/>
          <w:trHeight w:val="1134"/>
        </w:trPr>
        <w:tc>
          <w:tcPr>
            <w:tcW w:w="709" w:type="dxa"/>
            <w:vMerge/>
            <w:shd w:val="clear" w:color="auto" w:fill="auto"/>
            <w:textDirection w:val="btLr"/>
          </w:tcPr>
          <w:p w14:paraId="521581A4"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1E1B5D00"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Total</w:t>
            </w:r>
          </w:p>
        </w:tc>
        <w:tc>
          <w:tcPr>
            <w:tcW w:w="567" w:type="dxa"/>
            <w:shd w:val="clear" w:color="auto" w:fill="auto"/>
            <w:textDirection w:val="btLr"/>
          </w:tcPr>
          <w:p w14:paraId="1ACB9C7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22</w:t>
            </w:r>
          </w:p>
        </w:tc>
        <w:tc>
          <w:tcPr>
            <w:tcW w:w="534" w:type="dxa"/>
            <w:shd w:val="clear" w:color="auto" w:fill="auto"/>
            <w:textDirection w:val="btLr"/>
          </w:tcPr>
          <w:p w14:paraId="103E8EC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w:t>
            </w:r>
          </w:p>
        </w:tc>
        <w:tc>
          <w:tcPr>
            <w:tcW w:w="425" w:type="dxa"/>
            <w:shd w:val="clear" w:color="auto" w:fill="auto"/>
            <w:textDirection w:val="btLr"/>
          </w:tcPr>
          <w:p w14:paraId="4AF7F9F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89</w:t>
            </w:r>
          </w:p>
        </w:tc>
        <w:tc>
          <w:tcPr>
            <w:tcW w:w="425" w:type="dxa"/>
            <w:shd w:val="clear" w:color="auto" w:fill="auto"/>
            <w:textDirection w:val="btLr"/>
          </w:tcPr>
          <w:p w14:paraId="263DC09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20</w:t>
            </w:r>
          </w:p>
        </w:tc>
        <w:tc>
          <w:tcPr>
            <w:tcW w:w="567" w:type="dxa"/>
            <w:shd w:val="clear" w:color="auto" w:fill="auto"/>
            <w:textDirection w:val="btLr"/>
          </w:tcPr>
          <w:p w14:paraId="2A113ED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01</w:t>
            </w:r>
          </w:p>
        </w:tc>
        <w:tc>
          <w:tcPr>
            <w:tcW w:w="567" w:type="dxa"/>
            <w:shd w:val="clear" w:color="auto" w:fill="auto"/>
            <w:textDirection w:val="btLr"/>
          </w:tcPr>
          <w:p w14:paraId="72A562F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79</w:t>
            </w:r>
          </w:p>
        </w:tc>
        <w:tc>
          <w:tcPr>
            <w:tcW w:w="425" w:type="dxa"/>
            <w:shd w:val="clear" w:color="auto" w:fill="auto"/>
            <w:textDirection w:val="btLr"/>
          </w:tcPr>
          <w:p w14:paraId="4DD3D21D"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15</w:t>
            </w:r>
          </w:p>
        </w:tc>
        <w:tc>
          <w:tcPr>
            <w:tcW w:w="426" w:type="dxa"/>
            <w:shd w:val="clear" w:color="auto" w:fill="auto"/>
            <w:textDirection w:val="btLr"/>
          </w:tcPr>
          <w:p w14:paraId="5230779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04</w:t>
            </w:r>
          </w:p>
        </w:tc>
        <w:tc>
          <w:tcPr>
            <w:tcW w:w="567" w:type="dxa"/>
            <w:shd w:val="clear" w:color="auto" w:fill="auto"/>
            <w:textDirection w:val="btLr"/>
          </w:tcPr>
          <w:p w14:paraId="286848D3"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64</w:t>
            </w:r>
          </w:p>
        </w:tc>
        <w:tc>
          <w:tcPr>
            <w:tcW w:w="567" w:type="dxa"/>
            <w:shd w:val="clear" w:color="auto" w:fill="auto"/>
            <w:textDirection w:val="btLr"/>
          </w:tcPr>
          <w:p w14:paraId="43BE9B3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15</w:t>
            </w:r>
          </w:p>
        </w:tc>
        <w:tc>
          <w:tcPr>
            <w:tcW w:w="567" w:type="dxa"/>
            <w:shd w:val="clear" w:color="auto" w:fill="auto"/>
            <w:textDirection w:val="btLr"/>
          </w:tcPr>
          <w:p w14:paraId="02569C81"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FBEA17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73</w:t>
            </w:r>
          </w:p>
        </w:tc>
        <w:tc>
          <w:tcPr>
            <w:tcW w:w="567" w:type="dxa"/>
            <w:shd w:val="clear" w:color="auto" w:fill="auto"/>
            <w:textDirection w:val="btLr"/>
          </w:tcPr>
          <w:p w14:paraId="5F44DFD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13</w:t>
            </w:r>
          </w:p>
        </w:tc>
        <w:tc>
          <w:tcPr>
            <w:tcW w:w="567" w:type="dxa"/>
            <w:shd w:val="clear" w:color="auto" w:fill="auto"/>
            <w:textDirection w:val="btLr"/>
          </w:tcPr>
          <w:p w14:paraId="704D3ABC"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5DD33E7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62</w:t>
            </w:r>
          </w:p>
        </w:tc>
      </w:tr>
      <w:tr w:rsidR="00351E74" w:rsidRPr="00397855" w14:paraId="28514B57" w14:textId="77777777" w:rsidTr="00351E74">
        <w:trPr>
          <w:cantSplit/>
          <w:trHeight w:val="1134"/>
        </w:trPr>
        <w:tc>
          <w:tcPr>
            <w:tcW w:w="709" w:type="dxa"/>
            <w:vMerge w:val="restart"/>
            <w:shd w:val="clear" w:color="auto" w:fill="auto"/>
            <w:textDirection w:val="btLr"/>
          </w:tcPr>
          <w:p w14:paraId="1757FF3F" w14:textId="77777777" w:rsidR="00351E74" w:rsidRPr="00397855" w:rsidRDefault="00351E74" w:rsidP="00351E74">
            <w:pPr>
              <w:spacing w:after="0" w:line="240" w:lineRule="auto"/>
              <w:ind w:left="113" w:right="113"/>
              <w:jc w:val="center"/>
              <w:rPr>
                <w:rFonts w:ascii="Times New Roman" w:hAnsi="Times New Roman"/>
                <w:b/>
              </w:rPr>
            </w:pPr>
            <w:r w:rsidRPr="00397855">
              <w:rPr>
                <w:rFonts w:ascii="Times New Roman" w:hAnsi="Times New Roman"/>
                <w:b/>
              </w:rPr>
              <w:t>9º ANO</w:t>
            </w:r>
          </w:p>
          <w:p w14:paraId="25E7DDFE"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4B3C2566"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Municipal</w:t>
            </w:r>
          </w:p>
        </w:tc>
        <w:tc>
          <w:tcPr>
            <w:tcW w:w="567" w:type="dxa"/>
            <w:shd w:val="clear" w:color="auto" w:fill="auto"/>
            <w:textDirection w:val="btLr"/>
          </w:tcPr>
          <w:p w14:paraId="5D73A8DF"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34" w:type="dxa"/>
            <w:shd w:val="clear" w:color="auto" w:fill="auto"/>
            <w:textDirection w:val="btLr"/>
          </w:tcPr>
          <w:p w14:paraId="392265A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425" w:type="dxa"/>
            <w:shd w:val="clear" w:color="auto" w:fill="auto"/>
            <w:textDirection w:val="btLr"/>
          </w:tcPr>
          <w:p w14:paraId="77A28E0F"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230BFD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67" w:type="dxa"/>
            <w:shd w:val="clear" w:color="auto" w:fill="auto"/>
            <w:textDirection w:val="btLr"/>
          </w:tcPr>
          <w:p w14:paraId="133CBEFA"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67" w:type="dxa"/>
            <w:shd w:val="clear" w:color="auto" w:fill="auto"/>
            <w:textDirection w:val="btLr"/>
          </w:tcPr>
          <w:p w14:paraId="1C7739D0"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4F1B4D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426" w:type="dxa"/>
            <w:shd w:val="clear" w:color="auto" w:fill="auto"/>
            <w:textDirection w:val="btLr"/>
          </w:tcPr>
          <w:p w14:paraId="67B41CA8"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01</w:t>
            </w:r>
          </w:p>
        </w:tc>
        <w:tc>
          <w:tcPr>
            <w:tcW w:w="567" w:type="dxa"/>
            <w:shd w:val="clear" w:color="auto" w:fill="auto"/>
            <w:textDirection w:val="btLr"/>
          </w:tcPr>
          <w:p w14:paraId="03BC56D7"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B5C289B"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98EAC7B"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017BD35D"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66840C0"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6888AE6F"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5E98D5DC"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76FE653D" w14:textId="77777777" w:rsidTr="00351E74">
        <w:trPr>
          <w:cantSplit/>
          <w:trHeight w:val="1134"/>
        </w:trPr>
        <w:tc>
          <w:tcPr>
            <w:tcW w:w="709" w:type="dxa"/>
            <w:vMerge/>
            <w:shd w:val="clear" w:color="auto" w:fill="auto"/>
            <w:textDirection w:val="btLr"/>
          </w:tcPr>
          <w:p w14:paraId="51C40A18"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68C40B1D"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Estadual</w:t>
            </w:r>
          </w:p>
        </w:tc>
        <w:tc>
          <w:tcPr>
            <w:tcW w:w="567" w:type="dxa"/>
            <w:shd w:val="clear" w:color="auto" w:fill="auto"/>
            <w:textDirection w:val="btLr"/>
          </w:tcPr>
          <w:p w14:paraId="43EB53EB"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12</w:t>
            </w:r>
          </w:p>
        </w:tc>
        <w:tc>
          <w:tcPr>
            <w:tcW w:w="534" w:type="dxa"/>
            <w:shd w:val="clear" w:color="auto" w:fill="auto"/>
            <w:textDirection w:val="btLr"/>
          </w:tcPr>
          <w:p w14:paraId="35FF25EE"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185EE0D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74</w:t>
            </w:r>
          </w:p>
        </w:tc>
        <w:tc>
          <w:tcPr>
            <w:tcW w:w="425" w:type="dxa"/>
            <w:shd w:val="clear" w:color="auto" w:fill="auto"/>
            <w:textDirection w:val="btLr"/>
          </w:tcPr>
          <w:p w14:paraId="0AE49FF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15</w:t>
            </w:r>
          </w:p>
        </w:tc>
        <w:tc>
          <w:tcPr>
            <w:tcW w:w="567" w:type="dxa"/>
            <w:shd w:val="clear" w:color="auto" w:fill="auto"/>
            <w:textDirection w:val="btLr"/>
          </w:tcPr>
          <w:p w14:paraId="7FD9132D"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5C1A6C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111</w:t>
            </w:r>
          </w:p>
        </w:tc>
        <w:tc>
          <w:tcPr>
            <w:tcW w:w="425" w:type="dxa"/>
            <w:shd w:val="clear" w:color="auto" w:fill="auto"/>
            <w:textDirection w:val="btLr"/>
          </w:tcPr>
          <w:p w14:paraId="3126E1E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12</w:t>
            </w:r>
          </w:p>
        </w:tc>
        <w:tc>
          <w:tcPr>
            <w:tcW w:w="426" w:type="dxa"/>
            <w:shd w:val="clear" w:color="auto" w:fill="auto"/>
            <w:textDirection w:val="btLr"/>
          </w:tcPr>
          <w:p w14:paraId="3BB51FB4"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2E8E0C7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77</w:t>
            </w:r>
          </w:p>
        </w:tc>
        <w:tc>
          <w:tcPr>
            <w:tcW w:w="567" w:type="dxa"/>
            <w:shd w:val="clear" w:color="auto" w:fill="auto"/>
            <w:textDirection w:val="btLr"/>
          </w:tcPr>
          <w:p w14:paraId="1A81F7E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19</w:t>
            </w:r>
          </w:p>
        </w:tc>
        <w:tc>
          <w:tcPr>
            <w:tcW w:w="567" w:type="dxa"/>
            <w:shd w:val="clear" w:color="auto" w:fill="auto"/>
            <w:textDirection w:val="btLr"/>
          </w:tcPr>
          <w:p w14:paraId="0710CA6A"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A32086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74</w:t>
            </w:r>
          </w:p>
        </w:tc>
        <w:tc>
          <w:tcPr>
            <w:tcW w:w="567" w:type="dxa"/>
            <w:shd w:val="clear" w:color="auto" w:fill="auto"/>
            <w:textDirection w:val="btLr"/>
          </w:tcPr>
          <w:p w14:paraId="5C78D3E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15</w:t>
            </w:r>
          </w:p>
        </w:tc>
        <w:tc>
          <w:tcPr>
            <w:tcW w:w="567" w:type="dxa"/>
            <w:shd w:val="clear" w:color="auto" w:fill="auto"/>
            <w:textDirection w:val="btLr"/>
          </w:tcPr>
          <w:p w14:paraId="2265E3CA"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39E08FE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58</w:t>
            </w:r>
          </w:p>
        </w:tc>
      </w:tr>
      <w:tr w:rsidR="00351E74" w:rsidRPr="00397855" w14:paraId="63FF244E" w14:textId="77777777" w:rsidTr="00351E74">
        <w:trPr>
          <w:cantSplit/>
          <w:trHeight w:val="1134"/>
        </w:trPr>
        <w:tc>
          <w:tcPr>
            <w:tcW w:w="709" w:type="dxa"/>
            <w:vMerge/>
            <w:shd w:val="clear" w:color="auto" w:fill="auto"/>
            <w:textDirection w:val="btLr"/>
          </w:tcPr>
          <w:p w14:paraId="187ED5D1"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54DD61C1"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Privada</w:t>
            </w:r>
          </w:p>
        </w:tc>
        <w:tc>
          <w:tcPr>
            <w:tcW w:w="567" w:type="dxa"/>
            <w:shd w:val="clear" w:color="auto" w:fill="auto"/>
            <w:textDirection w:val="btLr"/>
          </w:tcPr>
          <w:p w14:paraId="4BFC171C" w14:textId="77777777" w:rsidR="00351E74" w:rsidRPr="00397855" w:rsidRDefault="00351E74" w:rsidP="00351E74">
            <w:pPr>
              <w:spacing w:after="0" w:line="240" w:lineRule="auto"/>
              <w:ind w:left="113" w:right="113"/>
              <w:jc w:val="center"/>
              <w:rPr>
                <w:rFonts w:ascii="Times New Roman" w:hAnsi="Times New Roman"/>
                <w:sz w:val="24"/>
              </w:rPr>
            </w:pPr>
          </w:p>
        </w:tc>
        <w:tc>
          <w:tcPr>
            <w:tcW w:w="534" w:type="dxa"/>
            <w:shd w:val="clear" w:color="auto" w:fill="auto"/>
            <w:textDirection w:val="btLr"/>
          </w:tcPr>
          <w:p w14:paraId="210F5987"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64EA470A"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0AB430EA"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3DC53229"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1222EBA"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27677BA0" w14:textId="77777777" w:rsidR="00351E74" w:rsidRPr="00397855" w:rsidRDefault="00351E74" w:rsidP="00351E74">
            <w:pPr>
              <w:spacing w:after="0" w:line="240" w:lineRule="auto"/>
              <w:ind w:left="113" w:right="113"/>
              <w:jc w:val="center"/>
              <w:rPr>
                <w:rFonts w:ascii="Times New Roman" w:hAnsi="Times New Roman"/>
                <w:sz w:val="24"/>
              </w:rPr>
            </w:pPr>
          </w:p>
        </w:tc>
        <w:tc>
          <w:tcPr>
            <w:tcW w:w="426" w:type="dxa"/>
            <w:shd w:val="clear" w:color="auto" w:fill="auto"/>
            <w:textDirection w:val="btLr"/>
          </w:tcPr>
          <w:p w14:paraId="47FE6BB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0677F77F"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435E81B4"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1BA2A392"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4969CEF6"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7B3592AC" w14:textId="77777777" w:rsidR="00351E74" w:rsidRPr="00397855" w:rsidRDefault="00351E74" w:rsidP="00351E74">
            <w:pPr>
              <w:spacing w:after="0" w:line="240" w:lineRule="auto"/>
              <w:ind w:left="113" w:right="113"/>
              <w:jc w:val="center"/>
              <w:rPr>
                <w:rFonts w:ascii="Times New Roman" w:hAnsi="Times New Roman"/>
                <w:sz w:val="24"/>
              </w:rPr>
            </w:pPr>
          </w:p>
        </w:tc>
        <w:tc>
          <w:tcPr>
            <w:tcW w:w="567" w:type="dxa"/>
            <w:shd w:val="clear" w:color="auto" w:fill="auto"/>
            <w:textDirection w:val="btLr"/>
          </w:tcPr>
          <w:p w14:paraId="5148D27C"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71BFBE94" w14:textId="77777777" w:rsidR="00351E74" w:rsidRPr="00397855" w:rsidRDefault="00351E74" w:rsidP="00351E74">
            <w:pPr>
              <w:spacing w:after="0" w:line="240" w:lineRule="auto"/>
              <w:ind w:left="113" w:right="113"/>
              <w:jc w:val="center"/>
              <w:rPr>
                <w:rFonts w:ascii="Times New Roman" w:hAnsi="Times New Roman"/>
                <w:sz w:val="24"/>
              </w:rPr>
            </w:pPr>
          </w:p>
        </w:tc>
      </w:tr>
      <w:tr w:rsidR="00351E74" w:rsidRPr="00397855" w14:paraId="22D57EA3" w14:textId="77777777" w:rsidTr="00351E74">
        <w:trPr>
          <w:cantSplit/>
          <w:trHeight w:val="1134"/>
        </w:trPr>
        <w:tc>
          <w:tcPr>
            <w:tcW w:w="709" w:type="dxa"/>
            <w:shd w:val="clear" w:color="auto" w:fill="auto"/>
            <w:textDirection w:val="btLr"/>
          </w:tcPr>
          <w:p w14:paraId="4E20BDF2" w14:textId="77777777" w:rsidR="00351E74" w:rsidRPr="00397855" w:rsidRDefault="00351E74" w:rsidP="00351E74">
            <w:pPr>
              <w:spacing w:after="0" w:line="240" w:lineRule="auto"/>
              <w:ind w:left="113" w:right="113"/>
              <w:jc w:val="center"/>
              <w:rPr>
                <w:rFonts w:ascii="Times New Roman" w:hAnsi="Times New Roman"/>
                <w:b/>
              </w:rPr>
            </w:pPr>
          </w:p>
        </w:tc>
        <w:tc>
          <w:tcPr>
            <w:tcW w:w="317" w:type="dxa"/>
            <w:shd w:val="clear" w:color="auto" w:fill="auto"/>
            <w:textDirection w:val="btLr"/>
            <w:vAlign w:val="center"/>
          </w:tcPr>
          <w:p w14:paraId="5923BF2F" w14:textId="77777777" w:rsidR="00351E74" w:rsidRPr="00397855" w:rsidRDefault="00351E74" w:rsidP="00351E74">
            <w:pPr>
              <w:spacing w:after="0" w:line="240" w:lineRule="auto"/>
              <w:ind w:left="113" w:right="113"/>
              <w:jc w:val="center"/>
              <w:rPr>
                <w:rFonts w:ascii="Times New Roman" w:hAnsi="Times New Roman"/>
              </w:rPr>
            </w:pPr>
            <w:r w:rsidRPr="00397855">
              <w:rPr>
                <w:rFonts w:ascii="Times New Roman" w:hAnsi="Times New Roman"/>
              </w:rPr>
              <w:t>Total</w:t>
            </w:r>
          </w:p>
        </w:tc>
        <w:tc>
          <w:tcPr>
            <w:tcW w:w="567" w:type="dxa"/>
            <w:shd w:val="clear" w:color="auto" w:fill="auto"/>
            <w:textDirection w:val="btLr"/>
          </w:tcPr>
          <w:p w14:paraId="4B6A58D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17</w:t>
            </w:r>
          </w:p>
        </w:tc>
        <w:tc>
          <w:tcPr>
            <w:tcW w:w="534" w:type="dxa"/>
            <w:shd w:val="clear" w:color="auto" w:fill="auto"/>
            <w:textDirection w:val="btLr"/>
          </w:tcPr>
          <w:p w14:paraId="49DF5074"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07</w:t>
            </w:r>
          </w:p>
        </w:tc>
        <w:tc>
          <w:tcPr>
            <w:tcW w:w="425" w:type="dxa"/>
            <w:shd w:val="clear" w:color="auto" w:fill="auto"/>
            <w:textDirection w:val="btLr"/>
          </w:tcPr>
          <w:p w14:paraId="171E40E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74</w:t>
            </w:r>
          </w:p>
        </w:tc>
        <w:tc>
          <w:tcPr>
            <w:tcW w:w="425" w:type="dxa"/>
            <w:shd w:val="clear" w:color="auto" w:fill="auto"/>
            <w:textDirection w:val="btLr"/>
          </w:tcPr>
          <w:p w14:paraId="7EAC40FE"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20</w:t>
            </w:r>
          </w:p>
        </w:tc>
        <w:tc>
          <w:tcPr>
            <w:tcW w:w="567" w:type="dxa"/>
            <w:shd w:val="clear" w:color="auto" w:fill="auto"/>
            <w:textDirection w:val="btLr"/>
          </w:tcPr>
          <w:p w14:paraId="31464C2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05</w:t>
            </w:r>
          </w:p>
        </w:tc>
        <w:tc>
          <w:tcPr>
            <w:tcW w:w="567" w:type="dxa"/>
            <w:shd w:val="clear" w:color="auto" w:fill="auto"/>
            <w:textDirection w:val="btLr"/>
          </w:tcPr>
          <w:p w14:paraId="70E37191"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111</w:t>
            </w:r>
          </w:p>
        </w:tc>
        <w:tc>
          <w:tcPr>
            <w:tcW w:w="425" w:type="dxa"/>
            <w:shd w:val="clear" w:color="auto" w:fill="auto"/>
            <w:textDirection w:val="btLr"/>
          </w:tcPr>
          <w:p w14:paraId="6088B0E0"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17</w:t>
            </w:r>
          </w:p>
        </w:tc>
        <w:tc>
          <w:tcPr>
            <w:tcW w:w="426" w:type="dxa"/>
            <w:shd w:val="clear" w:color="auto" w:fill="auto"/>
            <w:textDirection w:val="btLr"/>
          </w:tcPr>
          <w:p w14:paraId="76F65C1C"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01</w:t>
            </w:r>
          </w:p>
        </w:tc>
        <w:tc>
          <w:tcPr>
            <w:tcW w:w="567" w:type="dxa"/>
            <w:shd w:val="clear" w:color="auto" w:fill="auto"/>
            <w:textDirection w:val="btLr"/>
          </w:tcPr>
          <w:p w14:paraId="64389D19"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77</w:t>
            </w:r>
          </w:p>
        </w:tc>
        <w:tc>
          <w:tcPr>
            <w:tcW w:w="567" w:type="dxa"/>
            <w:shd w:val="clear" w:color="auto" w:fill="auto"/>
            <w:textDirection w:val="btLr"/>
          </w:tcPr>
          <w:p w14:paraId="6AEFBCE5"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19</w:t>
            </w:r>
          </w:p>
        </w:tc>
        <w:tc>
          <w:tcPr>
            <w:tcW w:w="567" w:type="dxa"/>
            <w:shd w:val="clear" w:color="auto" w:fill="auto"/>
            <w:textDirection w:val="btLr"/>
          </w:tcPr>
          <w:p w14:paraId="0A2E7DDA" w14:textId="77777777" w:rsidR="00351E74" w:rsidRPr="00397855" w:rsidRDefault="00351E74" w:rsidP="00351E74">
            <w:pPr>
              <w:spacing w:after="0" w:line="240" w:lineRule="auto"/>
              <w:ind w:left="113" w:right="113"/>
              <w:jc w:val="center"/>
              <w:rPr>
                <w:rFonts w:ascii="Times New Roman" w:hAnsi="Times New Roman"/>
                <w:sz w:val="24"/>
              </w:rPr>
            </w:pPr>
          </w:p>
        </w:tc>
        <w:tc>
          <w:tcPr>
            <w:tcW w:w="425" w:type="dxa"/>
            <w:shd w:val="clear" w:color="auto" w:fill="auto"/>
            <w:textDirection w:val="btLr"/>
          </w:tcPr>
          <w:p w14:paraId="349ED3F6"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74</w:t>
            </w:r>
          </w:p>
        </w:tc>
        <w:tc>
          <w:tcPr>
            <w:tcW w:w="567" w:type="dxa"/>
            <w:shd w:val="clear" w:color="auto" w:fill="auto"/>
            <w:textDirection w:val="btLr"/>
          </w:tcPr>
          <w:p w14:paraId="4C364DF2"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15</w:t>
            </w:r>
          </w:p>
        </w:tc>
        <w:tc>
          <w:tcPr>
            <w:tcW w:w="567" w:type="dxa"/>
            <w:shd w:val="clear" w:color="auto" w:fill="auto"/>
            <w:textDirection w:val="btLr"/>
          </w:tcPr>
          <w:p w14:paraId="5A5924FD" w14:textId="77777777" w:rsidR="00351E74" w:rsidRPr="00397855" w:rsidRDefault="00351E74" w:rsidP="00351E74">
            <w:pPr>
              <w:spacing w:after="0" w:line="240" w:lineRule="auto"/>
              <w:ind w:left="113" w:right="113"/>
              <w:jc w:val="center"/>
              <w:rPr>
                <w:rFonts w:ascii="Times New Roman" w:hAnsi="Times New Roman"/>
                <w:sz w:val="24"/>
              </w:rPr>
            </w:pPr>
          </w:p>
        </w:tc>
        <w:tc>
          <w:tcPr>
            <w:tcW w:w="709" w:type="dxa"/>
            <w:shd w:val="clear" w:color="auto" w:fill="auto"/>
            <w:textDirection w:val="btLr"/>
          </w:tcPr>
          <w:p w14:paraId="28ECE337" w14:textId="77777777" w:rsidR="00351E74" w:rsidRPr="00397855" w:rsidRDefault="00351E74" w:rsidP="00351E74">
            <w:pPr>
              <w:spacing w:after="0" w:line="240" w:lineRule="auto"/>
              <w:ind w:left="113" w:right="113"/>
              <w:jc w:val="center"/>
              <w:rPr>
                <w:rFonts w:ascii="Times New Roman" w:hAnsi="Times New Roman"/>
                <w:sz w:val="24"/>
              </w:rPr>
            </w:pPr>
            <w:r w:rsidRPr="00397855">
              <w:rPr>
                <w:rFonts w:ascii="Times New Roman" w:hAnsi="Times New Roman"/>
                <w:sz w:val="24"/>
              </w:rPr>
              <w:t>58</w:t>
            </w:r>
          </w:p>
        </w:tc>
      </w:tr>
    </w:tbl>
    <w:p w14:paraId="7367FBE4" w14:textId="77777777" w:rsidR="00491889" w:rsidRPr="00491889" w:rsidRDefault="00491889" w:rsidP="00491889">
      <w:pPr>
        <w:jc w:val="both"/>
        <w:rPr>
          <w:rFonts w:ascii="Times New Roman" w:hAnsi="Times New Roman"/>
        </w:rPr>
      </w:pPr>
      <w:r w:rsidRPr="00491889">
        <w:rPr>
          <w:rFonts w:ascii="Times New Roman" w:hAnsi="Times New Roman"/>
        </w:rPr>
        <w:lastRenderedPageBreak/>
        <w:t>Fonte: Secretaria Municipal de Educação/ Secretaria da Escola Barão/ Secretaria da Escola Gentil, 2015.</w:t>
      </w:r>
    </w:p>
    <w:p w14:paraId="7737615F" w14:textId="77777777" w:rsidR="00491889" w:rsidRDefault="00491889" w:rsidP="00AE6458">
      <w:pPr>
        <w:autoSpaceDE w:val="0"/>
        <w:autoSpaceDN w:val="0"/>
        <w:adjustRightInd w:val="0"/>
        <w:spacing w:after="0" w:line="360" w:lineRule="auto"/>
        <w:ind w:firstLine="708"/>
        <w:jc w:val="both"/>
        <w:rPr>
          <w:rFonts w:ascii="Times New Roman" w:hAnsi="Times New Roman"/>
          <w:sz w:val="24"/>
          <w:szCs w:val="24"/>
        </w:rPr>
      </w:pPr>
    </w:p>
    <w:p w14:paraId="229F69FB" w14:textId="77777777" w:rsidR="00AE6458" w:rsidRDefault="00AE6458" w:rsidP="00AE6458">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lastRenderedPageBreak/>
        <w:t xml:space="preserve">O Ensino fundamental era oferecido </w:t>
      </w:r>
      <w:r w:rsidRPr="003E63D4">
        <w:rPr>
          <w:rFonts w:ascii="Times New Roman" w:hAnsi="Times New Roman"/>
          <w:sz w:val="24"/>
          <w:szCs w:val="24"/>
        </w:rPr>
        <w:t>ante</w:t>
      </w:r>
      <w:r>
        <w:rPr>
          <w:rFonts w:ascii="Times New Roman" w:hAnsi="Times New Roman"/>
          <w:sz w:val="24"/>
          <w:szCs w:val="24"/>
        </w:rPr>
        <w:t>s com duração</w:t>
      </w:r>
      <w:r w:rsidRPr="003E63D4">
        <w:rPr>
          <w:rFonts w:ascii="Times New Roman" w:hAnsi="Times New Roman"/>
          <w:sz w:val="24"/>
          <w:szCs w:val="24"/>
        </w:rPr>
        <w:t xml:space="preserve"> de 8 anos, mas através de debates e articulações </w:t>
      </w:r>
      <w:r w:rsidR="00BC4506">
        <w:rPr>
          <w:rFonts w:ascii="Times New Roman" w:hAnsi="Times New Roman"/>
          <w:sz w:val="24"/>
          <w:szCs w:val="24"/>
        </w:rPr>
        <w:t>e conferências em</w:t>
      </w:r>
      <w:r w:rsidR="00B9481A">
        <w:rPr>
          <w:rFonts w:ascii="Times New Roman" w:hAnsi="Times New Roman"/>
          <w:sz w:val="24"/>
          <w:szCs w:val="24"/>
        </w:rPr>
        <w:t xml:space="preserve"> nível nacional </w:t>
      </w:r>
      <w:r w:rsidRPr="003E63D4">
        <w:rPr>
          <w:rFonts w:ascii="Times New Roman" w:hAnsi="Times New Roman"/>
          <w:sz w:val="24"/>
          <w:szCs w:val="24"/>
        </w:rPr>
        <w:t>com a</w:t>
      </w:r>
      <w:r w:rsidR="00B9481A">
        <w:rPr>
          <w:rFonts w:ascii="Times New Roman" w:hAnsi="Times New Roman"/>
          <w:sz w:val="24"/>
          <w:szCs w:val="24"/>
        </w:rPr>
        <w:t>s</w:t>
      </w:r>
      <w:r w:rsidRPr="003E63D4">
        <w:rPr>
          <w:rFonts w:ascii="Times New Roman" w:hAnsi="Times New Roman"/>
          <w:sz w:val="24"/>
          <w:szCs w:val="24"/>
        </w:rPr>
        <w:t xml:space="preserve"> comunidade</w:t>
      </w:r>
      <w:r w:rsidR="00B9481A">
        <w:rPr>
          <w:rFonts w:ascii="Times New Roman" w:hAnsi="Times New Roman"/>
          <w:sz w:val="24"/>
          <w:szCs w:val="24"/>
        </w:rPr>
        <w:t>s</w:t>
      </w:r>
      <w:r w:rsidRPr="003E63D4">
        <w:rPr>
          <w:rFonts w:ascii="Times New Roman" w:hAnsi="Times New Roman"/>
          <w:sz w:val="24"/>
          <w:szCs w:val="24"/>
        </w:rPr>
        <w:t xml:space="preserve"> escolar</w:t>
      </w:r>
      <w:r w:rsidR="00B9481A">
        <w:rPr>
          <w:rFonts w:ascii="Times New Roman" w:hAnsi="Times New Roman"/>
          <w:sz w:val="24"/>
          <w:szCs w:val="24"/>
        </w:rPr>
        <w:t xml:space="preserve">es e os </w:t>
      </w:r>
      <w:r w:rsidR="00B9481A">
        <w:rPr>
          <w:rFonts w:ascii="Times New Roman" w:hAnsi="Times New Roman"/>
          <w:sz w:val="24"/>
          <w:szCs w:val="24"/>
        </w:rPr>
        <w:lastRenderedPageBreak/>
        <w:t xml:space="preserve">demais segmentos </w:t>
      </w:r>
      <w:r w:rsidR="007A589D">
        <w:rPr>
          <w:rFonts w:ascii="Times New Roman" w:hAnsi="Times New Roman"/>
          <w:sz w:val="24"/>
          <w:szCs w:val="24"/>
        </w:rPr>
        <w:t>q</w:t>
      </w:r>
      <w:r w:rsidR="00B9481A">
        <w:rPr>
          <w:rFonts w:ascii="Times New Roman" w:hAnsi="Times New Roman"/>
          <w:sz w:val="24"/>
          <w:szCs w:val="24"/>
        </w:rPr>
        <w:t>ue representa</w:t>
      </w:r>
      <w:r w:rsidR="000B2429">
        <w:rPr>
          <w:rFonts w:ascii="Times New Roman" w:hAnsi="Times New Roman"/>
          <w:sz w:val="24"/>
          <w:szCs w:val="24"/>
        </w:rPr>
        <w:t xml:space="preserve"> a sociedade</w:t>
      </w:r>
      <w:r w:rsidR="00B9481A">
        <w:rPr>
          <w:rFonts w:ascii="Times New Roman" w:hAnsi="Times New Roman"/>
          <w:sz w:val="24"/>
          <w:szCs w:val="24"/>
        </w:rPr>
        <w:t>, essa etapa</w:t>
      </w:r>
      <w:r w:rsidRPr="003E63D4">
        <w:rPr>
          <w:rFonts w:ascii="Times New Roman" w:hAnsi="Times New Roman"/>
          <w:sz w:val="24"/>
          <w:szCs w:val="24"/>
        </w:rPr>
        <w:t xml:space="preserve"> </w:t>
      </w:r>
      <w:r w:rsidR="00B9481A">
        <w:rPr>
          <w:rFonts w:ascii="Times New Roman" w:hAnsi="Times New Roman"/>
          <w:sz w:val="24"/>
          <w:szCs w:val="24"/>
        </w:rPr>
        <w:t>de ensino ampli</w:t>
      </w:r>
      <w:r w:rsidRPr="003E63D4">
        <w:rPr>
          <w:rFonts w:ascii="Times New Roman" w:hAnsi="Times New Roman"/>
          <w:sz w:val="24"/>
          <w:szCs w:val="24"/>
        </w:rPr>
        <w:t>o</w:t>
      </w:r>
      <w:r w:rsidR="00B9481A">
        <w:rPr>
          <w:rFonts w:ascii="Times New Roman" w:hAnsi="Times New Roman"/>
          <w:sz w:val="24"/>
          <w:szCs w:val="24"/>
        </w:rPr>
        <w:t>u-se para um período de</w:t>
      </w:r>
      <w:r w:rsidRPr="003E63D4">
        <w:rPr>
          <w:rFonts w:ascii="Times New Roman" w:hAnsi="Times New Roman"/>
          <w:sz w:val="24"/>
          <w:szCs w:val="24"/>
        </w:rPr>
        <w:t xml:space="preserve"> 9 anos. Nesse sentido, a implantação do Ensino Fu</w:t>
      </w:r>
      <w:r>
        <w:rPr>
          <w:rFonts w:ascii="Times New Roman" w:hAnsi="Times New Roman"/>
          <w:sz w:val="24"/>
          <w:szCs w:val="24"/>
        </w:rPr>
        <w:t xml:space="preserve">ndamental de nove anos, </w:t>
      </w:r>
      <w:r>
        <w:rPr>
          <w:rFonts w:ascii="Times New Roman" w:hAnsi="Times New Roman"/>
          <w:sz w:val="24"/>
          <w:szCs w:val="24"/>
        </w:rPr>
        <w:lastRenderedPageBreak/>
        <w:t>oferecendo</w:t>
      </w:r>
      <w:r w:rsidRPr="003E63D4">
        <w:rPr>
          <w:rFonts w:ascii="Times New Roman" w:hAnsi="Times New Roman"/>
          <w:sz w:val="24"/>
          <w:szCs w:val="24"/>
        </w:rPr>
        <w:t xml:space="preserve"> a inclusão das cr</w:t>
      </w:r>
      <w:r>
        <w:rPr>
          <w:rFonts w:ascii="Times New Roman" w:hAnsi="Times New Roman"/>
          <w:sz w:val="24"/>
          <w:szCs w:val="24"/>
        </w:rPr>
        <w:t>ianças de seis anos de idade com</w:t>
      </w:r>
      <w:r w:rsidRPr="003E63D4">
        <w:rPr>
          <w:rFonts w:ascii="Times New Roman" w:hAnsi="Times New Roman"/>
          <w:sz w:val="24"/>
          <w:szCs w:val="24"/>
        </w:rPr>
        <w:t xml:space="preserve"> dois propósitos: oferecer maiores oportunidades de aprendizagem no período da escolarização obrigatória e assegurar </w:t>
      </w:r>
      <w:r w:rsidR="00B9481A">
        <w:rPr>
          <w:rFonts w:ascii="Times New Roman" w:hAnsi="Times New Roman"/>
          <w:sz w:val="24"/>
          <w:szCs w:val="24"/>
        </w:rPr>
        <w:t>ingresso</w:t>
      </w:r>
      <w:r w:rsidRPr="003E63D4">
        <w:rPr>
          <w:rFonts w:ascii="Times New Roman" w:hAnsi="Times New Roman"/>
          <w:sz w:val="24"/>
          <w:szCs w:val="24"/>
        </w:rPr>
        <w:t xml:space="preserve"> mais cedo no sistema de ensino </w:t>
      </w:r>
      <w:r w:rsidR="00B9481A">
        <w:rPr>
          <w:rFonts w:ascii="Times New Roman" w:hAnsi="Times New Roman"/>
          <w:sz w:val="24"/>
          <w:szCs w:val="24"/>
        </w:rPr>
        <w:t xml:space="preserve">para que </w:t>
      </w:r>
      <w:r w:rsidRPr="003E63D4">
        <w:rPr>
          <w:rFonts w:ascii="Times New Roman" w:hAnsi="Times New Roman"/>
          <w:sz w:val="24"/>
          <w:szCs w:val="24"/>
        </w:rPr>
        <w:t xml:space="preserve">as crianças prossigam nos estudos </w:t>
      </w:r>
      <w:r w:rsidR="00B9481A">
        <w:rPr>
          <w:rFonts w:ascii="Times New Roman" w:hAnsi="Times New Roman"/>
          <w:sz w:val="24"/>
          <w:szCs w:val="24"/>
        </w:rPr>
        <w:t xml:space="preserve">por </w:t>
      </w:r>
      <w:r w:rsidRPr="003E63D4">
        <w:rPr>
          <w:rFonts w:ascii="Times New Roman" w:hAnsi="Times New Roman"/>
          <w:sz w:val="24"/>
          <w:szCs w:val="24"/>
        </w:rPr>
        <w:t xml:space="preserve">um </w:t>
      </w:r>
      <w:r w:rsidR="00B9481A">
        <w:rPr>
          <w:rFonts w:ascii="Times New Roman" w:hAnsi="Times New Roman"/>
          <w:sz w:val="24"/>
          <w:szCs w:val="24"/>
        </w:rPr>
        <w:t xml:space="preserve">período </w:t>
      </w:r>
      <w:r w:rsidRPr="003E63D4">
        <w:rPr>
          <w:rFonts w:ascii="Times New Roman" w:hAnsi="Times New Roman"/>
          <w:sz w:val="24"/>
          <w:szCs w:val="24"/>
        </w:rPr>
        <w:t xml:space="preserve">maior </w:t>
      </w:r>
      <w:r w:rsidR="00F50CDB">
        <w:rPr>
          <w:rFonts w:ascii="Times New Roman" w:hAnsi="Times New Roman"/>
          <w:sz w:val="24"/>
          <w:szCs w:val="24"/>
        </w:rPr>
        <w:t xml:space="preserve">no ensino </w:t>
      </w:r>
      <w:r w:rsidR="00B9481A">
        <w:rPr>
          <w:rFonts w:ascii="Times New Roman" w:hAnsi="Times New Roman"/>
          <w:sz w:val="24"/>
          <w:szCs w:val="24"/>
        </w:rPr>
        <w:t>fundamental</w:t>
      </w:r>
      <w:r w:rsidRPr="003E63D4">
        <w:rPr>
          <w:rFonts w:ascii="Times New Roman" w:hAnsi="Times New Roman"/>
          <w:sz w:val="24"/>
          <w:szCs w:val="24"/>
        </w:rPr>
        <w:t>, tendo em vista que essa antecipação pode contribuir</w:t>
      </w:r>
      <w:r>
        <w:rPr>
          <w:rFonts w:ascii="Times New Roman" w:hAnsi="Times New Roman"/>
          <w:sz w:val="24"/>
          <w:szCs w:val="24"/>
        </w:rPr>
        <w:t xml:space="preserve"> para que seja menor o abandono.</w:t>
      </w:r>
    </w:p>
    <w:p w14:paraId="58B18E62" w14:textId="77777777" w:rsidR="00ED350A" w:rsidRPr="00356B84" w:rsidRDefault="00183EAD" w:rsidP="00ED350A">
      <w:pPr>
        <w:autoSpaceDE w:val="0"/>
        <w:autoSpaceDN w:val="0"/>
        <w:adjustRightInd w:val="0"/>
        <w:spacing w:after="0" w:line="360" w:lineRule="auto"/>
        <w:ind w:firstLine="708"/>
        <w:jc w:val="both"/>
        <w:rPr>
          <w:rFonts w:ascii="Times New Roman" w:hAnsi="Times New Roman"/>
          <w:b/>
          <w:sz w:val="24"/>
          <w:szCs w:val="24"/>
        </w:rPr>
      </w:pPr>
      <w:r>
        <w:rPr>
          <w:rFonts w:ascii="Times New Roman" w:hAnsi="Times New Roman"/>
          <w:sz w:val="24"/>
          <w:szCs w:val="24"/>
        </w:rPr>
        <w:t>Conforme</w:t>
      </w:r>
      <w:r w:rsidR="00CC2628">
        <w:rPr>
          <w:rFonts w:ascii="Times New Roman" w:hAnsi="Times New Roman"/>
          <w:sz w:val="24"/>
          <w:szCs w:val="24"/>
        </w:rPr>
        <w:t xml:space="preserve"> a tabela 8</w:t>
      </w:r>
      <w:r w:rsidR="00CC2628" w:rsidRPr="00397855">
        <w:rPr>
          <w:rFonts w:ascii="Times New Roman" w:hAnsi="Times New Roman"/>
          <w:sz w:val="24"/>
          <w:szCs w:val="24"/>
        </w:rPr>
        <w:t>,</w:t>
      </w:r>
      <w:r w:rsidR="00CC2628">
        <w:rPr>
          <w:rFonts w:ascii="Times New Roman" w:hAnsi="Times New Roman"/>
          <w:sz w:val="24"/>
          <w:szCs w:val="24"/>
        </w:rPr>
        <w:t xml:space="preserve"> o município oferece</w:t>
      </w:r>
      <w:r w:rsidR="00F302DA">
        <w:rPr>
          <w:rFonts w:ascii="Times New Roman" w:hAnsi="Times New Roman"/>
          <w:sz w:val="24"/>
          <w:szCs w:val="24"/>
        </w:rPr>
        <w:t xml:space="preserve"> a toda população vagas </w:t>
      </w:r>
      <w:r>
        <w:rPr>
          <w:rFonts w:ascii="Times New Roman" w:hAnsi="Times New Roman"/>
          <w:sz w:val="24"/>
          <w:szCs w:val="24"/>
        </w:rPr>
        <w:t>para</w:t>
      </w:r>
      <w:r w:rsidR="00F302DA">
        <w:rPr>
          <w:rFonts w:ascii="Times New Roman" w:hAnsi="Times New Roman"/>
          <w:sz w:val="24"/>
          <w:szCs w:val="24"/>
        </w:rPr>
        <w:t xml:space="preserve"> matrí</w:t>
      </w:r>
      <w:r w:rsidR="00CC2628">
        <w:rPr>
          <w:rFonts w:ascii="Times New Roman" w:hAnsi="Times New Roman"/>
          <w:sz w:val="24"/>
          <w:szCs w:val="24"/>
        </w:rPr>
        <w:t xml:space="preserve">culas a todos que </w:t>
      </w:r>
      <w:r>
        <w:rPr>
          <w:rFonts w:ascii="Times New Roman" w:hAnsi="Times New Roman"/>
          <w:sz w:val="24"/>
          <w:szCs w:val="24"/>
        </w:rPr>
        <w:t>t</w:t>
      </w:r>
      <w:r w:rsidR="00CC2628">
        <w:rPr>
          <w:rFonts w:ascii="Times New Roman" w:hAnsi="Times New Roman"/>
          <w:sz w:val="24"/>
          <w:szCs w:val="24"/>
        </w:rPr>
        <w:t>enham idade escolar</w:t>
      </w:r>
      <w:r>
        <w:rPr>
          <w:rFonts w:ascii="Times New Roman" w:hAnsi="Times New Roman"/>
          <w:sz w:val="24"/>
          <w:szCs w:val="24"/>
        </w:rPr>
        <w:t>,</w:t>
      </w:r>
      <w:r w:rsidR="00CC2628">
        <w:rPr>
          <w:rFonts w:ascii="Times New Roman" w:hAnsi="Times New Roman"/>
          <w:sz w:val="24"/>
          <w:szCs w:val="24"/>
        </w:rPr>
        <w:t xml:space="preserve"> contando com espaço e docentes suficientes para essa demanda </w:t>
      </w:r>
      <w:r w:rsidR="008D20C6">
        <w:rPr>
          <w:rFonts w:ascii="Times New Roman" w:hAnsi="Times New Roman"/>
          <w:sz w:val="24"/>
          <w:szCs w:val="24"/>
        </w:rPr>
        <w:t>de ensino.</w:t>
      </w:r>
      <w:r w:rsidR="00CC2628">
        <w:rPr>
          <w:rFonts w:ascii="Times New Roman" w:hAnsi="Times New Roman"/>
          <w:sz w:val="24"/>
          <w:szCs w:val="24"/>
        </w:rPr>
        <w:t xml:space="preserve"> </w:t>
      </w:r>
      <w:r>
        <w:rPr>
          <w:rFonts w:ascii="Times New Roman" w:hAnsi="Times New Roman"/>
          <w:sz w:val="24"/>
          <w:szCs w:val="24"/>
        </w:rPr>
        <w:t>D</w:t>
      </w:r>
      <w:r w:rsidR="008D20C6" w:rsidRPr="00183EAD">
        <w:rPr>
          <w:rFonts w:ascii="Times New Roman" w:hAnsi="Times New Roman"/>
          <w:sz w:val="24"/>
          <w:szCs w:val="24"/>
        </w:rPr>
        <w:t>iante d</w:t>
      </w:r>
      <w:r w:rsidR="00CC2628" w:rsidRPr="00183EAD">
        <w:rPr>
          <w:rFonts w:ascii="Times New Roman" w:hAnsi="Times New Roman"/>
          <w:sz w:val="24"/>
          <w:szCs w:val="24"/>
        </w:rPr>
        <w:t>os dados fornecidos pelas instituições escolar</w:t>
      </w:r>
      <w:r w:rsidR="008D20C6" w:rsidRPr="00183EAD">
        <w:rPr>
          <w:rFonts w:ascii="Times New Roman" w:hAnsi="Times New Roman"/>
          <w:sz w:val="24"/>
          <w:szCs w:val="24"/>
        </w:rPr>
        <w:t>es</w:t>
      </w:r>
      <w:r w:rsidR="00CC2628" w:rsidRPr="00183EAD">
        <w:rPr>
          <w:rFonts w:ascii="Times New Roman" w:hAnsi="Times New Roman"/>
          <w:sz w:val="24"/>
          <w:szCs w:val="24"/>
        </w:rPr>
        <w:t>, percebemos que ao longo do tempo a</w:t>
      </w:r>
      <w:r w:rsidRPr="00183EAD">
        <w:rPr>
          <w:rFonts w:ascii="Times New Roman" w:hAnsi="Times New Roman"/>
          <w:sz w:val="24"/>
          <w:szCs w:val="24"/>
        </w:rPr>
        <w:t>s matriculas tiveram um déficit significativo e</w:t>
      </w:r>
      <w:r w:rsidR="00CC2628" w:rsidRPr="00183EAD">
        <w:rPr>
          <w:rFonts w:ascii="Times New Roman" w:hAnsi="Times New Roman"/>
          <w:sz w:val="24"/>
          <w:szCs w:val="24"/>
        </w:rPr>
        <w:t xml:space="preserve"> uma das maiores dificuldades é conseguir manter ou trazer popu</w:t>
      </w:r>
      <w:r w:rsidR="0096190C">
        <w:rPr>
          <w:rFonts w:ascii="Times New Roman" w:hAnsi="Times New Roman"/>
          <w:sz w:val="24"/>
          <w:szCs w:val="24"/>
        </w:rPr>
        <w:t>lação para o município.</w:t>
      </w:r>
      <w:r w:rsidR="00ED350A" w:rsidRPr="00356B84">
        <w:rPr>
          <w:rFonts w:ascii="Times New Roman" w:hAnsi="Times New Roman"/>
          <w:b/>
          <w:sz w:val="24"/>
          <w:szCs w:val="24"/>
        </w:rPr>
        <w:t xml:space="preserve"> </w:t>
      </w:r>
    </w:p>
    <w:p w14:paraId="2EB03B64" w14:textId="77777777" w:rsidR="00CC2628" w:rsidRDefault="00CC2628" w:rsidP="00183EAD">
      <w:pPr>
        <w:autoSpaceDE w:val="0"/>
        <w:autoSpaceDN w:val="0"/>
        <w:adjustRightInd w:val="0"/>
        <w:spacing w:after="0" w:line="360" w:lineRule="auto"/>
        <w:jc w:val="both"/>
        <w:rPr>
          <w:rFonts w:ascii="Times New Roman" w:hAnsi="Times New Roman"/>
          <w:sz w:val="24"/>
          <w:szCs w:val="24"/>
        </w:rPr>
      </w:pPr>
    </w:p>
    <w:p w14:paraId="39E3337C" w14:textId="77777777" w:rsidR="00CC2628" w:rsidRDefault="00CC2628" w:rsidP="00491889">
      <w:pPr>
        <w:autoSpaceDE w:val="0"/>
        <w:autoSpaceDN w:val="0"/>
        <w:adjustRightInd w:val="0"/>
        <w:spacing w:after="0" w:line="240" w:lineRule="auto"/>
        <w:jc w:val="both"/>
        <w:rPr>
          <w:rFonts w:ascii="Times New Roman" w:hAnsi="Times New Roman"/>
          <w:b/>
          <w:sz w:val="24"/>
          <w:szCs w:val="24"/>
        </w:rPr>
      </w:pPr>
      <w:r w:rsidRPr="00CC2628">
        <w:rPr>
          <w:rFonts w:ascii="Times New Roman" w:hAnsi="Times New Roman"/>
          <w:b/>
          <w:sz w:val="24"/>
          <w:szCs w:val="24"/>
        </w:rPr>
        <w:t>TABELA</w:t>
      </w:r>
      <w:r>
        <w:rPr>
          <w:rFonts w:ascii="Times New Roman" w:hAnsi="Times New Roman"/>
          <w:b/>
          <w:sz w:val="24"/>
          <w:szCs w:val="24"/>
        </w:rPr>
        <w:t xml:space="preserve"> </w:t>
      </w:r>
      <w:r w:rsidRPr="00CC2628">
        <w:rPr>
          <w:rFonts w:ascii="Times New Roman" w:hAnsi="Times New Roman"/>
          <w:b/>
          <w:sz w:val="24"/>
          <w:szCs w:val="24"/>
        </w:rPr>
        <w:t>9</w:t>
      </w:r>
      <w:r w:rsidR="005C52BC">
        <w:rPr>
          <w:rFonts w:ascii="Times New Roman" w:hAnsi="Times New Roman"/>
          <w:b/>
          <w:sz w:val="24"/>
          <w:szCs w:val="24"/>
        </w:rPr>
        <w:t xml:space="preserve"> </w:t>
      </w:r>
      <w:r w:rsidRPr="00CC2628">
        <w:rPr>
          <w:rFonts w:ascii="Times New Roman" w:hAnsi="Times New Roman"/>
          <w:b/>
          <w:sz w:val="24"/>
          <w:szCs w:val="24"/>
        </w:rPr>
        <w:t>-</w:t>
      </w:r>
      <w:r>
        <w:rPr>
          <w:rFonts w:ascii="Times New Roman" w:hAnsi="Times New Roman"/>
          <w:sz w:val="24"/>
          <w:szCs w:val="24"/>
        </w:rPr>
        <w:t xml:space="preserve"> </w:t>
      </w:r>
      <w:r w:rsidRPr="00EC5AD2">
        <w:rPr>
          <w:rFonts w:ascii="Times New Roman" w:hAnsi="Times New Roman"/>
          <w:b/>
          <w:sz w:val="24"/>
          <w:szCs w:val="24"/>
        </w:rPr>
        <w:t>L</w:t>
      </w:r>
      <w:r>
        <w:rPr>
          <w:rFonts w:ascii="Times New Roman" w:hAnsi="Times New Roman"/>
          <w:b/>
          <w:sz w:val="24"/>
          <w:szCs w:val="24"/>
        </w:rPr>
        <w:t>EVANTAMENTO DA TAXA DE APROVAÇÃO/REPROVAÇÃO DO 1º ao 3º ANOS DO ENSINO FUNDAMENTAL</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993"/>
        <w:gridCol w:w="1417"/>
        <w:gridCol w:w="1559"/>
        <w:gridCol w:w="1134"/>
        <w:gridCol w:w="993"/>
      </w:tblGrid>
      <w:tr w:rsidR="00CC2628" w:rsidRPr="00397855" w14:paraId="0B82E3E6" w14:textId="77777777" w:rsidTr="00CC2628">
        <w:tc>
          <w:tcPr>
            <w:tcW w:w="1418" w:type="dxa"/>
            <w:shd w:val="clear" w:color="auto" w:fill="auto"/>
          </w:tcPr>
          <w:p w14:paraId="5C3AF2D0" w14:textId="77777777" w:rsidR="00CC2628" w:rsidRPr="00397855" w:rsidRDefault="00CC2628"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Ano</w:t>
            </w:r>
          </w:p>
        </w:tc>
        <w:tc>
          <w:tcPr>
            <w:tcW w:w="2410" w:type="dxa"/>
            <w:gridSpan w:val="2"/>
            <w:shd w:val="clear" w:color="auto" w:fill="auto"/>
          </w:tcPr>
          <w:p w14:paraId="5C81FC70" w14:textId="77777777" w:rsidR="00CC2628" w:rsidRPr="00397855" w:rsidRDefault="00CC2628"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Estadual</w:t>
            </w:r>
          </w:p>
        </w:tc>
        <w:tc>
          <w:tcPr>
            <w:tcW w:w="2976" w:type="dxa"/>
            <w:gridSpan w:val="2"/>
            <w:tcBorders>
              <w:bottom w:val="single" w:sz="4" w:space="0" w:color="auto"/>
            </w:tcBorders>
            <w:shd w:val="clear" w:color="auto" w:fill="auto"/>
          </w:tcPr>
          <w:p w14:paraId="01BE3D97" w14:textId="77777777" w:rsidR="00CC2628" w:rsidRPr="00397855" w:rsidRDefault="00CC2628"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Municipal</w:t>
            </w:r>
          </w:p>
        </w:tc>
        <w:tc>
          <w:tcPr>
            <w:tcW w:w="2127" w:type="dxa"/>
            <w:gridSpan w:val="2"/>
            <w:shd w:val="clear" w:color="auto" w:fill="auto"/>
          </w:tcPr>
          <w:p w14:paraId="7A4D88B8" w14:textId="77777777" w:rsidR="00CC2628" w:rsidRPr="00397855" w:rsidRDefault="00CC2628"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Total</w:t>
            </w:r>
          </w:p>
        </w:tc>
      </w:tr>
      <w:tr w:rsidR="00CC2628" w:rsidRPr="00397855" w14:paraId="512373C2" w14:textId="77777777" w:rsidTr="00CC2628">
        <w:tc>
          <w:tcPr>
            <w:tcW w:w="1418" w:type="dxa"/>
            <w:shd w:val="clear" w:color="auto" w:fill="auto"/>
          </w:tcPr>
          <w:p w14:paraId="376DAC12" w14:textId="77777777" w:rsidR="00CC2628" w:rsidRPr="00397855" w:rsidRDefault="00CC2628" w:rsidP="007D2D73">
            <w:pPr>
              <w:spacing w:after="0" w:line="240" w:lineRule="auto"/>
              <w:jc w:val="center"/>
              <w:rPr>
                <w:rFonts w:ascii="Times New Roman" w:hAnsi="Times New Roman"/>
                <w:b/>
                <w:sz w:val="24"/>
                <w:szCs w:val="24"/>
              </w:rPr>
            </w:pPr>
          </w:p>
        </w:tc>
        <w:tc>
          <w:tcPr>
            <w:tcW w:w="1417" w:type="dxa"/>
            <w:shd w:val="clear" w:color="auto" w:fill="auto"/>
          </w:tcPr>
          <w:p w14:paraId="056F0D41"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Aprov.</w:t>
            </w:r>
          </w:p>
        </w:tc>
        <w:tc>
          <w:tcPr>
            <w:tcW w:w="993" w:type="dxa"/>
            <w:shd w:val="clear" w:color="auto" w:fill="auto"/>
          </w:tcPr>
          <w:p w14:paraId="105C1A82"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Reprov.</w:t>
            </w:r>
          </w:p>
        </w:tc>
        <w:tc>
          <w:tcPr>
            <w:tcW w:w="1417" w:type="dxa"/>
            <w:shd w:val="clear" w:color="auto" w:fill="auto"/>
          </w:tcPr>
          <w:p w14:paraId="3871A0EE"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Aprov.</w:t>
            </w:r>
          </w:p>
        </w:tc>
        <w:tc>
          <w:tcPr>
            <w:tcW w:w="1559" w:type="dxa"/>
            <w:shd w:val="clear" w:color="auto" w:fill="auto"/>
          </w:tcPr>
          <w:p w14:paraId="7A378AAC"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Reprov.</w:t>
            </w:r>
          </w:p>
        </w:tc>
        <w:tc>
          <w:tcPr>
            <w:tcW w:w="1134" w:type="dxa"/>
            <w:shd w:val="clear" w:color="auto" w:fill="auto"/>
          </w:tcPr>
          <w:p w14:paraId="3FCFDBE0"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Aprov.</w:t>
            </w:r>
          </w:p>
        </w:tc>
        <w:tc>
          <w:tcPr>
            <w:tcW w:w="993" w:type="dxa"/>
            <w:shd w:val="clear" w:color="auto" w:fill="auto"/>
          </w:tcPr>
          <w:p w14:paraId="2432EFBA"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Reprov.</w:t>
            </w:r>
          </w:p>
        </w:tc>
      </w:tr>
      <w:tr w:rsidR="00CC2628" w:rsidRPr="00397855" w14:paraId="2BFC570D" w14:textId="77777777" w:rsidTr="00CC2628">
        <w:tc>
          <w:tcPr>
            <w:tcW w:w="1418" w:type="dxa"/>
            <w:shd w:val="clear" w:color="auto" w:fill="auto"/>
          </w:tcPr>
          <w:p w14:paraId="581CB45D"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2010</w:t>
            </w:r>
          </w:p>
        </w:tc>
        <w:tc>
          <w:tcPr>
            <w:tcW w:w="1417" w:type="dxa"/>
            <w:shd w:val="clear" w:color="auto" w:fill="auto"/>
          </w:tcPr>
          <w:p w14:paraId="60403A49"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100%</w:t>
            </w:r>
          </w:p>
        </w:tc>
        <w:tc>
          <w:tcPr>
            <w:tcW w:w="993" w:type="dxa"/>
            <w:shd w:val="clear" w:color="auto" w:fill="auto"/>
          </w:tcPr>
          <w:p w14:paraId="1B08EEF1"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40C36705"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59" w:type="dxa"/>
            <w:shd w:val="clear" w:color="auto" w:fill="auto"/>
          </w:tcPr>
          <w:p w14:paraId="235411FF" w14:textId="77777777" w:rsidR="00CC2628" w:rsidRPr="00397855" w:rsidRDefault="00CC2628" w:rsidP="007D2D73">
            <w:pPr>
              <w:spacing w:after="0" w:line="240" w:lineRule="auto"/>
              <w:jc w:val="center"/>
              <w:rPr>
                <w:rFonts w:ascii="Times New Roman" w:hAnsi="Times New Roman"/>
                <w:sz w:val="24"/>
                <w:szCs w:val="24"/>
              </w:rPr>
            </w:pPr>
          </w:p>
        </w:tc>
        <w:tc>
          <w:tcPr>
            <w:tcW w:w="1134" w:type="dxa"/>
            <w:shd w:val="clear" w:color="auto" w:fill="auto"/>
          </w:tcPr>
          <w:p w14:paraId="6B431BAE"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0889DD52" w14:textId="77777777" w:rsidR="00CC2628" w:rsidRPr="00397855" w:rsidRDefault="00CC2628" w:rsidP="007D2D73">
            <w:pPr>
              <w:spacing w:after="0" w:line="240" w:lineRule="auto"/>
              <w:jc w:val="center"/>
              <w:rPr>
                <w:rFonts w:ascii="Times New Roman" w:hAnsi="Times New Roman"/>
                <w:sz w:val="24"/>
                <w:szCs w:val="24"/>
              </w:rPr>
            </w:pPr>
          </w:p>
        </w:tc>
      </w:tr>
      <w:tr w:rsidR="00CC2628" w:rsidRPr="00397855" w14:paraId="6DE967E7" w14:textId="77777777" w:rsidTr="00CC2628">
        <w:tc>
          <w:tcPr>
            <w:tcW w:w="1418" w:type="dxa"/>
            <w:shd w:val="clear" w:color="auto" w:fill="auto"/>
          </w:tcPr>
          <w:p w14:paraId="0AA45369"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2011</w:t>
            </w:r>
          </w:p>
        </w:tc>
        <w:tc>
          <w:tcPr>
            <w:tcW w:w="1417" w:type="dxa"/>
            <w:shd w:val="clear" w:color="auto" w:fill="auto"/>
          </w:tcPr>
          <w:p w14:paraId="5D2093C6"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45D1E859"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20CB7ADF"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59" w:type="dxa"/>
            <w:shd w:val="clear" w:color="auto" w:fill="auto"/>
          </w:tcPr>
          <w:p w14:paraId="39357D00" w14:textId="77777777" w:rsidR="00CC2628" w:rsidRPr="00397855" w:rsidRDefault="00CC2628" w:rsidP="007D2D73">
            <w:pPr>
              <w:spacing w:after="0" w:line="240" w:lineRule="auto"/>
              <w:jc w:val="center"/>
              <w:rPr>
                <w:rFonts w:ascii="Times New Roman" w:hAnsi="Times New Roman"/>
                <w:sz w:val="24"/>
                <w:szCs w:val="24"/>
              </w:rPr>
            </w:pPr>
          </w:p>
        </w:tc>
        <w:tc>
          <w:tcPr>
            <w:tcW w:w="1134" w:type="dxa"/>
            <w:shd w:val="clear" w:color="auto" w:fill="auto"/>
          </w:tcPr>
          <w:p w14:paraId="5409477C"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03083BC3" w14:textId="77777777" w:rsidR="00CC2628" w:rsidRPr="00397855" w:rsidRDefault="00CC2628" w:rsidP="007D2D73">
            <w:pPr>
              <w:spacing w:after="0" w:line="240" w:lineRule="auto"/>
              <w:jc w:val="center"/>
              <w:rPr>
                <w:rFonts w:ascii="Times New Roman" w:hAnsi="Times New Roman"/>
                <w:sz w:val="24"/>
                <w:szCs w:val="24"/>
              </w:rPr>
            </w:pPr>
          </w:p>
        </w:tc>
      </w:tr>
      <w:tr w:rsidR="00CC2628" w:rsidRPr="00397855" w14:paraId="6F7D5BC1" w14:textId="77777777" w:rsidTr="00CC2628">
        <w:tc>
          <w:tcPr>
            <w:tcW w:w="1418" w:type="dxa"/>
            <w:shd w:val="clear" w:color="auto" w:fill="auto"/>
          </w:tcPr>
          <w:p w14:paraId="2E43EE60"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2012</w:t>
            </w:r>
          </w:p>
        </w:tc>
        <w:tc>
          <w:tcPr>
            <w:tcW w:w="1417" w:type="dxa"/>
            <w:shd w:val="clear" w:color="auto" w:fill="auto"/>
          </w:tcPr>
          <w:p w14:paraId="7F1CA12D"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0860466B"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707A2F24"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59" w:type="dxa"/>
            <w:shd w:val="clear" w:color="auto" w:fill="auto"/>
          </w:tcPr>
          <w:p w14:paraId="1A6F61BB" w14:textId="77777777" w:rsidR="00CC2628" w:rsidRPr="00397855" w:rsidRDefault="00CC2628" w:rsidP="007D2D73">
            <w:pPr>
              <w:spacing w:after="0" w:line="240" w:lineRule="auto"/>
              <w:jc w:val="center"/>
              <w:rPr>
                <w:rFonts w:ascii="Times New Roman" w:hAnsi="Times New Roman"/>
                <w:sz w:val="24"/>
                <w:szCs w:val="24"/>
              </w:rPr>
            </w:pPr>
          </w:p>
        </w:tc>
        <w:tc>
          <w:tcPr>
            <w:tcW w:w="1134" w:type="dxa"/>
            <w:shd w:val="clear" w:color="auto" w:fill="auto"/>
          </w:tcPr>
          <w:p w14:paraId="3E04FAE8"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601A640E" w14:textId="77777777" w:rsidR="00CC2628" w:rsidRPr="00397855" w:rsidRDefault="00CC2628" w:rsidP="007D2D73">
            <w:pPr>
              <w:spacing w:after="0" w:line="240" w:lineRule="auto"/>
              <w:jc w:val="center"/>
              <w:rPr>
                <w:rFonts w:ascii="Times New Roman" w:hAnsi="Times New Roman"/>
                <w:sz w:val="24"/>
                <w:szCs w:val="24"/>
              </w:rPr>
            </w:pPr>
          </w:p>
        </w:tc>
      </w:tr>
      <w:tr w:rsidR="00CC2628" w:rsidRPr="00397855" w14:paraId="0FF2E346" w14:textId="77777777" w:rsidTr="00CC2628">
        <w:tc>
          <w:tcPr>
            <w:tcW w:w="1418" w:type="dxa"/>
            <w:shd w:val="clear" w:color="auto" w:fill="auto"/>
          </w:tcPr>
          <w:p w14:paraId="3735DFD1"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lastRenderedPageBreak/>
              <w:t>2013</w:t>
            </w:r>
          </w:p>
        </w:tc>
        <w:tc>
          <w:tcPr>
            <w:tcW w:w="1417" w:type="dxa"/>
            <w:shd w:val="clear" w:color="auto" w:fill="auto"/>
          </w:tcPr>
          <w:p w14:paraId="28D83390"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093EDE9A"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4BEE71C4"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59" w:type="dxa"/>
            <w:shd w:val="clear" w:color="auto" w:fill="auto"/>
          </w:tcPr>
          <w:p w14:paraId="158F5269" w14:textId="77777777" w:rsidR="00CC2628" w:rsidRPr="00397855" w:rsidRDefault="00CC2628" w:rsidP="007D2D73">
            <w:pPr>
              <w:spacing w:after="0" w:line="240" w:lineRule="auto"/>
              <w:jc w:val="center"/>
              <w:rPr>
                <w:rFonts w:ascii="Times New Roman" w:hAnsi="Times New Roman"/>
                <w:sz w:val="24"/>
                <w:szCs w:val="24"/>
              </w:rPr>
            </w:pPr>
          </w:p>
        </w:tc>
        <w:tc>
          <w:tcPr>
            <w:tcW w:w="1134" w:type="dxa"/>
            <w:shd w:val="clear" w:color="auto" w:fill="auto"/>
          </w:tcPr>
          <w:p w14:paraId="36593055"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169FEA79" w14:textId="77777777" w:rsidR="00CC2628" w:rsidRPr="00397855" w:rsidRDefault="00CC2628" w:rsidP="007D2D73">
            <w:pPr>
              <w:spacing w:after="0" w:line="240" w:lineRule="auto"/>
              <w:jc w:val="center"/>
              <w:rPr>
                <w:rFonts w:ascii="Times New Roman" w:hAnsi="Times New Roman"/>
                <w:sz w:val="24"/>
                <w:szCs w:val="24"/>
              </w:rPr>
            </w:pPr>
          </w:p>
        </w:tc>
      </w:tr>
      <w:tr w:rsidR="00CC2628" w:rsidRPr="00397855" w14:paraId="72236A16" w14:textId="77777777" w:rsidTr="00CC2628">
        <w:tc>
          <w:tcPr>
            <w:tcW w:w="1418" w:type="dxa"/>
            <w:shd w:val="clear" w:color="auto" w:fill="auto"/>
          </w:tcPr>
          <w:p w14:paraId="7405BA8F"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2014</w:t>
            </w:r>
          </w:p>
        </w:tc>
        <w:tc>
          <w:tcPr>
            <w:tcW w:w="1417" w:type="dxa"/>
            <w:shd w:val="clear" w:color="auto" w:fill="auto"/>
          </w:tcPr>
          <w:p w14:paraId="1AD300C1"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2BD0A8E2"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7EEBA57D"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59" w:type="dxa"/>
            <w:shd w:val="clear" w:color="auto" w:fill="auto"/>
          </w:tcPr>
          <w:p w14:paraId="31389FE0" w14:textId="77777777" w:rsidR="00CC2628" w:rsidRPr="00397855" w:rsidRDefault="00CC2628" w:rsidP="007D2D73">
            <w:pPr>
              <w:spacing w:after="0" w:line="240" w:lineRule="auto"/>
              <w:jc w:val="center"/>
              <w:rPr>
                <w:rFonts w:ascii="Times New Roman" w:hAnsi="Times New Roman"/>
                <w:sz w:val="24"/>
                <w:szCs w:val="24"/>
              </w:rPr>
            </w:pPr>
          </w:p>
        </w:tc>
        <w:tc>
          <w:tcPr>
            <w:tcW w:w="1134" w:type="dxa"/>
            <w:shd w:val="clear" w:color="auto" w:fill="auto"/>
          </w:tcPr>
          <w:p w14:paraId="645A2AC4"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72278B99" w14:textId="77777777" w:rsidR="00CC2628" w:rsidRPr="00397855" w:rsidRDefault="00CC2628" w:rsidP="007D2D73">
            <w:pPr>
              <w:spacing w:after="0" w:line="240" w:lineRule="auto"/>
              <w:jc w:val="center"/>
              <w:rPr>
                <w:rFonts w:ascii="Times New Roman" w:hAnsi="Times New Roman"/>
                <w:sz w:val="24"/>
                <w:szCs w:val="24"/>
              </w:rPr>
            </w:pPr>
          </w:p>
        </w:tc>
      </w:tr>
    </w:tbl>
    <w:p w14:paraId="53A9B16C" w14:textId="77777777" w:rsidR="00CC2628" w:rsidRDefault="00CC2628" w:rsidP="00CC2628">
      <w:pPr>
        <w:rPr>
          <w:rFonts w:ascii="Times New Roman" w:hAnsi="Times New Roman"/>
          <w:sz w:val="24"/>
          <w:szCs w:val="24"/>
        </w:rPr>
      </w:pPr>
      <w:r w:rsidRPr="00CC2628">
        <w:rPr>
          <w:rFonts w:ascii="Times New Roman" w:hAnsi="Times New Roman"/>
          <w:sz w:val="24"/>
          <w:szCs w:val="24"/>
        </w:rPr>
        <w:t>Fonte: Secretaria da Escola Estadual Dr. José Gentil da Silva, 2015.</w:t>
      </w:r>
    </w:p>
    <w:p w14:paraId="30085793" w14:textId="77777777" w:rsidR="00CC2628" w:rsidRPr="00CC2628" w:rsidRDefault="00CC2628" w:rsidP="00CC2628">
      <w:pPr>
        <w:rPr>
          <w:rFonts w:ascii="Times New Roman" w:hAnsi="Times New Roman"/>
          <w:sz w:val="24"/>
          <w:szCs w:val="24"/>
        </w:rPr>
      </w:pPr>
    </w:p>
    <w:p w14:paraId="4B1465FD" w14:textId="77777777" w:rsidR="00AE6458" w:rsidRDefault="00CC2628" w:rsidP="00491889">
      <w:pPr>
        <w:spacing w:after="0"/>
        <w:jc w:val="both"/>
        <w:rPr>
          <w:rFonts w:ascii="Times New Roman" w:hAnsi="Times New Roman"/>
          <w:b/>
          <w:sz w:val="24"/>
          <w:szCs w:val="24"/>
        </w:rPr>
      </w:pPr>
      <w:r>
        <w:rPr>
          <w:rFonts w:ascii="Times New Roman" w:hAnsi="Times New Roman"/>
          <w:b/>
          <w:sz w:val="24"/>
          <w:szCs w:val="24"/>
        </w:rPr>
        <w:t xml:space="preserve">TABELA 10 </w:t>
      </w:r>
      <w:r w:rsidRPr="00EC5AD2">
        <w:rPr>
          <w:rFonts w:ascii="Times New Roman" w:hAnsi="Times New Roman"/>
          <w:b/>
          <w:sz w:val="24"/>
          <w:szCs w:val="24"/>
        </w:rPr>
        <w:t>- L</w:t>
      </w:r>
      <w:r>
        <w:rPr>
          <w:rFonts w:ascii="Times New Roman" w:hAnsi="Times New Roman"/>
          <w:b/>
          <w:sz w:val="24"/>
          <w:szCs w:val="24"/>
        </w:rPr>
        <w:t>EVANTAMENTO DA TAXA DE APROVAÇÃO/REPROVAÇÃO DO 4º ao 6º ANOS DO ENSINO FUNDAMENTAL</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055"/>
        <w:gridCol w:w="1417"/>
        <w:gridCol w:w="1534"/>
        <w:gridCol w:w="1097"/>
        <w:gridCol w:w="993"/>
      </w:tblGrid>
      <w:tr w:rsidR="00CC2628" w:rsidRPr="00397855" w14:paraId="1C10E331" w14:textId="77777777" w:rsidTr="00CC2628">
        <w:tc>
          <w:tcPr>
            <w:tcW w:w="1418" w:type="dxa"/>
            <w:shd w:val="clear" w:color="auto" w:fill="auto"/>
          </w:tcPr>
          <w:p w14:paraId="68996E9A" w14:textId="77777777" w:rsidR="00CC2628" w:rsidRPr="00397855" w:rsidRDefault="00CC2628"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Ano</w:t>
            </w:r>
          </w:p>
        </w:tc>
        <w:tc>
          <w:tcPr>
            <w:tcW w:w="2472" w:type="dxa"/>
            <w:gridSpan w:val="2"/>
            <w:shd w:val="clear" w:color="auto" w:fill="auto"/>
          </w:tcPr>
          <w:p w14:paraId="61350606" w14:textId="77777777" w:rsidR="00CC2628" w:rsidRPr="00397855" w:rsidRDefault="00CC2628"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Estadual</w:t>
            </w:r>
          </w:p>
        </w:tc>
        <w:tc>
          <w:tcPr>
            <w:tcW w:w="2951" w:type="dxa"/>
            <w:gridSpan w:val="2"/>
            <w:shd w:val="clear" w:color="auto" w:fill="auto"/>
          </w:tcPr>
          <w:p w14:paraId="4A350C97" w14:textId="77777777" w:rsidR="00CC2628" w:rsidRPr="00397855" w:rsidRDefault="00CC2628"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Municipal</w:t>
            </w:r>
          </w:p>
        </w:tc>
        <w:tc>
          <w:tcPr>
            <w:tcW w:w="2090" w:type="dxa"/>
            <w:gridSpan w:val="2"/>
            <w:shd w:val="clear" w:color="auto" w:fill="auto"/>
          </w:tcPr>
          <w:p w14:paraId="7030D2B8" w14:textId="77777777" w:rsidR="00CC2628" w:rsidRPr="00397855" w:rsidRDefault="00CC2628"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Total</w:t>
            </w:r>
          </w:p>
        </w:tc>
      </w:tr>
      <w:tr w:rsidR="00CC2628" w:rsidRPr="00397855" w14:paraId="35253151" w14:textId="77777777" w:rsidTr="00CC2628">
        <w:tc>
          <w:tcPr>
            <w:tcW w:w="1418" w:type="dxa"/>
            <w:shd w:val="clear" w:color="auto" w:fill="auto"/>
          </w:tcPr>
          <w:p w14:paraId="4EE89C80" w14:textId="77777777" w:rsidR="00CC2628" w:rsidRPr="00397855" w:rsidRDefault="00CC2628" w:rsidP="007D2D73">
            <w:pPr>
              <w:spacing w:after="0" w:line="240" w:lineRule="auto"/>
              <w:jc w:val="center"/>
              <w:rPr>
                <w:rFonts w:ascii="Times New Roman" w:hAnsi="Times New Roman"/>
                <w:b/>
                <w:sz w:val="24"/>
                <w:szCs w:val="24"/>
              </w:rPr>
            </w:pPr>
          </w:p>
        </w:tc>
        <w:tc>
          <w:tcPr>
            <w:tcW w:w="1417" w:type="dxa"/>
            <w:shd w:val="clear" w:color="auto" w:fill="auto"/>
          </w:tcPr>
          <w:p w14:paraId="4CC8C233"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Aprov.</w:t>
            </w:r>
          </w:p>
        </w:tc>
        <w:tc>
          <w:tcPr>
            <w:tcW w:w="1055" w:type="dxa"/>
            <w:shd w:val="clear" w:color="auto" w:fill="auto"/>
          </w:tcPr>
          <w:p w14:paraId="4CCF075A"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Reprov.</w:t>
            </w:r>
          </w:p>
        </w:tc>
        <w:tc>
          <w:tcPr>
            <w:tcW w:w="1417" w:type="dxa"/>
            <w:shd w:val="clear" w:color="auto" w:fill="auto"/>
          </w:tcPr>
          <w:p w14:paraId="3D59E5F5"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Aprov.</w:t>
            </w:r>
          </w:p>
        </w:tc>
        <w:tc>
          <w:tcPr>
            <w:tcW w:w="1534" w:type="dxa"/>
            <w:shd w:val="clear" w:color="auto" w:fill="auto"/>
          </w:tcPr>
          <w:p w14:paraId="3CD7AED0"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Reprov.</w:t>
            </w:r>
          </w:p>
        </w:tc>
        <w:tc>
          <w:tcPr>
            <w:tcW w:w="1097" w:type="dxa"/>
            <w:shd w:val="clear" w:color="auto" w:fill="auto"/>
          </w:tcPr>
          <w:p w14:paraId="395A2DFD"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Aprov.</w:t>
            </w:r>
          </w:p>
        </w:tc>
        <w:tc>
          <w:tcPr>
            <w:tcW w:w="993" w:type="dxa"/>
            <w:shd w:val="clear" w:color="auto" w:fill="auto"/>
          </w:tcPr>
          <w:p w14:paraId="53A3273D"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Reprov.</w:t>
            </w:r>
          </w:p>
        </w:tc>
      </w:tr>
      <w:tr w:rsidR="00CC2628" w:rsidRPr="00397855" w14:paraId="748F9ADF" w14:textId="77777777" w:rsidTr="00CC2628">
        <w:tc>
          <w:tcPr>
            <w:tcW w:w="1418" w:type="dxa"/>
            <w:shd w:val="clear" w:color="auto" w:fill="auto"/>
          </w:tcPr>
          <w:p w14:paraId="6EE1C850"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2010</w:t>
            </w:r>
          </w:p>
        </w:tc>
        <w:tc>
          <w:tcPr>
            <w:tcW w:w="1417" w:type="dxa"/>
            <w:shd w:val="clear" w:color="auto" w:fill="auto"/>
          </w:tcPr>
          <w:p w14:paraId="66CEA7BC"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055" w:type="dxa"/>
            <w:shd w:val="clear" w:color="auto" w:fill="auto"/>
          </w:tcPr>
          <w:p w14:paraId="2105CF1C"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76E729A7"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34" w:type="dxa"/>
            <w:shd w:val="clear" w:color="auto" w:fill="auto"/>
          </w:tcPr>
          <w:p w14:paraId="1D35EC9F" w14:textId="77777777" w:rsidR="00CC2628" w:rsidRPr="00397855" w:rsidRDefault="00CC2628" w:rsidP="007D2D73">
            <w:pPr>
              <w:spacing w:after="0" w:line="240" w:lineRule="auto"/>
              <w:jc w:val="center"/>
              <w:rPr>
                <w:rFonts w:ascii="Times New Roman" w:hAnsi="Times New Roman"/>
                <w:sz w:val="24"/>
                <w:szCs w:val="24"/>
              </w:rPr>
            </w:pPr>
          </w:p>
        </w:tc>
        <w:tc>
          <w:tcPr>
            <w:tcW w:w="1097" w:type="dxa"/>
            <w:shd w:val="clear" w:color="auto" w:fill="auto"/>
          </w:tcPr>
          <w:p w14:paraId="38C35A77"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397264BE" w14:textId="77777777" w:rsidR="00CC2628" w:rsidRPr="00397855" w:rsidRDefault="00CC2628" w:rsidP="007D2D73">
            <w:pPr>
              <w:spacing w:after="0" w:line="240" w:lineRule="auto"/>
              <w:jc w:val="center"/>
              <w:rPr>
                <w:rFonts w:ascii="Times New Roman" w:hAnsi="Times New Roman"/>
                <w:sz w:val="24"/>
                <w:szCs w:val="24"/>
              </w:rPr>
            </w:pPr>
          </w:p>
        </w:tc>
      </w:tr>
      <w:tr w:rsidR="00CC2628" w:rsidRPr="00397855" w14:paraId="731C0E11" w14:textId="77777777" w:rsidTr="00CC2628">
        <w:tc>
          <w:tcPr>
            <w:tcW w:w="1418" w:type="dxa"/>
            <w:shd w:val="clear" w:color="auto" w:fill="auto"/>
          </w:tcPr>
          <w:p w14:paraId="443552A6"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2011</w:t>
            </w:r>
          </w:p>
        </w:tc>
        <w:tc>
          <w:tcPr>
            <w:tcW w:w="1417" w:type="dxa"/>
            <w:shd w:val="clear" w:color="auto" w:fill="auto"/>
          </w:tcPr>
          <w:p w14:paraId="4CB08B09"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055" w:type="dxa"/>
            <w:shd w:val="clear" w:color="auto" w:fill="auto"/>
          </w:tcPr>
          <w:p w14:paraId="2BD2C538"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4FE4ACDD"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34" w:type="dxa"/>
            <w:shd w:val="clear" w:color="auto" w:fill="auto"/>
          </w:tcPr>
          <w:p w14:paraId="12C88AFB" w14:textId="77777777" w:rsidR="00CC2628" w:rsidRPr="00397855" w:rsidRDefault="00CC2628" w:rsidP="007D2D73">
            <w:pPr>
              <w:spacing w:after="0" w:line="240" w:lineRule="auto"/>
              <w:jc w:val="center"/>
              <w:rPr>
                <w:rFonts w:ascii="Times New Roman" w:hAnsi="Times New Roman"/>
                <w:sz w:val="24"/>
                <w:szCs w:val="24"/>
              </w:rPr>
            </w:pPr>
          </w:p>
        </w:tc>
        <w:tc>
          <w:tcPr>
            <w:tcW w:w="1097" w:type="dxa"/>
            <w:shd w:val="clear" w:color="auto" w:fill="auto"/>
          </w:tcPr>
          <w:p w14:paraId="328879DB"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38B782A7" w14:textId="77777777" w:rsidR="00CC2628" w:rsidRPr="00397855" w:rsidRDefault="00CC2628" w:rsidP="007D2D73">
            <w:pPr>
              <w:spacing w:after="0" w:line="240" w:lineRule="auto"/>
              <w:jc w:val="center"/>
              <w:rPr>
                <w:rFonts w:ascii="Times New Roman" w:hAnsi="Times New Roman"/>
                <w:sz w:val="24"/>
                <w:szCs w:val="24"/>
              </w:rPr>
            </w:pPr>
          </w:p>
        </w:tc>
      </w:tr>
      <w:tr w:rsidR="00CC2628" w:rsidRPr="00397855" w14:paraId="320A1DBE" w14:textId="77777777" w:rsidTr="00CC2628">
        <w:tc>
          <w:tcPr>
            <w:tcW w:w="1418" w:type="dxa"/>
            <w:shd w:val="clear" w:color="auto" w:fill="auto"/>
          </w:tcPr>
          <w:p w14:paraId="1654945F"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2012</w:t>
            </w:r>
          </w:p>
        </w:tc>
        <w:tc>
          <w:tcPr>
            <w:tcW w:w="1417" w:type="dxa"/>
            <w:shd w:val="clear" w:color="auto" w:fill="auto"/>
          </w:tcPr>
          <w:p w14:paraId="45CCAD18"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055" w:type="dxa"/>
            <w:shd w:val="clear" w:color="auto" w:fill="auto"/>
          </w:tcPr>
          <w:p w14:paraId="58194E7B"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5DE49993"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34" w:type="dxa"/>
            <w:shd w:val="clear" w:color="auto" w:fill="auto"/>
          </w:tcPr>
          <w:p w14:paraId="25E494E4" w14:textId="77777777" w:rsidR="00CC2628" w:rsidRPr="00397855" w:rsidRDefault="00CC2628" w:rsidP="007D2D73">
            <w:pPr>
              <w:spacing w:after="0" w:line="240" w:lineRule="auto"/>
              <w:jc w:val="center"/>
              <w:rPr>
                <w:rFonts w:ascii="Times New Roman" w:hAnsi="Times New Roman"/>
                <w:sz w:val="24"/>
                <w:szCs w:val="24"/>
              </w:rPr>
            </w:pPr>
          </w:p>
        </w:tc>
        <w:tc>
          <w:tcPr>
            <w:tcW w:w="1097" w:type="dxa"/>
            <w:shd w:val="clear" w:color="auto" w:fill="auto"/>
          </w:tcPr>
          <w:p w14:paraId="4D30A54D"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5E4256D5" w14:textId="77777777" w:rsidR="00CC2628" w:rsidRPr="00397855" w:rsidRDefault="00CC2628" w:rsidP="007D2D73">
            <w:pPr>
              <w:spacing w:after="0" w:line="240" w:lineRule="auto"/>
              <w:jc w:val="center"/>
              <w:rPr>
                <w:rFonts w:ascii="Times New Roman" w:hAnsi="Times New Roman"/>
                <w:sz w:val="24"/>
                <w:szCs w:val="24"/>
              </w:rPr>
            </w:pPr>
          </w:p>
        </w:tc>
      </w:tr>
      <w:tr w:rsidR="00CC2628" w:rsidRPr="00397855" w14:paraId="5ACAB019" w14:textId="77777777" w:rsidTr="00CC2628">
        <w:tc>
          <w:tcPr>
            <w:tcW w:w="1418" w:type="dxa"/>
            <w:shd w:val="clear" w:color="auto" w:fill="auto"/>
          </w:tcPr>
          <w:p w14:paraId="4923DF3C"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2013</w:t>
            </w:r>
          </w:p>
        </w:tc>
        <w:tc>
          <w:tcPr>
            <w:tcW w:w="1417" w:type="dxa"/>
            <w:shd w:val="clear" w:color="auto" w:fill="auto"/>
          </w:tcPr>
          <w:p w14:paraId="0037D924"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055" w:type="dxa"/>
            <w:shd w:val="clear" w:color="auto" w:fill="auto"/>
          </w:tcPr>
          <w:p w14:paraId="7991F378"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6F36480A"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34" w:type="dxa"/>
            <w:shd w:val="clear" w:color="auto" w:fill="auto"/>
          </w:tcPr>
          <w:p w14:paraId="1076A331" w14:textId="77777777" w:rsidR="00CC2628" w:rsidRPr="00397855" w:rsidRDefault="00CC2628" w:rsidP="007D2D73">
            <w:pPr>
              <w:spacing w:after="0" w:line="240" w:lineRule="auto"/>
              <w:jc w:val="center"/>
              <w:rPr>
                <w:rFonts w:ascii="Times New Roman" w:hAnsi="Times New Roman"/>
                <w:sz w:val="24"/>
                <w:szCs w:val="24"/>
              </w:rPr>
            </w:pPr>
          </w:p>
        </w:tc>
        <w:tc>
          <w:tcPr>
            <w:tcW w:w="1097" w:type="dxa"/>
            <w:shd w:val="clear" w:color="auto" w:fill="auto"/>
          </w:tcPr>
          <w:p w14:paraId="325F5682"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0E868C8D" w14:textId="77777777" w:rsidR="00CC2628" w:rsidRPr="00397855" w:rsidRDefault="00CC2628" w:rsidP="007D2D73">
            <w:pPr>
              <w:spacing w:after="0" w:line="240" w:lineRule="auto"/>
              <w:jc w:val="center"/>
              <w:rPr>
                <w:rFonts w:ascii="Times New Roman" w:hAnsi="Times New Roman"/>
                <w:sz w:val="24"/>
                <w:szCs w:val="24"/>
              </w:rPr>
            </w:pPr>
          </w:p>
        </w:tc>
      </w:tr>
      <w:tr w:rsidR="00CC2628" w:rsidRPr="00397855" w14:paraId="64EEBE9D" w14:textId="77777777" w:rsidTr="00CC2628">
        <w:tc>
          <w:tcPr>
            <w:tcW w:w="1418" w:type="dxa"/>
            <w:shd w:val="clear" w:color="auto" w:fill="auto"/>
          </w:tcPr>
          <w:p w14:paraId="2CD295BC" w14:textId="77777777" w:rsidR="00CC2628" w:rsidRPr="00397855" w:rsidRDefault="00CC2628" w:rsidP="007D2D73">
            <w:pPr>
              <w:spacing w:after="0" w:line="240" w:lineRule="auto"/>
              <w:jc w:val="center"/>
              <w:rPr>
                <w:rFonts w:ascii="Times New Roman" w:hAnsi="Times New Roman"/>
                <w:sz w:val="24"/>
                <w:szCs w:val="24"/>
              </w:rPr>
            </w:pPr>
            <w:r w:rsidRPr="00397855">
              <w:rPr>
                <w:rFonts w:ascii="Times New Roman" w:hAnsi="Times New Roman"/>
                <w:sz w:val="24"/>
                <w:szCs w:val="24"/>
              </w:rPr>
              <w:t>2014</w:t>
            </w:r>
          </w:p>
        </w:tc>
        <w:tc>
          <w:tcPr>
            <w:tcW w:w="1417" w:type="dxa"/>
            <w:shd w:val="clear" w:color="auto" w:fill="auto"/>
          </w:tcPr>
          <w:p w14:paraId="25C7214B"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055" w:type="dxa"/>
            <w:shd w:val="clear" w:color="auto" w:fill="auto"/>
          </w:tcPr>
          <w:p w14:paraId="63550579" w14:textId="77777777" w:rsidR="00CC2628" w:rsidRPr="00397855" w:rsidRDefault="00CC2628" w:rsidP="007D2D73">
            <w:pPr>
              <w:spacing w:after="0" w:line="240" w:lineRule="auto"/>
              <w:jc w:val="center"/>
              <w:rPr>
                <w:rFonts w:ascii="Times New Roman" w:hAnsi="Times New Roman"/>
                <w:sz w:val="24"/>
                <w:szCs w:val="24"/>
              </w:rPr>
            </w:pPr>
          </w:p>
        </w:tc>
        <w:tc>
          <w:tcPr>
            <w:tcW w:w="1417" w:type="dxa"/>
            <w:shd w:val="clear" w:color="auto" w:fill="auto"/>
          </w:tcPr>
          <w:p w14:paraId="4FBFDAE2"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1534" w:type="dxa"/>
            <w:shd w:val="clear" w:color="auto" w:fill="auto"/>
          </w:tcPr>
          <w:p w14:paraId="0E3CE779" w14:textId="77777777" w:rsidR="00CC2628" w:rsidRPr="00397855" w:rsidRDefault="00CC2628" w:rsidP="007D2D73">
            <w:pPr>
              <w:spacing w:after="0" w:line="240" w:lineRule="auto"/>
              <w:jc w:val="center"/>
              <w:rPr>
                <w:rFonts w:ascii="Times New Roman" w:hAnsi="Times New Roman"/>
                <w:sz w:val="24"/>
                <w:szCs w:val="24"/>
              </w:rPr>
            </w:pPr>
          </w:p>
        </w:tc>
        <w:tc>
          <w:tcPr>
            <w:tcW w:w="1097" w:type="dxa"/>
            <w:shd w:val="clear" w:color="auto" w:fill="auto"/>
          </w:tcPr>
          <w:p w14:paraId="5188B87D" w14:textId="77777777" w:rsidR="00CC2628" w:rsidRPr="00397855" w:rsidRDefault="00CC2628" w:rsidP="007D2D73">
            <w:pPr>
              <w:spacing w:after="0" w:line="240" w:lineRule="auto"/>
              <w:jc w:val="center"/>
            </w:pPr>
            <w:r w:rsidRPr="00397855">
              <w:rPr>
                <w:rFonts w:ascii="Times New Roman" w:hAnsi="Times New Roman"/>
                <w:sz w:val="24"/>
                <w:szCs w:val="24"/>
              </w:rPr>
              <w:t>100%</w:t>
            </w:r>
          </w:p>
        </w:tc>
        <w:tc>
          <w:tcPr>
            <w:tcW w:w="993" w:type="dxa"/>
            <w:shd w:val="clear" w:color="auto" w:fill="auto"/>
          </w:tcPr>
          <w:p w14:paraId="051A81B5" w14:textId="77777777" w:rsidR="00CC2628" w:rsidRPr="00397855" w:rsidRDefault="00CC2628" w:rsidP="007D2D73">
            <w:pPr>
              <w:spacing w:after="0" w:line="240" w:lineRule="auto"/>
              <w:jc w:val="center"/>
              <w:rPr>
                <w:rFonts w:ascii="Times New Roman" w:hAnsi="Times New Roman"/>
                <w:sz w:val="24"/>
                <w:szCs w:val="24"/>
              </w:rPr>
            </w:pPr>
          </w:p>
        </w:tc>
      </w:tr>
    </w:tbl>
    <w:p w14:paraId="36138047" w14:textId="77777777" w:rsidR="00CC2628" w:rsidRDefault="00CC2628" w:rsidP="00CC2628">
      <w:pPr>
        <w:rPr>
          <w:rFonts w:ascii="Times New Roman" w:hAnsi="Times New Roman"/>
          <w:sz w:val="24"/>
          <w:szCs w:val="24"/>
        </w:rPr>
      </w:pPr>
      <w:r w:rsidRPr="00820E2D">
        <w:rPr>
          <w:rFonts w:ascii="Times New Roman" w:hAnsi="Times New Roman"/>
          <w:sz w:val="24"/>
          <w:szCs w:val="24"/>
        </w:rPr>
        <w:t>Fonte: Secretaria da Escola Estadual Dr. José Gentil da Silva, 2015.</w:t>
      </w:r>
    </w:p>
    <w:p w14:paraId="252CE535" w14:textId="77777777" w:rsidR="00820E2D" w:rsidRPr="00820E2D" w:rsidRDefault="00820E2D" w:rsidP="00CC2628">
      <w:pPr>
        <w:rPr>
          <w:rFonts w:ascii="Times New Roman" w:hAnsi="Times New Roman"/>
          <w:sz w:val="24"/>
          <w:szCs w:val="24"/>
        </w:rPr>
      </w:pPr>
    </w:p>
    <w:p w14:paraId="4661EBAF" w14:textId="77777777" w:rsidR="00820E2D" w:rsidRDefault="00820E2D" w:rsidP="00491889">
      <w:pPr>
        <w:spacing w:after="0" w:line="240" w:lineRule="auto"/>
        <w:rPr>
          <w:rFonts w:ascii="Times New Roman" w:hAnsi="Times New Roman"/>
          <w:b/>
          <w:sz w:val="24"/>
          <w:szCs w:val="24"/>
        </w:rPr>
      </w:pPr>
      <w:r>
        <w:rPr>
          <w:rFonts w:ascii="Times New Roman" w:hAnsi="Times New Roman"/>
          <w:b/>
          <w:sz w:val="24"/>
          <w:szCs w:val="24"/>
        </w:rPr>
        <w:t>TABELA 11</w:t>
      </w:r>
      <w:r w:rsidRPr="00EC5AD2">
        <w:rPr>
          <w:rFonts w:ascii="Times New Roman" w:hAnsi="Times New Roman"/>
          <w:b/>
          <w:sz w:val="24"/>
          <w:szCs w:val="24"/>
        </w:rPr>
        <w:t>- L</w:t>
      </w:r>
      <w:r>
        <w:rPr>
          <w:rFonts w:ascii="Times New Roman" w:hAnsi="Times New Roman"/>
          <w:b/>
          <w:sz w:val="24"/>
          <w:szCs w:val="24"/>
        </w:rPr>
        <w:t>EVANTAMENTO DA TAXA DE APROVAÇÃO/REPROVAÇÃO DO 7º a</w:t>
      </w:r>
      <w:r w:rsidR="00491889">
        <w:rPr>
          <w:rFonts w:ascii="Times New Roman" w:hAnsi="Times New Roman"/>
          <w:b/>
          <w:sz w:val="24"/>
          <w:szCs w:val="24"/>
        </w:rPr>
        <w:t>o 9º ANOS DO ENSINO FUNDAMENTAL</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1493"/>
        <w:gridCol w:w="1276"/>
        <w:gridCol w:w="1332"/>
        <w:gridCol w:w="1276"/>
        <w:gridCol w:w="1276"/>
        <w:gridCol w:w="1219"/>
      </w:tblGrid>
      <w:tr w:rsidR="00820E2D" w:rsidRPr="00397855" w14:paraId="7C08BAB6" w14:textId="77777777" w:rsidTr="00820E2D">
        <w:tc>
          <w:tcPr>
            <w:tcW w:w="1059" w:type="dxa"/>
            <w:shd w:val="clear" w:color="auto" w:fill="auto"/>
          </w:tcPr>
          <w:p w14:paraId="359B72B7" w14:textId="77777777" w:rsidR="00820E2D" w:rsidRPr="00397855" w:rsidRDefault="00820E2D"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Ano</w:t>
            </w:r>
          </w:p>
        </w:tc>
        <w:tc>
          <w:tcPr>
            <w:tcW w:w="2769" w:type="dxa"/>
            <w:gridSpan w:val="2"/>
            <w:shd w:val="clear" w:color="auto" w:fill="auto"/>
          </w:tcPr>
          <w:p w14:paraId="278C9DAA" w14:textId="77777777" w:rsidR="00820E2D" w:rsidRPr="00397855" w:rsidRDefault="00820E2D"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Estadual</w:t>
            </w:r>
          </w:p>
        </w:tc>
        <w:tc>
          <w:tcPr>
            <w:tcW w:w="2608" w:type="dxa"/>
            <w:gridSpan w:val="2"/>
            <w:shd w:val="clear" w:color="auto" w:fill="auto"/>
          </w:tcPr>
          <w:p w14:paraId="58894BA9" w14:textId="77777777" w:rsidR="00820E2D" w:rsidRPr="00397855" w:rsidRDefault="00820E2D"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Municipal</w:t>
            </w:r>
          </w:p>
        </w:tc>
        <w:tc>
          <w:tcPr>
            <w:tcW w:w="2495" w:type="dxa"/>
            <w:gridSpan w:val="2"/>
            <w:shd w:val="clear" w:color="auto" w:fill="auto"/>
          </w:tcPr>
          <w:p w14:paraId="2628887C" w14:textId="77777777" w:rsidR="00820E2D" w:rsidRPr="00397855" w:rsidRDefault="00820E2D" w:rsidP="007D2D73">
            <w:pPr>
              <w:spacing w:after="0" w:line="240" w:lineRule="auto"/>
              <w:jc w:val="center"/>
              <w:rPr>
                <w:rFonts w:ascii="Times New Roman" w:hAnsi="Times New Roman"/>
                <w:b/>
                <w:sz w:val="24"/>
                <w:szCs w:val="24"/>
              </w:rPr>
            </w:pPr>
            <w:r w:rsidRPr="00397855">
              <w:rPr>
                <w:rFonts w:ascii="Times New Roman" w:hAnsi="Times New Roman"/>
                <w:b/>
                <w:sz w:val="24"/>
                <w:szCs w:val="24"/>
              </w:rPr>
              <w:t>Total</w:t>
            </w:r>
          </w:p>
        </w:tc>
      </w:tr>
      <w:tr w:rsidR="00820E2D" w:rsidRPr="00397855" w14:paraId="0CF2B06C" w14:textId="77777777" w:rsidTr="00820E2D">
        <w:tc>
          <w:tcPr>
            <w:tcW w:w="1059" w:type="dxa"/>
            <w:shd w:val="clear" w:color="auto" w:fill="auto"/>
          </w:tcPr>
          <w:p w14:paraId="75EFC4C3" w14:textId="77777777" w:rsidR="00820E2D" w:rsidRPr="00397855" w:rsidRDefault="00820E2D" w:rsidP="007D2D73">
            <w:pPr>
              <w:spacing w:after="0" w:line="240" w:lineRule="auto"/>
              <w:jc w:val="center"/>
              <w:rPr>
                <w:rFonts w:ascii="Times New Roman" w:hAnsi="Times New Roman"/>
                <w:b/>
                <w:sz w:val="24"/>
                <w:szCs w:val="24"/>
              </w:rPr>
            </w:pPr>
          </w:p>
        </w:tc>
        <w:tc>
          <w:tcPr>
            <w:tcW w:w="1493" w:type="dxa"/>
            <w:shd w:val="clear" w:color="auto" w:fill="auto"/>
          </w:tcPr>
          <w:p w14:paraId="0A5C555E"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Aprov.</w:t>
            </w:r>
          </w:p>
        </w:tc>
        <w:tc>
          <w:tcPr>
            <w:tcW w:w="1276" w:type="dxa"/>
            <w:shd w:val="clear" w:color="auto" w:fill="auto"/>
          </w:tcPr>
          <w:p w14:paraId="1343B99D"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Reprov.</w:t>
            </w:r>
          </w:p>
        </w:tc>
        <w:tc>
          <w:tcPr>
            <w:tcW w:w="1332" w:type="dxa"/>
            <w:shd w:val="clear" w:color="auto" w:fill="auto"/>
          </w:tcPr>
          <w:p w14:paraId="283473EF"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Aprov.</w:t>
            </w:r>
          </w:p>
        </w:tc>
        <w:tc>
          <w:tcPr>
            <w:tcW w:w="1276" w:type="dxa"/>
            <w:shd w:val="clear" w:color="auto" w:fill="auto"/>
          </w:tcPr>
          <w:p w14:paraId="7F505EA1"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Reprov.</w:t>
            </w:r>
          </w:p>
        </w:tc>
        <w:tc>
          <w:tcPr>
            <w:tcW w:w="1276" w:type="dxa"/>
            <w:shd w:val="clear" w:color="auto" w:fill="auto"/>
          </w:tcPr>
          <w:p w14:paraId="494B3947"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Aprov.</w:t>
            </w:r>
          </w:p>
        </w:tc>
        <w:tc>
          <w:tcPr>
            <w:tcW w:w="1219" w:type="dxa"/>
            <w:shd w:val="clear" w:color="auto" w:fill="auto"/>
          </w:tcPr>
          <w:p w14:paraId="65E13D1F"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Reprov.</w:t>
            </w:r>
          </w:p>
        </w:tc>
      </w:tr>
      <w:tr w:rsidR="00820E2D" w:rsidRPr="00397855" w14:paraId="77CE1055" w14:textId="77777777" w:rsidTr="00820E2D">
        <w:tc>
          <w:tcPr>
            <w:tcW w:w="1059" w:type="dxa"/>
            <w:shd w:val="clear" w:color="auto" w:fill="auto"/>
          </w:tcPr>
          <w:p w14:paraId="5566D0C3" w14:textId="77777777" w:rsidR="00820E2D" w:rsidRPr="00820E2D" w:rsidRDefault="00820E2D" w:rsidP="007D2D73">
            <w:pPr>
              <w:spacing w:after="0" w:line="240" w:lineRule="auto"/>
              <w:jc w:val="center"/>
              <w:rPr>
                <w:rFonts w:ascii="Times New Roman" w:hAnsi="Times New Roman"/>
                <w:sz w:val="24"/>
                <w:szCs w:val="24"/>
              </w:rPr>
            </w:pPr>
            <w:r w:rsidRPr="00820E2D">
              <w:rPr>
                <w:rFonts w:ascii="Times New Roman" w:hAnsi="Times New Roman"/>
                <w:sz w:val="24"/>
                <w:szCs w:val="24"/>
              </w:rPr>
              <w:t>2010</w:t>
            </w:r>
          </w:p>
        </w:tc>
        <w:tc>
          <w:tcPr>
            <w:tcW w:w="1493" w:type="dxa"/>
            <w:shd w:val="clear" w:color="auto" w:fill="auto"/>
          </w:tcPr>
          <w:p w14:paraId="6463A526"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187</w:t>
            </w:r>
          </w:p>
        </w:tc>
        <w:tc>
          <w:tcPr>
            <w:tcW w:w="1276" w:type="dxa"/>
            <w:shd w:val="clear" w:color="auto" w:fill="auto"/>
          </w:tcPr>
          <w:p w14:paraId="5DC39A9D"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05</w:t>
            </w:r>
          </w:p>
        </w:tc>
        <w:tc>
          <w:tcPr>
            <w:tcW w:w="1332" w:type="dxa"/>
            <w:shd w:val="clear" w:color="auto" w:fill="auto"/>
          </w:tcPr>
          <w:p w14:paraId="340F63E2" w14:textId="77777777" w:rsidR="00820E2D" w:rsidRPr="00397855" w:rsidRDefault="00820E2D" w:rsidP="007D2D73">
            <w:pPr>
              <w:spacing w:after="0" w:line="240" w:lineRule="auto"/>
            </w:pPr>
            <w:r w:rsidRPr="00397855">
              <w:rPr>
                <w:rFonts w:ascii="Times New Roman" w:hAnsi="Times New Roman"/>
                <w:sz w:val="24"/>
                <w:szCs w:val="24"/>
              </w:rPr>
              <w:t>100%</w:t>
            </w:r>
          </w:p>
        </w:tc>
        <w:tc>
          <w:tcPr>
            <w:tcW w:w="1276" w:type="dxa"/>
            <w:shd w:val="clear" w:color="auto" w:fill="auto"/>
          </w:tcPr>
          <w:p w14:paraId="4D77AFB0" w14:textId="77777777" w:rsidR="00820E2D" w:rsidRPr="00397855" w:rsidRDefault="00820E2D" w:rsidP="007D2D73">
            <w:pPr>
              <w:spacing w:after="0" w:line="240" w:lineRule="auto"/>
              <w:jc w:val="center"/>
              <w:rPr>
                <w:rFonts w:ascii="Times New Roman" w:hAnsi="Times New Roman"/>
                <w:sz w:val="24"/>
                <w:szCs w:val="24"/>
              </w:rPr>
            </w:pPr>
          </w:p>
        </w:tc>
        <w:tc>
          <w:tcPr>
            <w:tcW w:w="1276" w:type="dxa"/>
            <w:shd w:val="clear" w:color="auto" w:fill="auto"/>
          </w:tcPr>
          <w:p w14:paraId="039BE3EF" w14:textId="77777777" w:rsidR="00820E2D" w:rsidRPr="00397855" w:rsidRDefault="00820E2D" w:rsidP="007D2D73">
            <w:pPr>
              <w:spacing w:after="0" w:line="240" w:lineRule="auto"/>
              <w:jc w:val="center"/>
            </w:pPr>
            <w:r w:rsidRPr="00397855">
              <w:t>187</w:t>
            </w:r>
          </w:p>
        </w:tc>
        <w:tc>
          <w:tcPr>
            <w:tcW w:w="1219" w:type="dxa"/>
            <w:shd w:val="clear" w:color="auto" w:fill="auto"/>
          </w:tcPr>
          <w:p w14:paraId="0E83F802"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05</w:t>
            </w:r>
          </w:p>
        </w:tc>
      </w:tr>
      <w:tr w:rsidR="00820E2D" w:rsidRPr="00397855" w14:paraId="5E225C82" w14:textId="77777777" w:rsidTr="00820E2D">
        <w:tc>
          <w:tcPr>
            <w:tcW w:w="1059" w:type="dxa"/>
            <w:shd w:val="clear" w:color="auto" w:fill="auto"/>
          </w:tcPr>
          <w:p w14:paraId="37558224" w14:textId="77777777" w:rsidR="00820E2D" w:rsidRPr="00820E2D" w:rsidRDefault="00820E2D" w:rsidP="007D2D73">
            <w:pPr>
              <w:spacing w:after="0" w:line="240" w:lineRule="auto"/>
              <w:jc w:val="center"/>
              <w:rPr>
                <w:rFonts w:ascii="Times New Roman" w:hAnsi="Times New Roman"/>
                <w:sz w:val="24"/>
                <w:szCs w:val="24"/>
              </w:rPr>
            </w:pPr>
            <w:r w:rsidRPr="00820E2D">
              <w:rPr>
                <w:rFonts w:ascii="Times New Roman" w:hAnsi="Times New Roman"/>
                <w:sz w:val="24"/>
                <w:szCs w:val="24"/>
              </w:rPr>
              <w:t>2011</w:t>
            </w:r>
          </w:p>
        </w:tc>
        <w:tc>
          <w:tcPr>
            <w:tcW w:w="1493" w:type="dxa"/>
            <w:shd w:val="clear" w:color="auto" w:fill="auto"/>
          </w:tcPr>
          <w:p w14:paraId="666E8341"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181</w:t>
            </w:r>
          </w:p>
        </w:tc>
        <w:tc>
          <w:tcPr>
            <w:tcW w:w="1276" w:type="dxa"/>
            <w:shd w:val="clear" w:color="auto" w:fill="auto"/>
          </w:tcPr>
          <w:p w14:paraId="38AE4F32"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17</w:t>
            </w:r>
          </w:p>
        </w:tc>
        <w:tc>
          <w:tcPr>
            <w:tcW w:w="1332" w:type="dxa"/>
            <w:shd w:val="clear" w:color="auto" w:fill="auto"/>
          </w:tcPr>
          <w:p w14:paraId="1221114D" w14:textId="77777777" w:rsidR="00820E2D" w:rsidRPr="00397855" w:rsidRDefault="00820E2D" w:rsidP="007D2D73">
            <w:pPr>
              <w:spacing w:after="0" w:line="240" w:lineRule="auto"/>
            </w:pPr>
            <w:r w:rsidRPr="00397855">
              <w:rPr>
                <w:rFonts w:ascii="Times New Roman" w:hAnsi="Times New Roman"/>
                <w:sz w:val="24"/>
                <w:szCs w:val="24"/>
              </w:rPr>
              <w:t>100%</w:t>
            </w:r>
          </w:p>
        </w:tc>
        <w:tc>
          <w:tcPr>
            <w:tcW w:w="1276" w:type="dxa"/>
            <w:shd w:val="clear" w:color="auto" w:fill="auto"/>
          </w:tcPr>
          <w:p w14:paraId="19A16C2D" w14:textId="77777777" w:rsidR="00820E2D" w:rsidRPr="00397855" w:rsidRDefault="00820E2D" w:rsidP="007D2D73">
            <w:pPr>
              <w:spacing w:after="0" w:line="240" w:lineRule="auto"/>
              <w:jc w:val="center"/>
              <w:rPr>
                <w:rFonts w:ascii="Times New Roman" w:hAnsi="Times New Roman"/>
                <w:sz w:val="24"/>
                <w:szCs w:val="24"/>
              </w:rPr>
            </w:pPr>
          </w:p>
        </w:tc>
        <w:tc>
          <w:tcPr>
            <w:tcW w:w="1276" w:type="dxa"/>
            <w:shd w:val="clear" w:color="auto" w:fill="auto"/>
          </w:tcPr>
          <w:p w14:paraId="60BFAC79" w14:textId="77777777" w:rsidR="00820E2D" w:rsidRPr="00397855" w:rsidRDefault="00820E2D" w:rsidP="007D2D73">
            <w:pPr>
              <w:spacing w:after="0" w:line="240" w:lineRule="auto"/>
              <w:jc w:val="center"/>
            </w:pPr>
            <w:r w:rsidRPr="00397855">
              <w:t>181</w:t>
            </w:r>
          </w:p>
        </w:tc>
        <w:tc>
          <w:tcPr>
            <w:tcW w:w="1219" w:type="dxa"/>
            <w:shd w:val="clear" w:color="auto" w:fill="auto"/>
          </w:tcPr>
          <w:p w14:paraId="34488BA7"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17</w:t>
            </w:r>
          </w:p>
        </w:tc>
      </w:tr>
      <w:tr w:rsidR="00820E2D" w:rsidRPr="00397855" w14:paraId="45EC9D45" w14:textId="77777777" w:rsidTr="00820E2D">
        <w:tc>
          <w:tcPr>
            <w:tcW w:w="1059" w:type="dxa"/>
            <w:shd w:val="clear" w:color="auto" w:fill="auto"/>
          </w:tcPr>
          <w:p w14:paraId="6743D512" w14:textId="77777777" w:rsidR="00820E2D" w:rsidRPr="00820E2D" w:rsidRDefault="00820E2D" w:rsidP="007D2D73">
            <w:pPr>
              <w:spacing w:after="0" w:line="240" w:lineRule="auto"/>
              <w:jc w:val="center"/>
              <w:rPr>
                <w:rFonts w:ascii="Times New Roman" w:hAnsi="Times New Roman"/>
                <w:sz w:val="24"/>
                <w:szCs w:val="24"/>
              </w:rPr>
            </w:pPr>
            <w:r w:rsidRPr="00820E2D">
              <w:rPr>
                <w:rFonts w:ascii="Times New Roman" w:hAnsi="Times New Roman"/>
                <w:sz w:val="24"/>
                <w:szCs w:val="24"/>
              </w:rPr>
              <w:t>2012</w:t>
            </w:r>
          </w:p>
        </w:tc>
        <w:tc>
          <w:tcPr>
            <w:tcW w:w="1493" w:type="dxa"/>
            <w:shd w:val="clear" w:color="auto" w:fill="auto"/>
          </w:tcPr>
          <w:p w14:paraId="3051F852"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193</w:t>
            </w:r>
          </w:p>
        </w:tc>
        <w:tc>
          <w:tcPr>
            <w:tcW w:w="1276" w:type="dxa"/>
            <w:shd w:val="clear" w:color="auto" w:fill="auto"/>
          </w:tcPr>
          <w:p w14:paraId="53B02107"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02</w:t>
            </w:r>
          </w:p>
        </w:tc>
        <w:tc>
          <w:tcPr>
            <w:tcW w:w="1332" w:type="dxa"/>
            <w:shd w:val="clear" w:color="auto" w:fill="auto"/>
          </w:tcPr>
          <w:p w14:paraId="26EFEF13" w14:textId="77777777" w:rsidR="00820E2D" w:rsidRPr="00397855" w:rsidRDefault="00820E2D" w:rsidP="007D2D73">
            <w:pPr>
              <w:spacing w:after="0" w:line="240" w:lineRule="auto"/>
            </w:pPr>
            <w:r w:rsidRPr="00397855">
              <w:rPr>
                <w:rFonts w:ascii="Times New Roman" w:hAnsi="Times New Roman"/>
                <w:sz w:val="24"/>
                <w:szCs w:val="24"/>
              </w:rPr>
              <w:t>100%</w:t>
            </w:r>
          </w:p>
        </w:tc>
        <w:tc>
          <w:tcPr>
            <w:tcW w:w="1276" w:type="dxa"/>
            <w:shd w:val="clear" w:color="auto" w:fill="auto"/>
          </w:tcPr>
          <w:p w14:paraId="5DB36419" w14:textId="77777777" w:rsidR="00820E2D" w:rsidRPr="00397855" w:rsidRDefault="00820E2D" w:rsidP="007D2D73">
            <w:pPr>
              <w:spacing w:after="0" w:line="240" w:lineRule="auto"/>
              <w:jc w:val="center"/>
              <w:rPr>
                <w:rFonts w:ascii="Times New Roman" w:hAnsi="Times New Roman"/>
                <w:sz w:val="24"/>
                <w:szCs w:val="24"/>
              </w:rPr>
            </w:pPr>
          </w:p>
        </w:tc>
        <w:tc>
          <w:tcPr>
            <w:tcW w:w="1276" w:type="dxa"/>
            <w:shd w:val="clear" w:color="auto" w:fill="auto"/>
          </w:tcPr>
          <w:p w14:paraId="4613F5C3" w14:textId="77777777" w:rsidR="00820E2D" w:rsidRPr="00397855" w:rsidRDefault="00820E2D" w:rsidP="007D2D73">
            <w:pPr>
              <w:spacing w:after="0" w:line="240" w:lineRule="auto"/>
              <w:jc w:val="center"/>
            </w:pPr>
            <w:r w:rsidRPr="00397855">
              <w:t>193</w:t>
            </w:r>
          </w:p>
        </w:tc>
        <w:tc>
          <w:tcPr>
            <w:tcW w:w="1219" w:type="dxa"/>
            <w:shd w:val="clear" w:color="auto" w:fill="auto"/>
          </w:tcPr>
          <w:p w14:paraId="06C81C26"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02</w:t>
            </w:r>
          </w:p>
        </w:tc>
      </w:tr>
      <w:tr w:rsidR="00820E2D" w:rsidRPr="00397855" w14:paraId="767E825B" w14:textId="77777777" w:rsidTr="00820E2D">
        <w:tc>
          <w:tcPr>
            <w:tcW w:w="1059" w:type="dxa"/>
            <w:shd w:val="clear" w:color="auto" w:fill="auto"/>
          </w:tcPr>
          <w:p w14:paraId="215A3423" w14:textId="77777777" w:rsidR="00820E2D" w:rsidRPr="00820E2D" w:rsidRDefault="00820E2D" w:rsidP="007D2D73">
            <w:pPr>
              <w:spacing w:after="0" w:line="240" w:lineRule="auto"/>
              <w:jc w:val="center"/>
              <w:rPr>
                <w:rFonts w:ascii="Times New Roman" w:hAnsi="Times New Roman"/>
                <w:sz w:val="24"/>
                <w:szCs w:val="24"/>
              </w:rPr>
            </w:pPr>
            <w:r w:rsidRPr="00820E2D">
              <w:rPr>
                <w:rFonts w:ascii="Times New Roman" w:hAnsi="Times New Roman"/>
                <w:sz w:val="24"/>
                <w:szCs w:val="24"/>
              </w:rPr>
              <w:t>2013</w:t>
            </w:r>
          </w:p>
        </w:tc>
        <w:tc>
          <w:tcPr>
            <w:tcW w:w="1493" w:type="dxa"/>
            <w:shd w:val="clear" w:color="auto" w:fill="auto"/>
          </w:tcPr>
          <w:p w14:paraId="1C8EF4EA"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164</w:t>
            </w:r>
          </w:p>
        </w:tc>
        <w:tc>
          <w:tcPr>
            <w:tcW w:w="1276" w:type="dxa"/>
            <w:shd w:val="clear" w:color="auto" w:fill="auto"/>
          </w:tcPr>
          <w:p w14:paraId="33567273"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10</w:t>
            </w:r>
          </w:p>
        </w:tc>
        <w:tc>
          <w:tcPr>
            <w:tcW w:w="1332" w:type="dxa"/>
            <w:shd w:val="clear" w:color="auto" w:fill="auto"/>
          </w:tcPr>
          <w:p w14:paraId="16717D85" w14:textId="77777777" w:rsidR="00820E2D" w:rsidRPr="00397855" w:rsidRDefault="00820E2D" w:rsidP="007D2D73">
            <w:pPr>
              <w:spacing w:after="0" w:line="240" w:lineRule="auto"/>
            </w:pPr>
            <w:r w:rsidRPr="00397855">
              <w:rPr>
                <w:rFonts w:ascii="Times New Roman" w:hAnsi="Times New Roman"/>
                <w:sz w:val="24"/>
                <w:szCs w:val="24"/>
              </w:rPr>
              <w:t>100%</w:t>
            </w:r>
          </w:p>
        </w:tc>
        <w:tc>
          <w:tcPr>
            <w:tcW w:w="1276" w:type="dxa"/>
            <w:shd w:val="clear" w:color="auto" w:fill="auto"/>
          </w:tcPr>
          <w:p w14:paraId="1AE925B2" w14:textId="77777777" w:rsidR="00820E2D" w:rsidRPr="00397855" w:rsidRDefault="00820E2D" w:rsidP="007D2D73">
            <w:pPr>
              <w:spacing w:after="0" w:line="240" w:lineRule="auto"/>
              <w:jc w:val="center"/>
              <w:rPr>
                <w:rFonts w:ascii="Times New Roman" w:hAnsi="Times New Roman"/>
                <w:sz w:val="24"/>
                <w:szCs w:val="24"/>
              </w:rPr>
            </w:pPr>
          </w:p>
        </w:tc>
        <w:tc>
          <w:tcPr>
            <w:tcW w:w="1276" w:type="dxa"/>
            <w:shd w:val="clear" w:color="auto" w:fill="auto"/>
          </w:tcPr>
          <w:p w14:paraId="7D57D0FD" w14:textId="77777777" w:rsidR="00820E2D" w:rsidRPr="00397855" w:rsidRDefault="00820E2D" w:rsidP="007D2D73">
            <w:pPr>
              <w:spacing w:after="0" w:line="240" w:lineRule="auto"/>
              <w:jc w:val="center"/>
            </w:pPr>
            <w:r w:rsidRPr="00397855">
              <w:t>164</w:t>
            </w:r>
          </w:p>
        </w:tc>
        <w:tc>
          <w:tcPr>
            <w:tcW w:w="1219" w:type="dxa"/>
            <w:shd w:val="clear" w:color="auto" w:fill="auto"/>
          </w:tcPr>
          <w:p w14:paraId="2CF96403"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10</w:t>
            </w:r>
          </w:p>
        </w:tc>
      </w:tr>
      <w:tr w:rsidR="00820E2D" w:rsidRPr="00397855" w14:paraId="7C70FBE3" w14:textId="77777777" w:rsidTr="00820E2D">
        <w:tc>
          <w:tcPr>
            <w:tcW w:w="1059" w:type="dxa"/>
            <w:shd w:val="clear" w:color="auto" w:fill="auto"/>
          </w:tcPr>
          <w:p w14:paraId="6E5BD0E5" w14:textId="77777777" w:rsidR="00820E2D" w:rsidRPr="00820E2D" w:rsidRDefault="00820E2D" w:rsidP="007D2D73">
            <w:pPr>
              <w:spacing w:after="0" w:line="240" w:lineRule="auto"/>
              <w:jc w:val="center"/>
              <w:rPr>
                <w:rFonts w:ascii="Times New Roman" w:hAnsi="Times New Roman"/>
                <w:sz w:val="24"/>
                <w:szCs w:val="24"/>
              </w:rPr>
            </w:pPr>
            <w:r w:rsidRPr="00820E2D">
              <w:rPr>
                <w:rFonts w:ascii="Times New Roman" w:hAnsi="Times New Roman"/>
                <w:sz w:val="24"/>
                <w:szCs w:val="24"/>
              </w:rPr>
              <w:t>2014</w:t>
            </w:r>
          </w:p>
        </w:tc>
        <w:tc>
          <w:tcPr>
            <w:tcW w:w="1493" w:type="dxa"/>
            <w:shd w:val="clear" w:color="auto" w:fill="auto"/>
          </w:tcPr>
          <w:p w14:paraId="5369DA80"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158</w:t>
            </w:r>
          </w:p>
        </w:tc>
        <w:tc>
          <w:tcPr>
            <w:tcW w:w="1276" w:type="dxa"/>
            <w:shd w:val="clear" w:color="auto" w:fill="auto"/>
          </w:tcPr>
          <w:p w14:paraId="1EF03D57"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05</w:t>
            </w:r>
          </w:p>
        </w:tc>
        <w:tc>
          <w:tcPr>
            <w:tcW w:w="1332" w:type="dxa"/>
            <w:shd w:val="clear" w:color="auto" w:fill="auto"/>
          </w:tcPr>
          <w:p w14:paraId="016DE81C" w14:textId="77777777" w:rsidR="00820E2D" w:rsidRPr="00397855" w:rsidRDefault="00820E2D" w:rsidP="007D2D73">
            <w:pPr>
              <w:spacing w:after="0" w:line="240" w:lineRule="auto"/>
            </w:pPr>
            <w:r w:rsidRPr="00397855">
              <w:rPr>
                <w:rFonts w:ascii="Times New Roman" w:hAnsi="Times New Roman"/>
                <w:sz w:val="24"/>
                <w:szCs w:val="24"/>
              </w:rPr>
              <w:t>100%</w:t>
            </w:r>
          </w:p>
        </w:tc>
        <w:tc>
          <w:tcPr>
            <w:tcW w:w="1276" w:type="dxa"/>
            <w:shd w:val="clear" w:color="auto" w:fill="auto"/>
          </w:tcPr>
          <w:p w14:paraId="706E21CE" w14:textId="77777777" w:rsidR="00820E2D" w:rsidRPr="00397855" w:rsidRDefault="00820E2D" w:rsidP="007D2D73">
            <w:pPr>
              <w:spacing w:after="0" w:line="240" w:lineRule="auto"/>
              <w:jc w:val="center"/>
              <w:rPr>
                <w:rFonts w:ascii="Times New Roman" w:hAnsi="Times New Roman"/>
                <w:sz w:val="24"/>
                <w:szCs w:val="24"/>
              </w:rPr>
            </w:pPr>
          </w:p>
        </w:tc>
        <w:tc>
          <w:tcPr>
            <w:tcW w:w="1276" w:type="dxa"/>
            <w:shd w:val="clear" w:color="auto" w:fill="auto"/>
          </w:tcPr>
          <w:p w14:paraId="4C13DF69" w14:textId="77777777" w:rsidR="00820E2D" w:rsidRPr="00397855" w:rsidRDefault="00820E2D" w:rsidP="007D2D73">
            <w:pPr>
              <w:spacing w:after="0" w:line="240" w:lineRule="auto"/>
              <w:jc w:val="center"/>
            </w:pPr>
            <w:r w:rsidRPr="00397855">
              <w:t>158</w:t>
            </w:r>
          </w:p>
        </w:tc>
        <w:tc>
          <w:tcPr>
            <w:tcW w:w="1219" w:type="dxa"/>
            <w:shd w:val="clear" w:color="auto" w:fill="auto"/>
          </w:tcPr>
          <w:p w14:paraId="316EA306" w14:textId="77777777" w:rsidR="00820E2D" w:rsidRPr="00397855" w:rsidRDefault="00820E2D" w:rsidP="007D2D73">
            <w:pPr>
              <w:spacing w:after="0" w:line="240" w:lineRule="auto"/>
              <w:jc w:val="center"/>
              <w:rPr>
                <w:rFonts w:ascii="Times New Roman" w:hAnsi="Times New Roman"/>
                <w:sz w:val="24"/>
                <w:szCs w:val="24"/>
              </w:rPr>
            </w:pPr>
            <w:r w:rsidRPr="00397855">
              <w:rPr>
                <w:rFonts w:ascii="Times New Roman" w:hAnsi="Times New Roman"/>
                <w:sz w:val="24"/>
                <w:szCs w:val="24"/>
              </w:rPr>
              <w:t>05</w:t>
            </w:r>
          </w:p>
        </w:tc>
      </w:tr>
    </w:tbl>
    <w:p w14:paraId="157C2416" w14:textId="77777777" w:rsidR="00820E2D" w:rsidRDefault="00820E2D" w:rsidP="00820E2D">
      <w:pPr>
        <w:rPr>
          <w:rFonts w:ascii="Times New Roman" w:hAnsi="Times New Roman"/>
          <w:sz w:val="24"/>
          <w:szCs w:val="24"/>
        </w:rPr>
        <w:sectPr w:rsidR="00820E2D" w:rsidSect="00AE6458">
          <w:pgSz w:w="11906" w:h="16838" w:code="9"/>
          <w:pgMar w:top="1701" w:right="1274" w:bottom="1134" w:left="1701" w:header="709" w:footer="709" w:gutter="0"/>
          <w:cols w:space="708"/>
          <w:docGrid w:linePitch="360"/>
        </w:sectPr>
      </w:pPr>
      <w:r w:rsidRPr="00820E2D">
        <w:rPr>
          <w:rFonts w:ascii="Times New Roman" w:hAnsi="Times New Roman"/>
          <w:sz w:val="24"/>
          <w:szCs w:val="24"/>
        </w:rPr>
        <w:t>Fonte: Secretaria da Escola Estadual Barão de Melgaço, 2015.</w:t>
      </w:r>
    </w:p>
    <w:p w14:paraId="568113C4" w14:textId="77777777" w:rsidR="00820E2D" w:rsidRDefault="00820E2D" w:rsidP="00820E2D">
      <w:pPr>
        <w:spacing w:line="360" w:lineRule="auto"/>
        <w:ind w:firstLine="708"/>
        <w:jc w:val="both"/>
        <w:rPr>
          <w:rFonts w:ascii="Times New Roman" w:hAnsi="Times New Roman"/>
          <w:sz w:val="24"/>
          <w:szCs w:val="24"/>
        </w:rPr>
      </w:pPr>
      <w:r w:rsidRPr="000D33D1">
        <w:rPr>
          <w:rFonts w:ascii="Times New Roman" w:hAnsi="Times New Roman"/>
          <w:sz w:val="24"/>
          <w:szCs w:val="24"/>
        </w:rPr>
        <w:lastRenderedPageBreak/>
        <w:t>A impl</w:t>
      </w:r>
      <w:r w:rsidR="00017F7D" w:rsidRPr="000D33D1">
        <w:rPr>
          <w:rFonts w:ascii="Times New Roman" w:hAnsi="Times New Roman"/>
          <w:sz w:val="24"/>
          <w:szCs w:val="24"/>
        </w:rPr>
        <w:t>a</w:t>
      </w:r>
      <w:r w:rsidRPr="000D33D1">
        <w:rPr>
          <w:rFonts w:ascii="Times New Roman" w:hAnsi="Times New Roman"/>
          <w:sz w:val="24"/>
          <w:szCs w:val="24"/>
        </w:rPr>
        <w:t>ntação do ensino</w:t>
      </w:r>
      <w:r w:rsidR="00017F7D" w:rsidRPr="000D33D1">
        <w:rPr>
          <w:rFonts w:ascii="Times New Roman" w:hAnsi="Times New Roman"/>
          <w:sz w:val="24"/>
          <w:szCs w:val="24"/>
        </w:rPr>
        <w:t xml:space="preserve"> fundamental</w:t>
      </w:r>
      <w:r w:rsidRPr="000D33D1">
        <w:rPr>
          <w:rFonts w:ascii="Times New Roman" w:hAnsi="Times New Roman"/>
          <w:sz w:val="24"/>
          <w:szCs w:val="24"/>
        </w:rPr>
        <w:t xml:space="preserve"> </w:t>
      </w:r>
      <w:r w:rsidR="00017F7D" w:rsidRPr="000D33D1">
        <w:rPr>
          <w:rFonts w:ascii="Times New Roman" w:hAnsi="Times New Roman"/>
          <w:sz w:val="24"/>
          <w:szCs w:val="24"/>
        </w:rPr>
        <w:t>em</w:t>
      </w:r>
      <w:r w:rsidRPr="000D33D1">
        <w:rPr>
          <w:rFonts w:ascii="Times New Roman" w:hAnsi="Times New Roman"/>
          <w:sz w:val="24"/>
          <w:szCs w:val="24"/>
        </w:rPr>
        <w:t xml:space="preserve"> nove anos</w:t>
      </w:r>
      <w:r w:rsidR="00017F7D" w:rsidRPr="000D33D1">
        <w:rPr>
          <w:rFonts w:ascii="Times New Roman" w:hAnsi="Times New Roman"/>
          <w:sz w:val="24"/>
          <w:szCs w:val="24"/>
        </w:rPr>
        <w:t>,</w:t>
      </w:r>
      <w:r w:rsidRPr="000D33D1">
        <w:rPr>
          <w:rFonts w:ascii="Times New Roman" w:hAnsi="Times New Roman"/>
          <w:sz w:val="24"/>
          <w:szCs w:val="24"/>
        </w:rPr>
        <w:t xml:space="preserve"> </w:t>
      </w:r>
      <w:r w:rsidR="0049746E" w:rsidRPr="000D33D1">
        <w:rPr>
          <w:rFonts w:ascii="Times New Roman" w:hAnsi="Times New Roman"/>
          <w:sz w:val="24"/>
          <w:szCs w:val="24"/>
        </w:rPr>
        <w:t>conduziu as escolas a organizar-se em</w:t>
      </w:r>
      <w:r w:rsidRPr="000D33D1">
        <w:rPr>
          <w:rFonts w:ascii="Times New Roman" w:hAnsi="Times New Roman"/>
          <w:sz w:val="24"/>
          <w:szCs w:val="24"/>
        </w:rPr>
        <w:t xml:space="preserve"> cicl</w:t>
      </w:r>
      <w:r w:rsidR="00084905">
        <w:rPr>
          <w:rFonts w:ascii="Times New Roman" w:hAnsi="Times New Roman"/>
          <w:sz w:val="24"/>
          <w:szCs w:val="24"/>
        </w:rPr>
        <w:t>os</w:t>
      </w:r>
      <w:r w:rsidR="0049746E" w:rsidRPr="000D33D1">
        <w:rPr>
          <w:rFonts w:ascii="Times New Roman" w:hAnsi="Times New Roman"/>
          <w:sz w:val="24"/>
          <w:szCs w:val="24"/>
        </w:rPr>
        <w:t xml:space="preserve">: </w:t>
      </w:r>
      <w:r w:rsidR="00183EAD" w:rsidRPr="000D33D1">
        <w:rPr>
          <w:rFonts w:ascii="Times New Roman" w:hAnsi="Times New Roman"/>
          <w:sz w:val="24"/>
          <w:szCs w:val="24"/>
        </w:rPr>
        <w:t>ano</w:t>
      </w:r>
      <w:r w:rsidR="0049746E" w:rsidRPr="000D33D1">
        <w:rPr>
          <w:rFonts w:ascii="Times New Roman" w:hAnsi="Times New Roman"/>
          <w:sz w:val="24"/>
          <w:szCs w:val="24"/>
        </w:rPr>
        <w:t>s/séries</w:t>
      </w:r>
      <w:r w:rsidRPr="00397855">
        <w:rPr>
          <w:rFonts w:ascii="Times New Roman" w:hAnsi="Times New Roman"/>
          <w:sz w:val="24"/>
          <w:szCs w:val="24"/>
        </w:rPr>
        <w:t>.</w:t>
      </w:r>
      <w:r>
        <w:rPr>
          <w:rFonts w:ascii="Times New Roman" w:hAnsi="Times New Roman"/>
          <w:sz w:val="24"/>
          <w:szCs w:val="24"/>
        </w:rPr>
        <w:t xml:space="preserve"> O</w:t>
      </w:r>
      <w:r w:rsidR="00DD42E7">
        <w:rPr>
          <w:rFonts w:ascii="Times New Roman" w:hAnsi="Times New Roman"/>
          <w:sz w:val="24"/>
          <w:szCs w:val="24"/>
        </w:rPr>
        <w:t xml:space="preserve"> ensino fundamental no município é atualmente</w:t>
      </w:r>
      <w:r>
        <w:rPr>
          <w:rFonts w:ascii="Times New Roman" w:hAnsi="Times New Roman"/>
          <w:sz w:val="24"/>
          <w:szCs w:val="24"/>
        </w:rPr>
        <w:t xml:space="preserve"> atende no sistema ciclad</w:t>
      </w:r>
      <w:r w:rsidR="00DD42E7">
        <w:rPr>
          <w:rFonts w:ascii="Times New Roman" w:hAnsi="Times New Roman"/>
          <w:sz w:val="24"/>
          <w:szCs w:val="24"/>
        </w:rPr>
        <w:t xml:space="preserve">o e </w:t>
      </w:r>
      <w:r w:rsidR="0049746E">
        <w:rPr>
          <w:rFonts w:ascii="Times New Roman" w:hAnsi="Times New Roman"/>
          <w:sz w:val="24"/>
          <w:szCs w:val="24"/>
        </w:rPr>
        <w:t xml:space="preserve">esta etapa é </w:t>
      </w:r>
      <w:r>
        <w:rPr>
          <w:rFonts w:ascii="Times New Roman" w:hAnsi="Times New Roman"/>
          <w:sz w:val="24"/>
          <w:szCs w:val="24"/>
        </w:rPr>
        <w:t>dividid</w:t>
      </w:r>
      <w:r w:rsidR="000D33D1">
        <w:rPr>
          <w:rFonts w:ascii="Times New Roman" w:hAnsi="Times New Roman"/>
          <w:sz w:val="24"/>
          <w:szCs w:val="24"/>
        </w:rPr>
        <w:t>a</w:t>
      </w:r>
      <w:r>
        <w:rPr>
          <w:rFonts w:ascii="Times New Roman" w:hAnsi="Times New Roman"/>
          <w:sz w:val="24"/>
          <w:szCs w:val="24"/>
        </w:rPr>
        <w:t xml:space="preserve"> em 3 ciclos </w:t>
      </w:r>
      <w:r w:rsidR="001F16B6">
        <w:rPr>
          <w:rFonts w:ascii="Times New Roman" w:hAnsi="Times New Roman"/>
          <w:sz w:val="24"/>
          <w:szCs w:val="24"/>
        </w:rPr>
        <w:t>com 3</w:t>
      </w:r>
      <w:r>
        <w:rPr>
          <w:rFonts w:ascii="Times New Roman" w:hAnsi="Times New Roman"/>
          <w:sz w:val="24"/>
          <w:szCs w:val="24"/>
        </w:rPr>
        <w:t xml:space="preserve"> fases</w:t>
      </w:r>
      <w:r w:rsidR="001F16B6">
        <w:rPr>
          <w:rFonts w:ascii="Times New Roman" w:hAnsi="Times New Roman"/>
          <w:sz w:val="24"/>
          <w:szCs w:val="24"/>
        </w:rPr>
        <w:t xml:space="preserve"> cada ciclo.</w:t>
      </w:r>
      <w:r>
        <w:rPr>
          <w:rFonts w:ascii="Times New Roman" w:hAnsi="Times New Roman"/>
          <w:sz w:val="24"/>
          <w:szCs w:val="24"/>
        </w:rPr>
        <w:t xml:space="preserve"> Nos dois primeiros ciclos que corresponde do 1º ano ao 6º</w:t>
      </w:r>
      <w:r w:rsidR="00DD42E7">
        <w:rPr>
          <w:rFonts w:ascii="Times New Roman" w:hAnsi="Times New Roman"/>
          <w:sz w:val="24"/>
          <w:szCs w:val="24"/>
        </w:rPr>
        <w:t>,</w:t>
      </w:r>
      <w:r>
        <w:rPr>
          <w:rFonts w:ascii="Times New Roman" w:hAnsi="Times New Roman"/>
          <w:sz w:val="24"/>
          <w:szCs w:val="24"/>
        </w:rPr>
        <w:t xml:space="preserve"> ano demonstra 100% de aprovação de todos os alunos que passaram por essa etapa</w:t>
      </w:r>
      <w:r w:rsidR="0049746E">
        <w:rPr>
          <w:rFonts w:ascii="Times New Roman" w:hAnsi="Times New Roman"/>
          <w:sz w:val="24"/>
          <w:szCs w:val="24"/>
        </w:rPr>
        <w:t xml:space="preserve">, tendo em vista que os alunos </w:t>
      </w:r>
      <w:r w:rsidR="007A0226">
        <w:rPr>
          <w:rFonts w:ascii="Times New Roman" w:hAnsi="Times New Roman"/>
          <w:sz w:val="24"/>
          <w:szCs w:val="24"/>
        </w:rPr>
        <w:t>que apresentam dificuldades,</w:t>
      </w:r>
      <w:r w:rsidR="0049746E">
        <w:rPr>
          <w:rFonts w:ascii="Times New Roman" w:hAnsi="Times New Roman"/>
          <w:sz w:val="24"/>
          <w:szCs w:val="24"/>
        </w:rPr>
        <w:t xml:space="preserve"> a progressão </w:t>
      </w:r>
      <w:r w:rsidR="00A95CCA" w:rsidRPr="00F5600F">
        <w:rPr>
          <w:rFonts w:ascii="Times New Roman" w:hAnsi="Times New Roman"/>
          <w:sz w:val="24"/>
          <w:szCs w:val="24"/>
        </w:rPr>
        <w:t>dá-se</w:t>
      </w:r>
      <w:r w:rsidR="00A95CCA">
        <w:rPr>
          <w:rFonts w:ascii="Times New Roman" w:hAnsi="Times New Roman"/>
          <w:sz w:val="24"/>
          <w:szCs w:val="24"/>
        </w:rPr>
        <w:t xml:space="preserve"> </w:t>
      </w:r>
      <w:r w:rsidR="0049746E">
        <w:rPr>
          <w:rFonts w:ascii="Times New Roman" w:hAnsi="Times New Roman"/>
          <w:sz w:val="24"/>
          <w:szCs w:val="24"/>
        </w:rPr>
        <w:t>com plano de apoio pedagógico</w:t>
      </w:r>
      <w:r w:rsidR="00DD42E7">
        <w:rPr>
          <w:rFonts w:ascii="Times New Roman" w:hAnsi="Times New Roman"/>
          <w:sz w:val="24"/>
          <w:szCs w:val="24"/>
        </w:rPr>
        <w:t>,</w:t>
      </w:r>
      <w:r w:rsidR="00003CA8">
        <w:rPr>
          <w:rFonts w:ascii="Times New Roman" w:hAnsi="Times New Roman"/>
          <w:sz w:val="24"/>
          <w:szCs w:val="24"/>
        </w:rPr>
        <w:t xml:space="preserve"> respeitando os princípios da enturmação.</w:t>
      </w:r>
      <w:r w:rsidR="0049746E">
        <w:rPr>
          <w:rFonts w:ascii="Times New Roman" w:hAnsi="Times New Roman"/>
          <w:sz w:val="24"/>
          <w:szCs w:val="24"/>
        </w:rPr>
        <w:t xml:space="preserve"> </w:t>
      </w:r>
      <w:r>
        <w:rPr>
          <w:rFonts w:ascii="Times New Roman" w:hAnsi="Times New Roman"/>
          <w:sz w:val="24"/>
          <w:szCs w:val="24"/>
        </w:rPr>
        <w:t xml:space="preserve"> Já </w:t>
      </w:r>
      <w:r w:rsidR="001F16B6">
        <w:rPr>
          <w:rFonts w:ascii="Times New Roman" w:hAnsi="Times New Roman"/>
          <w:sz w:val="24"/>
          <w:szCs w:val="24"/>
        </w:rPr>
        <w:t>na</w:t>
      </w:r>
      <w:r>
        <w:rPr>
          <w:rFonts w:ascii="Times New Roman" w:hAnsi="Times New Roman"/>
          <w:sz w:val="24"/>
          <w:szCs w:val="24"/>
        </w:rPr>
        <w:t xml:space="preserve"> etapa final</w:t>
      </w:r>
      <w:r w:rsidR="001F16B6">
        <w:rPr>
          <w:rFonts w:ascii="Times New Roman" w:hAnsi="Times New Roman"/>
          <w:sz w:val="24"/>
          <w:szCs w:val="24"/>
        </w:rPr>
        <w:t xml:space="preserve">, </w:t>
      </w:r>
      <w:r>
        <w:rPr>
          <w:rFonts w:ascii="Times New Roman" w:hAnsi="Times New Roman"/>
          <w:sz w:val="24"/>
          <w:szCs w:val="24"/>
        </w:rPr>
        <w:t>o 3º ciclo</w:t>
      </w:r>
      <w:r w:rsidR="001F16B6">
        <w:rPr>
          <w:rFonts w:ascii="Times New Roman" w:hAnsi="Times New Roman"/>
          <w:sz w:val="24"/>
          <w:szCs w:val="24"/>
        </w:rPr>
        <w:t>,</w:t>
      </w:r>
      <w:r>
        <w:rPr>
          <w:rFonts w:ascii="Times New Roman" w:hAnsi="Times New Roman"/>
          <w:sz w:val="24"/>
          <w:szCs w:val="24"/>
        </w:rPr>
        <w:t xml:space="preserve"> demonstra alguns alunos que foram retidos ao </w:t>
      </w:r>
      <w:r w:rsidRPr="00DD42E7">
        <w:rPr>
          <w:rFonts w:ascii="Times New Roman" w:hAnsi="Times New Roman"/>
          <w:sz w:val="24"/>
          <w:szCs w:val="24"/>
        </w:rPr>
        <w:t xml:space="preserve">final do ciclo para que possam refazer a etapa novamente </w:t>
      </w:r>
      <w:r>
        <w:rPr>
          <w:rFonts w:ascii="Times New Roman" w:hAnsi="Times New Roman"/>
          <w:sz w:val="24"/>
          <w:szCs w:val="24"/>
        </w:rPr>
        <w:t xml:space="preserve">e assim trabalhar </w:t>
      </w:r>
      <w:r w:rsidR="00DD42E7" w:rsidRPr="00DD42E7">
        <w:rPr>
          <w:rFonts w:ascii="Times New Roman" w:hAnsi="Times New Roman"/>
          <w:sz w:val="24"/>
          <w:szCs w:val="24"/>
        </w:rPr>
        <w:t>as</w:t>
      </w:r>
      <w:r>
        <w:rPr>
          <w:rFonts w:ascii="Times New Roman" w:hAnsi="Times New Roman"/>
          <w:sz w:val="24"/>
          <w:szCs w:val="24"/>
        </w:rPr>
        <w:t xml:space="preserve"> dificuldades que foram elencadas pelos professores para que esse aluno não progredisse ao ensino médio. Na tabela 13 percebemos dentre os aprovados e reprovados </w:t>
      </w:r>
      <w:r w:rsidR="00DD42E7">
        <w:rPr>
          <w:rFonts w:ascii="Times New Roman" w:hAnsi="Times New Roman"/>
          <w:sz w:val="24"/>
          <w:szCs w:val="24"/>
        </w:rPr>
        <w:t xml:space="preserve">que </w:t>
      </w:r>
      <w:r>
        <w:rPr>
          <w:rFonts w:ascii="Times New Roman" w:hAnsi="Times New Roman"/>
          <w:sz w:val="24"/>
          <w:szCs w:val="24"/>
        </w:rPr>
        <w:t xml:space="preserve">temos uma quantidade muito pequena de alunos retidos </w:t>
      </w:r>
      <w:r w:rsidR="00DD42E7">
        <w:rPr>
          <w:rFonts w:ascii="Times New Roman" w:hAnsi="Times New Roman"/>
          <w:sz w:val="24"/>
          <w:szCs w:val="24"/>
        </w:rPr>
        <w:t>em relação</w:t>
      </w:r>
      <w:r>
        <w:rPr>
          <w:rFonts w:ascii="Times New Roman" w:hAnsi="Times New Roman"/>
          <w:sz w:val="24"/>
          <w:szCs w:val="24"/>
        </w:rPr>
        <w:t xml:space="preserve"> </w:t>
      </w:r>
      <w:r w:rsidR="00DD42E7">
        <w:rPr>
          <w:rFonts w:ascii="Times New Roman" w:hAnsi="Times New Roman"/>
          <w:sz w:val="24"/>
          <w:szCs w:val="24"/>
        </w:rPr>
        <w:t xml:space="preserve">a </w:t>
      </w:r>
      <w:r>
        <w:rPr>
          <w:rFonts w:ascii="Times New Roman" w:hAnsi="Times New Roman"/>
          <w:sz w:val="24"/>
          <w:szCs w:val="24"/>
        </w:rPr>
        <w:t xml:space="preserve">quantidade de alunos aprovados. </w:t>
      </w:r>
    </w:p>
    <w:p w14:paraId="30E033C0" w14:textId="77777777" w:rsidR="00820E2D" w:rsidRPr="00347C85" w:rsidRDefault="00F5600F" w:rsidP="00F5600F">
      <w:pPr>
        <w:tabs>
          <w:tab w:val="left" w:pos="5505"/>
        </w:tabs>
        <w:spacing w:line="360" w:lineRule="auto"/>
        <w:ind w:firstLine="708"/>
        <w:jc w:val="both"/>
        <w:rPr>
          <w:rFonts w:ascii="Times New Roman" w:hAnsi="Times New Roman"/>
          <w:sz w:val="24"/>
          <w:szCs w:val="24"/>
        </w:rPr>
      </w:pPr>
      <w:r>
        <w:rPr>
          <w:rFonts w:ascii="Times New Roman" w:hAnsi="Times New Roman"/>
          <w:sz w:val="24"/>
          <w:szCs w:val="24"/>
        </w:rPr>
        <w:tab/>
      </w:r>
    </w:p>
    <w:p w14:paraId="242E15A8" w14:textId="77777777" w:rsidR="00820E2D" w:rsidRDefault="00820E2D" w:rsidP="00491889">
      <w:pPr>
        <w:spacing w:after="0" w:line="240" w:lineRule="auto"/>
        <w:rPr>
          <w:rFonts w:ascii="Times New Roman" w:hAnsi="Times New Roman"/>
          <w:b/>
          <w:sz w:val="24"/>
          <w:szCs w:val="24"/>
        </w:rPr>
      </w:pPr>
      <w:r>
        <w:rPr>
          <w:rFonts w:ascii="Times New Roman" w:hAnsi="Times New Roman"/>
          <w:b/>
          <w:sz w:val="24"/>
          <w:szCs w:val="24"/>
        </w:rPr>
        <w:t>TABELA 12- LEVANTAMENTO DO PERCENTUAL DA TAXA DE DISTORÇÃ</w:t>
      </w:r>
      <w:r w:rsidR="00491889">
        <w:rPr>
          <w:rFonts w:ascii="Times New Roman" w:hAnsi="Times New Roman"/>
          <w:b/>
          <w:sz w:val="24"/>
          <w:szCs w:val="24"/>
        </w:rPr>
        <w:t>O IDADE/ANO: ENSINO FUNDAMENTAL</w:t>
      </w:r>
    </w:p>
    <w:tbl>
      <w:tblPr>
        <w:tblW w:w="8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992"/>
        <w:gridCol w:w="796"/>
        <w:gridCol w:w="1221"/>
        <w:gridCol w:w="1044"/>
        <w:gridCol w:w="911"/>
        <w:gridCol w:w="754"/>
        <w:gridCol w:w="1134"/>
        <w:gridCol w:w="851"/>
      </w:tblGrid>
      <w:tr w:rsidR="00820E2D" w:rsidRPr="00397855" w14:paraId="6BD0DA15" w14:textId="77777777" w:rsidTr="00820E2D">
        <w:trPr>
          <w:jc w:val="center"/>
        </w:trPr>
        <w:tc>
          <w:tcPr>
            <w:tcW w:w="1039" w:type="dxa"/>
            <w:shd w:val="clear" w:color="auto" w:fill="auto"/>
          </w:tcPr>
          <w:p w14:paraId="17019DC2" w14:textId="77777777" w:rsidR="00820E2D" w:rsidRPr="00397855" w:rsidRDefault="00820E2D" w:rsidP="007D2D73">
            <w:pPr>
              <w:spacing w:after="0" w:line="240" w:lineRule="auto"/>
              <w:jc w:val="center"/>
              <w:rPr>
                <w:rFonts w:ascii="Times New Roman" w:hAnsi="Times New Roman"/>
                <w:sz w:val="24"/>
                <w:szCs w:val="24"/>
              </w:rPr>
            </w:pPr>
          </w:p>
        </w:tc>
        <w:tc>
          <w:tcPr>
            <w:tcW w:w="1788" w:type="dxa"/>
            <w:gridSpan w:val="2"/>
            <w:shd w:val="clear" w:color="auto" w:fill="auto"/>
          </w:tcPr>
          <w:p w14:paraId="340DD925" w14:textId="77777777" w:rsidR="00820E2D" w:rsidRPr="00397855" w:rsidRDefault="00820E2D" w:rsidP="007D2D73">
            <w:pPr>
              <w:spacing w:after="0" w:line="240" w:lineRule="auto"/>
              <w:jc w:val="center"/>
              <w:rPr>
                <w:rFonts w:ascii="Times New Roman" w:hAnsi="Times New Roman"/>
                <w:sz w:val="24"/>
                <w:szCs w:val="24"/>
              </w:rPr>
            </w:pPr>
            <w:r>
              <w:rPr>
                <w:rFonts w:ascii="Times New Roman" w:hAnsi="Times New Roman"/>
                <w:sz w:val="24"/>
                <w:szCs w:val="24"/>
              </w:rPr>
              <w:t>1</w:t>
            </w:r>
            <w:r w:rsidRPr="00397855">
              <w:rPr>
                <w:rFonts w:ascii="Times New Roman" w:hAnsi="Times New Roman"/>
                <w:sz w:val="24"/>
                <w:szCs w:val="24"/>
              </w:rPr>
              <w:t>º ano</w:t>
            </w:r>
          </w:p>
        </w:tc>
        <w:tc>
          <w:tcPr>
            <w:tcW w:w="2265" w:type="dxa"/>
            <w:gridSpan w:val="2"/>
            <w:shd w:val="clear" w:color="auto" w:fill="auto"/>
          </w:tcPr>
          <w:p w14:paraId="125026BA" w14:textId="77777777" w:rsidR="00820E2D" w:rsidRPr="00397855" w:rsidRDefault="00820E2D">
            <w:r>
              <w:rPr>
                <w:rFonts w:ascii="Times New Roman" w:hAnsi="Times New Roman"/>
                <w:sz w:val="24"/>
                <w:szCs w:val="24"/>
              </w:rPr>
              <w:t>2</w:t>
            </w:r>
            <w:r w:rsidRPr="00397855">
              <w:rPr>
                <w:rFonts w:ascii="Times New Roman" w:hAnsi="Times New Roman"/>
                <w:sz w:val="24"/>
                <w:szCs w:val="24"/>
              </w:rPr>
              <w:t>º ano</w:t>
            </w:r>
          </w:p>
        </w:tc>
        <w:tc>
          <w:tcPr>
            <w:tcW w:w="1665" w:type="dxa"/>
            <w:gridSpan w:val="2"/>
            <w:shd w:val="clear" w:color="auto" w:fill="auto"/>
          </w:tcPr>
          <w:p w14:paraId="27EA6F95" w14:textId="77777777" w:rsidR="00820E2D" w:rsidRPr="00397855" w:rsidRDefault="00820E2D">
            <w:r>
              <w:rPr>
                <w:rFonts w:ascii="Times New Roman" w:hAnsi="Times New Roman"/>
                <w:sz w:val="24"/>
                <w:szCs w:val="24"/>
              </w:rPr>
              <w:t>3</w:t>
            </w:r>
            <w:r w:rsidRPr="00397855">
              <w:rPr>
                <w:rFonts w:ascii="Times New Roman" w:hAnsi="Times New Roman"/>
                <w:sz w:val="24"/>
                <w:szCs w:val="24"/>
              </w:rPr>
              <w:t>º ano</w:t>
            </w:r>
          </w:p>
        </w:tc>
        <w:tc>
          <w:tcPr>
            <w:tcW w:w="1985" w:type="dxa"/>
            <w:gridSpan w:val="2"/>
            <w:shd w:val="clear" w:color="auto" w:fill="auto"/>
          </w:tcPr>
          <w:p w14:paraId="67C781F1" w14:textId="77777777" w:rsidR="00820E2D" w:rsidRPr="00397855" w:rsidRDefault="00820E2D">
            <w:r>
              <w:rPr>
                <w:rFonts w:ascii="Times New Roman" w:hAnsi="Times New Roman"/>
                <w:sz w:val="24"/>
                <w:szCs w:val="24"/>
              </w:rPr>
              <w:t>4</w:t>
            </w:r>
            <w:r w:rsidRPr="00397855">
              <w:rPr>
                <w:rFonts w:ascii="Times New Roman" w:hAnsi="Times New Roman"/>
                <w:sz w:val="24"/>
                <w:szCs w:val="24"/>
              </w:rPr>
              <w:t>º ano</w:t>
            </w:r>
          </w:p>
        </w:tc>
      </w:tr>
      <w:tr w:rsidR="00820E2D" w:rsidRPr="00397855" w14:paraId="16CA5FB3" w14:textId="77777777" w:rsidTr="00820E2D">
        <w:trPr>
          <w:jc w:val="center"/>
        </w:trPr>
        <w:tc>
          <w:tcPr>
            <w:tcW w:w="1039" w:type="dxa"/>
            <w:shd w:val="clear" w:color="auto" w:fill="auto"/>
          </w:tcPr>
          <w:p w14:paraId="464B482C" w14:textId="77777777" w:rsidR="00820E2D" w:rsidRPr="00397855" w:rsidRDefault="00820E2D" w:rsidP="007D2D73">
            <w:pPr>
              <w:spacing w:after="0" w:line="240" w:lineRule="auto"/>
              <w:jc w:val="center"/>
              <w:rPr>
                <w:rFonts w:ascii="Times New Roman" w:hAnsi="Times New Roman"/>
                <w:sz w:val="24"/>
                <w:szCs w:val="24"/>
              </w:rPr>
            </w:pPr>
          </w:p>
        </w:tc>
        <w:tc>
          <w:tcPr>
            <w:tcW w:w="992" w:type="dxa"/>
            <w:shd w:val="clear" w:color="auto" w:fill="auto"/>
          </w:tcPr>
          <w:p w14:paraId="511C933B" w14:textId="77777777" w:rsidR="00820E2D" w:rsidRPr="00397855" w:rsidRDefault="00820E2D" w:rsidP="007D2D73">
            <w:pPr>
              <w:spacing w:after="0" w:line="240" w:lineRule="auto"/>
              <w:jc w:val="center"/>
              <w:rPr>
                <w:rFonts w:ascii="Times New Roman" w:hAnsi="Times New Roman"/>
                <w:sz w:val="24"/>
                <w:szCs w:val="24"/>
              </w:rPr>
            </w:pPr>
            <w:r>
              <w:rPr>
                <w:rFonts w:ascii="Times New Roman" w:hAnsi="Times New Roman"/>
                <w:sz w:val="24"/>
                <w:szCs w:val="24"/>
              </w:rPr>
              <w:t>Muni</w:t>
            </w:r>
          </w:p>
        </w:tc>
        <w:tc>
          <w:tcPr>
            <w:tcW w:w="796" w:type="dxa"/>
            <w:shd w:val="clear" w:color="auto" w:fill="auto"/>
          </w:tcPr>
          <w:p w14:paraId="504910B4" w14:textId="77777777" w:rsidR="00820E2D" w:rsidRPr="00397855" w:rsidRDefault="00820E2D" w:rsidP="007D2D73">
            <w:pPr>
              <w:spacing w:after="0" w:line="240" w:lineRule="auto"/>
              <w:jc w:val="center"/>
              <w:rPr>
                <w:rFonts w:ascii="Times New Roman" w:hAnsi="Times New Roman"/>
                <w:sz w:val="24"/>
                <w:szCs w:val="24"/>
              </w:rPr>
            </w:pPr>
            <w:r>
              <w:rPr>
                <w:rFonts w:ascii="Times New Roman" w:hAnsi="Times New Roman"/>
                <w:sz w:val="24"/>
                <w:szCs w:val="24"/>
              </w:rPr>
              <w:t>Est</w:t>
            </w:r>
          </w:p>
        </w:tc>
        <w:tc>
          <w:tcPr>
            <w:tcW w:w="1221" w:type="dxa"/>
            <w:shd w:val="clear" w:color="auto" w:fill="auto"/>
          </w:tcPr>
          <w:p w14:paraId="1E12B42A" w14:textId="77777777" w:rsidR="00820E2D" w:rsidRPr="00397855" w:rsidRDefault="00820E2D" w:rsidP="007D2D73">
            <w:pPr>
              <w:spacing w:after="0" w:line="240" w:lineRule="auto"/>
              <w:jc w:val="center"/>
              <w:rPr>
                <w:rFonts w:ascii="Times New Roman" w:hAnsi="Times New Roman"/>
                <w:sz w:val="24"/>
                <w:szCs w:val="24"/>
              </w:rPr>
            </w:pPr>
            <w:r>
              <w:rPr>
                <w:rFonts w:ascii="Times New Roman" w:hAnsi="Times New Roman"/>
                <w:sz w:val="24"/>
                <w:szCs w:val="24"/>
              </w:rPr>
              <w:t>Muni.</w:t>
            </w:r>
          </w:p>
        </w:tc>
        <w:tc>
          <w:tcPr>
            <w:tcW w:w="1044" w:type="dxa"/>
            <w:shd w:val="clear" w:color="auto" w:fill="auto"/>
          </w:tcPr>
          <w:p w14:paraId="4E9682E1" w14:textId="77777777" w:rsidR="00820E2D" w:rsidRPr="00397855" w:rsidRDefault="00820E2D" w:rsidP="007D2D73">
            <w:pPr>
              <w:spacing w:after="0" w:line="240" w:lineRule="auto"/>
              <w:jc w:val="center"/>
              <w:rPr>
                <w:rFonts w:ascii="Times New Roman" w:hAnsi="Times New Roman"/>
                <w:sz w:val="24"/>
                <w:szCs w:val="24"/>
              </w:rPr>
            </w:pPr>
            <w:r>
              <w:rPr>
                <w:rFonts w:ascii="Times New Roman" w:hAnsi="Times New Roman"/>
                <w:sz w:val="24"/>
                <w:szCs w:val="24"/>
              </w:rPr>
              <w:t>Est.</w:t>
            </w:r>
          </w:p>
        </w:tc>
        <w:tc>
          <w:tcPr>
            <w:tcW w:w="911" w:type="dxa"/>
            <w:shd w:val="clear" w:color="auto" w:fill="auto"/>
          </w:tcPr>
          <w:p w14:paraId="7F27C07C" w14:textId="77777777" w:rsidR="00820E2D" w:rsidRPr="00397855" w:rsidRDefault="00820E2D" w:rsidP="007D2D73">
            <w:pPr>
              <w:spacing w:after="0" w:line="240" w:lineRule="auto"/>
              <w:jc w:val="center"/>
              <w:rPr>
                <w:rFonts w:ascii="Times New Roman" w:hAnsi="Times New Roman"/>
                <w:sz w:val="24"/>
                <w:szCs w:val="24"/>
              </w:rPr>
            </w:pPr>
            <w:r>
              <w:rPr>
                <w:rFonts w:ascii="Times New Roman" w:hAnsi="Times New Roman"/>
                <w:sz w:val="24"/>
                <w:szCs w:val="24"/>
              </w:rPr>
              <w:t>Muni</w:t>
            </w:r>
          </w:p>
        </w:tc>
        <w:tc>
          <w:tcPr>
            <w:tcW w:w="754" w:type="dxa"/>
            <w:shd w:val="clear" w:color="auto" w:fill="auto"/>
          </w:tcPr>
          <w:p w14:paraId="33105194" w14:textId="77777777" w:rsidR="00820E2D" w:rsidRPr="00397855" w:rsidRDefault="00820E2D" w:rsidP="007D2D73">
            <w:pPr>
              <w:spacing w:after="0" w:line="240" w:lineRule="auto"/>
              <w:jc w:val="center"/>
              <w:rPr>
                <w:rFonts w:ascii="Times New Roman" w:hAnsi="Times New Roman"/>
                <w:sz w:val="24"/>
                <w:szCs w:val="24"/>
              </w:rPr>
            </w:pPr>
            <w:r>
              <w:rPr>
                <w:rFonts w:ascii="Times New Roman" w:hAnsi="Times New Roman"/>
                <w:sz w:val="24"/>
                <w:szCs w:val="24"/>
              </w:rPr>
              <w:t>Est</w:t>
            </w:r>
          </w:p>
        </w:tc>
        <w:tc>
          <w:tcPr>
            <w:tcW w:w="1134" w:type="dxa"/>
            <w:shd w:val="clear" w:color="auto" w:fill="auto"/>
          </w:tcPr>
          <w:p w14:paraId="14167069" w14:textId="77777777" w:rsidR="00820E2D" w:rsidRPr="00397855" w:rsidRDefault="00820E2D" w:rsidP="007D2D73">
            <w:pPr>
              <w:spacing w:after="0" w:line="240" w:lineRule="auto"/>
              <w:jc w:val="center"/>
              <w:rPr>
                <w:rFonts w:ascii="Times New Roman" w:hAnsi="Times New Roman"/>
                <w:sz w:val="24"/>
                <w:szCs w:val="24"/>
              </w:rPr>
            </w:pPr>
            <w:r>
              <w:rPr>
                <w:rFonts w:ascii="Times New Roman" w:hAnsi="Times New Roman"/>
                <w:sz w:val="24"/>
                <w:szCs w:val="24"/>
              </w:rPr>
              <w:t>Muni</w:t>
            </w:r>
          </w:p>
        </w:tc>
        <w:tc>
          <w:tcPr>
            <w:tcW w:w="851" w:type="dxa"/>
            <w:shd w:val="clear" w:color="auto" w:fill="auto"/>
          </w:tcPr>
          <w:p w14:paraId="3BE33739" w14:textId="77777777" w:rsidR="00820E2D" w:rsidRPr="00397855" w:rsidRDefault="00820E2D" w:rsidP="007D2D73">
            <w:pPr>
              <w:spacing w:after="0" w:line="240" w:lineRule="auto"/>
              <w:jc w:val="center"/>
              <w:rPr>
                <w:rFonts w:ascii="Times New Roman" w:hAnsi="Times New Roman"/>
                <w:sz w:val="24"/>
                <w:szCs w:val="24"/>
              </w:rPr>
            </w:pPr>
            <w:r>
              <w:rPr>
                <w:rFonts w:ascii="Times New Roman" w:hAnsi="Times New Roman"/>
                <w:sz w:val="24"/>
                <w:szCs w:val="24"/>
              </w:rPr>
              <w:t>Est</w:t>
            </w:r>
          </w:p>
        </w:tc>
      </w:tr>
      <w:tr w:rsidR="00820E2D" w:rsidRPr="00397855" w14:paraId="3914A55D" w14:textId="77777777" w:rsidTr="00820E2D">
        <w:trPr>
          <w:jc w:val="center"/>
        </w:trPr>
        <w:tc>
          <w:tcPr>
            <w:tcW w:w="1039" w:type="dxa"/>
            <w:shd w:val="clear" w:color="auto" w:fill="auto"/>
          </w:tcPr>
          <w:p w14:paraId="6CC60F45"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2012</w:t>
            </w:r>
          </w:p>
        </w:tc>
        <w:tc>
          <w:tcPr>
            <w:tcW w:w="992" w:type="dxa"/>
            <w:shd w:val="clear" w:color="auto" w:fill="auto"/>
          </w:tcPr>
          <w:p w14:paraId="0544C195"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796" w:type="dxa"/>
            <w:shd w:val="clear" w:color="auto" w:fill="auto"/>
          </w:tcPr>
          <w:p w14:paraId="39C319D1"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221" w:type="dxa"/>
            <w:shd w:val="clear" w:color="auto" w:fill="auto"/>
          </w:tcPr>
          <w:p w14:paraId="0CC2329B"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044" w:type="dxa"/>
            <w:shd w:val="clear" w:color="auto" w:fill="auto"/>
          </w:tcPr>
          <w:p w14:paraId="111C2952"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911" w:type="dxa"/>
            <w:shd w:val="clear" w:color="auto" w:fill="auto"/>
          </w:tcPr>
          <w:p w14:paraId="0069ED6F"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754" w:type="dxa"/>
            <w:shd w:val="clear" w:color="auto" w:fill="auto"/>
          </w:tcPr>
          <w:p w14:paraId="7AC6691A"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134" w:type="dxa"/>
            <w:shd w:val="clear" w:color="auto" w:fill="auto"/>
          </w:tcPr>
          <w:p w14:paraId="28BB09FA"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851" w:type="dxa"/>
            <w:shd w:val="clear" w:color="auto" w:fill="auto"/>
          </w:tcPr>
          <w:p w14:paraId="2A7A8387"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r>
      <w:tr w:rsidR="00820E2D" w:rsidRPr="00397855" w14:paraId="359AB167" w14:textId="77777777" w:rsidTr="00820E2D">
        <w:trPr>
          <w:jc w:val="center"/>
        </w:trPr>
        <w:tc>
          <w:tcPr>
            <w:tcW w:w="1039" w:type="dxa"/>
            <w:shd w:val="clear" w:color="auto" w:fill="auto"/>
          </w:tcPr>
          <w:p w14:paraId="6818BA06"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2013</w:t>
            </w:r>
          </w:p>
        </w:tc>
        <w:tc>
          <w:tcPr>
            <w:tcW w:w="992" w:type="dxa"/>
            <w:shd w:val="clear" w:color="auto" w:fill="auto"/>
          </w:tcPr>
          <w:p w14:paraId="17A55ED6"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796" w:type="dxa"/>
            <w:shd w:val="clear" w:color="auto" w:fill="auto"/>
          </w:tcPr>
          <w:p w14:paraId="3E33E560"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221" w:type="dxa"/>
            <w:shd w:val="clear" w:color="auto" w:fill="auto"/>
          </w:tcPr>
          <w:p w14:paraId="67F35F1A"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044" w:type="dxa"/>
            <w:shd w:val="clear" w:color="auto" w:fill="auto"/>
          </w:tcPr>
          <w:p w14:paraId="7E94505E"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911" w:type="dxa"/>
            <w:shd w:val="clear" w:color="auto" w:fill="auto"/>
          </w:tcPr>
          <w:p w14:paraId="1ADC23E1"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754" w:type="dxa"/>
            <w:shd w:val="clear" w:color="auto" w:fill="auto"/>
          </w:tcPr>
          <w:p w14:paraId="0A5940CA"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134" w:type="dxa"/>
            <w:shd w:val="clear" w:color="auto" w:fill="auto"/>
          </w:tcPr>
          <w:p w14:paraId="1D1734E4"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851" w:type="dxa"/>
            <w:shd w:val="clear" w:color="auto" w:fill="auto"/>
          </w:tcPr>
          <w:p w14:paraId="1E54C873"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r>
      <w:tr w:rsidR="00820E2D" w:rsidRPr="00397855" w14:paraId="1FD89AEB" w14:textId="77777777" w:rsidTr="00820E2D">
        <w:trPr>
          <w:jc w:val="center"/>
        </w:trPr>
        <w:tc>
          <w:tcPr>
            <w:tcW w:w="1039" w:type="dxa"/>
            <w:shd w:val="clear" w:color="auto" w:fill="auto"/>
          </w:tcPr>
          <w:p w14:paraId="0A949D27"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2014</w:t>
            </w:r>
          </w:p>
        </w:tc>
        <w:tc>
          <w:tcPr>
            <w:tcW w:w="992" w:type="dxa"/>
            <w:shd w:val="clear" w:color="auto" w:fill="auto"/>
          </w:tcPr>
          <w:p w14:paraId="025DA7C1"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796" w:type="dxa"/>
            <w:shd w:val="clear" w:color="auto" w:fill="auto"/>
          </w:tcPr>
          <w:p w14:paraId="5DF94EA2"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221" w:type="dxa"/>
            <w:shd w:val="clear" w:color="auto" w:fill="auto"/>
          </w:tcPr>
          <w:p w14:paraId="404A8D8C"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044" w:type="dxa"/>
            <w:shd w:val="clear" w:color="auto" w:fill="auto"/>
          </w:tcPr>
          <w:p w14:paraId="07250589"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911" w:type="dxa"/>
            <w:shd w:val="clear" w:color="auto" w:fill="auto"/>
          </w:tcPr>
          <w:p w14:paraId="32520BCC"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754" w:type="dxa"/>
            <w:shd w:val="clear" w:color="auto" w:fill="auto"/>
          </w:tcPr>
          <w:p w14:paraId="109B5F56"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134" w:type="dxa"/>
            <w:shd w:val="clear" w:color="auto" w:fill="auto"/>
          </w:tcPr>
          <w:p w14:paraId="33A531FF"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851" w:type="dxa"/>
            <w:shd w:val="clear" w:color="auto" w:fill="auto"/>
          </w:tcPr>
          <w:p w14:paraId="637BCF9D" w14:textId="77777777" w:rsidR="00820E2D" w:rsidRPr="000357EE" w:rsidRDefault="00820E2D" w:rsidP="007D2D73">
            <w:pPr>
              <w:spacing w:after="0" w:line="240" w:lineRule="auto"/>
              <w:jc w:val="center"/>
              <w:rPr>
                <w:rFonts w:ascii="Times New Roman" w:hAnsi="Times New Roman"/>
                <w:sz w:val="24"/>
                <w:szCs w:val="24"/>
              </w:rPr>
            </w:pPr>
            <w:r w:rsidRPr="000357EE">
              <w:rPr>
                <w:rFonts w:ascii="Times New Roman" w:hAnsi="Times New Roman"/>
                <w:sz w:val="24"/>
                <w:szCs w:val="24"/>
              </w:rPr>
              <w:t>0%</w:t>
            </w:r>
          </w:p>
        </w:tc>
      </w:tr>
    </w:tbl>
    <w:p w14:paraId="53BBFDE4" w14:textId="77777777" w:rsidR="00751BC0" w:rsidRDefault="00751BC0" w:rsidP="00751BC0">
      <w:pPr>
        <w:rPr>
          <w:rFonts w:ascii="Times New Roman" w:hAnsi="Times New Roman"/>
          <w:b/>
          <w:sz w:val="24"/>
          <w:szCs w:val="24"/>
        </w:rPr>
      </w:pPr>
      <w:r w:rsidRPr="00751BC0">
        <w:rPr>
          <w:rFonts w:ascii="Times New Roman" w:hAnsi="Times New Roman"/>
          <w:sz w:val="24"/>
        </w:rPr>
        <w:t xml:space="preserve">Fonte: </w:t>
      </w:r>
      <w:r w:rsidRPr="00751BC0">
        <w:rPr>
          <w:rFonts w:ascii="Times New Roman" w:hAnsi="Times New Roman"/>
          <w:sz w:val="24"/>
          <w:szCs w:val="24"/>
        </w:rPr>
        <w:t>Secretaria da Escola Estadual Dr. José Gentil da Silva, 2015</w:t>
      </w:r>
      <w:r>
        <w:rPr>
          <w:rFonts w:ascii="Times New Roman" w:hAnsi="Times New Roman"/>
          <w:b/>
          <w:sz w:val="24"/>
          <w:szCs w:val="24"/>
        </w:rPr>
        <w: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25"/>
        <w:gridCol w:w="1100"/>
        <w:gridCol w:w="33"/>
        <w:gridCol w:w="994"/>
        <w:gridCol w:w="1331"/>
        <w:gridCol w:w="935"/>
        <w:gridCol w:w="1134"/>
        <w:gridCol w:w="711"/>
        <w:gridCol w:w="608"/>
        <w:gridCol w:w="384"/>
        <w:gridCol w:w="709"/>
      </w:tblGrid>
      <w:tr w:rsidR="00751BC0" w:rsidRPr="00397855" w14:paraId="32B08DF6" w14:textId="77777777" w:rsidTr="000357EE">
        <w:tc>
          <w:tcPr>
            <w:tcW w:w="850" w:type="dxa"/>
            <w:gridSpan w:val="2"/>
            <w:shd w:val="clear" w:color="auto" w:fill="auto"/>
          </w:tcPr>
          <w:p w14:paraId="6E07E978" w14:textId="77777777" w:rsidR="00751BC0" w:rsidRPr="00397855" w:rsidRDefault="00751BC0" w:rsidP="000357EE">
            <w:pPr>
              <w:spacing w:after="0" w:line="240" w:lineRule="auto"/>
              <w:jc w:val="center"/>
              <w:rPr>
                <w:rFonts w:ascii="Times New Roman" w:hAnsi="Times New Roman"/>
                <w:sz w:val="24"/>
                <w:szCs w:val="24"/>
              </w:rPr>
            </w:pPr>
          </w:p>
        </w:tc>
        <w:tc>
          <w:tcPr>
            <w:tcW w:w="2127" w:type="dxa"/>
            <w:gridSpan w:val="3"/>
            <w:shd w:val="clear" w:color="auto" w:fill="auto"/>
          </w:tcPr>
          <w:p w14:paraId="40949209" w14:textId="77777777" w:rsidR="00751BC0" w:rsidRPr="00397855" w:rsidRDefault="00751BC0" w:rsidP="000357EE">
            <w:pPr>
              <w:spacing w:after="0" w:line="240" w:lineRule="auto"/>
              <w:jc w:val="center"/>
              <w:rPr>
                <w:rFonts w:ascii="Times New Roman" w:hAnsi="Times New Roman"/>
                <w:sz w:val="24"/>
                <w:szCs w:val="24"/>
              </w:rPr>
            </w:pPr>
            <w:r w:rsidRPr="00397855">
              <w:rPr>
                <w:rFonts w:ascii="Times New Roman" w:hAnsi="Times New Roman"/>
                <w:sz w:val="24"/>
                <w:szCs w:val="24"/>
              </w:rPr>
              <w:t>5º ano</w:t>
            </w:r>
          </w:p>
        </w:tc>
        <w:tc>
          <w:tcPr>
            <w:tcW w:w="2266" w:type="dxa"/>
            <w:gridSpan w:val="2"/>
            <w:shd w:val="clear" w:color="auto" w:fill="auto"/>
          </w:tcPr>
          <w:p w14:paraId="1EB33D69" w14:textId="77777777" w:rsidR="00751BC0" w:rsidRPr="00397855" w:rsidRDefault="00751BC0" w:rsidP="000357EE">
            <w:pPr>
              <w:spacing w:after="0" w:line="240" w:lineRule="auto"/>
              <w:jc w:val="center"/>
              <w:rPr>
                <w:rFonts w:ascii="Times New Roman" w:hAnsi="Times New Roman"/>
                <w:sz w:val="24"/>
                <w:szCs w:val="24"/>
              </w:rPr>
            </w:pPr>
            <w:r w:rsidRPr="00397855">
              <w:rPr>
                <w:rFonts w:ascii="Times New Roman" w:hAnsi="Times New Roman"/>
                <w:sz w:val="24"/>
                <w:szCs w:val="24"/>
              </w:rPr>
              <w:t>6º ano</w:t>
            </w:r>
          </w:p>
        </w:tc>
        <w:tc>
          <w:tcPr>
            <w:tcW w:w="1845" w:type="dxa"/>
            <w:gridSpan w:val="2"/>
            <w:tcBorders>
              <w:bottom w:val="single" w:sz="4" w:space="0" w:color="auto"/>
            </w:tcBorders>
            <w:shd w:val="clear" w:color="auto" w:fill="auto"/>
          </w:tcPr>
          <w:p w14:paraId="5D47AC53" w14:textId="77777777" w:rsidR="00751BC0" w:rsidRPr="00397855" w:rsidRDefault="00751BC0" w:rsidP="000357EE">
            <w:pPr>
              <w:spacing w:after="0" w:line="240" w:lineRule="auto"/>
              <w:jc w:val="center"/>
              <w:rPr>
                <w:rFonts w:ascii="Times New Roman" w:hAnsi="Times New Roman"/>
                <w:sz w:val="24"/>
                <w:szCs w:val="24"/>
              </w:rPr>
            </w:pPr>
            <w:r w:rsidRPr="00397855">
              <w:rPr>
                <w:rFonts w:ascii="Times New Roman" w:hAnsi="Times New Roman"/>
                <w:sz w:val="24"/>
                <w:szCs w:val="24"/>
              </w:rPr>
              <w:t>7º ano</w:t>
            </w:r>
          </w:p>
        </w:tc>
        <w:tc>
          <w:tcPr>
            <w:tcW w:w="1701" w:type="dxa"/>
            <w:gridSpan w:val="3"/>
            <w:tcBorders>
              <w:bottom w:val="single" w:sz="4" w:space="0" w:color="auto"/>
            </w:tcBorders>
            <w:shd w:val="clear" w:color="auto" w:fill="auto"/>
          </w:tcPr>
          <w:p w14:paraId="21AADB6C" w14:textId="77777777" w:rsidR="00751BC0" w:rsidRPr="00397855" w:rsidRDefault="00751BC0" w:rsidP="000357EE">
            <w:pPr>
              <w:spacing w:after="0" w:line="240" w:lineRule="auto"/>
              <w:jc w:val="center"/>
              <w:rPr>
                <w:rFonts w:ascii="Times New Roman" w:hAnsi="Times New Roman"/>
                <w:sz w:val="24"/>
                <w:szCs w:val="24"/>
              </w:rPr>
            </w:pPr>
            <w:r w:rsidRPr="00397855">
              <w:rPr>
                <w:rFonts w:ascii="Times New Roman" w:hAnsi="Times New Roman"/>
                <w:sz w:val="24"/>
                <w:szCs w:val="24"/>
              </w:rPr>
              <w:t>8º ano</w:t>
            </w:r>
          </w:p>
        </w:tc>
      </w:tr>
      <w:tr w:rsidR="00751BC0" w:rsidRPr="00397855" w14:paraId="02386FB6" w14:textId="77777777" w:rsidTr="000357EE">
        <w:tc>
          <w:tcPr>
            <w:tcW w:w="850" w:type="dxa"/>
            <w:gridSpan w:val="2"/>
            <w:shd w:val="clear" w:color="auto" w:fill="auto"/>
          </w:tcPr>
          <w:p w14:paraId="3A42D409" w14:textId="77777777" w:rsidR="00751BC0" w:rsidRPr="00397855" w:rsidRDefault="00751BC0" w:rsidP="000357EE">
            <w:pPr>
              <w:spacing w:after="0" w:line="240" w:lineRule="auto"/>
              <w:jc w:val="center"/>
              <w:rPr>
                <w:rFonts w:ascii="Times New Roman" w:hAnsi="Times New Roman"/>
                <w:sz w:val="24"/>
                <w:szCs w:val="24"/>
              </w:rPr>
            </w:pPr>
          </w:p>
        </w:tc>
        <w:tc>
          <w:tcPr>
            <w:tcW w:w="1133" w:type="dxa"/>
            <w:gridSpan w:val="2"/>
            <w:shd w:val="clear" w:color="auto" w:fill="auto"/>
          </w:tcPr>
          <w:p w14:paraId="30CD238E" w14:textId="77777777" w:rsidR="00751BC0" w:rsidRPr="00397855" w:rsidRDefault="00751BC0" w:rsidP="000357EE">
            <w:pPr>
              <w:spacing w:after="0" w:line="240" w:lineRule="auto"/>
              <w:jc w:val="center"/>
              <w:rPr>
                <w:rFonts w:ascii="Times New Roman" w:hAnsi="Times New Roman"/>
                <w:sz w:val="20"/>
                <w:szCs w:val="20"/>
              </w:rPr>
            </w:pPr>
            <w:r>
              <w:rPr>
                <w:rFonts w:ascii="Times New Roman" w:hAnsi="Times New Roman"/>
                <w:sz w:val="20"/>
                <w:szCs w:val="20"/>
              </w:rPr>
              <w:t>Muni</w:t>
            </w:r>
          </w:p>
        </w:tc>
        <w:tc>
          <w:tcPr>
            <w:tcW w:w="994" w:type="dxa"/>
            <w:shd w:val="clear" w:color="auto" w:fill="auto"/>
          </w:tcPr>
          <w:p w14:paraId="48D9C099" w14:textId="77777777" w:rsidR="00751BC0" w:rsidRPr="00397855" w:rsidRDefault="00751BC0" w:rsidP="000357EE">
            <w:pPr>
              <w:spacing w:after="0" w:line="240" w:lineRule="auto"/>
              <w:jc w:val="center"/>
              <w:rPr>
                <w:rFonts w:ascii="Times New Roman" w:hAnsi="Times New Roman"/>
                <w:sz w:val="20"/>
                <w:szCs w:val="20"/>
              </w:rPr>
            </w:pPr>
            <w:r>
              <w:rPr>
                <w:rFonts w:ascii="Times New Roman" w:hAnsi="Times New Roman"/>
                <w:sz w:val="20"/>
                <w:szCs w:val="20"/>
              </w:rPr>
              <w:t>Est</w:t>
            </w:r>
          </w:p>
        </w:tc>
        <w:tc>
          <w:tcPr>
            <w:tcW w:w="1331" w:type="dxa"/>
            <w:shd w:val="clear" w:color="auto" w:fill="auto"/>
          </w:tcPr>
          <w:p w14:paraId="64BE8865" w14:textId="77777777" w:rsidR="00751BC0" w:rsidRPr="00397855" w:rsidRDefault="00751BC0" w:rsidP="000357EE">
            <w:pPr>
              <w:spacing w:after="0" w:line="240" w:lineRule="auto"/>
              <w:jc w:val="center"/>
              <w:rPr>
                <w:rFonts w:ascii="Times New Roman" w:hAnsi="Times New Roman"/>
                <w:sz w:val="20"/>
                <w:szCs w:val="20"/>
              </w:rPr>
            </w:pPr>
            <w:r>
              <w:rPr>
                <w:rFonts w:ascii="Times New Roman" w:hAnsi="Times New Roman"/>
                <w:sz w:val="20"/>
                <w:szCs w:val="20"/>
              </w:rPr>
              <w:t>Muni</w:t>
            </w:r>
          </w:p>
        </w:tc>
        <w:tc>
          <w:tcPr>
            <w:tcW w:w="935" w:type="dxa"/>
            <w:shd w:val="clear" w:color="auto" w:fill="auto"/>
          </w:tcPr>
          <w:p w14:paraId="7C836A39" w14:textId="77777777" w:rsidR="00751BC0" w:rsidRPr="00397855" w:rsidRDefault="00751BC0" w:rsidP="000357EE">
            <w:pPr>
              <w:spacing w:after="0" w:line="240" w:lineRule="auto"/>
              <w:rPr>
                <w:rFonts w:ascii="Times New Roman" w:hAnsi="Times New Roman"/>
                <w:sz w:val="20"/>
                <w:szCs w:val="20"/>
              </w:rPr>
            </w:pPr>
            <w:r>
              <w:rPr>
                <w:rFonts w:ascii="Times New Roman" w:hAnsi="Times New Roman"/>
                <w:sz w:val="20"/>
                <w:szCs w:val="20"/>
              </w:rPr>
              <w:t>Est</w:t>
            </w:r>
          </w:p>
        </w:tc>
        <w:tc>
          <w:tcPr>
            <w:tcW w:w="1134" w:type="dxa"/>
            <w:shd w:val="clear" w:color="auto" w:fill="auto"/>
          </w:tcPr>
          <w:p w14:paraId="588EFD40" w14:textId="77777777" w:rsidR="00751BC0" w:rsidRPr="00397855" w:rsidRDefault="00751BC0" w:rsidP="000357EE">
            <w:pPr>
              <w:spacing w:after="0" w:line="240" w:lineRule="auto"/>
              <w:jc w:val="center"/>
              <w:rPr>
                <w:rFonts w:ascii="Times New Roman" w:hAnsi="Times New Roman"/>
                <w:sz w:val="20"/>
                <w:szCs w:val="20"/>
              </w:rPr>
            </w:pPr>
            <w:r>
              <w:rPr>
                <w:rFonts w:ascii="Times New Roman" w:hAnsi="Times New Roman"/>
                <w:sz w:val="20"/>
                <w:szCs w:val="20"/>
              </w:rPr>
              <w:t>Muni</w:t>
            </w:r>
          </w:p>
        </w:tc>
        <w:tc>
          <w:tcPr>
            <w:tcW w:w="711" w:type="dxa"/>
            <w:tcBorders>
              <w:right w:val="nil"/>
            </w:tcBorders>
            <w:shd w:val="clear" w:color="auto" w:fill="auto"/>
          </w:tcPr>
          <w:p w14:paraId="00965380" w14:textId="77777777" w:rsidR="00751BC0" w:rsidRPr="00397855" w:rsidRDefault="00751BC0" w:rsidP="000357EE">
            <w:pPr>
              <w:spacing w:after="0" w:line="240" w:lineRule="auto"/>
              <w:rPr>
                <w:rFonts w:ascii="Times New Roman" w:hAnsi="Times New Roman"/>
                <w:sz w:val="20"/>
                <w:szCs w:val="20"/>
              </w:rPr>
            </w:pPr>
            <w:r>
              <w:rPr>
                <w:rFonts w:ascii="Times New Roman" w:hAnsi="Times New Roman"/>
                <w:sz w:val="20"/>
                <w:szCs w:val="20"/>
              </w:rPr>
              <w:t>Est</w:t>
            </w:r>
          </w:p>
        </w:tc>
        <w:tc>
          <w:tcPr>
            <w:tcW w:w="992" w:type="dxa"/>
            <w:gridSpan w:val="2"/>
            <w:shd w:val="clear" w:color="auto" w:fill="auto"/>
          </w:tcPr>
          <w:p w14:paraId="220E0169" w14:textId="77777777" w:rsidR="00751BC0" w:rsidRPr="00397855" w:rsidRDefault="00751BC0" w:rsidP="000357EE">
            <w:pPr>
              <w:spacing w:after="0" w:line="240" w:lineRule="auto"/>
              <w:rPr>
                <w:rFonts w:ascii="Times New Roman" w:hAnsi="Times New Roman"/>
                <w:sz w:val="20"/>
                <w:szCs w:val="20"/>
              </w:rPr>
            </w:pPr>
            <w:r>
              <w:rPr>
                <w:rFonts w:ascii="Times New Roman" w:hAnsi="Times New Roman"/>
                <w:sz w:val="20"/>
                <w:szCs w:val="20"/>
              </w:rPr>
              <w:t>Muni</w:t>
            </w:r>
          </w:p>
        </w:tc>
        <w:tc>
          <w:tcPr>
            <w:tcW w:w="709" w:type="dxa"/>
            <w:shd w:val="clear" w:color="auto" w:fill="auto"/>
          </w:tcPr>
          <w:p w14:paraId="0E58DD8F" w14:textId="77777777" w:rsidR="00751BC0" w:rsidRPr="00397855" w:rsidRDefault="00751BC0" w:rsidP="000357EE">
            <w:pPr>
              <w:spacing w:after="0" w:line="240" w:lineRule="auto"/>
              <w:rPr>
                <w:rFonts w:ascii="Times New Roman" w:hAnsi="Times New Roman"/>
                <w:sz w:val="20"/>
                <w:szCs w:val="20"/>
              </w:rPr>
            </w:pPr>
            <w:r>
              <w:rPr>
                <w:rFonts w:ascii="Times New Roman" w:hAnsi="Times New Roman"/>
                <w:sz w:val="20"/>
                <w:szCs w:val="20"/>
              </w:rPr>
              <w:t>Est</w:t>
            </w:r>
          </w:p>
        </w:tc>
      </w:tr>
      <w:tr w:rsidR="00751BC0" w:rsidRPr="00397855" w14:paraId="605EF297" w14:textId="77777777" w:rsidTr="000357EE">
        <w:tc>
          <w:tcPr>
            <w:tcW w:w="850" w:type="dxa"/>
            <w:gridSpan w:val="2"/>
            <w:shd w:val="clear" w:color="auto" w:fill="auto"/>
          </w:tcPr>
          <w:p w14:paraId="4A225027"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2012</w:t>
            </w:r>
          </w:p>
        </w:tc>
        <w:tc>
          <w:tcPr>
            <w:tcW w:w="1133" w:type="dxa"/>
            <w:gridSpan w:val="2"/>
            <w:shd w:val="clear" w:color="auto" w:fill="auto"/>
          </w:tcPr>
          <w:p w14:paraId="2169BEC1"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994" w:type="dxa"/>
            <w:shd w:val="clear" w:color="auto" w:fill="auto"/>
          </w:tcPr>
          <w:p w14:paraId="70C7A4FD"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331" w:type="dxa"/>
            <w:shd w:val="clear" w:color="auto" w:fill="auto"/>
          </w:tcPr>
          <w:p w14:paraId="36116490"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935" w:type="dxa"/>
            <w:shd w:val="clear" w:color="auto" w:fill="auto"/>
          </w:tcPr>
          <w:p w14:paraId="544BBC75"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134" w:type="dxa"/>
            <w:shd w:val="clear" w:color="auto" w:fill="auto"/>
          </w:tcPr>
          <w:p w14:paraId="7889ADAA"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711" w:type="dxa"/>
            <w:tcBorders>
              <w:right w:val="nil"/>
            </w:tcBorders>
            <w:shd w:val="clear" w:color="auto" w:fill="auto"/>
          </w:tcPr>
          <w:p w14:paraId="54D858CE" w14:textId="77777777" w:rsidR="00751BC0" w:rsidRPr="000357EE" w:rsidRDefault="00751BC0" w:rsidP="000357EE">
            <w:pPr>
              <w:spacing w:after="0" w:line="240" w:lineRule="auto"/>
              <w:rPr>
                <w:rFonts w:ascii="Times New Roman" w:hAnsi="Times New Roman"/>
                <w:sz w:val="24"/>
                <w:szCs w:val="24"/>
              </w:rPr>
            </w:pPr>
            <w:r w:rsidRPr="000357EE">
              <w:rPr>
                <w:rFonts w:ascii="Times New Roman" w:hAnsi="Times New Roman"/>
                <w:sz w:val="24"/>
                <w:szCs w:val="24"/>
              </w:rPr>
              <w:t>09</w:t>
            </w:r>
          </w:p>
        </w:tc>
        <w:tc>
          <w:tcPr>
            <w:tcW w:w="608" w:type="dxa"/>
            <w:tcBorders>
              <w:top w:val="single" w:sz="4" w:space="0" w:color="auto"/>
              <w:right w:val="nil"/>
            </w:tcBorders>
            <w:shd w:val="clear" w:color="auto" w:fill="auto"/>
          </w:tcPr>
          <w:p w14:paraId="0AD3AF08" w14:textId="77777777" w:rsidR="00751BC0" w:rsidRPr="000357EE" w:rsidRDefault="00751BC0" w:rsidP="000357EE">
            <w:pPr>
              <w:spacing w:after="0" w:line="240" w:lineRule="auto"/>
              <w:rPr>
                <w:rFonts w:ascii="Times New Roman" w:hAnsi="Times New Roman"/>
                <w:sz w:val="24"/>
                <w:szCs w:val="24"/>
              </w:rPr>
            </w:pPr>
          </w:p>
        </w:tc>
        <w:tc>
          <w:tcPr>
            <w:tcW w:w="384" w:type="dxa"/>
            <w:tcBorders>
              <w:top w:val="single" w:sz="4" w:space="0" w:color="auto"/>
              <w:left w:val="nil"/>
            </w:tcBorders>
            <w:shd w:val="clear" w:color="auto" w:fill="auto"/>
          </w:tcPr>
          <w:p w14:paraId="75EE715D" w14:textId="77777777" w:rsidR="00751BC0" w:rsidRPr="000357EE" w:rsidRDefault="00751BC0" w:rsidP="000357EE">
            <w:pPr>
              <w:spacing w:after="0" w:line="240" w:lineRule="auto"/>
              <w:rPr>
                <w:rFonts w:ascii="Times New Roman" w:hAnsi="Times New Roman"/>
                <w:sz w:val="24"/>
                <w:szCs w:val="24"/>
              </w:rPr>
            </w:pPr>
          </w:p>
        </w:tc>
        <w:tc>
          <w:tcPr>
            <w:tcW w:w="709" w:type="dxa"/>
            <w:shd w:val="clear" w:color="auto" w:fill="auto"/>
          </w:tcPr>
          <w:p w14:paraId="577FE41C" w14:textId="77777777" w:rsidR="00751BC0" w:rsidRPr="000357EE" w:rsidRDefault="00751BC0" w:rsidP="000357EE">
            <w:pPr>
              <w:spacing w:after="0" w:line="240" w:lineRule="auto"/>
              <w:rPr>
                <w:rFonts w:ascii="Times New Roman" w:hAnsi="Times New Roman"/>
                <w:sz w:val="24"/>
                <w:szCs w:val="24"/>
              </w:rPr>
            </w:pPr>
            <w:r w:rsidRPr="000357EE">
              <w:rPr>
                <w:rFonts w:ascii="Times New Roman" w:hAnsi="Times New Roman"/>
                <w:sz w:val="24"/>
                <w:szCs w:val="24"/>
              </w:rPr>
              <w:t>11</w:t>
            </w:r>
          </w:p>
        </w:tc>
      </w:tr>
      <w:tr w:rsidR="00751BC0" w:rsidRPr="00397855" w14:paraId="7491C335" w14:textId="77777777" w:rsidTr="000357EE">
        <w:tc>
          <w:tcPr>
            <w:tcW w:w="850" w:type="dxa"/>
            <w:gridSpan w:val="2"/>
            <w:shd w:val="clear" w:color="auto" w:fill="auto"/>
          </w:tcPr>
          <w:p w14:paraId="358D84B1"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2013</w:t>
            </w:r>
          </w:p>
        </w:tc>
        <w:tc>
          <w:tcPr>
            <w:tcW w:w="1133" w:type="dxa"/>
            <w:gridSpan w:val="2"/>
            <w:shd w:val="clear" w:color="auto" w:fill="auto"/>
          </w:tcPr>
          <w:p w14:paraId="11283B1E"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994" w:type="dxa"/>
            <w:shd w:val="clear" w:color="auto" w:fill="auto"/>
          </w:tcPr>
          <w:p w14:paraId="4F70A5F2"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331" w:type="dxa"/>
            <w:shd w:val="clear" w:color="auto" w:fill="auto"/>
          </w:tcPr>
          <w:p w14:paraId="2F9B09A9"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935" w:type="dxa"/>
            <w:shd w:val="clear" w:color="auto" w:fill="auto"/>
          </w:tcPr>
          <w:p w14:paraId="69CE5C94"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134" w:type="dxa"/>
            <w:shd w:val="clear" w:color="auto" w:fill="auto"/>
          </w:tcPr>
          <w:p w14:paraId="2CC27ED8"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711" w:type="dxa"/>
            <w:tcBorders>
              <w:top w:val="single" w:sz="4" w:space="0" w:color="auto"/>
              <w:right w:val="nil"/>
            </w:tcBorders>
            <w:shd w:val="clear" w:color="auto" w:fill="auto"/>
          </w:tcPr>
          <w:p w14:paraId="3C88FF95" w14:textId="77777777" w:rsidR="00751BC0" w:rsidRPr="000357EE" w:rsidRDefault="00751BC0" w:rsidP="000357EE">
            <w:pPr>
              <w:spacing w:after="0" w:line="240" w:lineRule="auto"/>
              <w:rPr>
                <w:rFonts w:ascii="Times New Roman" w:hAnsi="Times New Roman"/>
                <w:sz w:val="24"/>
                <w:szCs w:val="24"/>
              </w:rPr>
            </w:pPr>
            <w:r w:rsidRPr="000357EE">
              <w:rPr>
                <w:rFonts w:ascii="Times New Roman" w:hAnsi="Times New Roman"/>
                <w:sz w:val="24"/>
                <w:szCs w:val="24"/>
              </w:rPr>
              <w:t>06</w:t>
            </w:r>
          </w:p>
        </w:tc>
        <w:tc>
          <w:tcPr>
            <w:tcW w:w="608" w:type="dxa"/>
            <w:tcBorders>
              <w:right w:val="nil"/>
            </w:tcBorders>
            <w:shd w:val="clear" w:color="auto" w:fill="auto"/>
          </w:tcPr>
          <w:p w14:paraId="6EC1CC2C" w14:textId="77777777" w:rsidR="00751BC0" w:rsidRPr="000357EE" w:rsidRDefault="00751BC0" w:rsidP="000357EE">
            <w:pPr>
              <w:spacing w:after="0" w:line="240" w:lineRule="auto"/>
              <w:rPr>
                <w:rFonts w:ascii="Times New Roman" w:hAnsi="Times New Roman"/>
                <w:sz w:val="24"/>
                <w:szCs w:val="24"/>
              </w:rPr>
            </w:pPr>
          </w:p>
        </w:tc>
        <w:tc>
          <w:tcPr>
            <w:tcW w:w="384" w:type="dxa"/>
            <w:tcBorders>
              <w:top w:val="single" w:sz="4" w:space="0" w:color="auto"/>
              <w:left w:val="nil"/>
            </w:tcBorders>
            <w:shd w:val="clear" w:color="auto" w:fill="auto"/>
          </w:tcPr>
          <w:p w14:paraId="1BC2940C" w14:textId="77777777" w:rsidR="00751BC0" w:rsidRPr="000357EE" w:rsidRDefault="00751BC0" w:rsidP="000357EE">
            <w:pPr>
              <w:spacing w:after="0" w:line="240" w:lineRule="auto"/>
              <w:rPr>
                <w:rFonts w:ascii="Times New Roman" w:hAnsi="Times New Roman"/>
                <w:sz w:val="24"/>
                <w:szCs w:val="24"/>
              </w:rPr>
            </w:pPr>
          </w:p>
        </w:tc>
        <w:tc>
          <w:tcPr>
            <w:tcW w:w="709" w:type="dxa"/>
            <w:shd w:val="clear" w:color="auto" w:fill="auto"/>
          </w:tcPr>
          <w:p w14:paraId="12B63EBE" w14:textId="77777777" w:rsidR="00751BC0" w:rsidRPr="000357EE" w:rsidRDefault="00751BC0" w:rsidP="000357EE">
            <w:pPr>
              <w:spacing w:after="0" w:line="240" w:lineRule="auto"/>
              <w:rPr>
                <w:rFonts w:ascii="Times New Roman" w:hAnsi="Times New Roman"/>
                <w:sz w:val="24"/>
                <w:szCs w:val="24"/>
              </w:rPr>
            </w:pPr>
            <w:r w:rsidRPr="000357EE">
              <w:rPr>
                <w:rFonts w:ascii="Times New Roman" w:hAnsi="Times New Roman"/>
                <w:sz w:val="24"/>
                <w:szCs w:val="24"/>
              </w:rPr>
              <w:t>07</w:t>
            </w:r>
          </w:p>
        </w:tc>
      </w:tr>
      <w:tr w:rsidR="00751BC0" w:rsidRPr="00397855" w14:paraId="7B52B27B" w14:textId="77777777" w:rsidTr="000357EE">
        <w:trPr>
          <w:trHeight w:val="311"/>
        </w:trPr>
        <w:tc>
          <w:tcPr>
            <w:tcW w:w="850" w:type="dxa"/>
            <w:gridSpan w:val="2"/>
            <w:shd w:val="clear" w:color="auto" w:fill="auto"/>
          </w:tcPr>
          <w:p w14:paraId="16FAAD56"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2014</w:t>
            </w:r>
          </w:p>
        </w:tc>
        <w:tc>
          <w:tcPr>
            <w:tcW w:w="1133" w:type="dxa"/>
            <w:gridSpan w:val="2"/>
            <w:shd w:val="clear" w:color="auto" w:fill="auto"/>
          </w:tcPr>
          <w:p w14:paraId="29D87111"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994" w:type="dxa"/>
            <w:shd w:val="clear" w:color="auto" w:fill="auto"/>
          </w:tcPr>
          <w:p w14:paraId="6F76752F"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331" w:type="dxa"/>
            <w:shd w:val="clear" w:color="auto" w:fill="auto"/>
          </w:tcPr>
          <w:p w14:paraId="2E7A8E60"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935" w:type="dxa"/>
            <w:shd w:val="clear" w:color="auto" w:fill="auto"/>
          </w:tcPr>
          <w:p w14:paraId="2EB4CDEC"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1134" w:type="dxa"/>
            <w:shd w:val="clear" w:color="auto" w:fill="auto"/>
          </w:tcPr>
          <w:p w14:paraId="694C906D" w14:textId="77777777" w:rsidR="00751BC0" w:rsidRPr="000357EE" w:rsidRDefault="00751BC0" w:rsidP="000357EE">
            <w:pPr>
              <w:spacing w:after="0" w:line="240" w:lineRule="auto"/>
              <w:jc w:val="center"/>
              <w:rPr>
                <w:rFonts w:ascii="Times New Roman" w:hAnsi="Times New Roman"/>
                <w:sz w:val="24"/>
                <w:szCs w:val="24"/>
              </w:rPr>
            </w:pPr>
            <w:r w:rsidRPr="000357EE">
              <w:rPr>
                <w:rFonts w:ascii="Times New Roman" w:hAnsi="Times New Roman"/>
                <w:sz w:val="24"/>
                <w:szCs w:val="24"/>
              </w:rPr>
              <w:t>0%</w:t>
            </w:r>
          </w:p>
        </w:tc>
        <w:tc>
          <w:tcPr>
            <w:tcW w:w="711" w:type="dxa"/>
            <w:tcBorders>
              <w:right w:val="nil"/>
            </w:tcBorders>
            <w:shd w:val="clear" w:color="auto" w:fill="auto"/>
          </w:tcPr>
          <w:p w14:paraId="394DA08E" w14:textId="77777777" w:rsidR="00751BC0" w:rsidRPr="000357EE" w:rsidRDefault="00751BC0" w:rsidP="000357EE">
            <w:pPr>
              <w:spacing w:after="0" w:line="240" w:lineRule="auto"/>
              <w:rPr>
                <w:rFonts w:ascii="Times New Roman" w:hAnsi="Times New Roman"/>
                <w:sz w:val="24"/>
                <w:szCs w:val="24"/>
              </w:rPr>
            </w:pPr>
            <w:r w:rsidRPr="000357EE">
              <w:rPr>
                <w:rFonts w:ascii="Times New Roman" w:hAnsi="Times New Roman"/>
                <w:sz w:val="24"/>
                <w:szCs w:val="24"/>
              </w:rPr>
              <w:t>04</w:t>
            </w:r>
          </w:p>
        </w:tc>
        <w:tc>
          <w:tcPr>
            <w:tcW w:w="992" w:type="dxa"/>
            <w:gridSpan w:val="2"/>
            <w:shd w:val="clear" w:color="auto" w:fill="auto"/>
          </w:tcPr>
          <w:p w14:paraId="72154432" w14:textId="77777777" w:rsidR="00751BC0" w:rsidRPr="000357EE" w:rsidRDefault="00751BC0" w:rsidP="000357EE">
            <w:pPr>
              <w:spacing w:after="0" w:line="240" w:lineRule="auto"/>
              <w:rPr>
                <w:rFonts w:ascii="Times New Roman" w:hAnsi="Times New Roman"/>
                <w:sz w:val="24"/>
                <w:szCs w:val="24"/>
              </w:rPr>
            </w:pPr>
          </w:p>
        </w:tc>
        <w:tc>
          <w:tcPr>
            <w:tcW w:w="709" w:type="dxa"/>
            <w:shd w:val="clear" w:color="auto" w:fill="auto"/>
          </w:tcPr>
          <w:p w14:paraId="34E61F7C" w14:textId="77777777" w:rsidR="00751BC0" w:rsidRPr="000357EE" w:rsidRDefault="00751BC0" w:rsidP="000357EE">
            <w:pPr>
              <w:spacing w:after="0" w:line="240" w:lineRule="auto"/>
              <w:rPr>
                <w:rFonts w:ascii="Times New Roman" w:hAnsi="Times New Roman"/>
                <w:sz w:val="24"/>
                <w:szCs w:val="24"/>
              </w:rPr>
            </w:pPr>
            <w:r w:rsidRPr="000357EE">
              <w:rPr>
                <w:rFonts w:ascii="Times New Roman" w:hAnsi="Times New Roman"/>
                <w:sz w:val="24"/>
                <w:szCs w:val="24"/>
              </w:rPr>
              <w:t>07</w:t>
            </w:r>
          </w:p>
        </w:tc>
      </w:tr>
      <w:tr w:rsidR="000357EE" w14:paraId="50A71E61" w14:textId="77777777" w:rsidTr="000357EE">
        <w:tblPrEx>
          <w:tblCellMar>
            <w:left w:w="70" w:type="dxa"/>
            <w:right w:w="70" w:type="dxa"/>
          </w:tblCellMar>
          <w:tblLook w:val="0000" w:firstRow="0" w:lastRow="0" w:firstColumn="0" w:lastColumn="0" w:noHBand="0" w:noVBand="0"/>
        </w:tblPrEx>
        <w:trPr>
          <w:gridAfter w:val="7"/>
          <w:wAfter w:w="5812" w:type="dxa"/>
          <w:trHeight w:val="465"/>
        </w:trPr>
        <w:tc>
          <w:tcPr>
            <w:tcW w:w="2977" w:type="dxa"/>
            <w:gridSpan w:val="5"/>
          </w:tcPr>
          <w:p w14:paraId="2E96221A" w14:textId="77777777" w:rsidR="000357EE" w:rsidRPr="000357EE" w:rsidRDefault="000357EE" w:rsidP="000357EE">
            <w:pPr>
              <w:jc w:val="center"/>
              <w:rPr>
                <w:rFonts w:ascii="Times New Roman" w:hAnsi="Times New Roman"/>
                <w:sz w:val="24"/>
              </w:rPr>
            </w:pPr>
            <w:r w:rsidRPr="000357EE">
              <w:rPr>
                <w:rFonts w:ascii="Times New Roman" w:hAnsi="Times New Roman"/>
                <w:sz w:val="24"/>
              </w:rPr>
              <w:t>9º ano</w:t>
            </w:r>
          </w:p>
        </w:tc>
      </w:tr>
      <w:tr w:rsidR="000357EE" w14:paraId="1C458764" w14:textId="77777777" w:rsidTr="000357EE">
        <w:tblPrEx>
          <w:tblCellMar>
            <w:left w:w="70" w:type="dxa"/>
            <w:right w:w="70" w:type="dxa"/>
          </w:tblCellMar>
          <w:tblLook w:val="0000" w:firstRow="0" w:lastRow="0" w:firstColumn="0" w:lastColumn="0" w:noHBand="0" w:noVBand="0"/>
        </w:tblPrEx>
        <w:trPr>
          <w:gridAfter w:val="7"/>
          <w:wAfter w:w="5812" w:type="dxa"/>
          <w:trHeight w:val="345"/>
        </w:trPr>
        <w:tc>
          <w:tcPr>
            <w:tcW w:w="825" w:type="dxa"/>
          </w:tcPr>
          <w:p w14:paraId="36454E66" w14:textId="77777777" w:rsidR="000357EE" w:rsidRDefault="000357EE" w:rsidP="000357EE">
            <w:pPr>
              <w:spacing w:after="0"/>
              <w:jc w:val="center"/>
              <w:rPr>
                <w:rFonts w:ascii="Times New Roman" w:hAnsi="Times New Roman"/>
                <w:b/>
                <w:sz w:val="24"/>
              </w:rPr>
            </w:pPr>
          </w:p>
        </w:tc>
        <w:tc>
          <w:tcPr>
            <w:tcW w:w="1125" w:type="dxa"/>
            <w:gridSpan w:val="2"/>
          </w:tcPr>
          <w:p w14:paraId="1BDD6CC2" w14:textId="77777777" w:rsidR="000357EE" w:rsidRPr="000357EE" w:rsidRDefault="000357EE" w:rsidP="000357EE">
            <w:pPr>
              <w:spacing w:after="0"/>
              <w:jc w:val="center"/>
              <w:rPr>
                <w:rFonts w:ascii="Times New Roman" w:hAnsi="Times New Roman"/>
                <w:sz w:val="24"/>
              </w:rPr>
            </w:pPr>
            <w:r>
              <w:rPr>
                <w:rFonts w:ascii="Times New Roman" w:hAnsi="Times New Roman"/>
                <w:sz w:val="24"/>
              </w:rPr>
              <w:t>Muni.</w:t>
            </w:r>
          </w:p>
        </w:tc>
        <w:tc>
          <w:tcPr>
            <w:tcW w:w="1027" w:type="dxa"/>
            <w:gridSpan w:val="2"/>
          </w:tcPr>
          <w:p w14:paraId="18A20FD1" w14:textId="77777777" w:rsidR="000357EE" w:rsidRPr="000357EE" w:rsidRDefault="000357EE" w:rsidP="000357EE">
            <w:pPr>
              <w:spacing w:after="0"/>
              <w:jc w:val="center"/>
              <w:rPr>
                <w:rFonts w:ascii="Times New Roman" w:hAnsi="Times New Roman"/>
                <w:sz w:val="24"/>
              </w:rPr>
            </w:pPr>
            <w:r w:rsidRPr="000357EE">
              <w:rPr>
                <w:rFonts w:ascii="Times New Roman" w:hAnsi="Times New Roman"/>
                <w:sz w:val="24"/>
              </w:rPr>
              <w:t>Est.</w:t>
            </w:r>
          </w:p>
        </w:tc>
      </w:tr>
      <w:tr w:rsidR="000357EE" w14:paraId="3E854D96" w14:textId="77777777" w:rsidTr="000357EE">
        <w:tblPrEx>
          <w:tblCellMar>
            <w:left w:w="70" w:type="dxa"/>
            <w:right w:w="70" w:type="dxa"/>
          </w:tblCellMar>
          <w:tblLook w:val="0000" w:firstRow="0" w:lastRow="0" w:firstColumn="0" w:lastColumn="0" w:noHBand="0" w:noVBand="0"/>
        </w:tblPrEx>
        <w:trPr>
          <w:gridAfter w:val="7"/>
          <w:wAfter w:w="5812" w:type="dxa"/>
          <w:trHeight w:val="214"/>
        </w:trPr>
        <w:tc>
          <w:tcPr>
            <w:tcW w:w="825" w:type="dxa"/>
          </w:tcPr>
          <w:p w14:paraId="3267BF3A" w14:textId="77777777" w:rsidR="000357EE" w:rsidRPr="000357EE" w:rsidRDefault="000357EE" w:rsidP="000357EE">
            <w:pPr>
              <w:spacing w:after="0"/>
              <w:jc w:val="center"/>
              <w:rPr>
                <w:rFonts w:ascii="Times New Roman" w:hAnsi="Times New Roman"/>
                <w:sz w:val="24"/>
              </w:rPr>
            </w:pPr>
            <w:r w:rsidRPr="000357EE">
              <w:rPr>
                <w:rFonts w:ascii="Times New Roman" w:hAnsi="Times New Roman"/>
                <w:sz w:val="24"/>
              </w:rPr>
              <w:t>2012</w:t>
            </w:r>
          </w:p>
        </w:tc>
        <w:tc>
          <w:tcPr>
            <w:tcW w:w="1125" w:type="dxa"/>
            <w:gridSpan w:val="2"/>
          </w:tcPr>
          <w:p w14:paraId="511FDAE0" w14:textId="77777777" w:rsidR="000357EE" w:rsidRPr="000357EE" w:rsidRDefault="000357EE" w:rsidP="000357EE">
            <w:pPr>
              <w:spacing w:after="0"/>
              <w:jc w:val="center"/>
              <w:rPr>
                <w:rFonts w:ascii="Times New Roman" w:hAnsi="Times New Roman"/>
                <w:sz w:val="24"/>
              </w:rPr>
            </w:pPr>
            <w:r w:rsidRPr="000357EE">
              <w:rPr>
                <w:rFonts w:ascii="Times New Roman" w:hAnsi="Times New Roman"/>
                <w:sz w:val="24"/>
              </w:rPr>
              <w:t>0%</w:t>
            </w:r>
          </w:p>
        </w:tc>
        <w:tc>
          <w:tcPr>
            <w:tcW w:w="1027" w:type="dxa"/>
            <w:gridSpan w:val="2"/>
          </w:tcPr>
          <w:p w14:paraId="4E1CB62A" w14:textId="77777777" w:rsidR="000357EE" w:rsidRPr="00397855" w:rsidRDefault="000357EE" w:rsidP="000357EE">
            <w:pPr>
              <w:spacing w:after="0" w:line="240" w:lineRule="auto"/>
              <w:jc w:val="center"/>
              <w:rPr>
                <w:rFonts w:ascii="Times New Roman" w:hAnsi="Times New Roman"/>
                <w:sz w:val="24"/>
                <w:szCs w:val="24"/>
              </w:rPr>
            </w:pPr>
            <w:r w:rsidRPr="00397855">
              <w:rPr>
                <w:rFonts w:ascii="Times New Roman" w:hAnsi="Times New Roman"/>
                <w:sz w:val="24"/>
                <w:szCs w:val="24"/>
              </w:rPr>
              <w:t>17</w:t>
            </w:r>
          </w:p>
        </w:tc>
      </w:tr>
      <w:tr w:rsidR="000357EE" w14:paraId="30B4ECC5" w14:textId="77777777" w:rsidTr="000357EE">
        <w:tblPrEx>
          <w:tblCellMar>
            <w:left w:w="70" w:type="dxa"/>
            <w:right w:w="70" w:type="dxa"/>
          </w:tblCellMar>
          <w:tblLook w:val="0000" w:firstRow="0" w:lastRow="0" w:firstColumn="0" w:lastColumn="0" w:noHBand="0" w:noVBand="0"/>
        </w:tblPrEx>
        <w:trPr>
          <w:gridAfter w:val="7"/>
          <w:wAfter w:w="5812" w:type="dxa"/>
          <w:trHeight w:val="264"/>
        </w:trPr>
        <w:tc>
          <w:tcPr>
            <w:tcW w:w="825" w:type="dxa"/>
          </w:tcPr>
          <w:p w14:paraId="1AFE55A7" w14:textId="77777777" w:rsidR="000357EE" w:rsidRDefault="000357EE" w:rsidP="000357EE">
            <w:pPr>
              <w:spacing w:after="0"/>
              <w:jc w:val="center"/>
              <w:rPr>
                <w:rFonts w:ascii="Times New Roman" w:hAnsi="Times New Roman"/>
                <w:sz w:val="24"/>
              </w:rPr>
            </w:pPr>
            <w:r>
              <w:rPr>
                <w:rFonts w:ascii="Times New Roman" w:hAnsi="Times New Roman"/>
                <w:sz w:val="24"/>
              </w:rPr>
              <w:t>2013</w:t>
            </w:r>
          </w:p>
        </w:tc>
        <w:tc>
          <w:tcPr>
            <w:tcW w:w="1125" w:type="dxa"/>
            <w:gridSpan w:val="2"/>
          </w:tcPr>
          <w:p w14:paraId="2A289932" w14:textId="77777777" w:rsidR="000357EE" w:rsidRPr="000357EE" w:rsidRDefault="000357EE" w:rsidP="000357EE">
            <w:pPr>
              <w:spacing w:after="0"/>
              <w:jc w:val="center"/>
              <w:rPr>
                <w:rFonts w:ascii="Times New Roman" w:hAnsi="Times New Roman"/>
                <w:sz w:val="24"/>
              </w:rPr>
            </w:pPr>
            <w:r w:rsidRPr="000357EE">
              <w:rPr>
                <w:rFonts w:ascii="Times New Roman" w:hAnsi="Times New Roman"/>
                <w:sz w:val="24"/>
              </w:rPr>
              <w:t>0%</w:t>
            </w:r>
          </w:p>
        </w:tc>
        <w:tc>
          <w:tcPr>
            <w:tcW w:w="1027" w:type="dxa"/>
            <w:gridSpan w:val="2"/>
          </w:tcPr>
          <w:p w14:paraId="7289EF79" w14:textId="77777777" w:rsidR="000357EE" w:rsidRPr="00397855" w:rsidRDefault="000357EE" w:rsidP="000357EE">
            <w:pPr>
              <w:spacing w:after="0" w:line="240" w:lineRule="auto"/>
              <w:jc w:val="center"/>
              <w:rPr>
                <w:rFonts w:ascii="Times New Roman" w:hAnsi="Times New Roman"/>
                <w:sz w:val="24"/>
                <w:szCs w:val="24"/>
              </w:rPr>
            </w:pPr>
            <w:r w:rsidRPr="00397855">
              <w:rPr>
                <w:rFonts w:ascii="Times New Roman" w:hAnsi="Times New Roman"/>
                <w:sz w:val="24"/>
                <w:szCs w:val="24"/>
              </w:rPr>
              <w:t>08</w:t>
            </w:r>
          </w:p>
        </w:tc>
      </w:tr>
      <w:tr w:rsidR="000357EE" w14:paraId="61420B0B" w14:textId="77777777" w:rsidTr="000357EE">
        <w:tblPrEx>
          <w:tblCellMar>
            <w:left w:w="70" w:type="dxa"/>
            <w:right w:w="70" w:type="dxa"/>
          </w:tblCellMar>
          <w:tblLook w:val="0000" w:firstRow="0" w:lastRow="0" w:firstColumn="0" w:lastColumn="0" w:noHBand="0" w:noVBand="0"/>
        </w:tblPrEx>
        <w:trPr>
          <w:gridAfter w:val="7"/>
          <w:wAfter w:w="5812" w:type="dxa"/>
          <w:trHeight w:val="163"/>
        </w:trPr>
        <w:tc>
          <w:tcPr>
            <w:tcW w:w="825" w:type="dxa"/>
          </w:tcPr>
          <w:p w14:paraId="27EC0621" w14:textId="77777777" w:rsidR="000357EE" w:rsidRDefault="000357EE" w:rsidP="000357EE">
            <w:pPr>
              <w:spacing w:after="0"/>
              <w:jc w:val="center"/>
              <w:rPr>
                <w:rFonts w:ascii="Times New Roman" w:hAnsi="Times New Roman"/>
                <w:sz w:val="24"/>
              </w:rPr>
            </w:pPr>
            <w:r>
              <w:rPr>
                <w:rFonts w:ascii="Times New Roman" w:hAnsi="Times New Roman"/>
                <w:sz w:val="24"/>
              </w:rPr>
              <w:t>2014</w:t>
            </w:r>
          </w:p>
        </w:tc>
        <w:tc>
          <w:tcPr>
            <w:tcW w:w="1125" w:type="dxa"/>
            <w:gridSpan w:val="2"/>
          </w:tcPr>
          <w:p w14:paraId="24B3DB2F" w14:textId="77777777" w:rsidR="000357EE" w:rsidRPr="000357EE" w:rsidRDefault="000357EE" w:rsidP="000357EE">
            <w:pPr>
              <w:spacing w:after="0"/>
              <w:jc w:val="center"/>
              <w:rPr>
                <w:rFonts w:ascii="Times New Roman" w:hAnsi="Times New Roman"/>
                <w:sz w:val="24"/>
              </w:rPr>
            </w:pPr>
            <w:r w:rsidRPr="000357EE">
              <w:rPr>
                <w:rFonts w:ascii="Times New Roman" w:hAnsi="Times New Roman"/>
                <w:sz w:val="24"/>
              </w:rPr>
              <w:t>0%</w:t>
            </w:r>
          </w:p>
        </w:tc>
        <w:tc>
          <w:tcPr>
            <w:tcW w:w="1027" w:type="dxa"/>
            <w:gridSpan w:val="2"/>
          </w:tcPr>
          <w:p w14:paraId="22EC6095" w14:textId="77777777" w:rsidR="000357EE" w:rsidRPr="00397855" w:rsidRDefault="000357EE" w:rsidP="000357EE">
            <w:pPr>
              <w:spacing w:after="0" w:line="240" w:lineRule="auto"/>
              <w:jc w:val="center"/>
              <w:rPr>
                <w:rFonts w:ascii="Times New Roman" w:hAnsi="Times New Roman"/>
                <w:sz w:val="24"/>
                <w:szCs w:val="24"/>
              </w:rPr>
            </w:pPr>
            <w:r w:rsidRPr="00397855">
              <w:rPr>
                <w:rFonts w:ascii="Times New Roman" w:hAnsi="Times New Roman"/>
                <w:sz w:val="24"/>
                <w:szCs w:val="24"/>
              </w:rPr>
              <w:t>07</w:t>
            </w:r>
          </w:p>
        </w:tc>
      </w:tr>
    </w:tbl>
    <w:p w14:paraId="3DAE99CF" w14:textId="77777777" w:rsidR="000357EE" w:rsidRDefault="000357EE" w:rsidP="000357EE">
      <w:pPr>
        <w:rPr>
          <w:rFonts w:ascii="Times New Roman" w:hAnsi="Times New Roman"/>
          <w:sz w:val="24"/>
          <w:szCs w:val="24"/>
        </w:rPr>
      </w:pPr>
      <w:r w:rsidRPr="000357EE">
        <w:rPr>
          <w:rFonts w:ascii="Times New Roman" w:hAnsi="Times New Roman"/>
          <w:sz w:val="24"/>
          <w:szCs w:val="24"/>
        </w:rPr>
        <w:t>Fonte: Secretaria da Escola Estadual Barão de Melgaço/</w:t>
      </w:r>
      <w:r w:rsidRPr="000357EE">
        <w:rPr>
          <w:rFonts w:ascii="Times New Roman" w:hAnsi="Times New Roman"/>
          <w:sz w:val="24"/>
        </w:rPr>
        <w:t xml:space="preserve"> Secretaria</w:t>
      </w:r>
      <w:r w:rsidRPr="000357EE">
        <w:rPr>
          <w:rFonts w:ascii="Times New Roman" w:hAnsi="Times New Roman"/>
          <w:sz w:val="24"/>
          <w:szCs w:val="24"/>
        </w:rPr>
        <w:t xml:space="preserve"> da Escola Estadual Dr. José Gentil da Silva, 2015.</w:t>
      </w:r>
    </w:p>
    <w:p w14:paraId="6E4F7ADB" w14:textId="77777777" w:rsidR="004133B8" w:rsidRDefault="004133B8" w:rsidP="000357EE">
      <w:pPr>
        <w:rPr>
          <w:rFonts w:ascii="Times New Roman" w:hAnsi="Times New Roman"/>
          <w:sz w:val="24"/>
          <w:szCs w:val="24"/>
        </w:rPr>
      </w:pPr>
    </w:p>
    <w:p w14:paraId="7A290988" w14:textId="77777777" w:rsidR="004133B8" w:rsidRDefault="004133B8" w:rsidP="000357EE">
      <w:pPr>
        <w:rPr>
          <w:rFonts w:ascii="Times New Roman" w:hAnsi="Times New Roman"/>
          <w:sz w:val="24"/>
          <w:szCs w:val="24"/>
        </w:rPr>
        <w:sectPr w:rsidR="004133B8" w:rsidSect="00AE6458">
          <w:pgSz w:w="11906" w:h="16838" w:code="9"/>
          <w:pgMar w:top="1701" w:right="1274" w:bottom="1134" w:left="1701" w:header="709" w:footer="709" w:gutter="0"/>
          <w:cols w:space="708"/>
          <w:docGrid w:linePitch="360"/>
        </w:sectPr>
      </w:pPr>
    </w:p>
    <w:p w14:paraId="135FAEDB" w14:textId="77777777" w:rsidR="000357EE" w:rsidRPr="008E1F71" w:rsidRDefault="000357EE" w:rsidP="000357EE">
      <w:pPr>
        <w:pStyle w:val="NormalWeb"/>
        <w:shd w:val="clear" w:color="auto" w:fill="FFFFFF"/>
        <w:spacing w:before="0" w:beforeAutospacing="0" w:after="300" w:afterAutospacing="0" w:line="360" w:lineRule="auto"/>
        <w:ind w:firstLine="708"/>
        <w:jc w:val="both"/>
      </w:pPr>
      <w:r w:rsidRPr="008E1F71">
        <w:rPr>
          <w:shd w:val="clear" w:color="auto" w:fill="FFFFFF"/>
        </w:rPr>
        <w:lastRenderedPageBreak/>
        <w:t>Pela legislação que organiza a oferta de ensino no país (Lei</w:t>
      </w:r>
      <w:r w:rsidRPr="008E1F71">
        <w:rPr>
          <w:rStyle w:val="apple-converted-space"/>
          <w:shd w:val="clear" w:color="auto" w:fill="FFFFFF"/>
        </w:rPr>
        <w:t> </w:t>
      </w:r>
      <w:r w:rsidRPr="008E1F71">
        <w:t>9.394</w:t>
      </w:r>
      <w:r w:rsidRPr="008E1F71">
        <w:rPr>
          <w:shd w:val="clear" w:color="auto" w:fill="FFFFFF"/>
        </w:rPr>
        <w:t>/1996), a criança deve ingressar aos 6 anos no 1º ano do ensino fundamental e concluir a etapa aos 14. Na faixa etária dos 15 aos 17 anos, o jovem deve estar matriculado no ensino médio. O valor da distorção é calculado em anos e representa a defasagem entre a idade do aluno e a idade recomendada para a série que ele está cursando. O aluno é considerado em situação de distorção ou defasagem idade</w:t>
      </w:r>
      <w:r w:rsidR="000D13D6">
        <w:rPr>
          <w:shd w:val="clear" w:color="auto" w:fill="FFFFFF"/>
        </w:rPr>
        <w:t>/</w:t>
      </w:r>
      <w:r w:rsidRPr="008E1F71">
        <w:rPr>
          <w:shd w:val="clear" w:color="auto" w:fill="FFFFFF"/>
        </w:rPr>
        <w:t>série</w:t>
      </w:r>
      <w:r w:rsidR="000D13D6">
        <w:rPr>
          <w:shd w:val="clear" w:color="auto" w:fill="FFFFFF"/>
        </w:rPr>
        <w:t>,</w:t>
      </w:r>
      <w:r w:rsidRPr="008E1F71">
        <w:rPr>
          <w:shd w:val="clear" w:color="auto" w:fill="FFFFFF"/>
        </w:rPr>
        <w:t xml:space="preserve"> quando a diferença entre a idade do aluno e a idade prevista </w:t>
      </w:r>
      <w:r w:rsidRPr="009D4E6B">
        <w:rPr>
          <w:shd w:val="clear" w:color="auto" w:fill="FFFFFF"/>
        </w:rPr>
        <w:t>para a série é de dois anos ou mais.</w:t>
      </w:r>
      <w:r w:rsidRPr="008E1F71">
        <w:rPr>
          <w:shd w:val="clear" w:color="auto" w:fill="FFFFFF"/>
        </w:rPr>
        <w:t xml:space="preserve"> </w:t>
      </w:r>
      <w:r w:rsidRPr="008E1F71">
        <w:t>As principais causas apontadas em pesquisas são a evasão e o abandono escolar, todavia existem causas primárias que contribuem para estas, e apesar de muitas vezes estarem intimamente ligadas à situação socioeconômica do aluno, isso nem sempre é fator determinante. Uma das principais consequências da distorção idade-série é o baixo desempenho dos alunos em atraso escolar quando comparados aos alunos regulares, o que pode ser evidenciado pelos resultados inferiores aos esperados nas avaliações nacionais do Ensino Fundamental.</w:t>
      </w:r>
      <w:r>
        <w:t xml:space="preserve"> (</w:t>
      </w:r>
      <w:hyperlink r:id="rId10" w:history="1">
        <w:r w:rsidRPr="008E1F71">
          <w:t>Camila Moreira</w:t>
        </w:r>
      </w:hyperlink>
      <w:r>
        <w:t>, Março 2014).</w:t>
      </w:r>
    </w:p>
    <w:p w14:paraId="58C3B231" w14:textId="77777777" w:rsidR="00CE4999" w:rsidRDefault="00CE4999" w:rsidP="006D363E">
      <w:pPr>
        <w:spacing w:after="0" w:line="240" w:lineRule="auto"/>
        <w:rPr>
          <w:rFonts w:ascii="Times New Roman" w:hAnsi="Times New Roman"/>
          <w:b/>
          <w:sz w:val="24"/>
          <w:szCs w:val="24"/>
        </w:rPr>
      </w:pPr>
      <w:r>
        <w:rPr>
          <w:rFonts w:ascii="Times New Roman" w:hAnsi="Times New Roman"/>
          <w:b/>
          <w:sz w:val="24"/>
          <w:szCs w:val="24"/>
        </w:rPr>
        <w:t>TABELA 13</w:t>
      </w:r>
      <w:r w:rsidR="00517C5D">
        <w:rPr>
          <w:rFonts w:ascii="Times New Roman" w:hAnsi="Times New Roman"/>
          <w:b/>
          <w:sz w:val="24"/>
          <w:szCs w:val="24"/>
        </w:rPr>
        <w:t xml:space="preserve"> </w:t>
      </w:r>
      <w:r>
        <w:rPr>
          <w:rFonts w:ascii="Times New Roman" w:hAnsi="Times New Roman"/>
          <w:b/>
          <w:sz w:val="24"/>
          <w:szCs w:val="24"/>
        </w:rPr>
        <w:t>-</w:t>
      </w:r>
      <w:r w:rsidRPr="007E7D88">
        <w:rPr>
          <w:rFonts w:ascii="Times New Roman" w:hAnsi="Times New Roman"/>
          <w:b/>
          <w:sz w:val="24"/>
          <w:szCs w:val="24"/>
        </w:rPr>
        <w:t xml:space="preserve"> L</w:t>
      </w:r>
      <w:r>
        <w:rPr>
          <w:rFonts w:ascii="Times New Roman" w:hAnsi="Times New Roman"/>
          <w:b/>
          <w:sz w:val="24"/>
          <w:szCs w:val="24"/>
        </w:rPr>
        <w:t>EVANTAMENTO DO PERCENTUAL DA TAXA DE ABANDONO</w:t>
      </w:r>
      <w:r w:rsidRPr="007E7D88">
        <w:rPr>
          <w:rFonts w:ascii="Times New Roman" w:hAnsi="Times New Roman"/>
          <w:b/>
          <w:sz w:val="24"/>
          <w:szCs w:val="24"/>
        </w:rPr>
        <w:t>: E</w:t>
      </w:r>
      <w:r>
        <w:rPr>
          <w:rFonts w:ascii="Times New Roman" w:hAnsi="Times New Roman"/>
          <w:b/>
          <w:sz w:val="24"/>
          <w:szCs w:val="24"/>
        </w:rPr>
        <w:t xml:space="preserve">NSINO </w:t>
      </w:r>
      <w:r w:rsidRPr="007E7D88">
        <w:rPr>
          <w:rFonts w:ascii="Times New Roman" w:hAnsi="Times New Roman"/>
          <w:b/>
          <w:sz w:val="24"/>
          <w:szCs w:val="24"/>
        </w:rPr>
        <w:t>F</w:t>
      </w:r>
      <w:r w:rsidR="006D363E">
        <w:rPr>
          <w:rFonts w:ascii="Times New Roman" w:hAnsi="Times New Roman"/>
          <w:b/>
          <w:sz w:val="24"/>
          <w:szCs w:val="24"/>
        </w:rPr>
        <w:t>UNDAMENTAL</w:t>
      </w:r>
    </w:p>
    <w:tbl>
      <w:tblPr>
        <w:tblW w:w="8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039"/>
        <w:gridCol w:w="905"/>
        <w:gridCol w:w="1092"/>
        <w:gridCol w:w="1024"/>
        <w:gridCol w:w="1039"/>
        <w:gridCol w:w="964"/>
        <w:gridCol w:w="1039"/>
        <w:gridCol w:w="914"/>
      </w:tblGrid>
      <w:tr w:rsidR="00CE4999" w:rsidRPr="00397855" w14:paraId="5790DDAE" w14:textId="77777777" w:rsidTr="00CE4999">
        <w:trPr>
          <w:jc w:val="center"/>
        </w:trPr>
        <w:tc>
          <w:tcPr>
            <w:tcW w:w="947" w:type="dxa"/>
            <w:shd w:val="clear" w:color="auto" w:fill="auto"/>
          </w:tcPr>
          <w:p w14:paraId="6697E933" w14:textId="77777777" w:rsidR="00CE4999" w:rsidRPr="00397855" w:rsidRDefault="00CE4999" w:rsidP="007D2D73">
            <w:pPr>
              <w:spacing w:after="0" w:line="240" w:lineRule="auto"/>
              <w:jc w:val="center"/>
              <w:rPr>
                <w:rFonts w:ascii="Times New Roman" w:hAnsi="Times New Roman"/>
                <w:sz w:val="24"/>
                <w:szCs w:val="24"/>
              </w:rPr>
            </w:pPr>
          </w:p>
        </w:tc>
        <w:tc>
          <w:tcPr>
            <w:tcW w:w="1944" w:type="dxa"/>
            <w:gridSpan w:val="2"/>
            <w:shd w:val="clear" w:color="auto" w:fill="auto"/>
          </w:tcPr>
          <w:p w14:paraId="6CDA3CD7" w14:textId="77777777" w:rsidR="00CE4999" w:rsidRPr="00397855" w:rsidRDefault="00CE4999" w:rsidP="007D2D73">
            <w:pPr>
              <w:spacing w:after="0" w:line="240" w:lineRule="auto"/>
              <w:jc w:val="center"/>
              <w:rPr>
                <w:rFonts w:ascii="Times New Roman" w:hAnsi="Times New Roman"/>
                <w:sz w:val="24"/>
                <w:szCs w:val="24"/>
              </w:rPr>
            </w:pPr>
            <w:r w:rsidRPr="00397855">
              <w:rPr>
                <w:rFonts w:ascii="Times New Roman" w:hAnsi="Times New Roman"/>
                <w:sz w:val="24"/>
                <w:szCs w:val="24"/>
              </w:rPr>
              <w:t>1º ano</w:t>
            </w:r>
          </w:p>
        </w:tc>
        <w:tc>
          <w:tcPr>
            <w:tcW w:w="2116" w:type="dxa"/>
            <w:gridSpan w:val="2"/>
            <w:shd w:val="clear" w:color="auto" w:fill="auto"/>
          </w:tcPr>
          <w:p w14:paraId="0B5CF2DA" w14:textId="77777777" w:rsidR="00CE4999" w:rsidRPr="00397855" w:rsidRDefault="00CE4999" w:rsidP="007D2D73">
            <w:pPr>
              <w:spacing w:after="0" w:line="240" w:lineRule="auto"/>
              <w:jc w:val="center"/>
              <w:rPr>
                <w:rFonts w:ascii="Times New Roman" w:hAnsi="Times New Roman"/>
                <w:sz w:val="24"/>
                <w:szCs w:val="24"/>
              </w:rPr>
            </w:pPr>
            <w:r w:rsidRPr="00397855">
              <w:rPr>
                <w:rFonts w:ascii="Times New Roman" w:hAnsi="Times New Roman"/>
                <w:sz w:val="24"/>
                <w:szCs w:val="24"/>
              </w:rPr>
              <w:t>2º ano</w:t>
            </w:r>
          </w:p>
        </w:tc>
        <w:tc>
          <w:tcPr>
            <w:tcW w:w="2003" w:type="dxa"/>
            <w:gridSpan w:val="2"/>
            <w:shd w:val="clear" w:color="auto" w:fill="auto"/>
          </w:tcPr>
          <w:p w14:paraId="07DD5AA8" w14:textId="77777777" w:rsidR="00CE4999" w:rsidRPr="00397855" w:rsidRDefault="00CE4999" w:rsidP="007D2D73">
            <w:pPr>
              <w:spacing w:after="0" w:line="240" w:lineRule="auto"/>
              <w:jc w:val="center"/>
              <w:rPr>
                <w:rFonts w:ascii="Times New Roman" w:hAnsi="Times New Roman"/>
                <w:sz w:val="24"/>
                <w:szCs w:val="24"/>
              </w:rPr>
            </w:pPr>
            <w:r w:rsidRPr="00397855">
              <w:rPr>
                <w:rFonts w:ascii="Times New Roman" w:hAnsi="Times New Roman"/>
                <w:sz w:val="24"/>
                <w:szCs w:val="24"/>
              </w:rPr>
              <w:t>3º ano</w:t>
            </w:r>
          </w:p>
        </w:tc>
        <w:tc>
          <w:tcPr>
            <w:tcW w:w="1953" w:type="dxa"/>
            <w:gridSpan w:val="2"/>
            <w:shd w:val="clear" w:color="auto" w:fill="auto"/>
          </w:tcPr>
          <w:p w14:paraId="51EBA11E" w14:textId="77777777" w:rsidR="00CE4999" w:rsidRPr="00397855" w:rsidRDefault="00CE4999" w:rsidP="007D2D73">
            <w:pPr>
              <w:spacing w:after="0" w:line="240" w:lineRule="auto"/>
              <w:jc w:val="center"/>
              <w:rPr>
                <w:rFonts w:ascii="Times New Roman" w:hAnsi="Times New Roman"/>
                <w:sz w:val="24"/>
                <w:szCs w:val="24"/>
              </w:rPr>
            </w:pPr>
            <w:r w:rsidRPr="00397855">
              <w:rPr>
                <w:rFonts w:ascii="Times New Roman" w:hAnsi="Times New Roman"/>
                <w:sz w:val="24"/>
                <w:szCs w:val="24"/>
              </w:rPr>
              <w:t>4º ano</w:t>
            </w:r>
          </w:p>
        </w:tc>
      </w:tr>
      <w:tr w:rsidR="00CE4999" w:rsidRPr="00397855" w14:paraId="143B856E" w14:textId="77777777" w:rsidTr="00CE4999">
        <w:trPr>
          <w:jc w:val="center"/>
        </w:trPr>
        <w:tc>
          <w:tcPr>
            <w:tcW w:w="947" w:type="dxa"/>
            <w:shd w:val="clear" w:color="auto" w:fill="auto"/>
          </w:tcPr>
          <w:p w14:paraId="6B95379F" w14:textId="77777777" w:rsidR="00CE4999" w:rsidRPr="00397855" w:rsidRDefault="00CE4999" w:rsidP="00CE4999">
            <w:pPr>
              <w:spacing w:after="0" w:line="240" w:lineRule="auto"/>
              <w:jc w:val="center"/>
              <w:rPr>
                <w:rFonts w:ascii="Times New Roman" w:hAnsi="Times New Roman"/>
                <w:sz w:val="24"/>
                <w:szCs w:val="24"/>
              </w:rPr>
            </w:pPr>
          </w:p>
        </w:tc>
        <w:tc>
          <w:tcPr>
            <w:tcW w:w="1039" w:type="dxa"/>
            <w:shd w:val="clear" w:color="auto" w:fill="auto"/>
          </w:tcPr>
          <w:p w14:paraId="5683BFAD" w14:textId="77777777" w:rsidR="00CE4999" w:rsidRPr="00397855" w:rsidRDefault="00CE4999" w:rsidP="00CE4999">
            <w:pPr>
              <w:spacing w:after="0" w:line="240" w:lineRule="auto"/>
              <w:jc w:val="center"/>
              <w:rPr>
                <w:rFonts w:ascii="Times New Roman" w:hAnsi="Times New Roman"/>
                <w:sz w:val="20"/>
                <w:szCs w:val="20"/>
              </w:rPr>
            </w:pPr>
            <w:r w:rsidRPr="00397855">
              <w:rPr>
                <w:rFonts w:ascii="Times New Roman" w:hAnsi="Times New Roman"/>
                <w:sz w:val="20"/>
                <w:szCs w:val="20"/>
              </w:rPr>
              <w:t>Municipal</w:t>
            </w:r>
          </w:p>
        </w:tc>
        <w:tc>
          <w:tcPr>
            <w:tcW w:w="905" w:type="dxa"/>
            <w:shd w:val="clear" w:color="auto" w:fill="auto"/>
          </w:tcPr>
          <w:p w14:paraId="175D45DD" w14:textId="77777777" w:rsidR="00CE4999" w:rsidRPr="00397855" w:rsidRDefault="00CE4999" w:rsidP="00CE4999">
            <w:pPr>
              <w:spacing w:after="0" w:line="240" w:lineRule="auto"/>
              <w:jc w:val="center"/>
              <w:rPr>
                <w:rFonts w:ascii="Times New Roman" w:hAnsi="Times New Roman"/>
                <w:sz w:val="20"/>
                <w:szCs w:val="20"/>
              </w:rPr>
            </w:pPr>
            <w:r w:rsidRPr="00397855">
              <w:rPr>
                <w:rFonts w:ascii="Times New Roman" w:hAnsi="Times New Roman"/>
                <w:sz w:val="20"/>
                <w:szCs w:val="20"/>
              </w:rPr>
              <w:t>Estadual</w:t>
            </w:r>
          </w:p>
        </w:tc>
        <w:tc>
          <w:tcPr>
            <w:tcW w:w="1092" w:type="dxa"/>
            <w:shd w:val="clear" w:color="auto" w:fill="auto"/>
          </w:tcPr>
          <w:p w14:paraId="704DE5FB" w14:textId="77777777" w:rsidR="00CE4999" w:rsidRPr="00397855" w:rsidRDefault="00CE4999" w:rsidP="00CE4999">
            <w:pPr>
              <w:spacing w:after="0" w:line="240" w:lineRule="auto"/>
              <w:jc w:val="center"/>
              <w:rPr>
                <w:rFonts w:ascii="Times New Roman" w:hAnsi="Times New Roman"/>
                <w:sz w:val="20"/>
                <w:szCs w:val="20"/>
              </w:rPr>
            </w:pPr>
            <w:r w:rsidRPr="00397855">
              <w:rPr>
                <w:rFonts w:ascii="Times New Roman" w:hAnsi="Times New Roman"/>
                <w:sz w:val="20"/>
                <w:szCs w:val="20"/>
              </w:rPr>
              <w:t>Municipal</w:t>
            </w:r>
          </w:p>
        </w:tc>
        <w:tc>
          <w:tcPr>
            <w:tcW w:w="1024" w:type="dxa"/>
            <w:shd w:val="clear" w:color="auto" w:fill="auto"/>
          </w:tcPr>
          <w:p w14:paraId="777CBEF3" w14:textId="77777777" w:rsidR="00CE4999" w:rsidRPr="00397855" w:rsidRDefault="00CE4999" w:rsidP="00CE4999">
            <w:pPr>
              <w:spacing w:after="0" w:line="240" w:lineRule="auto"/>
              <w:jc w:val="center"/>
              <w:rPr>
                <w:rFonts w:ascii="Times New Roman" w:hAnsi="Times New Roman"/>
                <w:sz w:val="20"/>
                <w:szCs w:val="20"/>
              </w:rPr>
            </w:pPr>
            <w:r w:rsidRPr="00397855">
              <w:rPr>
                <w:rFonts w:ascii="Times New Roman" w:hAnsi="Times New Roman"/>
                <w:sz w:val="20"/>
                <w:szCs w:val="20"/>
              </w:rPr>
              <w:t>Estadual</w:t>
            </w:r>
          </w:p>
        </w:tc>
        <w:tc>
          <w:tcPr>
            <w:tcW w:w="1039" w:type="dxa"/>
            <w:shd w:val="clear" w:color="auto" w:fill="auto"/>
          </w:tcPr>
          <w:p w14:paraId="07B6585B" w14:textId="77777777" w:rsidR="00CE4999" w:rsidRPr="00397855" w:rsidRDefault="00CE4999" w:rsidP="00CE4999">
            <w:pPr>
              <w:spacing w:after="0" w:line="240" w:lineRule="auto"/>
              <w:jc w:val="center"/>
              <w:rPr>
                <w:rFonts w:ascii="Times New Roman" w:hAnsi="Times New Roman"/>
                <w:sz w:val="20"/>
                <w:szCs w:val="20"/>
              </w:rPr>
            </w:pPr>
            <w:r w:rsidRPr="00397855">
              <w:rPr>
                <w:rFonts w:ascii="Times New Roman" w:hAnsi="Times New Roman"/>
                <w:sz w:val="20"/>
                <w:szCs w:val="20"/>
              </w:rPr>
              <w:t>Municipal</w:t>
            </w:r>
          </w:p>
        </w:tc>
        <w:tc>
          <w:tcPr>
            <w:tcW w:w="964" w:type="dxa"/>
            <w:shd w:val="clear" w:color="auto" w:fill="auto"/>
          </w:tcPr>
          <w:p w14:paraId="79685A12" w14:textId="77777777" w:rsidR="00CE4999" w:rsidRPr="00397855" w:rsidRDefault="00CE4999" w:rsidP="00CE4999">
            <w:pPr>
              <w:spacing w:after="0" w:line="240" w:lineRule="auto"/>
              <w:jc w:val="center"/>
              <w:rPr>
                <w:rFonts w:ascii="Times New Roman" w:hAnsi="Times New Roman"/>
                <w:sz w:val="20"/>
                <w:szCs w:val="20"/>
              </w:rPr>
            </w:pPr>
            <w:r w:rsidRPr="00397855">
              <w:rPr>
                <w:rFonts w:ascii="Times New Roman" w:hAnsi="Times New Roman"/>
                <w:sz w:val="20"/>
                <w:szCs w:val="20"/>
              </w:rPr>
              <w:t>Estadual</w:t>
            </w:r>
          </w:p>
          <w:p w14:paraId="33545B87" w14:textId="77777777" w:rsidR="00CE4999" w:rsidRPr="00397855" w:rsidRDefault="00CE4999" w:rsidP="00CE4999">
            <w:pPr>
              <w:spacing w:after="0" w:line="240" w:lineRule="auto"/>
              <w:jc w:val="center"/>
              <w:rPr>
                <w:rFonts w:ascii="Times New Roman" w:hAnsi="Times New Roman"/>
                <w:sz w:val="20"/>
                <w:szCs w:val="20"/>
              </w:rPr>
            </w:pPr>
          </w:p>
        </w:tc>
        <w:tc>
          <w:tcPr>
            <w:tcW w:w="1039" w:type="dxa"/>
            <w:shd w:val="clear" w:color="auto" w:fill="auto"/>
          </w:tcPr>
          <w:p w14:paraId="46480E9A" w14:textId="77777777" w:rsidR="00CE4999" w:rsidRPr="00397855" w:rsidRDefault="00CE4999" w:rsidP="00CE4999">
            <w:pPr>
              <w:spacing w:after="0" w:line="240" w:lineRule="auto"/>
              <w:jc w:val="center"/>
              <w:rPr>
                <w:rFonts w:ascii="Times New Roman" w:hAnsi="Times New Roman"/>
                <w:sz w:val="20"/>
                <w:szCs w:val="20"/>
              </w:rPr>
            </w:pPr>
            <w:r w:rsidRPr="00397855">
              <w:rPr>
                <w:rFonts w:ascii="Times New Roman" w:hAnsi="Times New Roman"/>
                <w:sz w:val="20"/>
                <w:szCs w:val="20"/>
              </w:rPr>
              <w:t>Municipal</w:t>
            </w:r>
          </w:p>
        </w:tc>
        <w:tc>
          <w:tcPr>
            <w:tcW w:w="914" w:type="dxa"/>
            <w:shd w:val="clear" w:color="auto" w:fill="auto"/>
          </w:tcPr>
          <w:p w14:paraId="55650B80" w14:textId="77777777" w:rsidR="00CE4999" w:rsidRPr="00397855" w:rsidRDefault="00CE4999" w:rsidP="00CE4999">
            <w:pPr>
              <w:spacing w:after="0" w:line="240" w:lineRule="auto"/>
              <w:jc w:val="center"/>
              <w:rPr>
                <w:rFonts w:ascii="Times New Roman" w:hAnsi="Times New Roman"/>
                <w:sz w:val="20"/>
                <w:szCs w:val="20"/>
              </w:rPr>
            </w:pPr>
            <w:r w:rsidRPr="00397855">
              <w:rPr>
                <w:rFonts w:ascii="Times New Roman" w:hAnsi="Times New Roman"/>
                <w:sz w:val="20"/>
                <w:szCs w:val="20"/>
              </w:rPr>
              <w:t>Estadual</w:t>
            </w:r>
          </w:p>
          <w:p w14:paraId="20771A60" w14:textId="77777777" w:rsidR="00CE4999" w:rsidRPr="00397855" w:rsidRDefault="00CE4999" w:rsidP="00CE4999">
            <w:pPr>
              <w:spacing w:after="0" w:line="240" w:lineRule="auto"/>
              <w:jc w:val="center"/>
              <w:rPr>
                <w:rFonts w:ascii="Times New Roman" w:hAnsi="Times New Roman"/>
                <w:sz w:val="20"/>
                <w:szCs w:val="20"/>
              </w:rPr>
            </w:pPr>
          </w:p>
        </w:tc>
      </w:tr>
      <w:tr w:rsidR="00CE4999" w:rsidRPr="00076F30" w14:paraId="7E191695" w14:textId="77777777" w:rsidTr="00CE4999">
        <w:trPr>
          <w:trHeight w:val="288"/>
          <w:jc w:val="center"/>
        </w:trPr>
        <w:tc>
          <w:tcPr>
            <w:tcW w:w="947" w:type="dxa"/>
            <w:shd w:val="clear" w:color="auto" w:fill="auto"/>
          </w:tcPr>
          <w:p w14:paraId="4A7A9B69"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2012</w:t>
            </w:r>
          </w:p>
        </w:tc>
        <w:tc>
          <w:tcPr>
            <w:tcW w:w="1039" w:type="dxa"/>
            <w:shd w:val="clear" w:color="auto" w:fill="auto"/>
          </w:tcPr>
          <w:p w14:paraId="5CA8EBCD"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905" w:type="dxa"/>
            <w:shd w:val="clear" w:color="auto" w:fill="auto"/>
          </w:tcPr>
          <w:p w14:paraId="576AFD73"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92" w:type="dxa"/>
            <w:shd w:val="clear" w:color="auto" w:fill="auto"/>
          </w:tcPr>
          <w:p w14:paraId="3E8A06C9"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24" w:type="dxa"/>
            <w:shd w:val="clear" w:color="auto" w:fill="auto"/>
          </w:tcPr>
          <w:p w14:paraId="503316F9"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39" w:type="dxa"/>
            <w:shd w:val="clear" w:color="auto" w:fill="auto"/>
          </w:tcPr>
          <w:p w14:paraId="53053303"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964" w:type="dxa"/>
            <w:shd w:val="clear" w:color="auto" w:fill="auto"/>
          </w:tcPr>
          <w:p w14:paraId="0982CACB"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39" w:type="dxa"/>
            <w:shd w:val="clear" w:color="auto" w:fill="auto"/>
          </w:tcPr>
          <w:p w14:paraId="79AA72E8"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914" w:type="dxa"/>
            <w:shd w:val="clear" w:color="auto" w:fill="auto"/>
          </w:tcPr>
          <w:p w14:paraId="1B073215"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r>
      <w:tr w:rsidR="00CE4999" w:rsidRPr="00076F30" w14:paraId="6A531D32" w14:textId="77777777" w:rsidTr="00CE4999">
        <w:trPr>
          <w:jc w:val="center"/>
        </w:trPr>
        <w:tc>
          <w:tcPr>
            <w:tcW w:w="947" w:type="dxa"/>
            <w:shd w:val="clear" w:color="auto" w:fill="auto"/>
          </w:tcPr>
          <w:p w14:paraId="238452DC"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2013</w:t>
            </w:r>
          </w:p>
        </w:tc>
        <w:tc>
          <w:tcPr>
            <w:tcW w:w="1039" w:type="dxa"/>
            <w:shd w:val="clear" w:color="auto" w:fill="auto"/>
          </w:tcPr>
          <w:p w14:paraId="266B77CC"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905" w:type="dxa"/>
            <w:shd w:val="clear" w:color="auto" w:fill="auto"/>
          </w:tcPr>
          <w:p w14:paraId="03DF9798"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92" w:type="dxa"/>
            <w:shd w:val="clear" w:color="auto" w:fill="auto"/>
          </w:tcPr>
          <w:p w14:paraId="33C74476"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24" w:type="dxa"/>
            <w:shd w:val="clear" w:color="auto" w:fill="auto"/>
          </w:tcPr>
          <w:p w14:paraId="7E9A3D14"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39" w:type="dxa"/>
            <w:shd w:val="clear" w:color="auto" w:fill="auto"/>
          </w:tcPr>
          <w:p w14:paraId="7E261CC7"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964" w:type="dxa"/>
            <w:shd w:val="clear" w:color="auto" w:fill="auto"/>
          </w:tcPr>
          <w:p w14:paraId="172AE985"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39" w:type="dxa"/>
            <w:shd w:val="clear" w:color="auto" w:fill="auto"/>
          </w:tcPr>
          <w:p w14:paraId="644D4418"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914" w:type="dxa"/>
            <w:shd w:val="clear" w:color="auto" w:fill="auto"/>
          </w:tcPr>
          <w:p w14:paraId="033A3014"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r>
      <w:tr w:rsidR="00CE4999" w:rsidRPr="00076F30" w14:paraId="7B91C14D" w14:textId="77777777" w:rsidTr="00CE4999">
        <w:trPr>
          <w:jc w:val="center"/>
        </w:trPr>
        <w:tc>
          <w:tcPr>
            <w:tcW w:w="947" w:type="dxa"/>
            <w:shd w:val="clear" w:color="auto" w:fill="auto"/>
          </w:tcPr>
          <w:p w14:paraId="1193EE45"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2014</w:t>
            </w:r>
          </w:p>
        </w:tc>
        <w:tc>
          <w:tcPr>
            <w:tcW w:w="1039" w:type="dxa"/>
            <w:shd w:val="clear" w:color="auto" w:fill="auto"/>
          </w:tcPr>
          <w:p w14:paraId="73289525"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905" w:type="dxa"/>
            <w:shd w:val="clear" w:color="auto" w:fill="auto"/>
          </w:tcPr>
          <w:p w14:paraId="76EEA29A"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92" w:type="dxa"/>
            <w:shd w:val="clear" w:color="auto" w:fill="auto"/>
          </w:tcPr>
          <w:p w14:paraId="3BE0D905"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24" w:type="dxa"/>
            <w:shd w:val="clear" w:color="auto" w:fill="auto"/>
          </w:tcPr>
          <w:p w14:paraId="3BF25E06"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39" w:type="dxa"/>
            <w:shd w:val="clear" w:color="auto" w:fill="auto"/>
          </w:tcPr>
          <w:p w14:paraId="5C0DD169"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964" w:type="dxa"/>
            <w:shd w:val="clear" w:color="auto" w:fill="auto"/>
          </w:tcPr>
          <w:p w14:paraId="1927A30E"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1039" w:type="dxa"/>
            <w:shd w:val="clear" w:color="auto" w:fill="auto"/>
          </w:tcPr>
          <w:p w14:paraId="20A717DF"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c>
          <w:tcPr>
            <w:tcW w:w="914" w:type="dxa"/>
            <w:shd w:val="clear" w:color="auto" w:fill="auto"/>
          </w:tcPr>
          <w:p w14:paraId="454B79F0" w14:textId="77777777" w:rsidR="00CE4999" w:rsidRPr="00076F30" w:rsidRDefault="00CE4999" w:rsidP="00CE4999">
            <w:pPr>
              <w:spacing w:after="0" w:line="240" w:lineRule="auto"/>
              <w:jc w:val="center"/>
              <w:rPr>
                <w:rFonts w:ascii="Times New Roman" w:hAnsi="Times New Roman"/>
                <w:sz w:val="24"/>
                <w:szCs w:val="24"/>
              </w:rPr>
            </w:pPr>
            <w:r w:rsidRPr="00076F30">
              <w:rPr>
                <w:rFonts w:ascii="Times New Roman" w:hAnsi="Times New Roman"/>
                <w:sz w:val="24"/>
                <w:szCs w:val="24"/>
              </w:rPr>
              <w:t>0%</w:t>
            </w:r>
          </w:p>
        </w:tc>
      </w:tr>
    </w:tbl>
    <w:p w14:paraId="21B1B45D" w14:textId="77777777" w:rsidR="00076F30" w:rsidRDefault="00076F30" w:rsidP="00076F30">
      <w:pPr>
        <w:rPr>
          <w:rFonts w:ascii="Times New Roman" w:hAnsi="Times New Roman"/>
          <w:sz w:val="24"/>
          <w:szCs w:val="24"/>
        </w:rPr>
      </w:pPr>
      <w:r w:rsidRPr="00076F30">
        <w:rPr>
          <w:rFonts w:ascii="Times New Roman" w:hAnsi="Times New Roman"/>
          <w:sz w:val="24"/>
        </w:rPr>
        <w:t xml:space="preserve">Fonte: </w:t>
      </w:r>
      <w:r w:rsidRPr="00076F30">
        <w:rPr>
          <w:rFonts w:ascii="Times New Roman" w:hAnsi="Times New Roman"/>
          <w:sz w:val="24"/>
          <w:szCs w:val="24"/>
        </w:rPr>
        <w:t>Secretaria da Escola Estadual Dr. José Gentil da Silva, 2015.</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19"/>
        <w:gridCol w:w="1134"/>
        <w:gridCol w:w="1134"/>
        <w:gridCol w:w="1039"/>
        <w:gridCol w:w="946"/>
        <w:gridCol w:w="1039"/>
        <w:gridCol w:w="945"/>
        <w:gridCol w:w="1039"/>
        <w:gridCol w:w="946"/>
      </w:tblGrid>
      <w:tr w:rsidR="00076F30" w:rsidRPr="00397855" w14:paraId="6B0C49BB" w14:textId="77777777" w:rsidTr="00076F30">
        <w:tc>
          <w:tcPr>
            <w:tcW w:w="709" w:type="dxa"/>
            <w:gridSpan w:val="2"/>
            <w:shd w:val="clear" w:color="auto" w:fill="auto"/>
          </w:tcPr>
          <w:p w14:paraId="39612455" w14:textId="77777777" w:rsidR="00076F30" w:rsidRPr="00397855" w:rsidRDefault="00076F30" w:rsidP="00076F30">
            <w:pPr>
              <w:spacing w:after="0" w:line="240" w:lineRule="auto"/>
              <w:jc w:val="center"/>
              <w:rPr>
                <w:rFonts w:ascii="Times New Roman" w:hAnsi="Times New Roman"/>
                <w:sz w:val="24"/>
                <w:szCs w:val="24"/>
              </w:rPr>
            </w:pPr>
          </w:p>
        </w:tc>
        <w:tc>
          <w:tcPr>
            <w:tcW w:w="2268" w:type="dxa"/>
            <w:gridSpan w:val="2"/>
            <w:shd w:val="clear" w:color="auto" w:fill="auto"/>
          </w:tcPr>
          <w:p w14:paraId="5EBBB4D5" w14:textId="77777777" w:rsidR="00076F30" w:rsidRPr="00397855" w:rsidRDefault="00076F30" w:rsidP="00076F30">
            <w:pPr>
              <w:spacing w:after="0" w:line="240" w:lineRule="auto"/>
              <w:jc w:val="center"/>
              <w:rPr>
                <w:rFonts w:ascii="Times New Roman" w:hAnsi="Times New Roman"/>
                <w:sz w:val="24"/>
                <w:szCs w:val="24"/>
              </w:rPr>
            </w:pPr>
            <w:r w:rsidRPr="00397855">
              <w:rPr>
                <w:rFonts w:ascii="Times New Roman" w:hAnsi="Times New Roman"/>
                <w:sz w:val="24"/>
                <w:szCs w:val="24"/>
              </w:rPr>
              <w:t>5º ano</w:t>
            </w:r>
          </w:p>
        </w:tc>
        <w:tc>
          <w:tcPr>
            <w:tcW w:w="1985" w:type="dxa"/>
            <w:gridSpan w:val="2"/>
            <w:shd w:val="clear" w:color="auto" w:fill="auto"/>
          </w:tcPr>
          <w:p w14:paraId="6215350E" w14:textId="77777777" w:rsidR="00076F30" w:rsidRPr="00397855" w:rsidRDefault="00076F30" w:rsidP="00076F30">
            <w:pPr>
              <w:spacing w:after="0" w:line="240" w:lineRule="auto"/>
              <w:jc w:val="center"/>
              <w:rPr>
                <w:rFonts w:ascii="Times New Roman" w:hAnsi="Times New Roman"/>
                <w:sz w:val="24"/>
                <w:szCs w:val="24"/>
              </w:rPr>
            </w:pPr>
            <w:r w:rsidRPr="00397855">
              <w:rPr>
                <w:rFonts w:ascii="Times New Roman" w:hAnsi="Times New Roman"/>
                <w:sz w:val="24"/>
                <w:szCs w:val="24"/>
              </w:rPr>
              <w:t>6º ano</w:t>
            </w:r>
          </w:p>
        </w:tc>
        <w:tc>
          <w:tcPr>
            <w:tcW w:w="1984" w:type="dxa"/>
            <w:gridSpan w:val="2"/>
            <w:shd w:val="clear" w:color="auto" w:fill="auto"/>
          </w:tcPr>
          <w:p w14:paraId="62A14695" w14:textId="77777777" w:rsidR="00076F30" w:rsidRPr="00397855" w:rsidRDefault="00076F30" w:rsidP="00076F30">
            <w:pPr>
              <w:spacing w:after="0" w:line="240" w:lineRule="auto"/>
              <w:jc w:val="center"/>
              <w:rPr>
                <w:rFonts w:ascii="Times New Roman" w:hAnsi="Times New Roman"/>
                <w:sz w:val="24"/>
                <w:szCs w:val="24"/>
              </w:rPr>
            </w:pPr>
            <w:r w:rsidRPr="00397855">
              <w:rPr>
                <w:rFonts w:ascii="Times New Roman" w:hAnsi="Times New Roman"/>
                <w:sz w:val="24"/>
                <w:szCs w:val="24"/>
              </w:rPr>
              <w:t>7º ano</w:t>
            </w:r>
          </w:p>
        </w:tc>
        <w:tc>
          <w:tcPr>
            <w:tcW w:w="1985" w:type="dxa"/>
            <w:gridSpan w:val="2"/>
            <w:shd w:val="clear" w:color="auto" w:fill="auto"/>
          </w:tcPr>
          <w:p w14:paraId="601D9C91" w14:textId="77777777" w:rsidR="00076F30" w:rsidRPr="00397855" w:rsidRDefault="00076F30" w:rsidP="00076F30">
            <w:pPr>
              <w:spacing w:after="0" w:line="240" w:lineRule="auto"/>
              <w:jc w:val="center"/>
              <w:rPr>
                <w:rFonts w:ascii="Times New Roman" w:hAnsi="Times New Roman"/>
                <w:sz w:val="24"/>
                <w:szCs w:val="24"/>
              </w:rPr>
            </w:pPr>
            <w:r w:rsidRPr="00397855">
              <w:rPr>
                <w:rFonts w:ascii="Times New Roman" w:hAnsi="Times New Roman"/>
                <w:sz w:val="24"/>
                <w:szCs w:val="24"/>
              </w:rPr>
              <w:t>8º ano</w:t>
            </w:r>
          </w:p>
        </w:tc>
      </w:tr>
      <w:tr w:rsidR="00076F30" w:rsidRPr="00397855" w14:paraId="517B6149" w14:textId="77777777" w:rsidTr="00076F30">
        <w:tc>
          <w:tcPr>
            <w:tcW w:w="709" w:type="dxa"/>
            <w:gridSpan w:val="2"/>
            <w:shd w:val="clear" w:color="auto" w:fill="auto"/>
          </w:tcPr>
          <w:p w14:paraId="517569B8" w14:textId="77777777" w:rsidR="00076F30" w:rsidRPr="00397855" w:rsidRDefault="00076F30" w:rsidP="00076F30">
            <w:pPr>
              <w:spacing w:after="0" w:line="240" w:lineRule="auto"/>
              <w:jc w:val="center"/>
              <w:rPr>
                <w:rFonts w:ascii="Times New Roman" w:hAnsi="Times New Roman"/>
                <w:sz w:val="24"/>
                <w:szCs w:val="24"/>
              </w:rPr>
            </w:pPr>
          </w:p>
        </w:tc>
        <w:tc>
          <w:tcPr>
            <w:tcW w:w="1134" w:type="dxa"/>
            <w:shd w:val="clear" w:color="auto" w:fill="auto"/>
          </w:tcPr>
          <w:p w14:paraId="20658925" w14:textId="77777777" w:rsidR="00076F30" w:rsidRPr="00397855" w:rsidRDefault="00076F30" w:rsidP="00076F30">
            <w:pPr>
              <w:spacing w:after="0" w:line="240" w:lineRule="auto"/>
              <w:jc w:val="center"/>
              <w:rPr>
                <w:rFonts w:ascii="Times New Roman" w:hAnsi="Times New Roman"/>
                <w:sz w:val="20"/>
                <w:szCs w:val="20"/>
              </w:rPr>
            </w:pPr>
            <w:r w:rsidRPr="00397855">
              <w:rPr>
                <w:rFonts w:ascii="Times New Roman" w:hAnsi="Times New Roman"/>
                <w:sz w:val="20"/>
                <w:szCs w:val="20"/>
              </w:rPr>
              <w:t>Municipal</w:t>
            </w:r>
          </w:p>
        </w:tc>
        <w:tc>
          <w:tcPr>
            <w:tcW w:w="1134" w:type="dxa"/>
            <w:shd w:val="clear" w:color="auto" w:fill="auto"/>
          </w:tcPr>
          <w:p w14:paraId="724B06FD" w14:textId="77777777" w:rsidR="00076F30" w:rsidRPr="00397855" w:rsidRDefault="00076F30" w:rsidP="00076F30">
            <w:pPr>
              <w:spacing w:after="0" w:line="240" w:lineRule="auto"/>
              <w:jc w:val="center"/>
              <w:rPr>
                <w:rFonts w:ascii="Times New Roman" w:hAnsi="Times New Roman"/>
                <w:sz w:val="20"/>
                <w:szCs w:val="20"/>
              </w:rPr>
            </w:pPr>
            <w:r w:rsidRPr="00397855">
              <w:rPr>
                <w:rFonts w:ascii="Times New Roman" w:hAnsi="Times New Roman"/>
                <w:sz w:val="20"/>
                <w:szCs w:val="20"/>
              </w:rPr>
              <w:t>Estadual</w:t>
            </w:r>
          </w:p>
        </w:tc>
        <w:tc>
          <w:tcPr>
            <w:tcW w:w="1039" w:type="dxa"/>
            <w:shd w:val="clear" w:color="auto" w:fill="auto"/>
          </w:tcPr>
          <w:p w14:paraId="4357FABE" w14:textId="77777777" w:rsidR="00076F30" w:rsidRPr="00397855" w:rsidRDefault="00076F30" w:rsidP="00076F30">
            <w:pPr>
              <w:spacing w:after="0" w:line="240" w:lineRule="auto"/>
              <w:jc w:val="center"/>
              <w:rPr>
                <w:rFonts w:ascii="Times New Roman" w:hAnsi="Times New Roman"/>
                <w:sz w:val="20"/>
                <w:szCs w:val="20"/>
              </w:rPr>
            </w:pPr>
            <w:r w:rsidRPr="00397855">
              <w:rPr>
                <w:rFonts w:ascii="Times New Roman" w:hAnsi="Times New Roman"/>
                <w:sz w:val="20"/>
                <w:szCs w:val="20"/>
              </w:rPr>
              <w:t>Municipal</w:t>
            </w:r>
          </w:p>
        </w:tc>
        <w:tc>
          <w:tcPr>
            <w:tcW w:w="946" w:type="dxa"/>
            <w:shd w:val="clear" w:color="auto" w:fill="auto"/>
          </w:tcPr>
          <w:p w14:paraId="213B14FB" w14:textId="77777777" w:rsidR="00076F30" w:rsidRPr="00397855" w:rsidRDefault="00076F30" w:rsidP="00076F30">
            <w:pPr>
              <w:spacing w:after="0" w:line="240" w:lineRule="auto"/>
              <w:jc w:val="center"/>
              <w:rPr>
                <w:rFonts w:ascii="Times New Roman" w:hAnsi="Times New Roman"/>
                <w:sz w:val="20"/>
                <w:szCs w:val="20"/>
              </w:rPr>
            </w:pPr>
            <w:r>
              <w:rPr>
                <w:rFonts w:ascii="Times New Roman" w:hAnsi="Times New Roman"/>
                <w:sz w:val="20"/>
                <w:szCs w:val="20"/>
              </w:rPr>
              <w:t>Estadual</w:t>
            </w:r>
          </w:p>
        </w:tc>
        <w:tc>
          <w:tcPr>
            <w:tcW w:w="1039" w:type="dxa"/>
            <w:shd w:val="clear" w:color="auto" w:fill="auto"/>
          </w:tcPr>
          <w:p w14:paraId="72A09F5F" w14:textId="77777777" w:rsidR="00076F30" w:rsidRPr="00397855" w:rsidRDefault="00076F30" w:rsidP="00076F30">
            <w:pPr>
              <w:spacing w:after="0" w:line="240" w:lineRule="auto"/>
              <w:jc w:val="center"/>
              <w:rPr>
                <w:rFonts w:ascii="Times New Roman" w:hAnsi="Times New Roman"/>
                <w:sz w:val="20"/>
                <w:szCs w:val="20"/>
              </w:rPr>
            </w:pPr>
            <w:r w:rsidRPr="00397855">
              <w:rPr>
                <w:rFonts w:ascii="Times New Roman" w:hAnsi="Times New Roman"/>
                <w:sz w:val="20"/>
                <w:szCs w:val="20"/>
              </w:rPr>
              <w:t>Municipal</w:t>
            </w:r>
          </w:p>
        </w:tc>
        <w:tc>
          <w:tcPr>
            <w:tcW w:w="945" w:type="dxa"/>
            <w:shd w:val="clear" w:color="auto" w:fill="auto"/>
          </w:tcPr>
          <w:p w14:paraId="170EF693" w14:textId="77777777" w:rsidR="00076F30" w:rsidRPr="00397855" w:rsidRDefault="00076F30" w:rsidP="00076F30">
            <w:pPr>
              <w:spacing w:after="0" w:line="240" w:lineRule="auto"/>
              <w:jc w:val="center"/>
              <w:rPr>
                <w:rFonts w:ascii="Times New Roman" w:hAnsi="Times New Roman"/>
                <w:sz w:val="20"/>
                <w:szCs w:val="20"/>
              </w:rPr>
            </w:pPr>
            <w:r w:rsidRPr="00397855">
              <w:rPr>
                <w:rFonts w:ascii="Times New Roman" w:hAnsi="Times New Roman"/>
                <w:sz w:val="20"/>
                <w:szCs w:val="20"/>
              </w:rPr>
              <w:t>Estadual</w:t>
            </w:r>
          </w:p>
        </w:tc>
        <w:tc>
          <w:tcPr>
            <w:tcW w:w="1039" w:type="dxa"/>
            <w:shd w:val="clear" w:color="auto" w:fill="auto"/>
          </w:tcPr>
          <w:p w14:paraId="34163102" w14:textId="77777777" w:rsidR="00076F30" w:rsidRPr="00397855" w:rsidRDefault="00076F30" w:rsidP="00076F30">
            <w:pPr>
              <w:spacing w:after="0" w:line="240" w:lineRule="auto"/>
              <w:jc w:val="center"/>
              <w:rPr>
                <w:rFonts w:ascii="Times New Roman" w:hAnsi="Times New Roman"/>
                <w:sz w:val="20"/>
                <w:szCs w:val="20"/>
              </w:rPr>
            </w:pPr>
            <w:r w:rsidRPr="00397855">
              <w:rPr>
                <w:rFonts w:ascii="Times New Roman" w:hAnsi="Times New Roman"/>
                <w:sz w:val="20"/>
                <w:szCs w:val="20"/>
              </w:rPr>
              <w:t>Municipal</w:t>
            </w:r>
          </w:p>
        </w:tc>
        <w:tc>
          <w:tcPr>
            <w:tcW w:w="946" w:type="dxa"/>
            <w:shd w:val="clear" w:color="auto" w:fill="auto"/>
          </w:tcPr>
          <w:p w14:paraId="5262D7C4" w14:textId="77777777" w:rsidR="00076F30" w:rsidRPr="00397855" w:rsidRDefault="00076F30" w:rsidP="00076F30">
            <w:pPr>
              <w:spacing w:after="0" w:line="240" w:lineRule="auto"/>
              <w:jc w:val="center"/>
              <w:rPr>
                <w:rFonts w:ascii="Times New Roman" w:hAnsi="Times New Roman"/>
                <w:sz w:val="20"/>
                <w:szCs w:val="20"/>
              </w:rPr>
            </w:pPr>
            <w:r w:rsidRPr="00397855">
              <w:rPr>
                <w:rFonts w:ascii="Times New Roman" w:hAnsi="Times New Roman"/>
                <w:sz w:val="20"/>
                <w:szCs w:val="20"/>
              </w:rPr>
              <w:t>Estadual</w:t>
            </w:r>
          </w:p>
          <w:p w14:paraId="34FC6354" w14:textId="77777777" w:rsidR="00076F30" w:rsidRPr="00397855" w:rsidRDefault="00076F30" w:rsidP="00076F30">
            <w:pPr>
              <w:spacing w:after="0" w:line="240" w:lineRule="auto"/>
              <w:jc w:val="center"/>
              <w:rPr>
                <w:rFonts w:ascii="Times New Roman" w:hAnsi="Times New Roman"/>
                <w:sz w:val="20"/>
                <w:szCs w:val="20"/>
              </w:rPr>
            </w:pPr>
          </w:p>
        </w:tc>
      </w:tr>
      <w:tr w:rsidR="00076F30" w:rsidRPr="00397855" w14:paraId="6F24E6A9" w14:textId="77777777" w:rsidTr="00076F30">
        <w:tc>
          <w:tcPr>
            <w:tcW w:w="709" w:type="dxa"/>
            <w:gridSpan w:val="2"/>
            <w:shd w:val="clear" w:color="auto" w:fill="auto"/>
          </w:tcPr>
          <w:p w14:paraId="05500A36"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2012</w:t>
            </w:r>
          </w:p>
        </w:tc>
        <w:tc>
          <w:tcPr>
            <w:tcW w:w="1134" w:type="dxa"/>
            <w:shd w:val="clear" w:color="auto" w:fill="auto"/>
          </w:tcPr>
          <w:p w14:paraId="6AA4612D"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134" w:type="dxa"/>
            <w:shd w:val="clear" w:color="auto" w:fill="auto"/>
          </w:tcPr>
          <w:p w14:paraId="3F30F7F4"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039" w:type="dxa"/>
            <w:shd w:val="clear" w:color="auto" w:fill="auto"/>
          </w:tcPr>
          <w:p w14:paraId="54A5281A"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946" w:type="dxa"/>
            <w:shd w:val="clear" w:color="auto" w:fill="auto"/>
          </w:tcPr>
          <w:p w14:paraId="5F004CD4"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039" w:type="dxa"/>
            <w:shd w:val="clear" w:color="auto" w:fill="auto"/>
          </w:tcPr>
          <w:p w14:paraId="2990439F"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945" w:type="dxa"/>
            <w:shd w:val="clear" w:color="auto" w:fill="auto"/>
          </w:tcPr>
          <w:p w14:paraId="1E7F061A" w14:textId="77777777" w:rsidR="00076F30" w:rsidRPr="0036533F" w:rsidRDefault="00076F30" w:rsidP="00076F30">
            <w:pPr>
              <w:spacing w:after="0" w:line="240" w:lineRule="auto"/>
              <w:rPr>
                <w:rFonts w:ascii="Calibri" w:hAnsi="Calibri"/>
              </w:rPr>
            </w:pPr>
            <w:r w:rsidRPr="0036533F">
              <w:rPr>
                <w:rFonts w:ascii="Times New Roman" w:hAnsi="Times New Roman"/>
                <w:sz w:val="24"/>
                <w:szCs w:val="24"/>
              </w:rPr>
              <w:t>0%</w:t>
            </w:r>
          </w:p>
        </w:tc>
        <w:tc>
          <w:tcPr>
            <w:tcW w:w="1039" w:type="dxa"/>
            <w:shd w:val="clear" w:color="auto" w:fill="auto"/>
          </w:tcPr>
          <w:p w14:paraId="0A19D709"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946" w:type="dxa"/>
            <w:shd w:val="clear" w:color="auto" w:fill="auto"/>
          </w:tcPr>
          <w:p w14:paraId="1C5B219B"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r>
      <w:tr w:rsidR="00076F30" w:rsidRPr="00397855" w14:paraId="0B60D5BD" w14:textId="77777777" w:rsidTr="00076F30">
        <w:tc>
          <w:tcPr>
            <w:tcW w:w="709" w:type="dxa"/>
            <w:gridSpan w:val="2"/>
            <w:shd w:val="clear" w:color="auto" w:fill="auto"/>
          </w:tcPr>
          <w:p w14:paraId="75B1D9CD"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2013</w:t>
            </w:r>
          </w:p>
        </w:tc>
        <w:tc>
          <w:tcPr>
            <w:tcW w:w="1134" w:type="dxa"/>
            <w:shd w:val="clear" w:color="auto" w:fill="auto"/>
          </w:tcPr>
          <w:p w14:paraId="42FD89C7"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134" w:type="dxa"/>
            <w:shd w:val="clear" w:color="auto" w:fill="auto"/>
          </w:tcPr>
          <w:p w14:paraId="139B7E53"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039" w:type="dxa"/>
            <w:shd w:val="clear" w:color="auto" w:fill="auto"/>
          </w:tcPr>
          <w:p w14:paraId="4F49E043"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946" w:type="dxa"/>
            <w:shd w:val="clear" w:color="auto" w:fill="auto"/>
          </w:tcPr>
          <w:p w14:paraId="602D4753"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039" w:type="dxa"/>
            <w:shd w:val="clear" w:color="auto" w:fill="auto"/>
          </w:tcPr>
          <w:p w14:paraId="441624F3"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945" w:type="dxa"/>
            <w:shd w:val="clear" w:color="auto" w:fill="auto"/>
          </w:tcPr>
          <w:p w14:paraId="20946A67" w14:textId="77777777" w:rsidR="00076F30" w:rsidRPr="0036533F" w:rsidRDefault="00076F30" w:rsidP="00076F30">
            <w:pPr>
              <w:spacing w:after="0" w:line="240" w:lineRule="auto"/>
              <w:rPr>
                <w:rFonts w:ascii="Calibri" w:hAnsi="Calibri"/>
              </w:rPr>
            </w:pPr>
            <w:r w:rsidRPr="0036533F">
              <w:rPr>
                <w:rFonts w:ascii="Times New Roman" w:hAnsi="Times New Roman"/>
                <w:sz w:val="24"/>
                <w:szCs w:val="24"/>
              </w:rPr>
              <w:t>0%</w:t>
            </w:r>
          </w:p>
        </w:tc>
        <w:tc>
          <w:tcPr>
            <w:tcW w:w="1039" w:type="dxa"/>
            <w:shd w:val="clear" w:color="auto" w:fill="auto"/>
          </w:tcPr>
          <w:p w14:paraId="78C2A903"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946" w:type="dxa"/>
            <w:shd w:val="clear" w:color="auto" w:fill="auto"/>
          </w:tcPr>
          <w:p w14:paraId="5EDACFC0"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r>
      <w:tr w:rsidR="00076F30" w:rsidRPr="00397855" w14:paraId="585679E6" w14:textId="77777777" w:rsidTr="00076F30">
        <w:tc>
          <w:tcPr>
            <w:tcW w:w="709" w:type="dxa"/>
            <w:gridSpan w:val="2"/>
            <w:shd w:val="clear" w:color="auto" w:fill="auto"/>
          </w:tcPr>
          <w:p w14:paraId="1CF47719"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2014</w:t>
            </w:r>
          </w:p>
        </w:tc>
        <w:tc>
          <w:tcPr>
            <w:tcW w:w="1134" w:type="dxa"/>
            <w:shd w:val="clear" w:color="auto" w:fill="auto"/>
          </w:tcPr>
          <w:p w14:paraId="6989BFD7"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134" w:type="dxa"/>
            <w:shd w:val="clear" w:color="auto" w:fill="auto"/>
          </w:tcPr>
          <w:p w14:paraId="64917910"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039" w:type="dxa"/>
            <w:shd w:val="clear" w:color="auto" w:fill="auto"/>
          </w:tcPr>
          <w:p w14:paraId="3BDE5279"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946" w:type="dxa"/>
            <w:shd w:val="clear" w:color="auto" w:fill="auto"/>
          </w:tcPr>
          <w:p w14:paraId="5B0EC8DE"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039" w:type="dxa"/>
            <w:shd w:val="clear" w:color="auto" w:fill="auto"/>
          </w:tcPr>
          <w:p w14:paraId="613CCF7A"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945" w:type="dxa"/>
            <w:shd w:val="clear" w:color="auto" w:fill="auto"/>
          </w:tcPr>
          <w:p w14:paraId="74F06B8F" w14:textId="77777777" w:rsidR="00076F30" w:rsidRPr="0036533F" w:rsidRDefault="00076F30" w:rsidP="00076F30">
            <w:pPr>
              <w:spacing w:after="0" w:line="240" w:lineRule="auto"/>
              <w:rPr>
                <w:rFonts w:ascii="Calibri" w:hAnsi="Calibri"/>
              </w:rPr>
            </w:pPr>
            <w:r w:rsidRPr="0036533F">
              <w:rPr>
                <w:rFonts w:ascii="Times New Roman" w:hAnsi="Times New Roman"/>
                <w:sz w:val="24"/>
                <w:szCs w:val="24"/>
              </w:rPr>
              <w:t>0%</w:t>
            </w:r>
          </w:p>
        </w:tc>
        <w:tc>
          <w:tcPr>
            <w:tcW w:w="1039" w:type="dxa"/>
            <w:shd w:val="clear" w:color="auto" w:fill="auto"/>
          </w:tcPr>
          <w:p w14:paraId="465B50E6"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946" w:type="dxa"/>
            <w:shd w:val="clear" w:color="auto" w:fill="auto"/>
          </w:tcPr>
          <w:p w14:paraId="383B5C73" w14:textId="77777777" w:rsidR="00076F30" w:rsidRPr="0036533F" w:rsidRDefault="00076F30" w:rsidP="00076F30">
            <w:pPr>
              <w:spacing w:after="0" w:line="240" w:lineRule="auto"/>
              <w:jc w:val="center"/>
              <w:rPr>
                <w:rFonts w:ascii="Times New Roman" w:hAnsi="Times New Roman"/>
                <w:sz w:val="24"/>
                <w:szCs w:val="24"/>
              </w:rPr>
            </w:pPr>
            <w:r w:rsidRPr="0036533F">
              <w:rPr>
                <w:rFonts w:ascii="Times New Roman" w:hAnsi="Times New Roman"/>
                <w:sz w:val="24"/>
                <w:szCs w:val="24"/>
              </w:rPr>
              <w:t>0%</w:t>
            </w:r>
          </w:p>
        </w:tc>
      </w:tr>
      <w:tr w:rsidR="00076F30" w14:paraId="7BFF5D30" w14:textId="77777777" w:rsidTr="00076F30">
        <w:tblPrEx>
          <w:tblCellMar>
            <w:left w:w="70" w:type="dxa"/>
            <w:right w:w="70" w:type="dxa"/>
          </w:tblCellMar>
          <w:tblLook w:val="0000" w:firstRow="0" w:lastRow="0" w:firstColumn="0" w:lastColumn="0" w:noHBand="0" w:noVBand="0"/>
        </w:tblPrEx>
        <w:trPr>
          <w:gridAfter w:val="6"/>
          <w:wAfter w:w="5954" w:type="dxa"/>
          <w:trHeight w:val="555"/>
        </w:trPr>
        <w:tc>
          <w:tcPr>
            <w:tcW w:w="2977" w:type="dxa"/>
            <w:gridSpan w:val="4"/>
          </w:tcPr>
          <w:p w14:paraId="088F4965" w14:textId="77777777" w:rsidR="00076F30" w:rsidRDefault="00076F30" w:rsidP="00076F30">
            <w:pPr>
              <w:jc w:val="center"/>
              <w:rPr>
                <w:rFonts w:ascii="Times New Roman" w:hAnsi="Times New Roman"/>
                <w:sz w:val="24"/>
              </w:rPr>
            </w:pPr>
            <w:r>
              <w:rPr>
                <w:rFonts w:ascii="Times New Roman" w:hAnsi="Times New Roman"/>
                <w:sz w:val="24"/>
              </w:rPr>
              <w:t>9º ano</w:t>
            </w:r>
          </w:p>
        </w:tc>
      </w:tr>
      <w:tr w:rsidR="00076F30" w14:paraId="3D992AA8" w14:textId="77777777" w:rsidTr="007129FF">
        <w:tblPrEx>
          <w:tblCellMar>
            <w:left w:w="70" w:type="dxa"/>
            <w:right w:w="70" w:type="dxa"/>
          </w:tblCellMar>
          <w:tblLook w:val="0000" w:firstRow="0" w:lastRow="0" w:firstColumn="0" w:lastColumn="0" w:noHBand="0" w:noVBand="0"/>
        </w:tblPrEx>
        <w:trPr>
          <w:gridAfter w:val="6"/>
          <w:wAfter w:w="5954" w:type="dxa"/>
          <w:trHeight w:val="247"/>
        </w:trPr>
        <w:tc>
          <w:tcPr>
            <w:tcW w:w="690" w:type="dxa"/>
          </w:tcPr>
          <w:p w14:paraId="0EA6EECE" w14:textId="77777777" w:rsidR="00076F30" w:rsidRPr="00076F30" w:rsidRDefault="00076F30" w:rsidP="007129FF">
            <w:pPr>
              <w:spacing w:after="0" w:line="240" w:lineRule="auto"/>
              <w:rPr>
                <w:rFonts w:ascii="Times New Roman" w:hAnsi="Times New Roman"/>
                <w:sz w:val="24"/>
              </w:rPr>
            </w:pPr>
          </w:p>
        </w:tc>
        <w:tc>
          <w:tcPr>
            <w:tcW w:w="1153" w:type="dxa"/>
            <w:gridSpan w:val="2"/>
          </w:tcPr>
          <w:p w14:paraId="35240BC2" w14:textId="77777777" w:rsidR="00076F30" w:rsidRPr="00076F30" w:rsidRDefault="00076F30" w:rsidP="007129FF">
            <w:pPr>
              <w:spacing w:after="0" w:line="240" w:lineRule="auto"/>
              <w:rPr>
                <w:rFonts w:ascii="Times New Roman" w:hAnsi="Times New Roman"/>
                <w:sz w:val="24"/>
              </w:rPr>
            </w:pPr>
            <w:r>
              <w:rPr>
                <w:rFonts w:ascii="Times New Roman" w:hAnsi="Times New Roman"/>
                <w:sz w:val="24"/>
              </w:rPr>
              <w:t>Municipal</w:t>
            </w:r>
          </w:p>
        </w:tc>
        <w:tc>
          <w:tcPr>
            <w:tcW w:w="1134" w:type="dxa"/>
          </w:tcPr>
          <w:p w14:paraId="42E3F0C9" w14:textId="77777777" w:rsidR="00076F30" w:rsidRPr="00076F30" w:rsidRDefault="00076F30" w:rsidP="007129FF">
            <w:pPr>
              <w:spacing w:after="0" w:line="240" w:lineRule="auto"/>
              <w:rPr>
                <w:rFonts w:ascii="Times New Roman" w:hAnsi="Times New Roman"/>
                <w:sz w:val="24"/>
              </w:rPr>
            </w:pPr>
            <w:r>
              <w:rPr>
                <w:rFonts w:ascii="Times New Roman" w:hAnsi="Times New Roman"/>
                <w:sz w:val="24"/>
              </w:rPr>
              <w:t>Estadual</w:t>
            </w:r>
          </w:p>
        </w:tc>
      </w:tr>
      <w:tr w:rsidR="00076F30" w14:paraId="52635F2A" w14:textId="77777777" w:rsidTr="007129FF">
        <w:tblPrEx>
          <w:tblCellMar>
            <w:left w:w="70" w:type="dxa"/>
            <w:right w:w="70" w:type="dxa"/>
          </w:tblCellMar>
          <w:tblLook w:val="0000" w:firstRow="0" w:lastRow="0" w:firstColumn="0" w:lastColumn="0" w:noHBand="0" w:noVBand="0"/>
        </w:tblPrEx>
        <w:trPr>
          <w:gridAfter w:val="6"/>
          <w:wAfter w:w="5954" w:type="dxa"/>
          <w:trHeight w:val="285"/>
        </w:trPr>
        <w:tc>
          <w:tcPr>
            <w:tcW w:w="690" w:type="dxa"/>
          </w:tcPr>
          <w:p w14:paraId="38064E7E" w14:textId="77777777" w:rsidR="00076F30" w:rsidRPr="0036533F" w:rsidRDefault="00076F30" w:rsidP="007129FF">
            <w:pPr>
              <w:spacing w:after="0" w:line="240" w:lineRule="auto"/>
              <w:rPr>
                <w:rFonts w:ascii="Times New Roman" w:hAnsi="Times New Roman"/>
                <w:sz w:val="24"/>
                <w:szCs w:val="24"/>
              </w:rPr>
            </w:pPr>
            <w:r w:rsidRPr="0036533F">
              <w:rPr>
                <w:rFonts w:ascii="Times New Roman" w:hAnsi="Times New Roman"/>
                <w:sz w:val="24"/>
                <w:szCs w:val="24"/>
              </w:rPr>
              <w:t>2012</w:t>
            </w:r>
          </w:p>
        </w:tc>
        <w:tc>
          <w:tcPr>
            <w:tcW w:w="1153" w:type="dxa"/>
            <w:gridSpan w:val="2"/>
          </w:tcPr>
          <w:p w14:paraId="64FDFAFB" w14:textId="77777777" w:rsidR="00076F30" w:rsidRPr="0036533F" w:rsidRDefault="00076F30" w:rsidP="007129FF">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134" w:type="dxa"/>
          </w:tcPr>
          <w:p w14:paraId="7E926CC3" w14:textId="77777777" w:rsidR="00076F30" w:rsidRPr="0036533F" w:rsidRDefault="00076F30" w:rsidP="007129FF">
            <w:pPr>
              <w:spacing w:after="0" w:line="240" w:lineRule="auto"/>
              <w:jc w:val="center"/>
              <w:rPr>
                <w:rFonts w:ascii="Times New Roman" w:hAnsi="Times New Roman"/>
                <w:sz w:val="24"/>
                <w:szCs w:val="24"/>
              </w:rPr>
            </w:pPr>
            <w:r w:rsidRPr="0036533F">
              <w:rPr>
                <w:rFonts w:ascii="Times New Roman" w:hAnsi="Times New Roman"/>
                <w:sz w:val="24"/>
                <w:szCs w:val="24"/>
              </w:rPr>
              <w:t>0%</w:t>
            </w:r>
          </w:p>
        </w:tc>
      </w:tr>
      <w:tr w:rsidR="00076F30" w14:paraId="0A54F223" w14:textId="77777777" w:rsidTr="007129FF">
        <w:tblPrEx>
          <w:tblCellMar>
            <w:left w:w="70" w:type="dxa"/>
            <w:right w:w="70" w:type="dxa"/>
          </w:tblCellMar>
          <w:tblLook w:val="0000" w:firstRow="0" w:lastRow="0" w:firstColumn="0" w:lastColumn="0" w:noHBand="0" w:noVBand="0"/>
        </w:tblPrEx>
        <w:trPr>
          <w:gridAfter w:val="6"/>
          <w:wAfter w:w="5954" w:type="dxa"/>
          <w:trHeight w:val="345"/>
        </w:trPr>
        <w:tc>
          <w:tcPr>
            <w:tcW w:w="690" w:type="dxa"/>
          </w:tcPr>
          <w:p w14:paraId="49469E81" w14:textId="77777777" w:rsidR="00076F30" w:rsidRPr="0036533F" w:rsidRDefault="00076F30" w:rsidP="007129FF">
            <w:pPr>
              <w:spacing w:after="0" w:line="240" w:lineRule="auto"/>
              <w:rPr>
                <w:rFonts w:ascii="Times New Roman" w:hAnsi="Times New Roman"/>
                <w:sz w:val="24"/>
              </w:rPr>
            </w:pPr>
            <w:r w:rsidRPr="0036533F">
              <w:rPr>
                <w:rFonts w:ascii="Times New Roman" w:hAnsi="Times New Roman"/>
                <w:sz w:val="24"/>
              </w:rPr>
              <w:t>2013</w:t>
            </w:r>
          </w:p>
        </w:tc>
        <w:tc>
          <w:tcPr>
            <w:tcW w:w="1153" w:type="dxa"/>
            <w:gridSpan w:val="2"/>
          </w:tcPr>
          <w:p w14:paraId="353BA94F" w14:textId="77777777" w:rsidR="00076F30" w:rsidRPr="0036533F" w:rsidRDefault="00076F30" w:rsidP="007129FF">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134" w:type="dxa"/>
          </w:tcPr>
          <w:p w14:paraId="4CDB0B7F" w14:textId="77777777" w:rsidR="00076F30" w:rsidRPr="0036533F" w:rsidRDefault="00076F30" w:rsidP="007129FF">
            <w:pPr>
              <w:spacing w:after="0" w:line="240" w:lineRule="auto"/>
              <w:jc w:val="center"/>
              <w:rPr>
                <w:rFonts w:ascii="Times New Roman" w:hAnsi="Times New Roman"/>
                <w:sz w:val="24"/>
                <w:szCs w:val="24"/>
              </w:rPr>
            </w:pPr>
            <w:r w:rsidRPr="0036533F">
              <w:rPr>
                <w:rFonts w:ascii="Times New Roman" w:hAnsi="Times New Roman"/>
                <w:sz w:val="24"/>
                <w:szCs w:val="24"/>
              </w:rPr>
              <w:t>0%</w:t>
            </w:r>
          </w:p>
        </w:tc>
      </w:tr>
      <w:tr w:rsidR="00076F30" w14:paraId="304AF81E" w14:textId="77777777" w:rsidTr="007129FF">
        <w:tblPrEx>
          <w:tblCellMar>
            <w:left w:w="70" w:type="dxa"/>
            <w:right w:w="70" w:type="dxa"/>
          </w:tblCellMar>
          <w:tblLook w:val="0000" w:firstRow="0" w:lastRow="0" w:firstColumn="0" w:lastColumn="0" w:noHBand="0" w:noVBand="0"/>
        </w:tblPrEx>
        <w:trPr>
          <w:gridAfter w:val="6"/>
          <w:wAfter w:w="5954" w:type="dxa"/>
          <w:trHeight w:val="310"/>
        </w:trPr>
        <w:tc>
          <w:tcPr>
            <w:tcW w:w="690" w:type="dxa"/>
          </w:tcPr>
          <w:p w14:paraId="77D9EAE0" w14:textId="77777777" w:rsidR="00076F30" w:rsidRPr="0036533F" w:rsidRDefault="00076F30" w:rsidP="007129FF">
            <w:pPr>
              <w:spacing w:after="0" w:line="240" w:lineRule="auto"/>
              <w:rPr>
                <w:rFonts w:ascii="Times New Roman" w:hAnsi="Times New Roman"/>
                <w:sz w:val="24"/>
              </w:rPr>
            </w:pPr>
            <w:r w:rsidRPr="0036533F">
              <w:rPr>
                <w:rFonts w:ascii="Times New Roman" w:hAnsi="Times New Roman"/>
                <w:sz w:val="24"/>
              </w:rPr>
              <w:t>2014</w:t>
            </w:r>
          </w:p>
        </w:tc>
        <w:tc>
          <w:tcPr>
            <w:tcW w:w="1153" w:type="dxa"/>
            <w:gridSpan w:val="2"/>
          </w:tcPr>
          <w:p w14:paraId="7E147C1F" w14:textId="77777777" w:rsidR="00076F30" w:rsidRPr="0036533F" w:rsidRDefault="00076F30" w:rsidP="007129FF">
            <w:pPr>
              <w:spacing w:after="0" w:line="240" w:lineRule="auto"/>
              <w:jc w:val="center"/>
              <w:rPr>
                <w:rFonts w:ascii="Times New Roman" w:hAnsi="Times New Roman"/>
                <w:sz w:val="24"/>
                <w:szCs w:val="24"/>
              </w:rPr>
            </w:pPr>
            <w:r w:rsidRPr="0036533F">
              <w:rPr>
                <w:rFonts w:ascii="Times New Roman" w:hAnsi="Times New Roman"/>
                <w:sz w:val="24"/>
                <w:szCs w:val="24"/>
              </w:rPr>
              <w:t>0%</w:t>
            </w:r>
          </w:p>
        </w:tc>
        <w:tc>
          <w:tcPr>
            <w:tcW w:w="1134" w:type="dxa"/>
          </w:tcPr>
          <w:p w14:paraId="72EAAF10" w14:textId="77777777" w:rsidR="00076F30" w:rsidRPr="0036533F" w:rsidRDefault="00076F30" w:rsidP="007129FF">
            <w:pPr>
              <w:spacing w:after="0" w:line="240" w:lineRule="auto"/>
              <w:jc w:val="center"/>
              <w:rPr>
                <w:rFonts w:ascii="Times New Roman" w:hAnsi="Times New Roman"/>
                <w:sz w:val="24"/>
                <w:szCs w:val="24"/>
              </w:rPr>
            </w:pPr>
            <w:r w:rsidRPr="0036533F">
              <w:rPr>
                <w:rFonts w:ascii="Times New Roman" w:hAnsi="Times New Roman"/>
                <w:sz w:val="24"/>
                <w:szCs w:val="24"/>
              </w:rPr>
              <w:t>0%</w:t>
            </w:r>
          </w:p>
        </w:tc>
      </w:tr>
    </w:tbl>
    <w:p w14:paraId="471D61C0" w14:textId="77777777" w:rsidR="007129FF" w:rsidRDefault="007129FF" w:rsidP="006D363E">
      <w:pPr>
        <w:spacing w:after="0" w:line="240" w:lineRule="auto"/>
        <w:jc w:val="both"/>
        <w:rPr>
          <w:rFonts w:ascii="Times New Roman" w:hAnsi="Times New Roman"/>
          <w:sz w:val="24"/>
          <w:szCs w:val="24"/>
        </w:rPr>
      </w:pPr>
      <w:r w:rsidRPr="007129FF">
        <w:rPr>
          <w:rFonts w:ascii="Times New Roman" w:hAnsi="Times New Roman"/>
          <w:sz w:val="24"/>
          <w:szCs w:val="24"/>
        </w:rPr>
        <w:t>Fonte: Secretaria da Escola Estadual Barão de Melgaço/</w:t>
      </w:r>
      <w:r w:rsidRPr="007129FF">
        <w:rPr>
          <w:rFonts w:ascii="Times New Roman" w:hAnsi="Times New Roman"/>
          <w:sz w:val="24"/>
        </w:rPr>
        <w:t xml:space="preserve"> Secretaria</w:t>
      </w:r>
      <w:r w:rsidRPr="007129FF">
        <w:rPr>
          <w:rFonts w:ascii="Times New Roman" w:hAnsi="Times New Roman"/>
          <w:sz w:val="24"/>
          <w:szCs w:val="24"/>
        </w:rPr>
        <w:t xml:space="preserve"> da Escola Estadual Dr. José Gentil da Silva, 2015.</w:t>
      </w:r>
    </w:p>
    <w:p w14:paraId="4D3BEE32" w14:textId="77777777" w:rsidR="00E967D9" w:rsidRDefault="00E967D9" w:rsidP="006D363E">
      <w:pPr>
        <w:spacing w:after="0" w:line="240" w:lineRule="auto"/>
        <w:jc w:val="both"/>
        <w:rPr>
          <w:rFonts w:ascii="Times New Roman" w:hAnsi="Times New Roman"/>
          <w:sz w:val="24"/>
          <w:szCs w:val="24"/>
        </w:rPr>
        <w:sectPr w:rsidR="00E967D9" w:rsidSect="00AE6458">
          <w:pgSz w:w="11906" w:h="16838" w:code="9"/>
          <w:pgMar w:top="1701" w:right="1274" w:bottom="1134" w:left="1701" w:header="709" w:footer="709" w:gutter="0"/>
          <w:cols w:space="708"/>
          <w:docGrid w:linePitch="360"/>
        </w:sectPr>
      </w:pPr>
    </w:p>
    <w:p w14:paraId="0F2DE024" w14:textId="77777777" w:rsidR="007129FF" w:rsidRPr="007129FF" w:rsidRDefault="007129FF" w:rsidP="007129FF">
      <w:pPr>
        <w:rPr>
          <w:rFonts w:ascii="Times New Roman" w:hAnsi="Times New Roman"/>
          <w:sz w:val="24"/>
        </w:rPr>
      </w:pPr>
    </w:p>
    <w:p w14:paraId="6DFC6EBC" w14:textId="77777777" w:rsidR="007129FF" w:rsidRDefault="007129FF" w:rsidP="007129FF">
      <w:pPr>
        <w:spacing w:after="0" w:line="360" w:lineRule="auto"/>
        <w:ind w:firstLine="708"/>
        <w:jc w:val="both"/>
        <w:rPr>
          <w:rFonts w:ascii="Arial" w:hAnsi="Arial" w:cs="Arial"/>
          <w:color w:val="1B1B1B"/>
          <w:sz w:val="21"/>
          <w:szCs w:val="21"/>
          <w:shd w:val="clear" w:color="auto" w:fill="FFFFFF"/>
        </w:rPr>
      </w:pPr>
      <w:r w:rsidRPr="008303B8">
        <w:rPr>
          <w:rFonts w:ascii="Times New Roman" w:hAnsi="Times New Roman"/>
          <w:color w:val="1B1B1B"/>
          <w:sz w:val="24"/>
          <w:szCs w:val="24"/>
          <w:shd w:val="clear" w:color="auto" w:fill="FFFFFF"/>
        </w:rPr>
        <w:t>O problema do abandono dos estudos e da evasão preocupa os educadores e responsáveis pelas políticas públicas. De acordo com o Ministério da Educação (MEC), a evasão atinge 6,9% no Ensino Fundamental e 10% no Ensino Médio (3,2 milhões de crianças e jovens, segundo dados de 2005). São mais 2,9 milhões (dados de 2007) que abandonam as aulas num ano e retornam no seguinte, engrossando outro índice preocupante: o da distorção idade e série.</w:t>
      </w:r>
      <w:r w:rsidRPr="008303B8">
        <w:rPr>
          <w:rStyle w:val="apple-converted-space"/>
          <w:rFonts w:ascii="Times New Roman" w:hAnsi="Times New Roman"/>
          <w:color w:val="1B1B1B"/>
          <w:sz w:val="24"/>
          <w:szCs w:val="24"/>
          <w:shd w:val="clear" w:color="auto" w:fill="FFFFFF"/>
        </w:rPr>
        <w:t> </w:t>
      </w:r>
      <w:r>
        <w:rPr>
          <w:rFonts w:ascii="Times New Roman" w:hAnsi="Times New Roman"/>
          <w:color w:val="1B1B1B"/>
          <w:sz w:val="24"/>
          <w:szCs w:val="24"/>
        </w:rPr>
        <w:t xml:space="preserve"> </w:t>
      </w:r>
      <w:r w:rsidRPr="008303B8">
        <w:rPr>
          <w:rFonts w:ascii="Times New Roman" w:hAnsi="Times New Roman"/>
          <w:color w:val="1B1B1B"/>
          <w:sz w:val="24"/>
          <w:szCs w:val="24"/>
          <w:shd w:val="clear" w:color="auto" w:fill="FFFFFF"/>
        </w:rPr>
        <w:t>Há muitos motivos que levam o aluno a deixar de estudar - a necessidade de entrar no mercado de trabalho, a falta de interesse pela escola, dificuldades de aprendizado que podem acontecer no percurso escolar, doenças crônicas, deficiências no transporte escolar, falta de incentivo dos pais, mudanças de endereço e outros. Para serem minimizados, alguns desses problemas dependem</w:t>
      </w:r>
      <w:r>
        <w:rPr>
          <w:rFonts w:ascii="Times New Roman" w:hAnsi="Times New Roman"/>
          <w:color w:val="1B1B1B"/>
          <w:sz w:val="24"/>
          <w:szCs w:val="24"/>
          <w:shd w:val="clear" w:color="auto" w:fill="FFFFFF"/>
        </w:rPr>
        <w:t xml:space="preserve"> </w:t>
      </w:r>
      <w:r w:rsidRPr="008303B8">
        <w:rPr>
          <w:rFonts w:ascii="Times New Roman" w:hAnsi="Times New Roman"/>
          <w:color w:val="1B1B1B"/>
          <w:sz w:val="24"/>
          <w:szCs w:val="24"/>
          <w:shd w:val="clear" w:color="auto" w:fill="FFFFFF"/>
        </w:rPr>
        <w:t>de ações do poder público. Outros, contudo, podem ser solucionados com iniciativas tomadas ao longo do ano pelos gestores escolares e suas equipes</w:t>
      </w:r>
      <w:r>
        <w:rPr>
          <w:rFonts w:ascii="Times New Roman" w:hAnsi="Times New Roman"/>
          <w:color w:val="1B1B1B"/>
          <w:sz w:val="24"/>
          <w:szCs w:val="24"/>
          <w:shd w:val="clear" w:color="auto" w:fill="FFFFFF"/>
        </w:rPr>
        <w:t xml:space="preserve"> </w:t>
      </w:r>
      <w:r w:rsidRPr="002666BB">
        <w:rPr>
          <w:rStyle w:val="apple-converted-space"/>
          <w:rFonts w:ascii="Times New Roman" w:hAnsi="Times New Roman"/>
          <w:color w:val="1B1B1B"/>
          <w:sz w:val="24"/>
          <w:szCs w:val="24"/>
          <w:shd w:val="clear" w:color="auto" w:fill="FFFFFF"/>
        </w:rPr>
        <w:t>(</w:t>
      </w:r>
      <w:r w:rsidRPr="002666BB">
        <w:rPr>
          <w:rFonts w:ascii="Times New Roman" w:hAnsi="Times New Roman"/>
          <w:color w:val="1B1B1B"/>
          <w:sz w:val="24"/>
          <w:szCs w:val="24"/>
          <w:shd w:val="clear" w:color="auto" w:fill="FFFFFF"/>
        </w:rPr>
        <w:t>Noêmia Lopes,2010).</w:t>
      </w:r>
      <w:r>
        <w:rPr>
          <w:rFonts w:ascii="Arial" w:hAnsi="Arial" w:cs="Arial"/>
          <w:color w:val="1B1B1B"/>
          <w:sz w:val="21"/>
          <w:szCs w:val="21"/>
          <w:shd w:val="clear" w:color="auto" w:fill="FFFFFF"/>
        </w:rPr>
        <w:t xml:space="preserve"> </w:t>
      </w:r>
    </w:p>
    <w:p w14:paraId="08312234" w14:textId="77777777" w:rsidR="007129FF" w:rsidRDefault="007129FF" w:rsidP="007129FF">
      <w:pPr>
        <w:spacing w:after="0" w:line="360" w:lineRule="auto"/>
        <w:ind w:firstLine="708"/>
        <w:jc w:val="both"/>
        <w:rPr>
          <w:rFonts w:ascii="Times New Roman" w:hAnsi="Times New Roman"/>
          <w:color w:val="1B1B1B"/>
          <w:sz w:val="24"/>
          <w:szCs w:val="24"/>
          <w:shd w:val="clear" w:color="auto" w:fill="FFFFFF"/>
        </w:rPr>
      </w:pPr>
      <w:r w:rsidRPr="000C04E2">
        <w:rPr>
          <w:rFonts w:ascii="Times New Roman" w:hAnsi="Times New Roman"/>
          <w:color w:val="1B1B1B"/>
          <w:sz w:val="24"/>
          <w:szCs w:val="24"/>
          <w:shd w:val="clear" w:color="auto" w:fill="FFFFFF"/>
        </w:rPr>
        <w:t>Observando essa colocação do autor em contato com a</w:t>
      </w:r>
      <w:r w:rsidR="00F5600F">
        <w:rPr>
          <w:rFonts w:ascii="Times New Roman" w:hAnsi="Times New Roman"/>
          <w:color w:val="1B1B1B"/>
          <w:sz w:val="24"/>
          <w:szCs w:val="24"/>
          <w:shd w:val="clear" w:color="auto" w:fill="FFFFFF"/>
        </w:rPr>
        <w:t>s</w:t>
      </w:r>
      <w:r w:rsidRPr="000C04E2">
        <w:rPr>
          <w:rFonts w:ascii="Times New Roman" w:hAnsi="Times New Roman"/>
          <w:color w:val="1B1B1B"/>
          <w:sz w:val="24"/>
          <w:szCs w:val="24"/>
          <w:shd w:val="clear" w:color="auto" w:fill="FFFFFF"/>
        </w:rPr>
        <w:t xml:space="preserve"> secretaria</w:t>
      </w:r>
      <w:r w:rsidR="00F5600F">
        <w:rPr>
          <w:rFonts w:ascii="Times New Roman" w:hAnsi="Times New Roman"/>
          <w:color w:val="1B1B1B"/>
          <w:sz w:val="24"/>
          <w:szCs w:val="24"/>
          <w:shd w:val="clear" w:color="auto" w:fill="FFFFFF"/>
        </w:rPr>
        <w:t>s</w:t>
      </w:r>
      <w:r w:rsidRPr="000C04E2">
        <w:rPr>
          <w:rFonts w:ascii="Times New Roman" w:hAnsi="Times New Roman"/>
          <w:color w:val="1B1B1B"/>
          <w:sz w:val="24"/>
          <w:szCs w:val="24"/>
          <w:shd w:val="clear" w:color="auto" w:fill="FFFFFF"/>
        </w:rPr>
        <w:t xml:space="preserve"> das escolas, onde foi informado qu</w:t>
      </w:r>
      <w:r w:rsidR="00BC4506">
        <w:rPr>
          <w:rFonts w:ascii="Times New Roman" w:hAnsi="Times New Roman"/>
          <w:color w:val="1B1B1B"/>
          <w:sz w:val="24"/>
          <w:szCs w:val="24"/>
          <w:shd w:val="clear" w:color="auto" w:fill="FFFFFF"/>
        </w:rPr>
        <w:t>e o município</w:t>
      </w:r>
      <w:r w:rsidRPr="000C04E2">
        <w:rPr>
          <w:rFonts w:ascii="Times New Roman" w:hAnsi="Times New Roman"/>
          <w:color w:val="1B1B1B"/>
          <w:sz w:val="24"/>
          <w:szCs w:val="24"/>
          <w:shd w:val="clear" w:color="auto" w:fill="FFFFFF"/>
        </w:rPr>
        <w:t xml:space="preserve"> consta com um percentual de 0% de alunos com abando escolar, em uma conversa com </w:t>
      </w:r>
      <w:r w:rsidRPr="00F3782E">
        <w:rPr>
          <w:rFonts w:ascii="Times New Roman" w:hAnsi="Times New Roman"/>
          <w:color w:val="1B1B1B"/>
          <w:sz w:val="24"/>
          <w:szCs w:val="24"/>
          <w:shd w:val="clear" w:color="auto" w:fill="FFFFFF"/>
        </w:rPr>
        <w:t>a</w:t>
      </w:r>
      <w:r w:rsidR="00F3782E" w:rsidRPr="00F3782E">
        <w:rPr>
          <w:rFonts w:ascii="Times New Roman" w:hAnsi="Times New Roman"/>
          <w:color w:val="1B1B1B"/>
          <w:sz w:val="24"/>
          <w:szCs w:val="24"/>
          <w:shd w:val="clear" w:color="auto" w:fill="FFFFFF"/>
        </w:rPr>
        <w:t>s</w:t>
      </w:r>
      <w:r w:rsidRPr="00F3782E">
        <w:rPr>
          <w:rFonts w:ascii="Times New Roman" w:hAnsi="Times New Roman"/>
          <w:color w:val="1B1B1B"/>
          <w:sz w:val="24"/>
          <w:szCs w:val="24"/>
          <w:shd w:val="clear" w:color="auto" w:fill="FFFFFF"/>
        </w:rPr>
        <w:t xml:space="preserve"> secret</w:t>
      </w:r>
      <w:r w:rsidR="00F3782E" w:rsidRPr="00F3782E">
        <w:rPr>
          <w:rFonts w:ascii="Times New Roman" w:hAnsi="Times New Roman"/>
          <w:color w:val="1B1B1B"/>
          <w:sz w:val="24"/>
          <w:szCs w:val="24"/>
          <w:shd w:val="clear" w:color="auto" w:fill="FFFFFF"/>
        </w:rPr>
        <w:t>á</w:t>
      </w:r>
      <w:r w:rsidRPr="00F3782E">
        <w:rPr>
          <w:rFonts w:ascii="Times New Roman" w:hAnsi="Times New Roman"/>
          <w:color w:val="1B1B1B"/>
          <w:sz w:val="24"/>
          <w:szCs w:val="24"/>
          <w:shd w:val="clear" w:color="auto" w:fill="FFFFFF"/>
        </w:rPr>
        <w:t>ria</w:t>
      </w:r>
      <w:r w:rsidR="00F3782E" w:rsidRPr="00F3782E">
        <w:rPr>
          <w:rFonts w:ascii="Times New Roman" w:hAnsi="Times New Roman"/>
          <w:color w:val="1B1B1B"/>
          <w:sz w:val="24"/>
          <w:szCs w:val="24"/>
          <w:shd w:val="clear" w:color="auto" w:fill="FFFFFF"/>
        </w:rPr>
        <w:t>s</w:t>
      </w:r>
      <w:r w:rsidRPr="000C04E2">
        <w:rPr>
          <w:rFonts w:ascii="Times New Roman" w:hAnsi="Times New Roman"/>
          <w:color w:val="1B1B1B"/>
          <w:sz w:val="24"/>
          <w:szCs w:val="24"/>
          <w:shd w:val="clear" w:color="auto" w:fill="FFFFFF"/>
        </w:rPr>
        <w:t xml:space="preserve"> das escolas </w:t>
      </w:r>
      <w:r w:rsidR="00F3782E">
        <w:rPr>
          <w:rFonts w:ascii="Times New Roman" w:hAnsi="Times New Roman"/>
          <w:color w:val="1B1B1B"/>
          <w:sz w:val="24"/>
          <w:szCs w:val="24"/>
          <w:shd w:val="clear" w:color="auto" w:fill="FFFFFF"/>
        </w:rPr>
        <w:t xml:space="preserve">Estaduais, </w:t>
      </w:r>
      <w:r w:rsidR="00F3726D">
        <w:rPr>
          <w:rFonts w:ascii="Times New Roman" w:hAnsi="Times New Roman"/>
          <w:color w:val="1B1B1B"/>
          <w:sz w:val="24"/>
          <w:szCs w:val="24"/>
          <w:shd w:val="clear" w:color="auto" w:fill="FFFFFF"/>
        </w:rPr>
        <w:t>tivemos a informação de</w:t>
      </w:r>
      <w:r w:rsidRPr="000C04E2">
        <w:rPr>
          <w:rFonts w:ascii="Times New Roman" w:hAnsi="Times New Roman"/>
          <w:color w:val="1B1B1B"/>
          <w:sz w:val="24"/>
          <w:szCs w:val="24"/>
          <w:shd w:val="clear" w:color="auto" w:fill="FFFFFF"/>
        </w:rPr>
        <w:t xml:space="preserve"> que </w:t>
      </w:r>
      <w:r>
        <w:rPr>
          <w:rFonts w:ascii="Times New Roman" w:hAnsi="Times New Roman"/>
          <w:color w:val="1B1B1B"/>
          <w:sz w:val="24"/>
          <w:szCs w:val="24"/>
          <w:shd w:val="clear" w:color="auto" w:fill="FFFFFF"/>
        </w:rPr>
        <w:t>n</w:t>
      </w:r>
      <w:r w:rsidRPr="000C04E2">
        <w:rPr>
          <w:rFonts w:ascii="Times New Roman" w:hAnsi="Times New Roman"/>
          <w:color w:val="1B1B1B"/>
          <w:sz w:val="24"/>
          <w:szCs w:val="24"/>
          <w:shd w:val="clear" w:color="auto" w:fill="FFFFFF"/>
        </w:rPr>
        <w:t>o sistema que regem as matriculas</w:t>
      </w:r>
      <w:r w:rsidR="00F3726D">
        <w:rPr>
          <w:rFonts w:ascii="Times New Roman" w:hAnsi="Times New Roman"/>
          <w:color w:val="1B1B1B"/>
          <w:sz w:val="24"/>
          <w:szCs w:val="24"/>
          <w:shd w:val="clear" w:color="auto" w:fill="FFFFFF"/>
        </w:rPr>
        <w:t>,</w:t>
      </w:r>
      <w:r w:rsidRPr="000C04E2">
        <w:rPr>
          <w:rFonts w:ascii="Times New Roman" w:hAnsi="Times New Roman"/>
          <w:color w:val="1B1B1B"/>
          <w:sz w:val="24"/>
          <w:szCs w:val="24"/>
          <w:shd w:val="clear" w:color="auto" w:fill="FFFFFF"/>
        </w:rPr>
        <w:t xml:space="preserve"> ouve uma alteração a partir de um determinado período</w:t>
      </w:r>
      <w:r w:rsidR="00F3782E">
        <w:rPr>
          <w:rFonts w:ascii="Times New Roman" w:hAnsi="Times New Roman"/>
          <w:color w:val="1B1B1B"/>
          <w:sz w:val="24"/>
          <w:szCs w:val="24"/>
          <w:shd w:val="clear" w:color="auto" w:fill="FFFFFF"/>
        </w:rPr>
        <w:t xml:space="preserve"> que</w:t>
      </w:r>
      <w:r w:rsidRPr="000C04E2">
        <w:rPr>
          <w:rFonts w:ascii="Times New Roman" w:hAnsi="Times New Roman"/>
          <w:color w:val="1B1B1B"/>
          <w:sz w:val="24"/>
          <w:szCs w:val="24"/>
          <w:shd w:val="clear" w:color="auto" w:fill="FFFFFF"/>
        </w:rPr>
        <w:t xml:space="preserve"> passou a </w:t>
      </w:r>
      <w:r w:rsidR="00F5600F">
        <w:rPr>
          <w:rFonts w:ascii="Times New Roman" w:hAnsi="Times New Roman"/>
          <w:color w:val="1B1B1B"/>
          <w:sz w:val="24"/>
          <w:szCs w:val="24"/>
          <w:shd w:val="clear" w:color="auto" w:fill="FFFFFF"/>
        </w:rPr>
        <w:t>consta</w:t>
      </w:r>
      <w:r w:rsidRPr="000C04E2">
        <w:rPr>
          <w:rFonts w:ascii="Times New Roman" w:hAnsi="Times New Roman"/>
          <w:color w:val="1B1B1B"/>
          <w:sz w:val="24"/>
          <w:szCs w:val="24"/>
          <w:shd w:val="clear" w:color="auto" w:fill="FFFFFF"/>
        </w:rPr>
        <w:t xml:space="preserve">r </w:t>
      </w:r>
      <w:r w:rsidR="00147515">
        <w:rPr>
          <w:rFonts w:ascii="Times New Roman" w:hAnsi="Times New Roman"/>
          <w:color w:val="1B1B1B"/>
          <w:sz w:val="24"/>
          <w:szCs w:val="24"/>
          <w:shd w:val="clear" w:color="auto" w:fill="FFFFFF"/>
        </w:rPr>
        <w:t xml:space="preserve">que </w:t>
      </w:r>
      <w:r w:rsidRPr="000C04E2">
        <w:rPr>
          <w:rFonts w:ascii="Times New Roman" w:hAnsi="Times New Roman"/>
          <w:color w:val="1B1B1B"/>
          <w:sz w:val="24"/>
          <w:szCs w:val="24"/>
          <w:shd w:val="clear" w:color="auto" w:fill="FFFFFF"/>
        </w:rPr>
        <w:t xml:space="preserve">os alunos que abandonaram a escola, </w:t>
      </w:r>
      <w:r w:rsidR="00147515">
        <w:rPr>
          <w:rFonts w:ascii="Times New Roman" w:hAnsi="Times New Roman"/>
          <w:color w:val="1B1B1B"/>
          <w:sz w:val="24"/>
          <w:szCs w:val="24"/>
          <w:shd w:val="clear" w:color="auto" w:fill="FFFFFF"/>
        </w:rPr>
        <w:t>são</w:t>
      </w:r>
      <w:r w:rsidRPr="000C04E2">
        <w:rPr>
          <w:rFonts w:ascii="Times New Roman" w:hAnsi="Times New Roman"/>
          <w:color w:val="1B1B1B"/>
          <w:sz w:val="24"/>
          <w:szCs w:val="24"/>
          <w:shd w:val="clear" w:color="auto" w:fill="FFFFFF"/>
        </w:rPr>
        <w:t xml:space="preserve"> considerado</w:t>
      </w:r>
      <w:r w:rsidR="00147515">
        <w:rPr>
          <w:rFonts w:ascii="Times New Roman" w:hAnsi="Times New Roman"/>
          <w:color w:val="1B1B1B"/>
          <w:sz w:val="24"/>
          <w:szCs w:val="24"/>
          <w:shd w:val="clear" w:color="auto" w:fill="FFFFFF"/>
        </w:rPr>
        <w:t>s</w:t>
      </w:r>
      <w:r w:rsidRPr="000C04E2">
        <w:rPr>
          <w:rFonts w:ascii="Times New Roman" w:hAnsi="Times New Roman"/>
          <w:color w:val="1B1B1B"/>
          <w:sz w:val="24"/>
          <w:szCs w:val="24"/>
          <w:shd w:val="clear" w:color="auto" w:fill="FFFFFF"/>
        </w:rPr>
        <w:t xml:space="preserve"> como reprova</w:t>
      </w:r>
      <w:r w:rsidR="00BC4506">
        <w:rPr>
          <w:rFonts w:ascii="Times New Roman" w:hAnsi="Times New Roman"/>
          <w:color w:val="1B1B1B"/>
          <w:sz w:val="24"/>
          <w:szCs w:val="24"/>
          <w:shd w:val="clear" w:color="auto" w:fill="FFFFFF"/>
        </w:rPr>
        <w:t>dos e não como abandono, por meio</w:t>
      </w:r>
      <w:r w:rsidRPr="000C04E2">
        <w:rPr>
          <w:rFonts w:ascii="Times New Roman" w:hAnsi="Times New Roman"/>
          <w:color w:val="1B1B1B"/>
          <w:sz w:val="24"/>
          <w:szCs w:val="24"/>
          <w:shd w:val="clear" w:color="auto" w:fill="FFFFFF"/>
        </w:rPr>
        <w:t xml:space="preserve"> dessa informação a equipe de elaboração do PME não conseguiu determinar uma estimativa de taxa para esse dado em especifico.</w:t>
      </w:r>
    </w:p>
    <w:p w14:paraId="5FF9DAC3" w14:textId="77777777" w:rsidR="00517C5D" w:rsidRDefault="00517C5D" w:rsidP="007129FF">
      <w:pPr>
        <w:rPr>
          <w:rFonts w:ascii="Times New Roman" w:hAnsi="Times New Roman" w:cs="Times New Roman"/>
          <w:b/>
          <w:color w:val="1B1B1B"/>
          <w:sz w:val="28"/>
          <w:szCs w:val="28"/>
          <w:shd w:val="clear" w:color="auto" w:fill="FFFFFF"/>
        </w:rPr>
      </w:pPr>
    </w:p>
    <w:p w14:paraId="0F4A5BAF" w14:textId="77777777" w:rsidR="007129FF" w:rsidRPr="00517C5D" w:rsidRDefault="007129FF" w:rsidP="006D363E">
      <w:pPr>
        <w:spacing w:after="0" w:line="240" w:lineRule="auto"/>
        <w:jc w:val="both"/>
        <w:rPr>
          <w:rFonts w:ascii="Times New Roman" w:hAnsi="Times New Roman"/>
          <w:b/>
          <w:sz w:val="24"/>
          <w:szCs w:val="24"/>
        </w:rPr>
      </w:pPr>
      <w:r w:rsidRPr="00517C5D">
        <w:rPr>
          <w:rFonts w:ascii="Times New Roman" w:hAnsi="Times New Roman" w:cs="Times New Roman"/>
          <w:b/>
          <w:color w:val="1B1B1B"/>
          <w:sz w:val="24"/>
          <w:szCs w:val="24"/>
          <w:shd w:val="clear" w:color="auto" w:fill="FFFFFF"/>
        </w:rPr>
        <w:t>TABELA 14</w:t>
      </w:r>
      <w:r w:rsidR="00517C5D">
        <w:rPr>
          <w:rFonts w:ascii="Times New Roman" w:hAnsi="Times New Roman" w:cs="Times New Roman"/>
          <w:b/>
          <w:color w:val="1B1B1B"/>
          <w:sz w:val="24"/>
          <w:szCs w:val="24"/>
          <w:shd w:val="clear" w:color="auto" w:fill="FFFFFF"/>
        </w:rPr>
        <w:t xml:space="preserve"> </w:t>
      </w:r>
      <w:r w:rsidRPr="00517C5D">
        <w:rPr>
          <w:rFonts w:ascii="Times New Roman" w:hAnsi="Times New Roman" w:cs="Times New Roman"/>
          <w:b/>
          <w:color w:val="1B1B1B"/>
          <w:sz w:val="24"/>
          <w:szCs w:val="24"/>
          <w:shd w:val="clear" w:color="auto" w:fill="FFFFFF"/>
        </w:rPr>
        <w:t>-</w:t>
      </w:r>
      <w:r w:rsidRPr="00517C5D">
        <w:rPr>
          <w:rFonts w:ascii="Times New Roman" w:hAnsi="Times New Roman"/>
          <w:b/>
          <w:sz w:val="24"/>
          <w:szCs w:val="24"/>
        </w:rPr>
        <w:t xml:space="preserve"> IDEB (ÍNDICE DE DESENVOLVIMENTO DA EDUCAÇÃO BÁSICA):</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01"/>
        <w:gridCol w:w="992"/>
        <w:gridCol w:w="1134"/>
        <w:gridCol w:w="992"/>
        <w:gridCol w:w="1134"/>
        <w:gridCol w:w="851"/>
      </w:tblGrid>
      <w:tr w:rsidR="007129FF" w:rsidRPr="00397855" w14:paraId="3E738E5E" w14:textId="77777777" w:rsidTr="004133B8">
        <w:trPr>
          <w:trHeight w:val="400"/>
        </w:trPr>
        <w:tc>
          <w:tcPr>
            <w:tcW w:w="2835" w:type="dxa"/>
            <w:vMerge w:val="restart"/>
            <w:tcBorders>
              <w:top w:val="nil"/>
              <w:left w:val="nil"/>
              <w:right w:val="single" w:sz="6" w:space="0" w:color="auto"/>
            </w:tcBorders>
            <w:shd w:val="clear" w:color="auto" w:fill="auto"/>
          </w:tcPr>
          <w:p w14:paraId="32AC112E" w14:textId="77777777" w:rsidR="007129FF" w:rsidRPr="00397855" w:rsidRDefault="007129FF" w:rsidP="007D2D73">
            <w:pPr>
              <w:spacing w:after="0" w:line="240" w:lineRule="auto"/>
              <w:rPr>
                <w:rFonts w:ascii="Times New Roman" w:hAnsi="Times New Roman"/>
                <w:sz w:val="24"/>
                <w:szCs w:val="24"/>
              </w:rPr>
            </w:pPr>
          </w:p>
        </w:tc>
        <w:tc>
          <w:tcPr>
            <w:tcW w:w="2093" w:type="dxa"/>
            <w:gridSpan w:val="2"/>
            <w:tcBorders>
              <w:top w:val="single" w:sz="6" w:space="0" w:color="auto"/>
              <w:left w:val="single" w:sz="6" w:space="0" w:color="auto"/>
              <w:bottom w:val="single" w:sz="6" w:space="0" w:color="auto"/>
            </w:tcBorders>
            <w:shd w:val="clear" w:color="auto" w:fill="auto"/>
            <w:vAlign w:val="center"/>
          </w:tcPr>
          <w:p w14:paraId="0E1BEBEE" w14:textId="77777777" w:rsidR="007129FF" w:rsidRPr="00397855" w:rsidRDefault="007129FF" w:rsidP="007D2D73">
            <w:pPr>
              <w:spacing w:after="0" w:line="240" w:lineRule="auto"/>
              <w:jc w:val="center"/>
              <w:rPr>
                <w:rFonts w:ascii="Times New Roman" w:hAnsi="Times New Roman"/>
                <w:sz w:val="24"/>
                <w:szCs w:val="24"/>
              </w:rPr>
            </w:pPr>
            <w:r w:rsidRPr="00397855">
              <w:rPr>
                <w:rFonts w:ascii="Times New Roman" w:hAnsi="Times New Roman"/>
                <w:sz w:val="24"/>
                <w:szCs w:val="24"/>
              </w:rPr>
              <w:t>2009</w:t>
            </w:r>
          </w:p>
        </w:tc>
        <w:tc>
          <w:tcPr>
            <w:tcW w:w="2126" w:type="dxa"/>
            <w:gridSpan w:val="2"/>
            <w:shd w:val="clear" w:color="auto" w:fill="auto"/>
            <w:vAlign w:val="center"/>
          </w:tcPr>
          <w:p w14:paraId="6036B13F" w14:textId="77777777" w:rsidR="007129FF" w:rsidRPr="00397855" w:rsidRDefault="007129FF" w:rsidP="007D2D73">
            <w:pPr>
              <w:spacing w:after="0" w:line="240" w:lineRule="auto"/>
              <w:jc w:val="center"/>
              <w:rPr>
                <w:rFonts w:ascii="Times New Roman" w:hAnsi="Times New Roman"/>
                <w:sz w:val="24"/>
                <w:szCs w:val="24"/>
              </w:rPr>
            </w:pPr>
            <w:r w:rsidRPr="00397855">
              <w:rPr>
                <w:rFonts w:ascii="Times New Roman" w:hAnsi="Times New Roman"/>
                <w:sz w:val="24"/>
                <w:szCs w:val="24"/>
              </w:rPr>
              <w:t>2011</w:t>
            </w:r>
          </w:p>
        </w:tc>
        <w:tc>
          <w:tcPr>
            <w:tcW w:w="1985" w:type="dxa"/>
            <w:gridSpan w:val="2"/>
            <w:shd w:val="clear" w:color="auto" w:fill="auto"/>
            <w:vAlign w:val="center"/>
          </w:tcPr>
          <w:p w14:paraId="2D3AA909" w14:textId="77777777" w:rsidR="007129FF" w:rsidRPr="00397855" w:rsidRDefault="007129FF" w:rsidP="007D2D73">
            <w:pPr>
              <w:spacing w:after="0" w:line="240" w:lineRule="auto"/>
              <w:jc w:val="center"/>
              <w:rPr>
                <w:rFonts w:ascii="Times New Roman" w:hAnsi="Times New Roman"/>
                <w:sz w:val="24"/>
                <w:szCs w:val="24"/>
              </w:rPr>
            </w:pPr>
            <w:r w:rsidRPr="00397855">
              <w:rPr>
                <w:rFonts w:ascii="Times New Roman" w:hAnsi="Times New Roman"/>
                <w:sz w:val="24"/>
                <w:szCs w:val="24"/>
              </w:rPr>
              <w:t>2013</w:t>
            </w:r>
          </w:p>
        </w:tc>
      </w:tr>
      <w:tr w:rsidR="007129FF" w:rsidRPr="00397855" w14:paraId="5A51091D" w14:textId="77777777" w:rsidTr="004133B8">
        <w:trPr>
          <w:trHeight w:val="400"/>
        </w:trPr>
        <w:tc>
          <w:tcPr>
            <w:tcW w:w="2835" w:type="dxa"/>
            <w:vMerge/>
            <w:tcBorders>
              <w:left w:val="nil"/>
              <w:bottom w:val="single" w:sz="6" w:space="0" w:color="auto"/>
              <w:right w:val="single" w:sz="6" w:space="0" w:color="auto"/>
            </w:tcBorders>
            <w:shd w:val="clear" w:color="auto" w:fill="auto"/>
          </w:tcPr>
          <w:p w14:paraId="72298CA7" w14:textId="77777777" w:rsidR="007129FF" w:rsidRPr="00397855" w:rsidRDefault="007129FF" w:rsidP="007D2D73">
            <w:pPr>
              <w:spacing w:after="0" w:line="240" w:lineRule="auto"/>
              <w:rPr>
                <w:rFonts w:ascii="Times New Roman" w:hAnsi="Times New Roman"/>
                <w:sz w:val="24"/>
                <w:szCs w:val="24"/>
              </w:rPr>
            </w:pPr>
          </w:p>
        </w:tc>
        <w:tc>
          <w:tcPr>
            <w:tcW w:w="1101" w:type="dxa"/>
            <w:tcBorders>
              <w:top w:val="single" w:sz="6" w:space="0" w:color="auto"/>
              <w:left w:val="single" w:sz="6" w:space="0" w:color="auto"/>
              <w:bottom w:val="single" w:sz="6" w:space="0" w:color="auto"/>
            </w:tcBorders>
            <w:shd w:val="clear" w:color="auto" w:fill="auto"/>
            <w:vAlign w:val="center"/>
          </w:tcPr>
          <w:p w14:paraId="3F05E113"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Rede est.</w:t>
            </w:r>
          </w:p>
        </w:tc>
        <w:tc>
          <w:tcPr>
            <w:tcW w:w="992" w:type="dxa"/>
            <w:shd w:val="clear" w:color="auto" w:fill="auto"/>
            <w:vAlign w:val="center"/>
          </w:tcPr>
          <w:p w14:paraId="5F9859DC" w14:textId="77777777" w:rsidR="007129FF" w:rsidRPr="00397855" w:rsidRDefault="007129FF" w:rsidP="007D2D73">
            <w:pPr>
              <w:spacing w:after="0" w:line="240" w:lineRule="auto"/>
              <w:jc w:val="center"/>
              <w:rPr>
                <w:rFonts w:ascii="Times New Roman" w:hAnsi="Times New Roman"/>
                <w:sz w:val="24"/>
                <w:szCs w:val="24"/>
              </w:rPr>
            </w:pPr>
            <w:r w:rsidRPr="00397855">
              <w:rPr>
                <w:rFonts w:ascii="Times New Roman" w:hAnsi="Times New Roman"/>
                <w:sz w:val="24"/>
                <w:szCs w:val="24"/>
              </w:rPr>
              <w:t>Brasil</w:t>
            </w:r>
          </w:p>
        </w:tc>
        <w:tc>
          <w:tcPr>
            <w:tcW w:w="1134" w:type="dxa"/>
            <w:shd w:val="clear" w:color="auto" w:fill="auto"/>
            <w:vAlign w:val="center"/>
          </w:tcPr>
          <w:p w14:paraId="72BC4375"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Rede est.</w:t>
            </w:r>
          </w:p>
        </w:tc>
        <w:tc>
          <w:tcPr>
            <w:tcW w:w="992" w:type="dxa"/>
            <w:shd w:val="clear" w:color="auto" w:fill="auto"/>
            <w:vAlign w:val="center"/>
          </w:tcPr>
          <w:p w14:paraId="3B74C6FB" w14:textId="77777777" w:rsidR="007129FF" w:rsidRPr="00397855" w:rsidRDefault="007129FF" w:rsidP="007D2D73">
            <w:pPr>
              <w:spacing w:after="0" w:line="240" w:lineRule="auto"/>
              <w:jc w:val="center"/>
              <w:rPr>
                <w:rFonts w:ascii="Times New Roman" w:hAnsi="Times New Roman"/>
                <w:sz w:val="24"/>
                <w:szCs w:val="24"/>
              </w:rPr>
            </w:pPr>
            <w:r w:rsidRPr="00397855">
              <w:rPr>
                <w:rFonts w:ascii="Times New Roman" w:hAnsi="Times New Roman"/>
                <w:sz w:val="24"/>
                <w:szCs w:val="24"/>
              </w:rPr>
              <w:t>Brasil</w:t>
            </w:r>
          </w:p>
        </w:tc>
        <w:tc>
          <w:tcPr>
            <w:tcW w:w="1134" w:type="dxa"/>
            <w:shd w:val="clear" w:color="auto" w:fill="auto"/>
            <w:vAlign w:val="center"/>
          </w:tcPr>
          <w:p w14:paraId="0A025F2F"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Rede est.</w:t>
            </w:r>
          </w:p>
        </w:tc>
        <w:tc>
          <w:tcPr>
            <w:tcW w:w="851" w:type="dxa"/>
            <w:shd w:val="clear" w:color="auto" w:fill="auto"/>
            <w:vAlign w:val="center"/>
          </w:tcPr>
          <w:p w14:paraId="180A32F1" w14:textId="77777777" w:rsidR="007129FF" w:rsidRPr="00397855" w:rsidRDefault="007129FF" w:rsidP="007D2D73">
            <w:pPr>
              <w:spacing w:after="0" w:line="240" w:lineRule="auto"/>
              <w:jc w:val="center"/>
              <w:rPr>
                <w:rFonts w:ascii="Times New Roman" w:hAnsi="Times New Roman"/>
                <w:sz w:val="24"/>
                <w:szCs w:val="24"/>
              </w:rPr>
            </w:pPr>
            <w:r w:rsidRPr="00397855">
              <w:rPr>
                <w:rFonts w:ascii="Times New Roman" w:hAnsi="Times New Roman"/>
                <w:sz w:val="24"/>
                <w:szCs w:val="24"/>
              </w:rPr>
              <w:t>Brasil</w:t>
            </w:r>
          </w:p>
        </w:tc>
      </w:tr>
      <w:tr w:rsidR="007129FF" w:rsidRPr="00397855" w14:paraId="607847F6" w14:textId="77777777" w:rsidTr="004133B8">
        <w:trPr>
          <w:trHeight w:val="400"/>
        </w:trPr>
        <w:tc>
          <w:tcPr>
            <w:tcW w:w="2835" w:type="dxa"/>
            <w:tcBorders>
              <w:top w:val="single" w:sz="6" w:space="0" w:color="auto"/>
              <w:left w:val="single" w:sz="6" w:space="0" w:color="auto"/>
              <w:bottom w:val="single" w:sz="6" w:space="0" w:color="auto"/>
              <w:right w:val="single" w:sz="6" w:space="0" w:color="auto"/>
            </w:tcBorders>
            <w:shd w:val="clear" w:color="auto" w:fill="auto"/>
          </w:tcPr>
          <w:p w14:paraId="71D774E6"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Ensino Fundamental (anos iniciais)</w:t>
            </w:r>
          </w:p>
        </w:tc>
        <w:tc>
          <w:tcPr>
            <w:tcW w:w="1101" w:type="dxa"/>
            <w:tcBorders>
              <w:top w:val="single" w:sz="6" w:space="0" w:color="auto"/>
              <w:left w:val="single" w:sz="6" w:space="0" w:color="auto"/>
            </w:tcBorders>
            <w:shd w:val="clear" w:color="auto" w:fill="auto"/>
          </w:tcPr>
          <w:p w14:paraId="71AC93D0"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5,0</w:t>
            </w:r>
          </w:p>
        </w:tc>
        <w:tc>
          <w:tcPr>
            <w:tcW w:w="992" w:type="dxa"/>
            <w:shd w:val="clear" w:color="auto" w:fill="auto"/>
          </w:tcPr>
          <w:p w14:paraId="04AF80F0" w14:textId="77777777" w:rsidR="007129FF" w:rsidRPr="00397855" w:rsidRDefault="001E61C4" w:rsidP="007D2D73">
            <w:pPr>
              <w:spacing w:after="0" w:line="240" w:lineRule="auto"/>
              <w:rPr>
                <w:rFonts w:ascii="Times New Roman" w:hAnsi="Times New Roman"/>
                <w:sz w:val="24"/>
                <w:szCs w:val="24"/>
              </w:rPr>
            </w:pPr>
            <w:r>
              <w:rPr>
                <w:rFonts w:ascii="Times New Roman" w:hAnsi="Times New Roman"/>
                <w:sz w:val="24"/>
                <w:szCs w:val="24"/>
              </w:rPr>
              <w:t>3,7</w:t>
            </w:r>
          </w:p>
        </w:tc>
        <w:tc>
          <w:tcPr>
            <w:tcW w:w="1134" w:type="dxa"/>
            <w:shd w:val="clear" w:color="auto" w:fill="auto"/>
          </w:tcPr>
          <w:p w14:paraId="5BF219BA"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5,0</w:t>
            </w:r>
          </w:p>
        </w:tc>
        <w:tc>
          <w:tcPr>
            <w:tcW w:w="992" w:type="dxa"/>
            <w:shd w:val="clear" w:color="auto" w:fill="auto"/>
          </w:tcPr>
          <w:p w14:paraId="71D1EAA8" w14:textId="77777777" w:rsidR="007129FF" w:rsidRPr="00397855" w:rsidRDefault="001E61C4" w:rsidP="007D2D73">
            <w:pPr>
              <w:spacing w:after="0" w:line="240" w:lineRule="auto"/>
              <w:rPr>
                <w:rFonts w:ascii="Times New Roman" w:hAnsi="Times New Roman"/>
                <w:sz w:val="24"/>
                <w:szCs w:val="24"/>
              </w:rPr>
            </w:pPr>
            <w:r>
              <w:rPr>
                <w:rFonts w:ascii="Times New Roman" w:hAnsi="Times New Roman"/>
                <w:sz w:val="24"/>
                <w:szCs w:val="24"/>
              </w:rPr>
              <w:t>4,2</w:t>
            </w:r>
          </w:p>
        </w:tc>
        <w:tc>
          <w:tcPr>
            <w:tcW w:w="1134" w:type="dxa"/>
            <w:shd w:val="clear" w:color="auto" w:fill="auto"/>
          </w:tcPr>
          <w:p w14:paraId="1D241310"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5,0</w:t>
            </w:r>
          </w:p>
        </w:tc>
        <w:tc>
          <w:tcPr>
            <w:tcW w:w="851" w:type="dxa"/>
            <w:shd w:val="clear" w:color="auto" w:fill="auto"/>
          </w:tcPr>
          <w:p w14:paraId="0BFC132C" w14:textId="77777777" w:rsidR="007129FF" w:rsidRPr="00397855" w:rsidRDefault="001E61C4" w:rsidP="007D2D73">
            <w:pPr>
              <w:spacing w:after="0" w:line="240" w:lineRule="auto"/>
              <w:rPr>
                <w:rFonts w:ascii="Times New Roman" w:hAnsi="Times New Roman"/>
                <w:sz w:val="24"/>
                <w:szCs w:val="24"/>
              </w:rPr>
            </w:pPr>
            <w:r>
              <w:rPr>
                <w:rFonts w:ascii="Times New Roman" w:hAnsi="Times New Roman"/>
                <w:sz w:val="24"/>
                <w:szCs w:val="24"/>
              </w:rPr>
              <w:t>4,4</w:t>
            </w:r>
          </w:p>
        </w:tc>
      </w:tr>
      <w:tr w:rsidR="007129FF" w:rsidRPr="00397855" w14:paraId="22CEB846" w14:textId="77777777" w:rsidTr="004133B8">
        <w:trPr>
          <w:trHeight w:val="400"/>
        </w:trPr>
        <w:tc>
          <w:tcPr>
            <w:tcW w:w="2835" w:type="dxa"/>
            <w:tcBorders>
              <w:top w:val="single" w:sz="6" w:space="0" w:color="auto"/>
            </w:tcBorders>
            <w:shd w:val="clear" w:color="auto" w:fill="auto"/>
          </w:tcPr>
          <w:p w14:paraId="016DA56D"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Ensino Fundamental (anos finais)</w:t>
            </w:r>
          </w:p>
        </w:tc>
        <w:tc>
          <w:tcPr>
            <w:tcW w:w="1101" w:type="dxa"/>
            <w:shd w:val="clear" w:color="auto" w:fill="auto"/>
          </w:tcPr>
          <w:p w14:paraId="66700024"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4,3</w:t>
            </w:r>
          </w:p>
        </w:tc>
        <w:tc>
          <w:tcPr>
            <w:tcW w:w="992" w:type="dxa"/>
            <w:shd w:val="clear" w:color="auto" w:fill="auto"/>
          </w:tcPr>
          <w:p w14:paraId="71C25219" w14:textId="77777777" w:rsidR="007129FF" w:rsidRPr="00397855" w:rsidRDefault="001E61C4" w:rsidP="007D2D73">
            <w:pPr>
              <w:spacing w:after="0" w:line="240" w:lineRule="auto"/>
              <w:rPr>
                <w:rFonts w:ascii="Times New Roman" w:hAnsi="Times New Roman"/>
                <w:sz w:val="24"/>
                <w:szCs w:val="24"/>
              </w:rPr>
            </w:pPr>
            <w:r>
              <w:rPr>
                <w:rFonts w:ascii="Times New Roman" w:hAnsi="Times New Roman"/>
                <w:sz w:val="24"/>
                <w:szCs w:val="24"/>
              </w:rPr>
              <w:t>2,3</w:t>
            </w:r>
          </w:p>
        </w:tc>
        <w:tc>
          <w:tcPr>
            <w:tcW w:w="1134" w:type="dxa"/>
            <w:shd w:val="clear" w:color="auto" w:fill="auto"/>
          </w:tcPr>
          <w:p w14:paraId="46D47966"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4,2</w:t>
            </w:r>
          </w:p>
        </w:tc>
        <w:tc>
          <w:tcPr>
            <w:tcW w:w="992" w:type="dxa"/>
            <w:shd w:val="clear" w:color="auto" w:fill="auto"/>
          </w:tcPr>
          <w:p w14:paraId="604222AF" w14:textId="77777777" w:rsidR="007129FF" w:rsidRPr="00397855" w:rsidRDefault="001E61C4" w:rsidP="007D2D73">
            <w:pPr>
              <w:spacing w:after="0" w:line="240" w:lineRule="auto"/>
              <w:rPr>
                <w:rFonts w:ascii="Times New Roman" w:hAnsi="Times New Roman"/>
                <w:sz w:val="24"/>
                <w:szCs w:val="24"/>
              </w:rPr>
            </w:pPr>
            <w:r>
              <w:rPr>
                <w:rFonts w:ascii="Times New Roman" w:hAnsi="Times New Roman"/>
                <w:sz w:val="24"/>
                <w:szCs w:val="24"/>
              </w:rPr>
              <w:t>2,7</w:t>
            </w:r>
          </w:p>
        </w:tc>
        <w:tc>
          <w:tcPr>
            <w:tcW w:w="1134" w:type="dxa"/>
            <w:shd w:val="clear" w:color="auto" w:fill="auto"/>
          </w:tcPr>
          <w:p w14:paraId="64396B3D" w14:textId="77777777" w:rsidR="007129FF" w:rsidRPr="00397855" w:rsidRDefault="007129FF" w:rsidP="007D2D73">
            <w:pPr>
              <w:spacing w:after="0" w:line="240" w:lineRule="auto"/>
              <w:rPr>
                <w:rFonts w:ascii="Times New Roman" w:hAnsi="Times New Roman"/>
                <w:sz w:val="24"/>
                <w:szCs w:val="24"/>
              </w:rPr>
            </w:pPr>
            <w:r w:rsidRPr="00397855">
              <w:rPr>
                <w:rFonts w:ascii="Times New Roman" w:hAnsi="Times New Roman"/>
                <w:sz w:val="24"/>
                <w:szCs w:val="24"/>
              </w:rPr>
              <w:t>4,3</w:t>
            </w:r>
          </w:p>
        </w:tc>
        <w:tc>
          <w:tcPr>
            <w:tcW w:w="851" w:type="dxa"/>
            <w:shd w:val="clear" w:color="auto" w:fill="auto"/>
          </w:tcPr>
          <w:p w14:paraId="09D3F0EF" w14:textId="77777777" w:rsidR="007129FF" w:rsidRPr="00397855" w:rsidRDefault="001E61C4" w:rsidP="007D2D73">
            <w:pPr>
              <w:spacing w:after="0" w:line="240" w:lineRule="auto"/>
              <w:rPr>
                <w:rFonts w:ascii="Times New Roman" w:hAnsi="Times New Roman"/>
                <w:sz w:val="24"/>
                <w:szCs w:val="24"/>
              </w:rPr>
            </w:pPr>
            <w:r>
              <w:rPr>
                <w:rFonts w:ascii="Times New Roman" w:hAnsi="Times New Roman"/>
                <w:sz w:val="24"/>
                <w:szCs w:val="24"/>
              </w:rPr>
              <w:t>3,1</w:t>
            </w:r>
          </w:p>
        </w:tc>
      </w:tr>
    </w:tbl>
    <w:p w14:paraId="6F8018CA" w14:textId="77777777" w:rsidR="007129FF" w:rsidRPr="006D363E" w:rsidRDefault="007129FF" w:rsidP="007129FF">
      <w:pPr>
        <w:rPr>
          <w:rFonts w:ascii="Times New Roman" w:hAnsi="Times New Roman"/>
        </w:rPr>
      </w:pPr>
      <w:r w:rsidRPr="006D363E">
        <w:rPr>
          <w:rFonts w:ascii="Times New Roman" w:hAnsi="Times New Roman"/>
        </w:rPr>
        <w:t>FONTE: INEP, 2015</w:t>
      </w:r>
    </w:p>
    <w:p w14:paraId="2043E28A" w14:textId="77777777" w:rsidR="004133B8" w:rsidRDefault="004133B8" w:rsidP="007129FF">
      <w:pPr>
        <w:rPr>
          <w:rFonts w:ascii="Times New Roman" w:hAnsi="Times New Roman"/>
          <w:b/>
          <w:sz w:val="24"/>
        </w:rPr>
      </w:pPr>
    </w:p>
    <w:p w14:paraId="67568400" w14:textId="77777777" w:rsidR="004133B8" w:rsidRDefault="004133B8" w:rsidP="007129FF">
      <w:pPr>
        <w:rPr>
          <w:rFonts w:ascii="Times New Roman" w:hAnsi="Times New Roman"/>
          <w:b/>
          <w:sz w:val="24"/>
        </w:rPr>
        <w:sectPr w:rsidR="004133B8" w:rsidSect="00AE6458">
          <w:pgSz w:w="11906" w:h="16838" w:code="9"/>
          <w:pgMar w:top="1701" w:right="1274" w:bottom="1134" w:left="1701" w:header="709" w:footer="709" w:gutter="0"/>
          <w:cols w:space="708"/>
          <w:docGrid w:linePitch="360"/>
        </w:sectPr>
      </w:pPr>
    </w:p>
    <w:p w14:paraId="7D12D2DB" w14:textId="77777777" w:rsidR="007129FF" w:rsidRDefault="007129FF" w:rsidP="006D363E">
      <w:pPr>
        <w:spacing w:after="0" w:line="240" w:lineRule="auto"/>
        <w:jc w:val="both"/>
        <w:rPr>
          <w:rFonts w:ascii="Times New Roman" w:hAnsi="Times New Roman"/>
          <w:b/>
          <w:sz w:val="24"/>
        </w:rPr>
      </w:pPr>
      <w:r>
        <w:rPr>
          <w:rFonts w:ascii="Times New Roman" w:hAnsi="Times New Roman"/>
          <w:b/>
          <w:sz w:val="24"/>
        </w:rPr>
        <w:lastRenderedPageBreak/>
        <w:t>TABELA 15</w:t>
      </w:r>
      <w:r w:rsidR="00517C5D">
        <w:rPr>
          <w:rFonts w:ascii="Times New Roman" w:hAnsi="Times New Roman"/>
          <w:b/>
          <w:sz w:val="24"/>
        </w:rPr>
        <w:t xml:space="preserve"> </w:t>
      </w:r>
      <w:r w:rsidR="006D363E">
        <w:rPr>
          <w:rFonts w:ascii="Times New Roman" w:hAnsi="Times New Roman"/>
          <w:b/>
          <w:sz w:val="24"/>
        </w:rPr>
        <w:t>- METAS PROJETADAS DO IDEB</w:t>
      </w:r>
    </w:p>
    <w:tbl>
      <w:tblPr>
        <w:tblW w:w="892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564"/>
        <w:gridCol w:w="708"/>
        <w:gridCol w:w="566"/>
        <w:gridCol w:w="709"/>
        <w:gridCol w:w="506"/>
        <w:gridCol w:w="696"/>
        <w:gridCol w:w="506"/>
        <w:gridCol w:w="702"/>
        <w:gridCol w:w="708"/>
        <w:gridCol w:w="712"/>
        <w:gridCol w:w="704"/>
        <w:gridCol w:w="709"/>
      </w:tblGrid>
      <w:tr w:rsidR="00AD30FE" w:rsidRPr="00397855" w14:paraId="68B2651E" w14:textId="77777777" w:rsidTr="004133B8">
        <w:trPr>
          <w:trHeight w:val="400"/>
        </w:trPr>
        <w:tc>
          <w:tcPr>
            <w:tcW w:w="1136" w:type="dxa"/>
            <w:tcBorders>
              <w:top w:val="nil"/>
              <w:left w:val="nil"/>
              <w:bottom w:val="single" w:sz="6" w:space="0" w:color="auto"/>
              <w:right w:val="single" w:sz="6" w:space="0" w:color="auto"/>
            </w:tcBorders>
            <w:shd w:val="clear" w:color="auto" w:fill="auto"/>
          </w:tcPr>
          <w:p w14:paraId="56301A1D" w14:textId="77777777" w:rsidR="00AD30FE" w:rsidRPr="00397855" w:rsidRDefault="00AD30FE" w:rsidP="007D2D73">
            <w:pPr>
              <w:spacing w:after="0" w:line="240" w:lineRule="auto"/>
              <w:rPr>
                <w:rFonts w:ascii="Times New Roman" w:hAnsi="Times New Roman"/>
                <w:sz w:val="24"/>
              </w:rPr>
            </w:pPr>
          </w:p>
        </w:tc>
        <w:tc>
          <w:tcPr>
            <w:tcW w:w="1272" w:type="dxa"/>
            <w:gridSpan w:val="2"/>
            <w:tcBorders>
              <w:top w:val="single" w:sz="6" w:space="0" w:color="auto"/>
              <w:left w:val="single" w:sz="6" w:space="0" w:color="auto"/>
              <w:bottom w:val="single" w:sz="6" w:space="0" w:color="auto"/>
            </w:tcBorders>
            <w:shd w:val="clear" w:color="auto" w:fill="auto"/>
            <w:vAlign w:val="center"/>
          </w:tcPr>
          <w:p w14:paraId="0E669C6F" w14:textId="77777777" w:rsidR="00AD30FE" w:rsidRPr="00397855" w:rsidRDefault="00AD30FE" w:rsidP="007D2D73">
            <w:pPr>
              <w:spacing w:after="0" w:line="240" w:lineRule="auto"/>
              <w:jc w:val="center"/>
              <w:rPr>
                <w:rFonts w:ascii="Times New Roman" w:hAnsi="Times New Roman"/>
                <w:sz w:val="24"/>
              </w:rPr>
            </w:pPr>
            <w:r w:rsidRPr="00397855">
              <w:rPr>
                <w:rFonts w:ascii="Times New Roman" w:hAnsi="Times New Roman"/>
                <w:sz w:val="24"/>
              </w:rPr>
              <w:t>2015</w:t>
            </w:r>
          </w:p>
        </w:tc>
        <w:tc>
          <w:tcPr>
            <w:tcW w:w="1275" w:type="dxa"/>
            <w:gridSpan w:val="2"/>
            <w:shd w:val="clear" w:color="auto" w:fill="auto"/>
            <w:vAlign w:val="center"/>
          </w:tcPr>
          <w:p w14:paraId="118C1642" w14:textId="77777777" w:rsidR="00AD30FE" w:rsidRPr="00397855" w:rsidRDefault="00AD30FE" w:rsidP="007D2D73">
            <w:pPr>
              <w:spacing w:after="0" w:line="240" w:lineRule="auto"/>
              <w:jc w:val="center"/>
              <w:rPr>
                <w:rFonts w:ascii="Times New Roman" w:hAnsi="Times New Roman"/>
                <w:sz w:val="24"/>
              </w:rPr>
            </w:pPr>
            <w:r w:rsidRPr="00397855">
              <w:rPr>
                <w:rFonts w:ascii="Times New Roman" w:hAnsi="Times New Roman"/>
                <w:sz w:val="24"/>
              </w:rPr>
              <w:t>2017</w:t>
            </w:r>
          </w:p>
        </w:tc>
        <w:tc>
          <w:tcPr>
            <w:tcW w:w="1202" w:type="dxa"/>
            <w:gridSpan w:val="2"/>
            <w:shd w:val="clear" w:color="auto" w:fill="auto"/>
            <w:vAlign w:val="center"/>
          </w:tcPr>
          <w:p w14:paraId="463EA3D7" w14:textId="77777777" w:rsidR="00AD30FE" w:rsidRPr="00397855" w:rsidRDefault="00AD30FE" w:rsidP="00AD30FE">
            <w:pPr>
              <w:spacing w:after="0" w:line="240" w:lineRule="auto"/>
              <w:rPr>
                <w:rFonts w:ascii="Times New Roman" w:hAnsi="Times New Roman"/>
                <w:sz w:val="24"/>
              </w:rPr>
            </w:pPr>
            <w:r w:rsidRPr="00397855">
              <w:rPr>
                <w:rFonts w:ascii="Times New Roman" w:hAnsi="Times New Roman"/>
                <w:sz w:val="24"/>
              </w:rPr>
              <w:t>2019</w:t>
            </w:r>
          </w:p>
        </w:tc>
        <w:tc>
          <w:tcPr>
            <w:tcW w:w="1208" w:type="dxa"/>
            <w:gridSpan w:val="2"/>
            <w:shd w:val="clear" w:color="auto" w:fill="auto"/>
            <w:vAlign w:val="center"/>
          </w:tcPr>
          <w:p w14:paraId="6C203BFB" w14:textId="77777777" w:rsidR="00AD30FE" w:rsidRPr="00397855" w:rsidRDefault="00AD30FE" w:rsidP="00AD30FE">
            <w:pPr>
              <w:spacing w:after="0" w:line="240" w:lineRule="auto"/>
              <w:rPr>
                <w:rFonts w:ascii="Times New Roman" w:hAnsi="Times New Roman"/>
                <w:sz w:val="24"/>
              </w:rPr>
            </w:pPr>
            <w:r>
              <w:rPr>
                <w:rFonts w:ascii="Times New Roman" w:hAnsi="Times New Roman"/>
                <w:sz w:val="24"/>
              </w:rPr>
              <w:t>2021</w:t>
            </w:r>
          </w:p>
        </w:tc>
        <w:tc>
          <w:tcPr>
            <w:tcW w:w="1420" w:type="dxa"/>
            <w:gridSpan w:val="2"/>
            <w:shd w:val="clear" w:color="auto" w:fill="auto"/>
            <w:vAlign w:val="center"/>
          </w:tcPr>
          <w:p w14:paraId="2BA9F3F6" w14:textId="77777777" w:rsidR="00AD30FE" w:rsidRPr="00397855" w:rsidRDefault="00AD30FE" w:rsidP="00AD30FE">
            <w:pPr>
              <w:spacing w:after="0" w:line="240" w:lineRule="auto"/>
              <w:rPr>
                <w:rFonts w:ascii="Times New Roman" w:hAnsi="Times New Roman"/>
                <w:sz w:val="24"/>
              </w:rPr>
            </w:pPr>
            <w:r>
              <w:rPr>
                <w:rFonts w:ascii="Times New Roman" w:hAnsi="Times New Roman"/>
                <w:sz w:val="24"/>
              </w:rPr>
              <w:t>2023</w:t>
            </w:r>
          </w:p>
        </w:tc>
        <w:tc>
          <w:tcPr>
            <w:tcW w:w="1413" w:type="dxa"/>
            <w:gridSpan w:val="2"/>
            <w:shd w:val="clear" w:color="auto" w:fill="auto"/>
            <w:vAlign w:val="center"/>
          </w:tcPr>
          <w:p w14:paraId="3200EDDF" w14:textId="77777777" w:rsidR="00AD30FE" w:rsidRPr="00397855" w:rsidRDefault="00AD30FE" w:rsidP="00AD30FE">
            <w:pPr>
              <w:spacing w:after="0" w:line="240" w:lineRule="auto"/>
              <w:rPr>
                <w:rFonts w:ascii="Times New Roman" w:hAnsi="Times New Roman"/>
                <w:sz w:val="24"/>
              </w:rPr>
            </w:pPr>
            <w:r>
              <w:rPr>
                <w:rFonts w:ascii="Times New Roman" w:hAnsi="Times New Roman"/>
                <w:sz w:val="24"/>
              </w:rPr>
              <w:t>2025</w:t>
            </w:r>
          </w:p>
        </w:tc>
      </w:tr>
      <w:tr w:rsidR="00AD30FE" w:rsidRPr="00397855" w14:paraId="24C57686" w14:textId="77777777" w:rsidTr="004133B8">
        <w:trPr>
          <w:cantSplit/>
          <w:trHeight w:val="1134"/>
        </w:trPr>
        <w:tc>
          <w:tcPr>
            <w:tcW w:w="1136" w:type="dxa"/>
            <w:tcBorders>
              <w:top w:val="nil"/>
              <w:left w:val="nil"/>
              <w:bottom w:val="single" w:sz="6" w:space="0" w:color="auto"/>
              <w:right w:val="single" w:sz="6" w:space="0" w:color="auto"/>
            </w:tcBorders>
            <w:shd w:val="clear" w:color="auto" w:fill="auto"/>
          </w:tcPr>
          <w:p w14:paraId="1EDE1953" w14:textId="77777777" w:rsidR="00AD30FE" w:rsidRPr="00397855" w:rsidRDefault="00AD30FE" w:rsidP="007D2D73">
            <w:pPr>
              <w:spacing w:after="0" w:line="240" w:lineRule="auto"/>
              <w:rPr>
                <w:rFonts w:ascii="Times New Roman" w:hAnsi="Times New Roman"/>
                <w:sz w:val="24"/>
              </w:rPr>
            </w:pPr>
          </w:p>
        </w:tc>
        <w:tc>
          <w:tcPr>
            <w:tcW w:w="564" w:type="dxa"/>
            <w:tcBorders>
              <w:top w:val="single" w:sz="6" w:space="0" w:color="auto"/>
              <w:left w:val="single" w:sz="6" w:space="0" w:color="auto"/>
              <w:bottom w:val="single" w:sz="6" w:space="0" w:color="auto"/>
            </w:tcBorders>
            <w:shd w:val="clear" w:color="auto" w:fill="auto"/>
            <w:textDirection w:val="btLr"/>
            <w:vAlign w:val="center"/>
          </w:tcPr>
          <w:p w14:paraId="497E4E6F" w14:textId="77777777" w:rsidR="00AD30FE" w:rsidRPr="00397855" w:rsidRDefault="00AD30FE" w:rsidP="00AD30FE">
            <w:pPr>
              <w:spacing w:after="0" w:line="240" w:lineRule="auto"/>
              <w:ind w:left="113" w:right="113"/>
              <w:rPr>
                <w:rFonts w:ascii="Times New Roman" w:hAnsi="Times New Roman"/>
                <w:sz w:val="24"/>
                <w:szCs w:val="24"/>
              </w:rPr>
            </w:pPr>
            <w:r w:rsidRPr="00397855">
              <w:rPr>
                <w:rFonts w:ascii="Times New Roman" w:hAnsi="Times New Roman"/>
                <w:sz w:val="24"/>
                <w:szCs w:val="24"/>
              </w:rPr>
              <w:t>Rede est.</w:t>
            </w:r>
          </w:p>
        </w:tc>
        <w:tc>
          <w:tcPr>
            <w:tcW w:w="708" w:type="dxa"/>
            <w:shd w:val="clear" w:color="auto" w:fill="auto"/>
            <w:textDirection w:val="btLr"/>
            <w:vAlign w:val="center"/>
          </w:tcPr>
          <w:p w14:paraId="0D93C488" w14:textId="77777777" w:rsidR="00AD30FE" w:rsidRPr="00397855" w:rsidRDefault="00AD30FE" w:rsidP="00AD30FE">
            <w:pPr>
              <w:spacing w:after="0" w:line="240" w:lineRule="auto"/>
              <w:ind w:left="113" w:right="113"/>
              <w:jc w:val="center"/>
              <w:rPr>
                <w:rFonts w:ascii="Times New Roman" w:hAnsi="Times New Roman"/>
                <w:sz w:val="24"/>
              </w:rPr>
            </w:pPr>
            <w:r w:rsidRPr="00397855">
              <w:rPr>
                <w:rFonts w:ascii="Times New Roman" w:hAnsi="Times New Roman"/>
                <w:sz w:val="24"/>
              </w:rPr>
              <w:t>Brasil</w:t>
            </w:r>
          </w:p>
        </w:tc>
        <w:tc>
          <w:tcPr>
            <w:tcW w:w="566" w:type="dxa"/>
            <w:shd w:val="clear" w:color="auto" w:fill="auto"/>
            <w:textDirection w:val="btLr"/>
            <w:vAlign w:val="center"/>
          </w:tcPr>
          <w:p w14:paraId="78E73E77" w14:textId="77777777" w:rsidR="00AD30FE" w:rsidRPr="00397855" w:rsidRDefault="00AD30FE" w:rsidP="00AD30FE">
            <w:pPr>
              <w:spacing w:after="0" w:line="240" w:lineRule="auto"/>
              <w:ind w:left="113" w:right="113"/>
              <w:rPr>
                <w:rFonts w:ascii="Times New Roman" w:hAnsi="Times New Roman"/>
                <w:sz w:val="24"/>
                <w:szCs w:val="24"/>
              </w:rPr>
            </w:pPr>
            <w:r w:rsidRPr="00397855">
              <w:rPr>
                <w:rFonts w:ascii="Times New Roman" w:hAnsi="Times New Roman"/>
                <w:sz w:val="24"/>
                <w:szCs w:val="24"/>
              </w:rPr>
              <w:t>Rede est.</w:t>
            </w:r>
          </w:p>
        </w:tc>
        <w:tc>
          <w:tcPr>
            <w:tcW w:w="709" w:type="dxa"/>
            <w:shd w:val="clear" w:color="auto" w:fill="auto"/>
            <w:textDirection w:val="btLr"/>
            <w:vAlign w:val="center"/>
          </w:tcPr>
          <w:p w14:paraId="5A5449C0" w14:textId="77777777" w:rsidR="00AD30FE" w:rsidRPr="00397855" w:rsidRDefault="00AD30FE" w:rsidP="00AD30FE">
            <w:pPr>
              <w:spacing w:after="0" w:line="240" w:lineRule="auto"/>
              <w:ind w:left="113" w:right="113"/>
              <w:rPr>
                <w:rFonts w:ascii="Times New Roman" w:hAnsi="Times New Roman"/>
                <w:sz w:val="24"/>
              </w:rPr>
            </w:pPr>
            <w:r w:rsidRPr="00397855">
              <w:rPr>
                <w:rFonts w:ascii="Times New Roman" w:hAnsi="Times New Roman"/>
                <w:sz w:val="24"/>
              </w:rPr>
              <w:t>Brasil</w:t>
            </w:r>
          </w:p>
        </w:tc>
        <w:tc>
          <w:tcPr>
            <w:tcW w:w="506" w:type="dxa"/>
            <w:shd w:val="clear" w:color="auto" w:fill="auto"/>
            <w:textDirection w:val="btLr"/>
            <w:vAlign w:val="center"/>
          </w:tcPr>
          <w:p w14:paraId="6E9E2197" w14:textId="77777777" w:rsidR="00AD30FE" w:rsidRPr="00397855" w:rsidRDefault="00AD30FE" w:rsidP="00AD30FE">
            <w:pPr>
              <w:spacing w:after="0" w:line="240" w:lineRule="auto"/>
              <w:ind w:left="113" w:right="113"/>
              <w:rPr>
                <w:rFonts w:ascii="Times New Roman" w:hAnsi="Times New Roman"/>
                <w:sz w:val="24"/>
                <w:szCs w:val="24"/>
              </w:rPr>
            </w:pPr>
            <w:r w:rsidRPr="00397855">
              <w:rPr>
                <w:rFonts w:ascii="Times New Roman" w:hAnsi="Times New Roman"/>
                <w:sz w:val="24"/>
                <w:szCs w:val="24"/>
              </w:rPr>
              <w:t>Rede est.</w:t>
            </w:r>
          </w:p>
        </w:tc>
        <w:tc>
          <w:tcPr>
            <w:tcW w:w="696" w:type="dxa"/>
            <w:shd w:val="clear" w:color="auto" w:fill="auto"/>
            <w:textDirection w:val="btLr"/>
            <w:vAlign w:val="center"/>
          </w:tcPr>
          <w:p w14:paraId="437B8BB3" w14:textId="77777777" w:rsidR="00AD30FE" w:rsidRPr="00397855" w:rsidRDefault="00AD30FE" w:rsidP="00AD30FE">
            <w:pPr>
              <w:spacing w:after="0" w:line="240" w:lineRule="auto"/>
              <w:ind w:left="113" w:right="113"/>
              <w:rPr>
                <w:rFonts w:ascii="Times New Roman" w:hAnsi="Times New Roman"/>
                <w:sz w:val="24"/>
              </w:rPr>
            </w:pPr>
            <w:r w:rsidRPr="00397855">
              <w:rPr>
                <w:rFonts w:ascii="Times New Roman" w:hAnsi="Times New Roman"/>
                <w:sz w:val="24"/>
              </w:rPr>
              <w:t>Brasil</w:t>
            </w:r>
          </w:p>
        </w:tc>
        <w:tc>
          <w:tcPr>
            <w:tcW w:w="506" w:type="dxa"/>
            <w:shd w:val="clear" w:color="auto" w:fill="auto"/>
            <w:textDirection w:val="btLr"/>
            <w:vAlign w:val="center"/>
          </w:tcPr>
          <w:p w14:paraId="75AB36F4" w14:textId="77777777" w:rsidR="00AD30FE" w:rsidRPr="00397855" w:rsidRDefault="00AD30FE" w:rsidP="00AD30FE">
            <w:pPr>
              <w:spacing w:after="0" w:line="240" w:lineRule="auto"/>
              <w:ind w:left="113" w:right="113"/>
              <w:rPr>
                <w:rFonts w:ascii="Times New Roman" w:hAnsi="Times New Roman"/>
                <w:sz w:val="24"/>
              </w:rPr>
            </w:pPr>
            <w:r w:rsidRPr="00397855">
              <w:rPr>
                <w:rFonts w:ascii="Times New Roman" w:hAnsi="Times New Roman"/>
                <w:sz w:val="24"/>
                <w:szCs w:val="24"/>
              </w:rPr>
              <w:t>Rede est</w:t>
            </w:r>
          </w:p>
        </w:tc>
        <w:tc>
          <w:tcPr>
            <w:tcW w:w="702" w:type="dxa"/>
            <w:shd w:val="clear" w:color="auto" w:fill="auto"/>
            <w:textDirection w:val="btLr"/>
            <w:vAlign w:val="center"/>
          </w:tcPr>
          <w:p w14:paraId="4468222E" w14:textId="77777777" w:rsidR="00AD30FE" w:rsidRPr="00397855" w:rsidRDefault="00AD30FE" w:rsidP="00AD30FE">
            <w:pPr>
              <w:spacing w:after="0" w:line="240" w:lineRule="auto"/>
              <w:ind w:left="113" w:right="113"/>
              <w:rPr>
                <w:rFonts w:ascii="Times New Roman" w:hAnsi="Times New Roman"/>
                <w:sz w:val="24"/>
              </w:rPr>
            </w:pPr>
            <w:r w:rsidRPr="00397855">
              <w:rPr>
                <w:rFonts w:ascii="Times New Roman" w:hAnsi="Times New Roman"/>
                <w:sz w:val="24"/>
              </w:rPr>
              <w:t>Brasil</w:t>
            </w:r>
          </w:p>
        </w:tc>
        <w:tc>
          <w:tcPr>
            <w:tcW w:w="708" w:type="dxa"/>
            <w:shd w:val="clear" w:color="auto" w:fill="auto"/>
            <w:textDirection w:val="btLr"/>
            <w:vAlign w:val="center"/>
          </w:tcPr>
          <w:p w14:paraId="69F41C25" w14:textId="77777777" w:rsidR="00AD30FE" w:rsidRPr="00397855" w:rsidRDefault="00AD30FE" w:rsidP="00AD30FE">
            <w:pPr>
              <w:spacing w:after="0" w:line="240" w:lineRule="auto"/>
              <w:ind w:left="113" w:right="113"/>
              <w:rPr>
                <w:rFonts w:ascii="Times New Roman" w:hAnsi="Times New Roman"/>
                <w:sz w:val="24"/>
              </w:rPr>
            </w:pPr>
            <w:r w:rsidRPr="00397855">
              <w:rPr>
                <w:rFonts w:ascii="Times New Roman" w:hAnsi="Times New Roman"/>
                <w:sz w:val="24"/>
                <w:szCs w:val="24"/>
              </w:rPr>
              <w:t>Rede est</w:t>
            </w:r>
          </w:p>
        </w:tc>
        <w:tc>
          <w:tcPr>
            <w:tcW w:w="712" w:type="dxa"/>
            <w:shd w:val="clear" w:color="auto" w:fill="auto"/>
            <w:textDirection w:val="btLr"/>
            <w:vAlign w:val="center"/>
          </w:tcPr>
          <w:p w14:paraId="54E8A4B0" w14:textId="77777777" w:rsidR="00AD30FE" w:rsidRPr="00397855" w:rsidRDefault="00AD30FE" w:rsidP="00AD30FE">
            <w:pPr>
              <w:spacing w:after="0" w:line="240" w:lineRule="auto"/>
              <w:ind w:left="113" w:right="113"/>
              <w:rPr>
                <w:rFonts w:ascii="Times New Roman" w:hAnsi="Times New Roman"/>
                <w:sz w:val="24"/>
              </w:rPr>
            </w:pPr>
            <w:r w:rsidRPr="00397855">
              <w:rPr>
                <w:rFonts w:ascii="Times New Roman" w:hAnsi="Times New Roman"/>
                <w:sz w:val="24"/>
              </w:rPr>
              <w:t>Brasil</w:t>
            </w:r>
          </w:p>
        </w:tc>
        <w:tc>
          <w:tcPr>
            <w:tcW w:w="704" w:type="dxa"/>
            <w:shd w:val="clear" w:color="auto" w:fill="auto"/>
            <w:textDirection w:val="btLr"/>
            <w:vAlign w:val="center"/>
          </w:tcPr>
          <w:p w14:paraId="7C02C754" w14:textId="77777777" w:rsidR="00AD30FE" w:rsidRPr="00397855" w:rsidRDefault="00AD30FE" w:rsidP="007D2D73">
            <w:pPr>
              <w:spacing w:after="0" w:line="240" w:lineRule="auto"/>
              <w:ind w:left="113" w:right="113"/>
              <w:rPr>
                <w:rFonts w:ascii="Times New Roman" w:hAnsi="Times New Roman"/>
                <w:sz w:val="24"/>
              </w:rPr>
            </w:pPr>
            <w:r w:rsidRPr="00397855">
              <w:rPr>
                <w:rFonts w:ascii="Times New Roman" w:hAnsi="Times New Roman"/>
                <w:sz w:val="24"/>
                <w:szCs w:val="24"/>
              </w:rPr>
              <w:t>Rede est</w:t>
            </w:r>
          </w:p>
        </w:tc>
        <w:tc>
          <w:tcPr>
            <w:tcW w:w="709" w:type="dxa"/>
            <w:shd w:val="clear" w:color="auto" w:fill="auto"/>
            <w:textDirection w:val="btLr"/>
            <w:vAlign w:val="center"/>
          </w:tcPr>
          <w:p w14:paraId="11A5E817" w14:textId="77777777" w:rsidR="00AD30FE" w:rsidRPr="00397855" w:rsidRDefault="00AD30FE" w:rsidP="007D2D73">
            <w:pPr>
              <w:spacing w:after="0" w:line="240" w:lineRule="auto"/>
              <w:ind w:left="113" w:right="113"/>
              <w:rPr>
                <w:rFonts w:ascii="Times New Roman" w:hAnsi="Times New Roman"/>
                <w:sz w:val="24"/>
              </w:rPr>
            </w:pPr>
            <w:r w:rsidRPr="00397855">
              <w:rPr>
                <w:rFonts w:ascii="Times New Roman" w:hAnsi="Times New Roman"/>
                <w:sz w:val="24"/>
              </w:rPr>
              <w:t>Brasil</w:t>
            </w:r>
          </w:p>
        </w:tc>
      </w:tr>
      <w:tr w:rsidR="00AD30FE" w:rsidRPr="00397855" w14:paraId="7264204C" w14:textId="77777777" w:rsidTr="004133B8">
        <w:trPr>
          <w:trHeight w:val="400"/>
        </w:trPr>
        <w:tc>
          <w:tcPr>
            <w:tcW w:w="1136" w:type="dxa"/>
            <w:tcBorders>
              <w:top w:val="single" w:sz="6" w:space="0" w:color="auto"/>
              <w:left w:val="single" w:sz="6" w:space="0" w:color="auto"/>
              <w:bottom w:val="single" w:sz="6" w:space="0" w:color="auto"/>
              <w:right w:val="single" w:sz="6" w:space="0" w:color="auto"/>
            </w:tcBorders>
            <w:shd w:val="clear" w:color="auto" w:fill="auto"/>
          </w:tcPr>
          <w:p w14:paraId="4660C70D" w14:textId="77777777" w:rsidR="00AD30FE" w:rsidRPr="00397855" w:rsidRDefault="00AD30FE" w:rsidP="007D2D73">
            <w:pPr>
              <w:spacing w:after="0" w:line="240" w:lineRule="auto"/>
              <w:rPr>
                <w:rFonts w:ascii="Times New Roman" w:hAnsi="Times New Roman"/>
                <w:sz w:val="24"/>
              </w:rPr>
            </w:pPr>
            <w:r w:rsidRPr="00397855">
              <w:rPr>
                <w:rFonts w:ascii="Times New Roman" w:hAnsi="Times New Roman"/>
                <w:sz w:val="24"/>
              </w:rPr>
              <w:t>E.F.(anos iniciais)</w:t>
            </w:r>
          </w:p>
        </w:tc>
        <w:tc>
          <w:tcPr>
            <w:tcW w:w="564" w:type="dxa"/>
            <w:tcBorders>
              <w:top w:val="single" w:sz="6" w:space="0" w:color="auto"/>
              <w:left w:val="single" w:sz="6" w:space="0" w:color="auto"/>
            </w:tcBorders>
            <w:shd w:val="clear" w:color="auto" w:fill="auto"/>
          </w:tcPr>
          <w:p w14:paraId="09C1056F" w14:textId="77777777" w:rsidR="00AD30FE" w:rsidRPr="00397855" w:rsidRDefault="00AD30FE" w:rsidP="007D2D73">
            <w:pPr>
              <w:spacing w:after="0" w:line="240" w:lineRule="auto"/>
              <w:rPr>
                <w:rFonts w:ascii="Times New Roman" w:hAnsi="Times New Roman"/>
                <w:sz w:val="24"/>
              </w:rPr>
            </w:pPr>
          </w:p>
        </w:tc>
        <w:tc>
          <w:tcPr>
            <w:tcW w:w="708" w:type="dxa"/>
            <w:shd w:val="clear" w:color="auto" w:fill="auto"/>
          </w:tcPr>
          <w:p w14:paraId="4CFA2048" w14:textId="77777777" w:rsidR="00AD30FE" w:rsidRPr="00397855" w:rsidRDefault="00AD30FE" w:rsidP="007D2D73">
            <w:pPr>
              <w:spacing w:after="0" w:line="240" w:lineRule="auto"/>
              <w:rPr>
                <w:rFonts w:ascii="Times New Roman" w:hAnsi="Times New Roman"/>
                <w:sz w:val="24"/>
              </w:rPr>
            </w:pPr>
            <w:r w:rsidRPr="00397855">
              <w:rPr>
                <w:rFonts w:ascii="Times New Roman" w:hAnsi="Times New Roman"/>
                <w:sz w:val="24"/>
              </w:rPr>
              <w:t>4,7</w:t>
            </w:r>
          </w:p>
        </w:tc>
        <w:tc>
          <w:tcPr>
            <w:tcW w:w="566" w:type="dxa"/>
            <w:shd w:val="clear" w:color="auto" w:fill="auto"/>
          </w:tcPr>
          <w:p w14:paraId="32B54366" w14:textId="77777777" w:rsidR="00AD30FE" w:rsidRPr="00397855" w:rsidRDefault="00AD30FE" w:rsidP="007D2D73">
            <w:pPr>
              <w:spacing w:after="0" w:line="240" w:lineRule="auto"/>
              <w:rPr>
                <w:rFonts w:ascii="Times New Roman" w:hAnsi="Times New Roman"/>
                <w:sz w:val="24"/>
              </w:rPr>
            </w:pPr>
          </w:p>
        </w:tc>
        <w:tc>
          <w:tcPr>
            <w:tcW w:w="709" w:type="dxa"/>
            <w:shd w:val="clear" w:color="auto" w:fill="auto"/>
          </w:tcPr>
          <w:p w14:paraId="6EE76057" w14:textId="77777777" w:rsidR="00AD30FE" w:rsidRPr="00397855" w:rsidRDefault="00AD30FE" w:rsidP="007D2D73">
            <w:pPr>
              <w:spacing w:after="0" w:line="240" w:lineRule="auto"/>
              <w:rPr>
                <w:rFonts w:ascii="Times New Roman" w:hAnsi="Times New Roman"/>
                <w:sz w:val="24"/>
              </w:rPr>
            </w:pPr>
            <w:r w:rsidRPr="00397855">
              <w:rPr>
                <w:rFonts w:ascii="Times New Roman" w:hAnsi="Times New Roman"/>
                <w:sz w:val="24"/>
              </w:rPr>
              <w:t>5,0</w:t>
            </w:r>
          </w:p>
        </w:tc>
        <w:tc>
          <w:tcPr>
            <w:tcW w:w="506" w:type="dxa"/>
            <w:shd w:val="clear" w:color="auto" w:fill="auto"/>
          </w:tcPr>
          <w:p w14:paraId="3D67E3F7" w14:textId="77777777" w:rsidR="00AD30FE" w:rsidRPr="00397855" w:rsidRDefault="00AD30FE" w:rsidP="007D2D73">
            <w:pPr>
              <w:spacing w:after="0" w:line="240" w:lineRule="auto"/>
              <w:rPr>
                <w:rFonts w:ascii="Times New Roman" w:hAnsi="Times New Roman"/>
                <w:sz w:val="24"/>
              </w:rPr>
            </w:pPr>
          </w:p>
        </w:tc>
        <w:tc>
          <w:tcPr>
            <w:tcW w:w="696" w:type="dxa"/>
            <w:shd w:val="clear" w:color="auto" w:fill="auto"/>
          </w:tcPr>
          <w:p w14:paraId="55A14608" w14:textId="77777777" w:rsidR="00AD30FE" w:rsidRPr="00397855" w:rsidRDefault="00AD30FE" w:rsidP="007D2D73">
            <w:pPr>
              <w:spacing w:after="0" w:line="240" w:lineRule="auto"/>
              <w:rPr>
                <w:rFonts w:ascii="Times New Roman" w:hAnsi="Times New Roman"/>
                <w:sz w:val="24"/>
              </w:rPr>
            </w:pPr>
            <w:r w:rsidRPr="00397855">
              <w:rPr>
                <w:rFonts w:ascii="Times New Roman" w:hAnsi="Times New Roman"/>
                <w:sz w:val="24"/>
              </w:rPr>
              <w:t>5,3</w:t>
            </w:r>
          </w:p>
        </w:tc>
        <w:tc>
          <w:tcPr>
            <w:tcW w:w="506" w:type="dxa"/>
            <w:shd w:val="clear" w:color="auto" w:fill="auto"/>
          </w:tcPr>
          <w:p w14:paraId="27088FCD" w14:textId="77777777" w:rsidR="00AD30FE" w:rsidRPr="00397855" w:rsidRDefault="00AD30FE" w:rsidP="00AD30FE">
            <w:pPr>
              <w:spacing w:after="0" w:line="240" w:lineRule="auto"/>
              <w:rPr>
                <w:rFonts w:ascii="Times New Roman" w:hAnsi="Times New Roman"/>
                <w:sz w:val="24"/>
              </w:rPr>
            </w:pPr>
          </w:p>
        </w:tc>
        <w:tc>
          <w:tcPr>
            <w:tcW w:w="702" w:type="dxa"/>
            <w:shd w:val="clear" w:color="auto" w:fill="auto"/>
          </w:tcPr>
          <w:p w14:paraId="0E817EB9" w14:textId="77777777" w:rsidR="00AD30FE" w:rsidRPr="00397855" w:rsidRDefault="001E61C4" w:rsidP="00AD30FE">
            <w:pPr>
              <w:spacing w:after="0" w:line="240" w:lineRule="auto"/>
              <w:rPr>
                <w:rFonts w:ascii="Times New Roman" w:hAnsi="Times New Roman"/>
                <w:sz w:val="24"/>
              </w:rPr>
            </w:pPr>
            <w:r>
              <w:rPr>
                <w:rFonts w:ascii="Times New Roman" w:hAnsi="Times New Roman"/>
                <w:sz w:val="24"/>
              </w:rPr>
              <w:t>5,6</w:t>
            </w:r>
          </w:p>
        </w:tc>
        <w:tc>
          <w:tcPr>
            <w:tcW w:w="708" w:type="dxa"/>
            <w:shd w:val="clear" w:color="auto" w:fill="auto"/>
          </w:tcPr>
          <w:p w14:paraId="18E72B1E" w14:textId="77777777" w:rsidR="00AD30FE" w:rsidRPr="00397855" w:rsidRDefault="00337A49" w:rsidP="00AD30FE">
            <w:pPr>
              <w:spacing w:after="0" w:line="240" w:lineRule="auto"/>
              <w:rPr>
                <w:rFonts w:ascii="Times New Roman" w:hAnsi="Times New Roman"/>
                <w:sz w:val="24"/>
              </w:rPr>
            </w:pPr>
            <w:r>
              <w:rPr>
                <w:rFonts w:ascii="Times New Roman" w:hAnsi="Times New Roman"/>
                <w:sz w:val="24"/>
              </w:rPr>
              <w:t xml:space="preserve"> 5,3</w:t>
            </w:r>
          </w:p>
        </w:tc>
        <w:tc>
          <w:tcPr>
            <w:tcW w:w="712" w:type="dxa"/>
            <w:shd w:val="clear" w:color="auto" w:fill="auto"/>
          </w:tcPr>
          <w:p w14:paraId="776DE24E" w14:textId="77777777" w:rsidR="00AD30FE" w:rsidRPr="00397855" w:rsidRDefault="00AD30FE" w:rsidP="00AD30FE">
            <w:pPr>
              <w:spacing w:after="0" w:line="240" w:lineRule="auto"/>
              <w:rPr>
                <w:rFonts w:ascii="Times New Roman" w:hAnsi="Times New Roman"/>
                <w:sz w:val="24"/>
              </w:rPr>
            </w:pPr>
          </w:p>
        </w:tc>
        <w:tc>
          <w:tcPr>
            <w:tcW w:w="704" w:type="dxa"/>
            <w:shd w:val="clear" w:color="auto" w:fill="auto"/>
          </w:tcPr>
          <w:p w14:paraId="4D8FC452" w14:textId="77777777" w:rsidR="00AD30FE" w:rsidRPr="00397855" w:rsidRDefault="00337A49" w:rsidP="00AD30FE">
            <w:pPr>
              <w:spacing w:after="0" w:line="240" w:lineRule="auto"/>
              <w:rPr>
                <w:rFonts w:ascii="Times New Roman" w:hAnsi="Times New Roman"/>
                <w:sz w:val="24"/>
              </w:rPr>
            </w:pPr>
            <w:r>
              <w:rPr>
                <w:rFonts w:ascii="Times New Roman" w:hAnsi="Times New Roman"/>
                <w:sz w:val="24"/>
              </w:rPr>
              <w:t xml:space="preserve">  6,0</w:t>
            </w:r>
          </w:p>
        </w:tc>
        <w:tc>
          <w:tcPr>
            <w:tcW w:w="709" w:type="dxa"/>
            <w:shd w:val="clear" w:color="auto" w:fill="auto"/>
          </w:tcPr>
          <w:p w14:paraId="1F6B4C8A" w14:textId="77777777" w:rsidR="00AD30FE" w:rsidRPr="00397855" w:rsidRDefault="00AD30FE" w:rsidP="00AD30FE">
            <w:pPr>
              <w:spacing w:after="0" w:line="240" w:lineRule="auto"/>
              <w:rPr>
                <w:rFonts w:ascii="Times New Roman" w:hAnsi="Times New Roman"/>
                <w:sz w:val="24"/>
              </w:rPr>
            </w:pPr>
          </w:p>
        </w:tc>
      </w:tr>
      <w:tr w:rsidR="00AD30FE" w:rsidRPr="00397855" w14:paraId="72BA8362" w14:textId="77777777" w:rsidTr="004133B8">
        <w:trPr>
          <w:trHeight w:val="400"/>
        </w:trPr>
        <w:tc>
          <w:tcPr>
            <w:tcW w:w="1136" w:type="dxa"/>
            <w:tcBorders>
              <w:top w:val="single" w:sz="6" w:space="0" w:color="auto"/>
            </w:tcBorders>
            <w:shd w:val="clear" w:color="auto" w:fill="auto"/>
          </w:tcPr>
          <w:p w14:paraId="0637FF78" w14:textId="77777777" w:rsidR="00AD30FE" w:rsidRPr="00397855" w:rsidRDefault="00AD30FE" w:rsidP="007D2D73">
            <w:pPr>
              <w:spacing w:after="0" w:line="240" w:lineRule="auto"/>
              <w:rPr>
                <w:rFonts w:ascii="Times New Roman" w:hAnsi="Times New Roman"/>
                <w:sz w:val="24"/>
              </w:rPr>
            </w:pPr>
            <w:r w:rsidRPr="00397855">
              <w:rPr>
                <w:rFonts w:ascii="Times New Roman" w:hAnsi="Times New Roman"/>
                <w:sz w:val="24"/>
              </w:rPr>
              <w:t>E.F.(anos finais)</w:t>
            </w:r>
          </w:p>
        </w:tc>
        <w:tc>
          <w:tcPr>
            <w:tcW w:w="564" w:type="dxa"/>
            <w:shd w:val="clear" w:color="auto" w:fill="auto"/>
          </w:tcPr>
          <w:p w14:paraId="2D505BD0" w14:textId="77777777" w:rsidR="00AD30FE" w:rsidRPr="00397855" w:rsidRDefault="00AD30FE" w:rsidP="007D2D73">
            <w:pPr>
              <w:spacing w:after="0" w:line="240" w:lineRule="auto"/>
              <w:rPr>
                <w:rFonts w:ascii="Times New Roman" w:hAnsi="Times New Roman"/>
                <w:sz w:val="24"/>
              </w:rPr>
            </w:pPr>
          </w:p>
        </w:tc>
        <w:tc>
          <w:tcPr>
            <w:tcW w:w="708" w:type="dxa"/>
            <w:shd w:val="clear" w:color="auto" w:fill="auto"/>
          </w:tcPr>
          <w:p w14:paraId="7EDEFD65" w14:textId="77777777" w:rsidR="00AD30FE" w:rsidRPr="00397855" w:rsidRDefault="00AD30FE" w:rsidP="007D2D73">
            <w:pPr>
              <w:spacing w:after="0" w:line="240" w:lineRule="auto"/>
              <w:rPr>
                <w:rFonts w:ascii="Times New Roman" w:hAnsi="Times New Roman"/>
                <w:sz w:val="24"/>
              </w:rPr>
            </w:pPr>
            <w:r w:rsidRPr="00397855">
              <w:rPr>
                <w:rFonts w:ascii="Times New Roman" w:hAnsi="Times New Roman"/>
                <w:sz w:val="24"/>
              </w:rPr>
              <w:t>3,5</w:t>
            </w:r>
          </w:p>
        </w:tc>
        <w:tc>
          <w:tcPr>
            <w:tcW w:w="566" w:type="dxa"/>
            <w:shd w:val="clear" w:color="auto" w:fill="auto"/>
          </w:tcPr>
          <w:p w14:paraId="4BAC0CCB" w14:textId="77777777" w:rsidR="00AD30FE" w:rsidRPr="00397855" w:rsidRDefault="00AD30FE" w:rsidP="007D2D73">
            <w:pPr>
              <w:spacing w:after="0" w:line="240" w:lineRule="auto"/>
              <w:rPr>
                <w:rFonts w:ascii="Times New Roman" w:hAnsi="Times New Roman"/>
                <w:sz w:val="24"/>
              </w:rPr>
            </w:pPr>
          </w:p>
        </w:tc>
        <w:tc>
          <w:tcPr>
            <w:tcW w:w="709" w:type="dxa"/>
            <w:shd w:val="clear" w:color="auto" w:fill="auto"/>
          </w:tcPr>
          <w:p w14:paraId="2273A063" w14:textId="77777777" w:rsidR="00AD30FE" w:rsidRPr="00397855" w:rsidRDefault="00AD30FE" w:rsidP="007D2D73">
            <w:pPr>
              <w:spacing w:after="0" w:line="240" w:lineRule="auto"/>
              <w:rPr>
                <w:rFonts w:ascii="Times New Roman" w:hAnsi="Times New Roman"/>
                <w:sz w:val="24"/>
              </w:rPr>
            </w:pPr>
            <w:r w:rsidRPr="00397855">
              <w:rPr>
                <w:rFonts w:ascii="Times New Roman" w:hAnsi="Times New Roman"/>
                <w:sz w:val="24"/>
              </w:rPr>
              <w:t>3,8</w:t>
            </w:r>
          </w:p>
        </w:tc>
        <w:tc>
          <w:tcPr>
            <w:tcW w:w="506" w:type="dxa"/>
            <w:shd w:val="clear" w:color="auto" w:fill="auto"/>
          </w:tcPr>
          <w:p w14:paraId="48DCCB3C" w14:textId="77777777" w:rsidR="00AD30FE" w:rsidRPr="00397855" w:rsidRDefault="00AD30FE" w:rsidP="007D2D73">
            <w:pPr>
              <w:spacing w:after="0" w:line="240" w:lineRule="auto"/>
              <w:rPr>
                <w:rFonts w:ascii="Times New Roman" w:hAnsi="Times New Roman"/>
                <w:sz w:val="24"/>
              </w:rPr>
            </w:pPr>
          </w:p>
        </w:tc>
        <w:tc>
          <w:tcPr>
            <w:tcW w:w="696" w:type="dxa"/>
            <w:shd w:val="clear" w:color="auto" w:fill="auto"/>
          </w:tcPr>
          <w:p w14:paraId="596D8B65" w14:textId="77777777" w:rsidR="00AD30FE" w:rsidRPr="00397855" w:rsidRDefault="00AD30FE" w:rsidP="007D2D73">
            <w:pPr>
              <w:spacing w:after="0" w:line="240" w:lineRule="auto"/>
              <w:rPr>
                <w:rFonts w:ascii="Times New Roman" w:hAnsi="Times New Roman"/>
                <w:sz w:val="24"/>
              </w:rPr>
            </w:pPr>
            <w:r w:rsidRPr="00397855">
              <w:rPr>
                <w:rFonts w:ascii="Times New Roman" w:hAnsi="Times New Roman"/>
                <w:sz w:val="24"/>
              </w:rPr>
              <w:t>4,0</w:t>
            </w:r>
          </w:p>
        </w:tc>
        <w:tc>
          <w:tcPr>
            <w:tcW w:w="506" w:type="dxa"/>
            <w:shd w:val="clear" w:color="auto" w:fill="auto"/>
          </w:tcPr>
          <w:p w14:paraId="5A899049" w14:textId="77777777" w:rsidR="00AD30FE" w:rsidRPr="00397855" w:rsidRDefault="00AD30FE" w:rsidP="00AD30FE">
            <w:pPr>
              <w:spacing w:after="0" w:line="240" w:lineRule="auto"/>
              <w:rPr>
                <w:rFonts w:ascii="Times New Roman" w:hAnsi="Times New Roman"/>
                <w:sz w:val="24"/>
              </w:rPr>
            </w:pPr>
          </w:p>
        </w:tc>
        <w:tc>
          <w:tcPr>
            <w:tcW w:w="702" w:type="dxa"/>
            <w:shd w:val="clear" w:color="auto" w:fill="auto"/>
          </w:tcPr>
          <w:p w14:paraId="6A711E41" w14:textId="77777777" w:rsidR="00AD30FE" w:rsidRPr="00397855" w:rsidRDefault="001E61C4" w:rsidP="00AD30FE">
            <w:pPr>
              <w:spacing w:after="0" w:line="240" w:lineRule="auto"/>
              <w:rPr>
                <w:rFonts w:ascii="Times New Roman" w:hAnsi="Times New Roman"/>
                <w:sz w:val="24"/>
              </w:rPr>
            </w:pPr>
            <w:r>
              <w:rPr>
                <w:rFonts w:ascii="Times New Roman" w:hAnsi="Times New Roman"/>
                <w:sz w:val="24"/>
              </w:rPr>
              <w:t>4.3</w:t>
            </w:r>
          </w:p>
        </w:tc>
        <w:tc>
          <w:tcPr>
            <w:tcW w:w="708" w:type="dxa"/>
            <w:shd w:val="clear" w:color="auto" w:fill="auto"/>
          </w:tcPr>
          <w:p w14:paraId="10A2865F" w14:textId="77777777" w:rsidR="00AD30FE" w:rsidRPr="00397855" w:rsidRDefault="00337A49" w:rsidP="00AD30FE">
            <w:pPr>
              <w:spacing w:after="0" w:line="240" w:lineRule="auto"/>
              <w:rPr>
                <w:rFonts w:ascii="Times New Roman" w:hAnsi="Times New Roman"/>
                <w:sz w:val="24"/>
              </w:rPr>
            </w:pPr>
            <w:r>
              <w:rPr>
                <w:rFonts w:ascii="Times New Roman" w:hAnsi="Times New Roman"/>
                <w:sz w:val="24"/>
              </w:rPr>
              <w:t xml:space="preserve">  4,3</w:t>
            </w:r>
          </w:p>
        </w:tc>
        <w:tc>
          <w:tcPr>
            <w:tcW w:w="712" w:type="dxa"/>
            <w:shd w:val="clear" w:color="auto" w:fill="auto"/>
          </w:tcPr>
          <w:p w14:paraId="4609AD6C" w14:textId="77777777" w:rsidR="00AD30FE" w:rsidRPr="00397855" w:rsidRDefault="00AD30FE" w:rsidP="00AD30FE">
            <w:pPr>
              <w:spacing w:after="0" w:line="240" w:lineRule="auto"/>
              <w:rPr>
                <w:rFonts w:ascii="Times New Roman" w:hAnsi="Times New Roman"/>
                <w:sz w:val="24"/>
              </w:rPr>
            </w:pPr>
          </w:p>
        </w:tc>
        <w:tc>
          <w:tcPr>
            <w:tcW w:w="704" w:type="dxa"/>
            <w:shd w:val="clear" w:color="auto" w:fill="auto"/>
          </w:tcPr>
          <w:p w14:paraId="7C4EE9F0" w14:textId="77777777" w:rsidR="00AD30FE" w:rsidRPr="00397855" w:rsidRDefault="00337A49" w:rsidP="00AD30FE">
            <w:pPr>
              <w:spacing w:after="0" w:line="240" w:lineRule="auto"/>
              <w:rPr>
                <w:rFonts w:ascii="Times New Roman" w:hAnsi="Times New Roman"/>
                <w:sz w:val="24"/>
              </w:rPr>
            </w:pPr>
            <w:r>
              <w:rPr>
                <w:rFonts w:ascii="Times New Roman" w:hAnsi="Times New Roman"/>
                <w:sz w:val="24"/>
              </w:rPr>
              <w:t xml:space="preserve">  4,3</w:t>
            </w:r>
          </w:p>
        </w:tc>
        <w:tc>
          <w:tcPr>
            <w:tcW w:w="709" w:type="dxa"/>
            <w:shd w:val="clear" w:color="auto" w:fill="auto"/>
          </w:tcPr>
          <w:p w14:paraId="7A7196FE" w14:textId="77777777" w:rsidR="00AD30FE" w:rsidRPr="00397855" w:rsidRDefault="00AD30FE" w:rsidP="00AD30FE">
            <w:pPr>
              <w:spacing w:after="0" w:line="240" w:lineRule="auto"/>
              <w:rPr>
                <w:rFonts w:ascii="Times New Roman" w:hAnsi="Times New Roman"/>
                <w:sz w:val="24"/>
              </w:rPr>
            </w:pPr>
          </w:p>
        </w:tc>
      </w:tr>
    </w:tbl>
    <w:p w14:paraId="784F4334" w14:textId="77777777" w:rsidR="007129FF" w:rsidRDefault="00AD30FE" w:rsidP="006D363E">
      <w:pPr>
        <w:spacing w:after="0"/>
        <w:rPr>
          <w:rFonts w:ascii="Times New Roman" w:hAnsi="Times New Roman"/>
        </w:rPr>
      </w:pPr>
      <w:r w:rsidRPr="006D363E">
        <w:rPr>
          <w:rFonts w:ascii="Times New Roman" w:hAnsi="Times New Roman"/>
        </w:rPr>
        <w:t>FONTE: INEP, 2015</w:t>
      </w:r>
    </w:p>
    <w:p w14:paraId="13D224CB" w14:textId="77777777" w:rsidR="006D363E" w:rsidRPr="006D363E" w:rsidRDefault="006D363E" w:rsidP="006D363E">
      <w:pPr>
        <w:spacing w:after="0"/>
        <w:rPr>
          <w:rFonts w:ascii="Times New Roman" w:hAnsi="Times New Roman"/>
        </w:rPr>
      </w:pPr>
    </w:p>
    <w:p w14:paraId="7FDA3FCE" w14:textId="77777777" w:rsidR="00AD30FE" w:rsidRDefault="00AD30FE" w:rsidP="00AD30FE">
      <w:pPr>
        <w:spacing w:after="0" w:line="360" w:lineRule="auto"/>
        <w:ind w:firstLine="708"/>
        <w:jc w:val="both"/>
        <w:rPr>
          <w:rFonts w:ascii="Times New Roman" w:hAnsi="Times New Roman"/>
          <w:sz w:val="24"/>
          <w:szCs w:val="24"/>
        </w:rPr>
      </w:pPr>
      <w:r w:rsidRPr="008831FB">
        <w:rPr>
          <w:rFonts w:ascii="Times New Roman" w:hAnsi="Times New Roman"/>
          <w:sz w:val="24"/>
          <w:szCs w:val="24"/>
        </w:rPr>
        <w:t>O IDEB foi desenvolvido para que suas metas e resultados sejam divulgados e apropriados por toda a sociedade brasileira: pelos gestores e técnicos do Ministério da Educação, no acompanhamento do alcance das metas do país e de cada rede dos entes federados, aprimorando as possibilidades de atuação dentro do regime de colaboração; pelos gestores e técnicos das redes de ensino estaduais e municipais, no diagnóstico da própria rede, melhorando os subsídios para decisões sobre continuidade ou alteração de políticas; pela equipe de profissionais das escolas, provendo melhores subsídios para decisões sobre práticas no ambiente escolar; pelos pais e toda a comunidade, permitindo melhor acompanhamento do trabalho desenvolvido junto aos estudantes.</w:t>
      </w:r>
      <w:r>
        <w:rPr>
          <w:rFonts w:ascii="Times New Roman" w:hAnsi="Times New Roman"/>
          <w:sz w:val="24"/>
          <w:szCs w:val="24"/>
        </w:rPr>
        <w:t xml:space="preserve"> </w:t>
      </w:r>
    </w:p>
    <w:p w14:paraId="72CECDA6" w14:textId="77777777" w:rsidR="00AD30FE" w:rsidRPr="008C4842" w:rsidRDefault="00AD30FE" w:rsidP="00AD30FE">
      <w:pPr>
        <w:spacing w:after="0" w:line="360" w:lineRule="auto"/>
        <w:ind w:firstLine="708"/>
        <w:jc w:val="both"/>
        <w:rPr>
          <w:rFonts w:ascii="Times New Roman" w:hAnsi="Times New Roman"/>
          <w:sz w:val="24"/>
          <w:szCs w:val="24"/>
        </w:rPr>
      </w:pPr>
      <w:r w:rsidRPr="008C4842">
        <w:rPr>
          <w:rFonts w:ascii="Times New Roman" w:hAnsi="Times New Roman"/>
          <w:sz w:val="24"/>
          <w:szCs w:val="24"/>
        </w:rPr>
        <w:t>Dentro da proposta da realização do IDEB o município atingiu notas acima das</w:t>
      </w:r>
      <w:r w:rsidR="001E61C4" w:rsidRPr="008C4842">
        <w:rPr>
          <w:rFonts w:ascii="Times New Roman" w:hAnsi="Times New Roman"/>
          <w:sz w:val="24"/>
          <w:szCs w:val="24"/>
        </w:rPr>
        <w:t xml:space="preserve"> metas projetadas, os</w:t>
      </w:r>
      <w:r w:rsidRPr="008C4842">
        <w:rPr>
          <w:rFonts w:ascii="Times New Roman" w:hAnsi="Times New Roman"/>
          <w:sz w:val="24"/>
          <w:szCs w:val="24"/>
        </w:rPr>
        <w:t xml:space="preserve"> anos iniciais</w:t>
      </w:r>
      <w:r w:rsidR="001E61C4" w:rsidRPr="008C4842">
        <w:rPr>
          <w:rFonts w:ascii="Times New Roman" w:hAnsi="Times New Roman"/>
          <w:sz w:val="24"/>
          <w:szCs w:val="24"/>
        </w:rPr>
        <w:t xml:space="preserve"> e fina</w:t>
      </w:r>
      <w:r w:rsidR="00A35A12" w:rsidRPr="008C4842">
        <w:rPr>
          <w:rFonts w:ascii="Times New Roman" w:hAnsi="Times New Roman"/>
          <w:sz w:val="24"/>
          <w:szCs w:val="24"/>
        </w:rPr>
        <w:t>is obteve um desempenho</w:t>
      </w:r>
      <w:r w:rsidR="001E61C4" w:rsidRPr="008C4842">
        <w:rPr>
          <w:rFonts w:ascii="Times New Roman" w:hAnsi="Times New Roman"/>
          <w:sz w:val="24"/>
          <w:szCs w:val="24"/>
        </w:rPr>
        <w:t xml:space="preserve"> superior</w:t>
      </w:r>
      <w:r w:rsidRPr="008C4842">
        <w:rPr>
          <w:rFonts w:ascii="Times New Roman" w:hAnsi="Times New Roman"/>
          <w:sz w:val="24"/>
          <w:szCs w:val="24"/>
        </w:rPr>
        <w:t xml:space="preserve"> da média p</w:t>
      </w:r>
      <w:r w:rsidR="001E61C4" w:rsidRPr="008C4842">
        <w:rPr>
          <w:rFonts w:ascii="Times New Roman" w:hAnsi="Times New Roman"/>
          <w:sz w:val="24"/>
          <w:szCs w:val="24"/>
        </w:rPr>
        <w:t>rojetada, assim demonstrando bons resultados para a educação</w:t>
      </w:r>
      <w:r w:rsidR="008C4842" w:rsidRPr="008C4842">
        <w:rPr>
          <w:rFonts w:ascii="Times New Roman" w:hAnsi="Times New Roman"/>
          <w:sz w:val="24"/>
          <w:szCs w:val="24"/>
        </w:rPr>
        <w:t>.</w:t>
      </w:r>
    </w:p>
    <w:p w14:paraId="02B4576A" w14:textId="77777777" w:rsidR="00AD30FE" w:rsidRPr="00A35A12" w:rsidRDefault="00AD30FE" w:rsidP="00AD30FE">
      <w:pPr>
        <w:spacing w:after="0" w:line="360" w:lineRule="auto"/>
        <w:ind w:firstLine="708"/>
        <w:jc w:val="both"/>
        <w:rPr>
          <w:rFonts w:ascii="Times New Roman" w:hAnsi="Times New Roman"/>
          <w:color w:val="FF0000"/>
          <w:sz w:val="24"/>
          <w:szCs w:val="24"/>
        </w:rPr>
      </w:pPr>
    </w:p>
    <w:p w14:paraId="5B8A2598" w14:textId="77777777" w:rsidR="00AD30FE" w:rsidRDefault="00AD30FE" w:rsidP="006D363E">
      <w:pPr>
        <w:spacing w:after="0" w:line="240" w:lineRule="auto"/>
        <w:ind w:right="-31"/>
        <w:jc w:val="both"/>
        <w:rPr>
          <w:rFonts w:ascii="Times New Roman" w:hAnsi="Times New Roman"/>
          <w:b/>
          <w:sz w:val="24"/>
        </w:rPr>
      </w:pPr>
      <w:r>
        <w:rPr>
          <w:rFonts w:ascii="Times New Roman" w:hAnsi="Times New Roman"/>
          <w:b/>
          <w:sz w:val="24"/>
        </w:rPr>
        <w:t>TABELA 16 - PROFICIÊNCIA:</w:t>
      </w:r>
    </w:p>
    <w:tbl>
      <w:tblPr>
        <w:tblpPr w:leftFromText="141" w:rightFromText="141" w:vertAnchor="text" w:horzAnchor="margin" w:tblpXSpec="center" w:tblpY="378"/>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6"/>
        <w:gridCol w:w="425"/>
        <w:gridCol w:w="519"/>
        <w:gridCol w:w="473"/>
        <w:gridCol w:w="378"/>
        <w:gridCol w:w="419"/>
        <w:gridCol w:w="6"/>
        <w:gridCol w:w="473"/>
        <w:gridCol w:w="379"/>
        <w:gridCol w:w="419"/>
        <w:gridCol w:w="7"/>
        <w:gridCol w:w="428"/>
        <w:gridCol w:w="419"/>
        <w:gridCol w:w="6"/>
        <w:gridCol w:w="429"/>
        <w:gridCol w:w="285"/>
        <w:gridCol w:w="569"/>
        <w:gridCol w:w="432"/>
        <w:gridCol w:w="418"/>
        <w:gridCol w:w="7"/>
        <w:gridCol w:w="419"/>
        <w:gridCol w:w="574"/>
      </w:tblGrid>
      <w:tr w:rsidR="00AD30FE" w:rsidRPr="00397855" w14:paraId="1CB79D0C" w14:textId="77777777" w:rsidTr="006D363E">
        <w:trPr>
          <w:gridBefore w:val="1"/>
          <w:wBefore w:w="1129" w:type="dxa"/>
          <w:trHeight w:val="400"/>
        </w:trPr>
        <w:tc>
          <w:tcPr>
            <w:tcW w:w="1370" w:type="dxa"/>
            <w:gridSpan w:val="3"/>
            <w:shd w:val="clear" w:color="auto" w:fill="auto"/>
          </w:tcPr>
          <w:p w14:paraId="5DD118E1" w14:textId="77777777" w:rsidR="00AD30FE" w:rsidRPr="00397855" w:rsidRDefault="00AD30FE" w:rsidP="00AD30FE">
            <w:pPr>
              <w:spacing w:after="0" w:line="240" w:lineRule="auto"/>
              <w:jc w:val="center"/>
              <w:rPr>
                <w:rFonts w:ascii="Times New Roman" w:hAnsi="Times New Roman"/>
                <w:sz w:val="24"/>
              </w:rPr>
            </w:pPr>
            <w:r w:rsidRPr="00397855">
              <w:rPr>
                <w:rFonts w:ascii="Times New Roman" w:hAnsi="Times New Roman"/>
                <w:sz w:val="24"/>
              </w:rPr>
              <w:t>2009</w:t>
            </w:r>
          </w:p>
        </w:tc>
        <w:tc>
          <w:tcPr>
            <w:tcW w:w="1276" w:type="dxa"/>
            <w:gridSpan w:val="4"/>
            <w:shd w:val="clear" w:color="auto" w:fill="auto"/>
            <w:vAlign w:val="center"/>
          </w:tcPr>
          <w:p w14:paraId="39B4465B" w14:textId="77777777" w:rsidR="00AD30FE" w:rsidRPr="00397855" w:rsidRDefault="00AD30FE" w:rsidP="00AD30FE">
            <w:pPr>
              <w:spacing w:after="0" w:line="240" w:lineRule="auto"/>
              <w:rPr>
                <w:rFonts w:ascii="Times New Roman" w:hAnsi="Times New Roman"/>
                <w:sz w:val="24"/>
              </w:rPr>
            </w:pPr>
            <w:r w:rsidRPr="00397855">
              <w:rPr>
                <w:rFonts w:ascii="Times New Roman" w:hAnsi="Times New Roman"/>
                <w:sz w:val="24"/>
              </w:rPr>
              <w:t>2009</w:t>
            </w:r>
          </w:p>
        </w:tc>
        <w:tc>
          <w:tcPr>
            <w:tcW w:w="1278" w:type="dxa"/>
            <w:gridSpan w:val="4"/>
            <w:shd w:val="clear" w:color="auto" w:fill="auto"/>
            <w:vAlign w:val="center"/>
          </w:tcPr>
          <w:p w14:paraId="53FBE9FF" w14:textId="77777777" w:rsidR="00AD30FE" w:rsidRPr="00397855" w:rsidRDefault="00AD30FE" w:rsidP="00AD30FE">
            <w:pPr>
              <w:spacing w:after="0" w:line="240" w:lineRule="auto"/>
              <w:rPr>
                <w:rFonts w:ascii="Times New Roman" w:hAnsi="Times New Roman"/>
                <w:sz w:val="24"/>
              </w:rPr>
            </w:pPr>
            <w:r>
              <w:rPr>
                <w:rFonts w:ascii="Times New Roman" w:hAnsi="Times New Roman"/>
                <w:sz w:val="24"/>
              </w:rPr>
              <w:t>2011</w:t>
            </w:r>
          </w:p>
        </w:tc>
        <w:tc>
          <w:tcPr>
            <w:tcW w:w="1282" w:type="dxa"/>
            <w:gridSpan w:val="4"/>
            <w:shd w:val="clear" w:color="auto" w:fill="auto"/>
            <w:vAlign w:val="center"/>
          </w:tcPr>
          <w:p w14:paraId="024CCCC8" w14:textId="77777777" w:rsidR="00AD30FE" w:rsidRPr="00397855" w:rsidRDefault="00AD30FE" w:rsidP="00AD30FE">
            <w:pPr>
              <w:spacing w:after="0" w:line="240" w:lineRule="auto"/>
              <w:rPr>
                <w:rFonts w:ascii="Times New Roman" w:hAnsi="Times New Roman"/>
                <w:sz w:val="24"/>
              </w:rPr>
            </w:pPr>
            <w:r>
              <w:rPr>
                <w:rFonts w:ascii="Times New Roman" w:hAnsi="Times New Roman"/>
                <w:sz w:val="24"/>
              </w:rPr>
              <w:t>2011</w:t>
            </w:r>
          </w:p>
        </w:tc>
        <w:tc>
          <w:tcPr>
            <w:tcW w:w="1286" w:type="dxa"/>
            <w:gridSpan w:val="3"/>
            <w:shd w:val="clear" w:color="auto" w:fill="auto"/>
            <w:vAlign w:val="center"/>
          </w:tcPr>
          <w:p w14:paraId="5758D2C5" w14:textId="77777777" w:rsidR="00AD30FE" w:rsidRPr="00397855" w:rsidRDefault="00AD30FE" w:rsidP="00AD30FE">
            <w:pPr>
              <w:spacing w:after="0" w:line="240" w:lineRule="auto"/>
              <w:rPr>
                <w:rFonts w:ascii="Times New Roman" w:hAnsi="Times New Roman"/>
                <w:sz w:val="24"/>
              </w:rPr>
            </w:pPr>
            <w:r>
              <w:rPr>
                <w:rFonts w:ascii="Times New Roman" w:hAnsi="Times New Roman"/>
                <w:sz w:val="24"/>
              </w:rPr>
              <w:t>2013</w:t>
            </w:r>
          </w:p>
        </w:tc>
        <w:tc>
          <w:tcPr>
            <w:tcW w:w="1418" w:type="dxa"/>
            <w:gridSpan w:val="4"/>
            <w:shd w:val="clear" w:color="auto" w:fill="auto"/>
            <w:vAlign w:val="center"/>
          </w:tcPr>
          <w:p w14:paraId="059ABFAA" w14:textId="77777777" w:rsidR="00AD30FE" w:rsidRPr="00397855" w:rsidRDefault="00AD30FE" w:rsidP="00AD30FE">
            <w:pPr>
              <w:spacing w:after="0" w:line="240" w:lineRule="auto"/>
              <w:rPr>
                <w:rFonts w:ascii="Times New Roman" w:hAnsi="Times New Roman"/>
                <w:sz w:val="24"/>
              </w:rPr>
            </w:pPr>
            <w:r>
              <w:rPr>
                <w:rFonts w:ascii="Times New Roman" w:hAnsi="Times New Roman"/>
                <w:sz w:val="24"/>
              </w:rPr>
              <w:t>2013</w:t>
            </w:r>
          </w:p>
        </w:tc>
      </w:tr>
      <w:tr w:rsidR="000E0924" w:rsidRPr="00397855" w14:paraId="37FA082E" w14:textId="77777777" w:rsidTr="006D363E">
        <w:trPr>
          <w:gridBefore w:val="1"/>
          <w:wBefore w:w="1129" w:type="dxa"/>
          <w:cantSplit/>
          <w:trHeight w:val="1555"/>
        </w:trPr>
        <w:tc>
          <w:tcPr>
            <w:tcW w:w="1370" w:type="dxa"/>
            <w:gridSpan w:val="3"/>
            <w:shd w:val="clear" w:color="auto" w:fill="auto"/>
            <w:textDirection w:val="btLr"/>
          </w:tcPr>
          <w:p w14:paraId="4B10A95B" w14:textId="77777777" w:rsidR="000E0924" w:rsidRPr="00397855" w:rsidRDefault="000E0924" w:rsidP="000E0924">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Língua Portuguesa</w:t>
            </w:r>
          </w:p>
        </w:tc>
        <w:tc>
          <w:tcPr>
            <w:tcW w:w="1276" w:type="dxa"/>
            <w:gridSpan w:val="4"/>
            <w:shd w:val="clear" w:color="auto" w:fill="auto"/>
            <w:textDirection w:val="btLr"/>
            <w:vAlign w:val="center"/>
          </w:tcPr>
          <w:p w14:paraId="593DD349" w14:textId="77777777" w:rsidR="000E0924" w:rsidRPr="00397855" w:rsidRDefault="000E0924" w:rsidP="000E0924">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Matemática</w:t>
            </w:r>
          </w:p>
        </w:tc>
        <w:tc>
          <w:tcPr>
            <w:tcW w:w="1278" w:type="dxa"/>
            <w:gridSpan w:val="4"/>
            <w:shd w:val="clear" w:color="auto" w:fill="auto"/>
            <w:textDirection w:val="btLr"/>
          </w:tcPr>
          <w:p w14:paraId="33DF7F72" w14:textId="77777777" w:rsidR="000E0924" w:rsidRPr="00397855" w:rsidRDefault="000E0924" w:rsidP="000E0924">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Língua Portuguesa</w:t>
            </w:r>
          </w:p>
        </w:tc>
        <w:tc>
          <w:tcPr>
            <w:tcW w:w="1282" w:type="dxa"/>
            <w:gridSpan w:val="4"/>
            <w:shd w:val="clear" w:color="auto" w:fill="auto"/>
            <w:textDirection w:val="btLr"/>
            <w:vAlign w:val="center"/>
          </w:tcPr>
          <w:p w14:paraId="20290FC8" w14:textId="77777777" w:rsidR="000E0924" w:rsidRPr="00397855" w:rsidRDefault="000E0924" w:rsidP="000E0924">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Matemática</w:t>
            </w:r>
          </w:p>
        </w:tc>
        <w:tc>
          <w:tcPr>
            <w:tcW w:w="1286" w:type="dxa"/>
            <w:gridSpan w:val="3"/>
            <w:shd w:val="clear" w:color="auto" w:fill="auto"/>
            <w:textDirection w:val="btLr"/>
          </w:tcPr>
          <w:p w14:paraId="624F3D8D" w14:textId="77777777" w:rsidR="000E0924" w:rsidRPr="00397855" w:rsidRDefault="000E0924" w:rsidP="000E0924">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Língua Portuguesa</w:t>
            </w:r>
          </w:p>
        </w:tc>
        <w:tc>
          <w:tcPr>
            <w:tcW w:w="1418" w:type="dxa"/>
            <w:gridSpan w:val="4"/>
            <w:shd w:val="clear" w:color="auto" w:fill="auto"/>
            <w:textDirection w:val="btLr"/>
            <w:vAlign w:val="center"/>
          </w:tcPr>
          <w:p w14:paraId="14F93885" w14:textId="77777777" w:rsidR="000E0924" w:rsidRPr="00397855" w:rsidRDefault="000E0924" w:rsidP="000E0924">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Matemática</w:t>
            </w:r>
          </w:p>
        </w:tc>
      </w:tr>
      <w:tr w:rsidR="00AD30FE" w:rsidRPr="00397855" w14:paraId="4638E70C" w14:textId="77777777" w:rsidTr="006D363E">
        <w:trPr>
          <w:gridBefore w:val="1"/>
          <w:wBefore w:w="1129" w:type="dxa"/>
          <w:cantSplit/>
          <w:trHeight w:val="1417"/>
        </w:trPr>
        <w:tc>
          <w:tcPr>
            <w:tcW w:w="426" w:type="dxa"/>
            <w:shd w:val="clear" w:color="auto" w:fill="auto"/>
            <w:textDirection w:val="btLr"/>
            <w:vAlign w:val="center"/>
          </w:tcPr>
          <w:p w14:paraId="0E189997"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Mun.</w:t>
            </w:r>
          </w:p>
        </w:tc>
        <w:tc>
          <w:tcPr>
            <w:tcW w:w="425" w:type="dxa"/>
            <w:shd w:val="clear" w:color="auto" w:fill="auto"/>
            <w:textDirection w:val="btLr"/>
            <w:vAlign w:val="center"/>
          </w:tcPr>
          <w:p w14:paraId="60C8F744"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Est.</w:t>
            </w:r>
          </w:p>
        </w:tc>
        <w:tc>
          <w:tcPr>
            <w:tcW w:w="519" w:type="dxa"/>
            <w:shd w:val="clear" w:color="auto" w:fill="auto"/>
            <w:textDirection w:val="btLr"/>
            <w:vAlign w:val="center"/>
          </w:tcPr>
          <w:p w14:paraId="18C2DB80"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Brasil</w:t>
            </w:r>
          </w:p>
        </w:tc>
        <w:tc>
          <w:tcPr>
            <w:tcW w:w="473" w:type="dxa"/>
            <w:shd w:val="clear" w:color="auto" w:fill="auto"/>
            <w:textDirection w:val="btLr"/>
            <w:vAlign w:val="center"/>
          </w:tcPr>
          <w:p w14:paraId="066B7147"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Mun.</w:t>
            </w:r>
          </w:p>
        </w:tc>
        <w:tc>
          <w:tcPr>
            <w:tcW w:w="378" w:type="dxa"/>
            <w:shd w:val="clear" w:color="auto" w:fill="auto"/>
            <w:textDirection w:val="btLr"/>
            <w:vAlign w:val="center"/>
          </w:tcPr>
          <w:p w14:paraId="62E577F9"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Est.</w:t>
            </w:r>
          </w:p>
        </w:tc>
        <w:tc>
          <w:tcPr>
            <w:tcW w:w="425" w:type="dxa"/>
            <w:gridSpan w:val="2"/>
            <w:shd w:val="clear" w:color="auto" w:fill="auto"/>
            <w:textDirection w:val="btLr"/>
            <w:vAlign w:val="center"/>
          </w:tcPr>
          <w:p w14:paraId="18387ABA"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Brasil</w:t>
            </w:r>
          </w:p>
        </w:tc>
        <w:tc>
          <w:tcPr>
            <w:tcW w:w="473" w:type="dxa"/>
            <w:shd w:val="clear" w:color="auto" w:fill="auto"/>
            <w:textDirection w:val="btLr"/>
            <w:vAlign w:val="center"/>
          </w:tcPr>
          <w:p w14:paraId="49C9014B"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Mun.</w:t>
            </w:r>
          </w:p>
        </w:tc>
        <w:tc>
          <w:tcPr>
            <w:tcW w:w="379" w:type="dxa"/>
            <w:shd w:val="clear" w:color="auto" w:fill="auto"/>
            <w:textDirection w:val="btLr"/>
            <w:vAlign w:val="center"/>
          </w:tcPr>
          <w:p w14:paraId="3F437E47"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Est.</w:t>
            </w:r>
          </w:p>
        </w:tc>
        <w:tc>
          <w:tcPr>
            <w:tcW w:w="426" w:type="dxa"/>
            <w:gridSpan w:val="2"/>
            <w:shd w:val="clear" w:color="auto" w:fill="auto"/>
            <w:textDirection w:val="btLr"/>
            <w:vAlign w:val="center"/>
          </w:tcPr>
          <w:p w14:paraId="1B503014"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Brasil</w:t>
            </w:r>
          </w:p>
        </w:tc>
        <w:tc>
          <w:tcPr>
            <w:tcW w:w="428" w:type="dxa"/>
            <w:shd w:val="clear" w:color="auto" w:fill="auto"/>
            <w:textDirection w:val="btLr"/>
            <w:vAlign w:val="center"/>
          </w:tcPr>
          <w:p w14:paraId="6E513146"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Mun.</w:t>
            </w:r>
          </w:p>
        </w:tc>
        <w:tc>
          <w:tcPr>
            <w:tcW w:w="425" w:type="dxa"/>
            <w:gridSpan w:val="2"/>
            <w:shd w:val="clear" w:color="auto" w:fill="auto"/>
            <w:textDirection w:val="btLr"/>
            <w:vAlign w:val="center"/>
          </w:tcPr>
          <w:p w14:paraId="3BDC4B9B"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Est.</w:t>
            </w:r>
          </w:p>
        </w:tc>
        <w:tc>
          <w:tcPr>
            <w:tcW w:w="429" w:type="dxa"/>
            <w:shd w:val="clear" w:color="auto" w:fill="auto"/>
            <w:textDirection w:val="btLr"/>
            <w:vAlign w:val="center"/>
          </w:tcPr>
          <w:p w14:paraId="0D4D58D8"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Brasil</w:t>
            </w:r>
          </w:p>
        </w:tc>
        <w:tc>
          <w:tcPr>
            <w:tcW w:w="285" w:type="dxa"/>
            <w:shd w:val="clear" w:color="auto" w:fill="auto"/>
            <w:textDirection w:val="btLr"/>
            <w:vAlign w:val="center"/>
          </w:tcPr>
          <w:p w14:paraId="6B5620A5"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Mun.</w:t>
            </w:r>
          </w:p>
        </w:tc>
        <w:tc>
          <w:tcPr>
            <w:tcW w:w="569" w:type="dxa"/>
            <w:shd w:val="clear" w:color="auto" w:fill="auto"/>
            <w:textDirection w:val="btLr"/>
            <w:vAlign w:val="center"/>
          </w:tcPr>
          <w:p w14:paraId="622F5366"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Est.</w:t>
            </w:r>
          </w:p>
        </w:tc>
        <w:tc>
          <w:tcPr>
            <w:tcW w:w="432" w:type="dxa"/>
            <w:shd w:val="clear" w:color="auto" w:fill="auto"/>
            <w:textDirection w:val="btLr"/>
            <w:vAlign w:val="center"/>
          </w:tcPr>
          <w:p w14:paraId="4C9F5AD4"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Brasil</w:t>
            </w:r>
          </w:p>
        </w:tc>
        <w:tc>
          <w:tcPr>
            <w:tcW w:w="418" w:type="dxa"/>
            <w:shd w:val="clear" w:color="auto" w:fill="auto"/>
            <w:textDirection w:val="btLr"/>
            <w:vAlign w:val="center"/>
          </w:tcPr>
          <w:p w14:paraId="186C4AA3"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Mun.</w:t>
            </w:r>
          </w:p>
        </w:tc>
        <w:tc>
          <w:tcPr>
            <w:tcW w:w="426" w:type="dxa"/>
            <w:gridSpan w:val="2"/>
            <w:shd w:val="clear" w:color="auto" w:fill="auto"/>
            <w:textDirection w:val="btLr"/>
            <w:vAlign w:val="center"/>
          </w:tcPr>
          <w:p w14:paraId="0D781DF8"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Est.</w:t>
            </w:r>
          </w:p>
        </w:tc>
        <w:tc>
          <w:tcPr>
            <w:tcW w:w="574" w:type="dxa"/>
            <w:shd w:val="clear" w:color="auto" w:fill="auto"/>
            <w:textDirection w:val="btLr"/>
            <w:vAlign w:val="center"/>
          </w:tcPr>
          <w:p w14:paraId="542262E6" w14:textId="77777777" w:rsidR="00AD30FE" w:rsidRPr="00397855" w:rsidRDefault="00AD30FE" w:rsidP="00AD30FE">
            <w:pPr>
              <w:spacing w:after="0" w:line="240" w:lineRule="auto"/>
              <w:ind w:left="113" w:right="113"/>
              <w:jc w:val="center"/>
              <w:rPr>
                <w:rFonts w:ascii="Times New Roman" w:hAnsi="Times New Roman"/>
                <w:sz w:val="24"/>
                <w:szCs w:val="24"/>
              </w:rPr>
            </w:pPr>
            <w:r w:rsidRPr="00397855">
              <w:rPr>
                <w:rFonts w:ascii="Times New Roman" w:hAnsi="Times New Roman"/>
                <w:sz w:val="24"/>
                <w:szCs w:val="24"/>
              </w:rPr>
              <w:t>Brasil</w:t>
            </w:r>
          </w:p>
        </w:tc>
      </w:tr>
      <w:tr w:rsidR="00FC3F68" w:rsidRPr="00397855" w14:paraId="57CBDD91" w14:textId="77777777" w:rsidTr="006D363E">
        <w:trPr>
          <w:cantSplit/>
          <w:trHeight w:val="1134"/>
        </w:trPr>
        <w:tc>
          <w:tcPr>
            <w:tcW w:w="1129" w:type="dxa"/>
            <w:shd w:val="clear" w:color="auto" w:fill="auto"/>
          </w:tcPr>
          <w:p w14:paraId="10049ADE" w14:textId="77777777" w:rsidR="00FC3F68" w:rsidRPr="00397855" w:rsidRDefault="00FC3F68" w:rsidP="00AD30FE">
            <w:pPr>
              <w:spacing w:after="0" w:line="240" w:lineRule="auto"/>
              <w:rPr>
                <w:rFonts w:ascii="Times New Roman" w:hAnsi="Times New Roman"/>
                <w:sz w:val="24"/>
                <w:szCs w:val="24"/>
              </w:rPr>
            </w:pPr>
            <w:r w:rsidRPr="00397855">
              <w:rPr>
                <w:rFonts w:ascii="Times New Roman" w:hAnsi="Times New Roman"/>
                <w:sz w:val="24"/>
                <w:szCs w:val="24"/>
              </w:rPr>
              <w:lastRenderedPageBreak/>
              <w:t>E.F.(anos iniciais)</w:t>
            </w:r>
          </w:p>
        </w:tc>
        <w:tc>
          <w:tcPr>
            <w:tcW w:w="426" w:type="dxa"/>
            <w:shd w:val="clear" w:color="auto" w:fill="auto"/>
            <w:textDirection w:val="btLr"/>
          </w:tcPr>
          <w:p w14:paraId="1BB5F285" w14:textId="77777777" w:rsidR="00FC3F68" w:rsidRPr="00397855" w:rsidRDefault="00FC3F68" w:rsidP="00AD30FE">
            <w:pPr>
              <w:spacing w:after="0" w:line="240" w:lineRule="auto"/>
              <w:ind w:left="113" w:right="113"/>
              <w:rPr>
                <w:rFonts w:ascii="Times New Roman" w:hAnsi="Times New Roman"/>
                <w:sz w:val="24"/>
                <w:szCs w:val="24"/>
              </w:rPr>
            </w:pPr>
          </w:p>
        </w:tc>
        <w:tc>
          <w:tcPr>
            <w:tcW w:w="425" w:type="dxa"/>
            <w:shd w:val="clear" w:color="auto" w:fill="auto"/>
            <w:textDirection w:val="btLr"/>
          </w:tcPr>
          <w:p w14:paraId="2E2590D0" w14:textId="77777777" w:rsidR="00FC3F68" w:rsidRPr="00397855" w:rsidRDefault="00BE5C78" w:rsidP="00AD30FE">
            <w:pPr>
              <w:spacing w:after="0" w:line="240" w:lineRule="auto"/>
              <w:ind w:left="113" w:right="113"/>
              <w:rPr>
                <w:rFonts w:ascii="Times New Roman" w:hAnsi="Times New Roman"/>
                <w:sz w:val="24"/>
                <w:szCs w:val="24"/>
              </w:rPr>
            </w:pPr>
            <w:r>
              <w:rPr>
                <w:rFonts w:ascii="Times New Roman" w:hAnsi="Times New Roman"/>
                <w:sz w:val="24"/>
                <w:szCs w:val="24"/>
              </w:rPr>
              <w:t>29</w:t>
            </w:r>
            <w:r w:rsidR="00FC3F68" w:rsidRPr="00397855">
              <w:rPr>
                <w:rFonts w:ascii="Times New Roman" w:hAnsi="Times New Roman"/>
                <w:sz w:val="24"/>
                <w:szCs w:val="24"/>
              </w:rPr>
              <w:t>%</w:t>
            </w:r>
          </w:p>
        </w:tc>
        <w:tc>
          <w:tcPr>
            <w:tcW w:w="519" w:type="dxa"/>
            <w:shd w:val="clear" w:color="auto" w:fill="auto"/>
            <w:textDirection w:val="btLr"/>
          </w:tcPr>
          <w:p w14:paraId="723153C0" w14:textId="77777777" w:rsidR="00FC3F68" w:rsidRPr="00397855" w:rsidRDefault="00FC3F68" w:rsidP="00AD30FE">
            <w:pPr>
              <w:spacing w:after="0" w:line="240" w:lineRule="auto"/>
              <w:ind w:left="113" w:right="113"/>
              <w:rPr>
                <w:rFonts w:ascii="Times New Roman" w:hAnsi="Times New Roman"/>
                <w:sz w:val="24"/>
                <w:szCs w:val="24"/>
              </w:rPr>
            </w:pPr>
            <w:r w:rsidRPr="00397855">
              <w:rPr>
                <w:rFonts w:ascii="Times New Roman" w:hAnsi="Times New Roman"/>
                <w:sz w:val="24"/>
                <w:szCs w:val="24"/>
              </w:rPr>
              <w:t>36%</w:t>
            </w:r>
          </w:p>
        </w:tc>
        <w:tc>
          <w:tcPr>
            <w:tcW w:w="473" w:type="dxa"/>
            <w:shd w:val="clear" w:color="auto" w:fill="auto"/>
            <w:textDirection w:val="btLr"/>
          </w:tcPr>
          <w:p w14:paraId="6966E4EF" w14:textId="77777777" w:rsidR="00FC3F68" w:rsidRPr="00397855" w:rsidRDefault="00FC3F68" w:rsidP="00AD30FE">
            <w:pPr>
              <w:spacing w:after="0" w:line="240" w:lineRule="auto"/>
              <w:ind w:left="113" w:right="113"/>
              <w:rPr>
                <w:rFonts w:ascii="Times New Roman" w:hAnsi="Times New Roman"/>
                <w:sz w:val="24"/>
                <w:szCs w:val="24"/>
              </w:rPr>
            </w:pPr>
          </w:p>
        </w:tc>
        <w:tc>
          <w:tcPr>
            <w:tcW w:w="378" w:type="dxa"/>
            <w:shd w:val="clear" w:color="auto" w:fill="auto"/>
            <w:textDirection w:val="btLr"/>
          </w:tcPr>
          <w:p w14:paraId="2B698C27" w14:textId="77777777" w:rsidR="00FC3F68" w:rsidRPr="00397855" w:rsidRDefault="00BE5C78" w:rsidP="00AD30FE">
            <w:pPr>
              <w:spacing w:after="0" w:line="240" w:lineRule="auto"/>
              <w:ind w:left="113" w:right="113"/>
              <w:rPr>
                <w:rFonts w:ascii="Times New Roman" w:hAnsi="Times New Roman"/>
                <w:sz w:val="24"/>
                <w:szCs w:val="24"/>
              </w:rPr>
            </w:pPr>
            <w:r>
              <w:rPr>
                <w:rFonts w:ascii="Times New Roman" w:hAnsi="Times New Roman"/>
                <w:sz w:val="24"/>
                <w:szCs w:val="24"/>
              </w:rPr>
              <w:t>31</w:t>
            </w:r>
            <w:r w:rsidR="00FC3F68" w:rsidRPr="00397855">
              <w:rPr>
                <w:rFonts w:ascii="Times New Roman" w:hAnsi="Times New Roman"/>
                <w:sz w:val="24"/>
                <w:szCs w:val="24"/>
              </w:rPr>
              <w:t>%</w:t>
            </w:r>
          </w:p>
        </w:tc>
        <w:tc>
          <w:tcPr>
            <w:tcW w:w="425" w:type="dxa"/>
            <w:gridSpan w:val="2"/>
            <w:shd w:val="clear" w:color="auto" w:fill="auto"/>
            <w:textDirection w:val="btLr"/>
          </w:tcPr>
          <w:p w14:paraId="0B327A28" w14:textId="77777777" w:rsidR="00FC3F68" w:rsidRPr="00397855" w:rsidRDefault="00FC3F68" w:rsidP="00AD30FE">
            <w:pPr>
              <w:spacing w:after="0" w:line="240" w:lineRule="auto"/>
              <w:ind w:left="113" w:right="113"/>
              <w:rPr>
                <w:rFonts w:ascii="Times New Roman" w:hAnsi="Times New Roman"/>
                <w:sz w:val="24"/>
                <w:szCs w:val="24"/>
              </w:rPr>
            </w:pPr>
            <w:r w:rsidRPr="00397855">
              <w:rPr>
                <w:rFonts w:ascii="Times New Roman" w:hAnsi="Times New Roman"/>
                <w:sz w:val="24"/>
                <w:szCs w:val="24"/>
              </w:rPr>
              <w:t>34%</w:t>
            </w:r>
          </w:p>
        </w:tc>
        <w:tc>
          <w:tcPr>
            <w:tcW w:w="473" w:type="dxa"/>
            <w:shd w:val="clear" w:color="auto" w:fill="auto"/>
            <w:textDirection w:val="btLr"/>
          </w:tcPr>
          <w:p w14:paraId="2A84F6AC" w14:textId="77777777" w:rsidR="00FC3F68" w:rsidRPr="00397855" w:rsidRDefault="00FC3F68" w:rsidP="00FC3F68">
            <w:pPr>
              <w:spacing w:after="0" w:line="240" w:lineRule="auto"/>
              <w:ind w:left="113" w:right="113"/>
              <w:rPr>
                <w:rFonts w:ascii="Times New Roman" w:hAnsi="Times New Roman"/>
                <w:sz w:val="24"/>
                <w:szCs w:val="24"/>
              </w:rPr>
            </w:pPr>
          </w:p>
        </w:tc>
        <w:tc>
          <w:tcPr>
            <w:tcW w:w="379" w:type="dxa"/>
            <w:shd w:val="clear" w:color="auto" w:fill="auto"/>
            <w:textDirection w:val="btLr"/>
          </w:tcPr>
          <w:p w14:paraId="49F7E96B"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23%</w:t>
            </w:r>
          </w:p>
        </w:tc>
        <w:tc>
          <w:tcPr>
            <w:tcW w:w="426" w:type="dxa"/>
            <w:gridSpan w:val="2"/>
            <w:shd w:val="clear" w:color="auto" w:fill="auto"/>
            <w:textDirection w:val="btLr"/>
          </w:tcPr>
          <w:p w14:paraId="46C28BE8"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40%</w:t>
            </w:r>
          </w:p>
        </w:tc>
        <w:tc>
          <w:tcPr>
            <w:tcW w:w="428" w:type="dxa"/>
            <w:shd w:val="clear" w:color="auto" w:fill="auto"/>
            <w:textDirection w:val="btLr"/>
          </w:tcPr>
          <w:p w14:paraId="307E1B8C" w14:textId="77777777" w:rsidR="00FC3F68" w:rsidRPr="00397855" w:rsidRDefault="00FC3F68" w:rsidP="00FC3F68">
            <w:pPr>
              <w:spacing w:after="0" w:line="240" w:lineRule="auto"/>
              <w:ind w:left="113" w:right="113"/>
              <w:rPr>
                <w:rFonts w:ascii="Times New Roman" w:hAnsi="Times New Roman"/>
                <w:sz w:val="24"/>
                <w:szCs w:val="24"/>
              </w:rPr>
            </w:pPr>
          </w:p>
        </w:tc>
        <w:tc>
          <w:tcPr>
            <w:tcW w:w="425" w:type="dxa"/>
            <w:gridSpan w:val="2"/>
            <w:shd w:val="clear" w:color="auto" w:fill="auto"/>
            <w:textDirection w:val="btLr"/>
          </w:tcPr>
          <w:p w14:paraId="70F3A2A6"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33%</w:t>
            </w:r>
          </w:p>
        </w:tc>
        <w:tc>
          <w:tcPr>
            <w:tcW w:w="429" w:type="dxa"/>
            <w:shd w:val="clear" w:color="auto" w:fill="auto"/>
            <w:textDirection w:val="btLr"/>
          </w:tcPr>
          <w:p w14:paraId="4DB39D82"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36%</w:t>
            </w:r>
          </w:p>
        </w:tc>
        <w:tc>
          <w:tcPr>
            <w:tcW w:w="285" w:type="dxa"/>
            <w:shd w:val="clear" w:color="auto" w:fill="auto"/>
            <w:textDirection w:val="btLr"/>
          </w:tcPr>
          <w:p w14:paraId="7EAE70F2" w14:textId="77777777" w:rsidR="00FC3F68" w:rsidRPr="00397855" w:rsidRDefault="00FC3F68" w:rsidP="00FC3F68">
            <w:pPr>
              <w:spacing w:after="0" w:line="240" w:lineRule="auto"/>
              <w:ind w:left="113" w:right="113"/>
              <w:rPr>
                <w:rFonts w:ascii="Times New Roman" w:hAnsi="Times New Roman"/>
                <w:sz w:val="24"/>
                <w:szCs w:val="24"/>
              </w:rPr>
            </w:pPr>
          </w:p>
        </w:tc>
        <w:tc>
          <w:tcPr>
            <w:tcW w:w="569" w:type="dxa"/>
            <w:shd w:val="clear" w:color="auto" w:fill="auto"/>
            <w:textDirection w:val="btLr"/>
          </w:tcPr>
          <w:p w14:paraId="052FE343"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31%</w:t>
            </w:r>
          </w:p>
        </w:tc>
        <w:tc>
          <w:tcPr>
            <w:tcW w:w="432" w:type="dxa"/>
            <w:shd w:val="clear" w:color="auto" w:fill="auto"/>
            <w:textDirection w:val="btLr"/>
          </w:tcPr>
          <w:p w14:paraId="192E31D2"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47%</w:t>
            </w:r>
          </w:p>
        </w:tc>
        <w:tc>
          <w:tcPr>
            <w:tcW w:w="418" w:type="dxa"/>
            <w:shd w:val="clear" w:color="auto" w:fill="auto"/>
            <w:textDirection w:val="btLr"/>
          </w:tcPr>
          <w:p w14:paraId="1C3A0CC6" w14:textId="77777777" w:rsidR="00FC3F68" w:rsidRPr="00397855" w:rsidRDefault="00FC3F68" w:rsidP="00FC3F68">
            <w:pPr>
              <w:spacing w:after="0" w:line="240" w:lineRule="auto"/>
              <w:ind w:left="113" w:right="113"/>
              <w:rPr>
                <w:rFonts w:ascii="Times New Roman" w:hAnsi="Times New Roman"/>
                <w:sz w:val="24"/>
                <w:szCs w:val="24"/>
              </w:rPr>
            </w:pPr>
          </w:p>
        </w:tc>
        <w:tc>
          <w:tcPr>
            <w:tcW w:w="426" w:type="dxa"/>
            <w:gridSpan w:val="2"/>
            <w:shd w:val="clear" w:color="auto" w:fill="auto"/>
            <w:textDirection w:val="btLr"/>
          </w:tcPr>
          <w:p w14:paraId="7A08C657"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23%</w:t>
            </w:r>
          </w:p>
        </w:tc>
        <w:tc>
          <w:tcPr>
            <w:tcW w:w="574" w:type="dxa"/>
            <w:shd w:val="clear" w:color="auto" w:fill="auto"/>
            <w:textDirection w:val="btLr"/>
          </w:tcPr>
          <w:p w14:paraId="3DAE0392"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42%</w:t>
            </w:r>
          </w:p>
        </w:tc>
      </w:tr>
      <w:tr w:rsidR="00FC3F68" w:rsidRPr="00397855" w14:paraId="39985612" w14:textId="77777777" w:rsidTr="006D363E">
        <w:trPr>
          <w:cantSplit/>
          <w:trHeight w:val="1134"/>
        </w:trPr>
        <w:tc>
          <w:tcPr>
            <w:tcW w:w="1129" w:type="dxa"/>
            <w:shd w:val="clear" w:color="auto" w:fill="auto"/>
          </w:tcPr>
          <w:p w14:paraId="42FFE23C" w14:textId="77777777" w:rsidR="00FC3F68" w:rsidRPr="00397855" w:rsidRDefault="00FC3F68" w:rsidP="00AD30FE">
            <w:pPr>
              <w:spacing w:after="0" w:line="240" w:lineRule="auto"/>
              <w:rPr>
                <w:rFonts w:ascii="Times New Roman" w:hAnsi="Times New Roman"/>
                <w:sz w:val="24"/>
                <w:szCs w:val="24"/>
              </w:rPr>
            </w:pPr>
            <w:r w:rsidRPr="00397855">
              <w:rPr>
                <w:rFonts w:ascii="Times New Roman" w:hAnsi="Times New Roman"/>
                <w:sz w:val="24"/>
                <w:szCs w:val="24"/>
              </w:rPr>
              <w:t>E.F.(anos finais)</w:t>
            </w:r>
          </w:p>
        </w:tc>
        <w:tc>
          <w:tcPr>
            <w:tcW w:w="426" w:type="dxa"/>
            <w:shd w:val="clear" w:color="auto" w:fill="auto"/>
            <w:textDirection w:val="btLr"/>
          </w:tcPr>
          <w:p w14:paraId="6D96FA7A" w14:textId="77777777" w:rsidR="00FC3F68" w:rsidRPr="00397855" w:rsidRDefault="00FC3F68" w:rsidP="00AD30FE">
            <w:pPr>
              <w:spacing w:after="0" w:line="240" w:lineRule="auto"/>
              <w:ind w:left="113" w:right="113"/>
              <w:rPr>
                <w:rFonts w:ascii="Times New Roman" w:hAnsi="Times New Roman"/>
                <w:sz w:val="24"/>
                <w:szCs w:val="24"/>
              </w:rPr>
            </w:pPr>
          </w:p>
        </w:tc>
        <w:tc>
          <w:tcPr>
            <w:tcW w:w="425" w:type="dxa"/>
            <w:shd w:val="clear" w:color="auto" w:fill="auto"/>
            <w:textDirection w:val="btLr"/>
          </w:tcPr>
          <w:p w14:paraId="5413FCA0" w14:textId="77777777" w:rsidR="00FC3F68" w:rsidRPr="00397855" w:rsidRDefault="00BE5C78" w:rsidP="00AD30FE">
            <w:pPr>
              <w:spacing w:after="0" w:line="240" w:lineRule="auto"/>
              <w:ind w:left="113" w:right="113"/>
              <w:rPr>
                <w:rFonts w:ascii="Times New Roman" w:hAnsi="Times New Roman"/>
                <w:sz w:val="24"/>
                <w:szCs w:val="24"/>
              </w:rPr>
            </w:pPr>
            <w:r>
              <w:rPr>
                <w:rFonts w:ascii="Times New Roman" w:hAnsi="Times New Roman"/>
                <w:sz w:val="24"/>
                <w:szCs w:val="24"/>
              </w:rPr>
              <w:t>29</w:t>
            </w:r>
            <w:r w:rsidR="00FC3F68" w:rsidRPr="00397855">
              <w:rPr>
                <w:rFonts w:ascii="Times New Roman" w:hAnsi="Times New Roman"/>
                <w:sz w:val="24"/>
                <w:szCs w:val="24"/>
              </w:rPr>
              <w:t>%</w:t>
            </w:r>
          </w:p>
        </w:tc>
        <w:tc>
          <w:tcPr>
            <w:tcW w:w="519" w:type="dxa"/>
            <w:shd w:val="clear" w:color="auto" w:fill="auto"/>
            <w:textDirection w:val="btLr"/>
          </w:tcPr>
          <w:p w14:paraId="1DCF6BF4" w14:textId="77777777" w:rsidR="00FC3F68" w:rsidRPr="00397855" w:rsidRDefault="00FC3F68" w:rsidP="00AD30FE">
            <w:pPr>
              <w:spacing w:after="0" w:line="240" w:lineRule="auto"/>
              <w:ind w:left="113" w:right="113"/>
              <w:rPr>
                <w:rFonts w:ascii="Times New Roman" w:hAnsi="Times New Roman"/>
                <w:sz w:val="24"/>
                <w:szCs w:val="24"/>
              </w:rPr>
            </w:pPr>
            <w:r w:rsidRPr="00397855">
              <w:rPr>
                <w:rFonts w:ascii="Times New Roman" w:hAnsi="Times New Roman"/>
                <w:sz w:val="24"/>
                <w:szCs w:val="24"/>
              </w:rPr>
              <w:t>24%</w:t>
            </w:r>
          </w:p>
        </w:tc>
        <w:tc>
          <w:tcPr>
            <w:tcW w:w="473" w:type="dxa"/>
            <w:shd w:val="clear" w:color="auto" w:fill="auto"/>
            <w:textDirection w:val="btLr"/>
          </w:tcPr>
          <w:p w14:paraId="396D43B6" w14:textId="77777777" w:rsidR="00FC3F68" w:rsidRPr="00397855" w:rsidRDefault="00FC3F68" w:rsidP="00AD30FE">
            <w:pPr>
              <w:spacing w:after="0" w:line="240" w:lineRule="auto"/>
              <w:ind w:left="113" w:right="113"/>
              <w:rPr>
                <w:rFonts w:ascii="Times New Roman" w:hAnsi="Times New Roman"/>
                <w:sz w:val="24"/>
                <w:szCs w:val="24"/>
              </w:rPr>
            </w:pPr>
          </w:p>
        </w:tc>
        <w:tc>
          <w:tcPr>
            <w:tcW w:w="378" w:type="dxa"/>
            <w:shd w:val="clear" w:color="auto" w:fill="auto"/>
            <w:textDirection w:val="btLr"/>
          </w:tcPr>
          <w:p w14:paraId="2FCB6F51" w14:textId="77777777" w:rsidR="00FC3F68" w:rsidRPr="00397855" w:rsidRDefault="00BE5C78" w:rsidP="00AD30FE">
            <w:pPr>
              <w:spacing w:after="0" w:line="240" w:lineRule="auto"/>
              <w:ind w:left="113" w:right="113"/>
              <w:rPr>
                <w:rFonts w:ascii="Times New Roman" w:hAnsi="Times New Roman"/>
                <w:sz w:val="24"/>
                <w:szCs w:val="24"/>
              </w:rPr>
            </w:pPr>
            <w:r>
              <w:rPr>
                <w:rFonts w:ascii="Times New Roman" w:hAnsi="Times New Roman"/>
                <w:sz w:val="24"/>
                <w:szCs w:val="24"/>
              </w:rPr>
              <w:t>12</w:t>
            </w:r>
            <w:r w:rsidR="00FC3F68" w:rsidRPr="00397855">
              <w:rPr>
                <w:rFonts w:ascii="Times New Roman" w:hAnsi="Times New Roman"/>
                <w:sz w:val="24"/>
                <w:szCs w:val="24"/>
              </w:rPr>
              <w:t>%</w:t>
            </w:r>
          </w:p>
        </w:tc>
        <w:tc>
          <w:tcPr>
            <w:tcW w:w="419" w:type="dxa"/>
            <w:shd w:val="clear" w:color="auto" w:fill="auto"/>
            <w:textDirection w:val="btLr"/>
          </w:tcPr>
          <w:p w14:paraId="2A7A33DE" w14:textId="77777777" w:rsidR="00FC3F68" w:rsidRPr="00397855" w:rsidRDefault="00FC3F68" w:rsidP="00AD30FE">
            <w:pPr>
              <w:spacing w:after="0" w:line="240" w:lineRule="auto"/>
              <w:ind w:left="113" w:right="113"/>
              <w:rPr>
                <w:rFonts w:ascii="Times New Roman" w:hAnsi="Times New Roman"/>
                <w:sz w:val="24"/>
                <w:szCs w:val="24"/>
              </w:rPr>
            </w:pPr>
            <w:r w:rsidRPr="00397855">
              <w:rPr>
                <w:rFonts w:ascii="Times New Roman" w:hAnsi="Times New Roman"/>
                <w:sz w:val="24"/>
                <w:szCs w:val="24"/>
              </w:rPr>
              <w:t>11%</w:t>
            </w:r>
          </w:p>
        </w:tc>
        <w:tc>
          <w:tcPr>
            <w:tcW w:w="479" w:type="dxa"/>
            <w:gridSpan w:val="2"/>
            <w:shd w:val="clear" w:color="auto" w:fill="auto"/>
            <w:textDirection w:val="btLr"/>
          </w:tcPr>
          <w:p w14:paraId="2D24A364" w14:textId="77777777" w:rsidR="00FC3F68" w:rsidRPr="00397855" w:rsidRDefault="00FC3F68" w:rsidP="00FC3F68">
            <w:pPr>
              <w:spacing w:after="0" w:line="240" w:lineRule="auto"/>
              <w:ind w:left="113" w:right="113"/>
              <w:rPr>
                <w:rFonts w:ascii="Times New Roman" w:hAnsi="Times New Roman"/>
                <w:sz w:val="24"/>
                <w:szCs w:val="24"/>
              </w:rPr>
            </w:pPr>
          </w:p>
        </w:tc>
        <w:tc>
          <w:tcPr>
            <w:tcW w:w="379" w:type="dxa"/>
            <w:shd w:val="clear" w:color="auto" w:fill="auto"/>
            <w:textDirection w:val="btLr"/>
          </w:tcPr>
          <w:p w14:paraId="719D01B3" w14:textId="77777777" w:rsidR="00FC3F68" w:rsidRPr="00397855" w:rsidRDefault="00BE5C78" w:rsidP="00FC3F68">
            <w:pPr>
              <w:spacing w:after="0" w:line="240" w:lineRule="auto"/>
              <w:ind w:left="113" w:right="113"/>
              <w:rPr>
                <w:rFonts w:ascii="Times New Roman" w:hAnsi="Times New Roman"/>
                <w:sz w:val="24"/>
                <w:szCs w:val="24"/>
              </w:rPr>
            </w:pPr>
            <w:r>
              <w:rPr>
                <w:rFonts w:ascii="Times New Roman" w:hAnsi="Times New Roman"/>
                <w:sz w:val="24"/>
                <w:szCs w:val="24"/>
              </w:rPr>
              <w:t>11</w:t>
            </w:r>
            <w:r w:rsidR="00FC3F68" w:rsidRPr="00397855">
              <w:rPr>
                <w:rFonts w:ascii="Times New Roman" w:hAnsi="Times New Roman"/>
                <w:sz w:val="24"/>
                <w:szCs w:val="24"/>
              </w:rPr>
              <w:t>%</w:t>
            </w:r>
          </w:p>
        </w:tc>
        <w:tc>
          <w:tcPr>
            <w:tcW w:w="419" w:type="dxa"/>
            <w:shd w:val="clear" w:color="auto" w:fill="auto"/>
            <w:textDirection w:val="btLr"/>
          </w:tcPr>
          <w:p w14:paraId="2F573015"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23%</w:t>
            </w:r>
          </w:p>
        </w:tc>
        <w:tc>
          <w:tcPr>
            <w:tcW w:w="435" w:type="dxa"/>
            <w:gridSpan w:val="2"/>
            <w:shd w:val="clear" w:color="auto" w:fill="auto"/>
            <w:textDirection w:val="btLr"/>
          </w:tcPr>
          <w:p w14:paraId="3EDC5970" w14:textId="77777777" w:rsidR="00FC3F68" w:rsidRPr="00397855" w:rsidRDefault="00FC3F68" w:rsidP="00FC3F68">
            <w:pPr>
              <w:spacing w:after="0" w:line="240" w:lineRule="auto"/>
              <w:ind w:left="113" w:right="113"/>
              <w:rPr>
                <w:rFonts w:ascii="Times New Roman" w:hAnsi="Times New Roman"/>
                <w:sz w:val="24"/>
                <w:szCs w:val="24"/>
              </w:rPr>
            </w:pPr>
          </w:p>
        </w:tc>
        <w:tc>
          <w:tcPr>
            <w:tcW w:w="419" w:type="dxa"/>
            <w:shd w:val="clear" w:color="auto" w:fill="auto"/>
            <w:textDirection w:val="btLr"/>
          </w:tcPr>
          <w:p w14:paraId="2660064A" w14:textId="77777777" w:rsidR="00FC3F68" w:rsidRPr="00397855" w:rsidRDefault="00BE5C78" w:rsidP="00FC3F68">
            <w:pPr>
              <w:spacing w:after="0" w:line="240" w:lineRule="auto"/>
              <w:ind w:left="113" w:right="113"/>
              <w:rPr>
                <w:rFonts w:ascii="Times New Roman" w:hAnsi="Times New Roman"/>
                <w:sz w:val="24"/>
                <w:szCs w:val="24"/>
              </w:rPr>
            </w:pPr>
            <w:r>
              <w:rPr>
                <w:rFonts w:ascii="Times New Roman" w:hAnsi="Times New Roman"/>
                <w:sz w:val="24"/>
                <w:szCs w:val="24"/>
              </w:rPr>
              <w:t>4</w:t>
            </w:r>
            <w:r w:rsidR="00FC3F68" w:rsidRPr="00397855">
              <w:rPr>
                <w:rFonts w:ascii="Times New Roman" w:hAnsi="Times New Roman"/>
                <w:sz w:val="24"/>
                <w:szCs w:val="24"/>
              </w:rPr>
              <w:t>%</w:t>
            </w:r>
          </w:p>
        </w:tc>
        <w:tc>
          <w:tcPr>
            <w:tcW w:w="435" w:type="dxa"/>
            <w:gridSpan w:val="2"/>
            <w:shd w:val="clear" w:color="auto" w:fill="auto"/>
            <w:textDirection w:val="btLr"/>
          </w:tcPr>
          <w:p w14:paraId="4CDE0E3D"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11%</w:t>
            </w:r>
          </w:p>
        </w:tc>
        <w:tc>
          <w:tcPr>
            <w:tcW w:w="285" w:type="dxa"/>
            <w:shd w:val="clear" w:color="auto" w:fill="auto"/>
            <w:textDirection w:val="btLr"/>
          </w:tcPr>
          <w:p w14:paraId="7DD50D54" w14:textId="77777777" w:rsidR="00FC3F68" w:rsidRPr="00397855" w:rsidRDefault="00FC3F68" w:rsidP="00FC3F68">
            <w:pPr>
              <w:spacing w:after="0" w:line="240" w:lineRule="auto"/>
              <w:ind w:left="113" w:right="113"/>
              <w:rPr>
                <w:rFonts w:ascii="Times New Roman" w:hAnsi="Times New Roman"/>
                <w:sz w:val="24"/>
                <w:szCs w:val="24"/>
              </w:rPr>
            </w:pPr>
          </w:p>
        </w:tc>
        <w:tc>
          <w:tcPr>
            <w:tcW w:w="569" w:type="dxa"/>
            <w:shd w:val="clear" w:color="auto" w:fill="auto"/>
            <w:textDirection w:val="btLr"/>
          </w:tcPr>
          <w:p w14:paraId="716D412E" w14:textId="77777777" w:rsidR="00FC3F68" w:rsidRPr="00397855" w:rsidRDefault="00BE5C78" w:rsidP="00FC3F68">
            <w:pPr>
              <w:spacing w:after="0" w:line="240" w:lineRule="auto"/>
              <w:ind w:left="113" w:right="113"/>
              <w:rPr>
                <w:rFonts w:ascii="Times New Roman" w:hAnsi="Times New Roman"/>
                <w:sz w:val="24"/>
                <w:szCs w:val="24"/>
              </w:rPr>
            </w:pPr>
            <w:r>
              <w:rPr>
                <w:rFonts w:ascii="Times New Roman" w:hAnsi="Times New Roman"/>
                <w:sz w:val="24"/>
                <w:szCs w:val="24"/>
              </w:rPr>
              <w:t>17</w:t>
            </w:r>
            <w:r w:rsidR="00FC3F68" w:rsidRPr="00397855">
              <w:rPr>
                <w:rFonts w:ascii="Times New Roman" w:hAnsi="Times New Roman"/>
                <w:sz w:val="24"/>
                <w:szCs w:val="24"/>
              </w:rPr>
              <w:t>%</w:t>
            </w:r>
          </w:p>
        </w:tc>
        <w:tc>
          <w:tcPr>
            <w:tcW w:w="432" w:type="dxa"/>
            <w:shd w:val="clear" w:color="auto" w:fill="auto"/>
            <w:textDirection w:val="btLr"/>
          </w:tcPr>
          <w:p w14:paraId="076A70AF"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25%</w:t>
            </w:r>
          </w:p>
        </w:tc>
        <w:tc>
          <w:tcPr>
            <w:tcW w:w="425" w:type="dxa"/>
            <w:gridSpan w:val="2"/>
            <w:shd w:val="clear" w:color="auto" w:fill="auto"/>
            <w:textDirection w:val="btLr"/>
          </w:tcPr>
          <w:p w14:paraId="19719D81" w14:textId="77777777" w:rsidR="00FC3F68" w:rsidRPr="00397855" w:rsidRDefault="00FC3F68" w:rsidP="00FC3F68">
            <w:pPr>
              <w:spacing w:after="0" w:line="240" w:lineRule="auto"/>
              <w:ind w:left="113" w:right="113"/>
              <w:rPr>
                <w:rFonts w:ascii="Times New Roman" w:hAnsi="Times New Roman"/>
                <w:sz w:val="24"/>
                <w:szCs w:val="24"/>
              </w:rPr>
            </w:pPr>
          </w:p>
        </w:tc>
        <w:tc>
          <w:tcPr>
            <w:tcW w:w="419" w:type="dxa"/>
            <w:shd w:val="clear" w:color="auto" w:fill="auto"/>
            <w:textDirection w:val="btLr"/>
          </w:tcPr>
          <w:p w14:paraId="36B40C9F" w14:textId="77777777" w:rsidR="00FC3F68" w:rsidRPr="00397855" w:rsidRDefault="00BE5C78" w:rsidP="00FC3F68">
            <w:pPr>
              <w:spacing w:after="0" w:line="240" w:lineRule="auto"/>
              <w:ind w:left="113" w:right="113"/>
              <w:rPr>
                <w:rFonts w:ascii="Times New Roman" w:hAnsi="Times New Roman"/>
                <w:sz w:val="24"/>
                <w:szCs w:val="24"/>
              </w:rPr>
            </w:pPr>
            <w:r>
              <w:rPr>
                <w:rFonts w:ascii="Times New Roman" w:hAnsi="Times New Roman"/>
                <w:sz w:val="24"/>
                <w:szCs w:val="24"/>
              </w:rPr>
              <w:t>6</w:t>
            </w:r>
            <w:r w:rsidR="00FC3F68" w:rsidRPr="00397855">
              <w:rPr>
                <w:rFonts w:ascii="Times New Roman" w:hAnsi="Times New Roman"/>
                <w:sz w:val="24"/>
                <w:szCs w:val="24"/>
              </w:rPr>
              <w:t>%</w:t>
            </w:r>
          </w:p>
        </w:tc>
        <w:tc>
          <w:tcPr>
            <w:tcW w:w="574" w:type="dxa"/>
            <w:shd w:val="clear" w:color="auto" w:fill="auto"/>
            <w:textDirection w:val="btLr"/>
          </w:tcPr>
          <w:p w14:paraId="3454F06D" w14:textId="77777777" w:rsidR="00FC3F68" w:rsidRPr="00397855" w:rsidRDefault="00FC3F68" w:rsidP="00FC3F68">
            <w:pPr>
              <w:spacing w:after="0" w:line="240" w:lineRule="auto"/>
              <w:ind w:left="113" w:right="113"/>
              <w:rPr>
                <w:rFonts w:ascii="Times New Roman" w:hAnsi="Times New Roman"/>
                <w:sz w:val="24"/>
                <w:szCs w:val="24"/>
              </w:rPr>
            </w:pPr>
            <w:r w:rsidRPr="00397855">
              <w:rPr>
                <w:rFonts w:ascii="Times New Roman" w:hAnsi="Times New Roman"/>
                <w:sz w:val="24"/>
                <w:szCs w:val="24"/>
              </w:rPr>
              <w:t>12%</w:t>
            </w:r>
          </w:p>
        </w:tc>
      </w:tr>
    </w:tbl>
    <w:p w14:paraId="242ACD87" w14:textId="77777777" w:rsidR="006D363E" w:rsidRDefault="006D363E" w:rsidP="006D363E">
      <w:pPr>
        <w:pStyle w:val="Corpodetexto"/>
        <w:rPr>
          <w:sz w:val="28"/>
          <w:szCs w:val="28"/>
        </w:rPr>
      </w:pPr>
      <w:r w:rsidRPr="006D363E">
        <w:rPr>
          <w:sz w:val="22"/>
          <w:szCs w:val="22"/>
        </w:rPr>
        <w:lastRenderedPageBreak/>
        <w:t>FONTE. Qedu,2015</w:t>
      </w:r>
      <w:r>
        <w:rPr>
          <w:sz w:val="28"/>
          <w:szCs w:val="28"/>
        </w:rPr>
        <w:t>.</w:t>
      </w:r>
    </w:p>
    <w:p w14:paraId="191B777B" w14:textId="77777777" w:rsidR="006D363E" w:rsidRDefault="006D363E" w:rsidP="00045772">
      <w:pPr>
        <w:spacing w:line="360" w:lineRule="auto"/>
        <w:ind w:firstLine="708"/>
        <w:jc w:val="both"/>
        <w:rPr>
          <w:rFonts w:ascii="Times New Roman" w:hAnsi="Times New Roman"/>
          <w:sz w:val="24"/>
          <w:szCs w:val="24"/>
        </w:rPr>
      </w:pPr>
    </w:p>
    <w:p w14:paraId="4DC36F71" w14:textId="77777777" w:rsidR="00045772" w:rsidRDefault="00045772" w:rsidP="008067D3">
      <w:pPr>
        <w:spacing w:after="0" w:line="360" w:lineRule="auto"/>
        <w:ind w:firstLine="708"/>
        <w:jc w:val="both"/>
        <w:rPr>
          <w:rFonts w:ascii="Times New Roman" w:hAnsi="Times New Roman"/>
          <w:sz w:val="24"/>
          <w:szCs w:val="24"/>
        </w:rPr>
      </w:pPr>
      <w:r w:rsidRPr="00DD7A2E">
        <w:rPr>
          <w:rFonts w:ascii="Times New Roman" w:hAnsi="Times New Roman"/>
          <w:sz w:val="24"/>
          <w:szCs w:val="24"/>
        </w:rPr>
        <w:lastRenderedPageBreak/>
        <w:t xml:space="preserve">Avaliação Nacional do Rendimento Escolar </w:t>
      </w:r>
      <w:r w:rsidRPr="00397855">
        <w:rPr>
          <w:rFonts w:ascii="Times New Roman" w:hAnsi="Times New Roman"/>
          <w:sz w:val="24"/>
          <w:szCs w:val="24"/>
        </w:rPr>
        <w:t>(ANRESC)</w:t>
      </w:r>
      <w:r w:rsidRPr="00DD7A2E">
        <w:rPr>
          <w:rFonts w:ascii="Times New Roman" w:hAnsi="Times New Roman"/>
          <w:sz w:val="24"/>
          <w:szCs w:val="24"/>
        </w:rPr>
        <w:t xml:space="preserve"> é um sistema de avaliação em larga escala, detalhada e tem foco em c</w:t>
      </w:r>
      <w:r>
        <w:rPr>
          <w:rFonts w:ascii="Times New Roman" w:hAnsi="Times New Roman"/>
          <w:sz w:val="24"/>
          <w:szCs w:val="24"/>
        </w:rPr>
        <w:t>ada unidade escolar, denominada</w:t>
      </w:r>
      <w:r w:rsidRPr="00DD7A2E">
        <w:rPr>
          <w:rFonts w:ascii="Times New Roman" w:hAnsi="Times New Roman"/>
          <w:sz w:val="24"/>
          <w:szCs w:val="24"/>
        </w:rPr>
        <w:t xml:space="preserve"> em suas divulgações, por seu caráter universal, de Prova Brasil; é possível avaliar a “qualidade” da escola e do nível educacional, do Ensino Fundamental, do municípi</w:t>
      </w:r>
      <w:r>
        <w:rPr>
          <w:rFonts w:ascii="Times New Roman" w:hAnsi="Times New Roman"/>
          <w:sz w:val="24"/>
          <w:szCs w:val="24"/>
        </w:rPr>
        <w:t>o, do estado e do país. É a</w:t>
      </w:r>
      <w:r w:rsidRPr="00DD7A2E">
        <w:rPr>
          <w:rFonts w:ascii="Times New Roman" w:hAnsi="Times New Roman"/>
          <w:sz w:val="24"/>
          <w:szCs w:val="24"/>
        </w:rPr>
        <w:t xml:space="preserve"> primeira iniciativa brasileira que permite conhecer mais profundamente os problemas e deficiências de seu sistema educacional, para orientar com maior precisão as políticas governamentais voltadas para a melhoria da “qualidade" do ensino. É aplicada uma prova de Língua Portuguesa e outra de Matemática para todos os alunos que estiverem no quinto ou no nono ano do Ensino Fundamental. O resultado dessa prova, relacionado ao índice de aprovação daquela escola, fornece o Índice de Desenvolvimento da Educação Básica – IDEB. Dessa forma, os gestores da Educação poderão interferir para reforçar a “qualidade”. </w:t>
      </w:r>
    </w:p>
    <w:p w14:paraId="5D972002" w14:textId="77777777" w:rsidR="008067D3" w:rsidRPr="00B23CC1" w:rsidRDefault="008067D3" w:rsidP="007E47FD">
      <w:pPr>
        <w:spacing w:after="0" w:line="360" w:lineRule="auto"/>
        <w:ind w:firstLine="708"/>
        <w:jc w:val="both"/>
        <w:rPr>
          <w:rFonts w:ascii="Times New Roman" w:hAnsi="Times New Roman" w:cs="Times New Roman"/>
          <w:sz w:val="24"/>
          <w:szCs w:val="24"/>
        </w:rPr>
      </w:pPr>
      <w:r w:rsidRPr="00B23CC1">
        <w:rPr>
          <w:rFonts w:ascii="Times New Roman" w:hAnsi="Times New Roman"/>
          <w:sz w:val="24"/>
          <w:szCs w:val="24"/>
        </w:rPr>
        <w:t>A proficiência é utilizada pelo IDEB para medir o nível de aprendizado</w:t>
      </w:r>
      <w:r w:rsidR="007E47FD" w:rsidRPr="00B23CC1">
        <w:rPr>
          <w:rFonts w:ascii="Times New Roman" w:hAnsi="Times New Roman"/>
          <w:sz w:val="24"/>
          <w:szCs w:val="24"/>
        </w:rPr>
        <w:t xml:space="preserve"> dos alunos que tem</w:t>
      </w:r>
      <w:r w:rsidRPr="00B23CC1">
        <w:rPr>
          <w:rFonts w:ascii="Times New Roman" w:hAnsi="Times New Roman"/>
          <w:sz w:val="24"/>
          <w:szCs w:val="24"/>
        </w:rPr>
        <w:t xml:space="preserve"> como base a Prova Brasil,</w:t>
      </w:r>
      <w:r w:rsidRPr="00B23CC1">
        <w:rPr>
          <w:rFonts w:ascii="Arial" w:hAnsi="Arial" w:cs="Arial"/>
          <w:sz w:val="21"/>
          <w:szCs w:val="21"/>
          <w:shd w:val="clear" w:color="auto" w:fill="FFFFFF"/>
        </w:rPr>
        <w:t xml:space="preserve"> </w:t>
      </w:r>
      <w:r w:rsidRPr="00B23CC1">
        <w:rPr>
          <w:rFonts w:ascii="Times New Roman" w:hAnsi="Times New Roman" w:cs="Times New Roman"/>
          <w:sz w:val="24"/>
          <w:szCs w:val="24"/>
          <w:shd w:val="clear" w:color="auto" w:fill="FFFFFF"/>
        </w:rPr>
        <w:t>os alunos são distribuídos em 4 (quatro) níveis em uma escala de proficiência: Insuficiente, Básico, Proficiente e Avançado, a tabela 16 está demonstrando apenas os índices</w:t>
      </w:r>
      <w:r w:rsidR="007E47FD" w:rsidRPr="00B23CC1">
        <w:rPr>
          <w:rFonts w:ascii="Times New Roman" w:hAnsi="Times New Roman" w:cs="Times New Roman"/>
          <w:sz w:val="24"/>
          <w:szCs w:val="24"/>
          <w:shd w:val="clear" w:color="auto" w:fill="FFFFFF"/>
        </w:rPr>
        <w:t xml:space="preserve"> de Proficien</w:t>
      </w:r>
      <w:r w:rsidR="009E7906" w:rsidRPr="00B23CC1">
        <w:rPr>
          <w:rFonts w:ascii="Times New Roman" w:hAnsi="Times New Roman" w:cs="Times New Roman"/>
          <w:sz w:val="24"/>
          <w:szCs w:val="24"/>
          <w:shd w:val="clear" w:color="auto" w:fill="FFFFFF"/>
        </w:rPr>
        <w:t>te, onde os</w:t>
      </w:r>
      <w:r w:rsidR="007E47FD" w:rsidRPr="00B23CC1">
        <w:rPr>
          <w:rFonts w:ascii="Times New Roman" w:hAnsi="Times New Roman" w:cs="Times New Roman"/>
          <w:sz w:val="24"/>
          <w:szCs w:val="24"/>
          <w:shd w:val="clear" w:color="auto" w:fill="FFFFFF"/>
        </w:rPr>
        <w:t xml:space="preserve"> alunos neste nível encontram-se preparados para continuar os estudos</w:t>
      </w:r>
      <w:r w:rsidR="007E47FD" w:rsidRPr="00B23CC1">
        <w:rPr>
          <w:rFonts w:ascii="Arial" w:hAnsi="Arial" w:cs="Arial"/>
          <w:sz w:val="21"/>
          <w:szCs w:val="21"/>
          <w:shd w:val="clear" w:color="auto" w:fill="FFFFFF"/>
        </w:rPr>
        <w:t>,</w:t>
      </w:r>
      <w:r w:rsidR="007E47FD" w:rsidRPr="00B23CC1">
        <w:rPr>
          <w:rStyle w:val="apple-converted-space"/>
          <w:rFonts w:ascii="Arial" w:hAnsi="Arial" w:cs="Arial"/>
          <w:sz w:val="21"/>
          <w:szCs w:val="21"/>
          <w:shd w:val="clear" w:color="auto" w:fill="FFFFFF"/>
        </w:rPr>
        <w:t> </w:t>
      </w:r>
      <w:r w:rsidRPr="00B23CC1">
        <w:rPr>
          <w:rFonts w:ascii="Times New Roman" w:hAnsi="Times New Roman" w:cs="Times New Roman"/>
          <w:sz w:val="24"/>
          <w:szCs w:val="24"/>
          <w:shd w:val="clear" w:color="auto" w:fill="FFFFFF"/>
        </w:rPr>
        <w:t xml:space="preserve"> </w:t>
      </w:r>
      <w:r w:rsidR="009E7906" w:rsidRPr="00B23CC1">
        <w:rPr>
          <w:rFonts w:ascii="Times New Roman" w:hAnsi="Times New Roman" w:cs="Times New Roman"/>
          <w:sz w:val="24"/>
          <w:szCs w:val="24"/>
          <w:shd w:val="clear" w:color="auto" w:fill="FFFFFF"/>
        </w:rPr>
        <w:t xml:space="preserve">a tabela vem </w:t>
      </w:r>
      <w:r w:rsidR="007E47FD" w:rsidRPr="00B23CC1">
        <w:rPr>
          <w:rFonts w:ascii="Times New Roman" w:hAnsi="Times New Roman" w:cs="Times New Roman"/>
          <w:sz w:val="24"/>
          <w:szCs w:val="24"/>
          <w:shd w:val="clear" w:color="auto" w:fill="FFFFFF"/>
        </w:rPr>
        <w:t>demonstrando a porcentagem d</w:t>
      </w:r>
      <w:r w:rsidR="009E7906" w:rsidRPr="00B23CC1">
        <w:rPr>
          <w:rFonts w:ascii="Times New Roman" w:hAnsi="Times New Roman" w:cs="Times New Roman"/>
          <w:sz w:val="24"/>
          <w:szCs w:val="24"/>
          <w:shd w:val="clear" w:color="auto" w:fill="FFFFFF"/>
        </w:rPr>
        <w:t>esses alunos</w:t>
      </w:r>
      <w:r w:rsidRPr="00B23CC1">
        <w:rPr>
          <w:rFonts w:ascii="Times New Roman" w:hAnsi="Times New Roman" w:cs="Times New Roman"/>
          <w:sz w:val="24"/>
          <w:szCs w:val="24"/>
          <w:shd w:val="clear" w:color="auto" w:fill="FFFFFF"/>
        </w:rPr>
        <w:t xml:space="preserve"> </w:t>
      </w:r>
      <w:r w:rsidR="007E47FD" w:rsidRPr="00B23CC1">
        <w:rPr>
          <w:rFonts w:ascii="Times New Roman" w:hAnsi="Times New Roman" w:cs="Times New Roman"/>
          <w:sz w:val="24"/>
          <w:szCs w:val="24"/>
          <w:shd w:val="clear" w:color="auto" w:fill="FFFFFF"/>
        </w:rPr>
        <w:t xml:space="preserve">que </w:t>
      </w:r>
      <w:r w:rsidRPr="00B23CC1">
        <w:rPr>
          <w:rFonts w:ascii="Times New Roman" w:hAnsi="Times New Roman" w:cs="Times New Roman"/>
          <w:sz w:val="24"/>
          <w:szCs w:val="24"/>
          <w:shd w:val="clear" w:color="auto" w:fill="FFFFFF"/>
        </w:rPr>
        <w:t>atingiram</w:t>
      </w:r>
      <w:r w:rsidR="007E47FD" w:rsidRPr="00B23CC1">
        <w:rPr>
          <w:rFonts w:ascii="Times New Roman" w:hAnsi="Times New Roman" w:cs="Times New Roman"/>
          <w:sz w:val="24"/>
          <w:szCs w:val="24"/>
          <w:shd w:val="clear" w:color="auto" w:fill="FFFFFF"/>
        </w:rPr>
        <w:t xml:space="preserve"> um dos quatro níveis</w:t>
      </w:r>
      <w:r w:rsidR="009E7906" w:rsidRPr="00B23CC1">
        <w:rPr>
          <w:rFonts w:ascii="Times New Roman" w:hAnsi="Times New Roman" w:cs="Times New Roman"/>
          <w:sz w:val="24"/>
          <w:szCs w:val="24"/>
          <w:shd w:val="clear" w:color="auto" w:fill="FFFFFF"/>
        </w:rPr>
        <w:t xml:space="preserve"> e</w:t>
      </w:r>
      <w:r w:rsidRPr="00B23CC1">
        <w:rPr>
          <w:rFonts w:ascii="Times New Roman" w:hAnsi="Times New Roman" w:cs="Times New Roman"/>
          <w:sz w:val="24"/>
          <w:szCs w:val="24"/>
          <w:shd w:val="clear" w:color="auto" w:fill="FFFFFF"/>
        </w:rPr>
        <w:t xml:space="preserve"> demonstra</w:t>
      </w:r>
      <w:r w:rsidR="007E47FD" w:rsidRPr="00B23CC1">
        <w:rPr>
          <w:rFonts w:ascii="Times New Roman" w:hAnsi="Times New Roman" w:cs="Times New Roman"/>
          <w:sz w:val="24"/>
          <w:szCs w:val="24"/>
          <w:shd w:val="clear" w:color="auto" w:fill="FFFFFF"/>
        </w:rPr>
        <w:t>ndo</w:t>
      </w:r>
      <w:r w:rsidRPr="00B23CC1">
        <w:rPr>
          <w:rFonts w:ascii="Times New Roman" w:hAnsi="Times New Roman" w:cs="Times New Roman"/>
          <w:sz w:val="24"/>
          <w:szCs w:val="24"/>
          <w:shd w:val="clear" w:color="auto" w:fill="FFFFFF"/>
        </w:rPr>
        <w:t xml:space="preserve"> que os índices</w:t>
      </w:r>
      <w:r w:rsidR="007E47FD" w:rsidRPr="00B23CC1">
        <w:rPr>
          <w:rFonts w:ascii="Times New Roman" w:hAnsi="Times New Roman" w:cs="Times New Roman"/>
          <w:sz w:val="24"/>
          <w:szCs w:val="24"/>
          <w:shd w:val="clear" w:color="auto" w:fill="FFFFFF"/>
        </w:rPr>
        <w:t xml:space="preserve"> estão abaixo da média</w:t>
      </w:r>
      <w:r w:rsidRPr="00B23CC1">
        <w:rPr>
          <w:rFonts w:ascii="Times New Roman" w:hAnsi="Times New Roman" w:cs="Times New Roman"/>
          <w:sz w:val="24"/>
          <w:szCs w:val="24"/>
          <w:shd w:val="clear" w:color="auto" w:fill="FFFFFF"/>
        </w:rPr>
        <w:t xml:space="preserve"> nacional.</w:t>
      </w:r>
    </w:p>
    <w:p w14:paraId="09B3E464" w14:textId="77777777" w:rsidR="008067D3" w:rsidRDefault="008067D3" w:rsidP="006D363E">
      <w:pPr>
        <w:spacing w:after="0" w:line="240" w:lineRule="auto"/>
        <w:jc w:val="both"/>
        <w:rPr>
          <w:rFonts w:ascii="Times New Roman" w:hAnsi="Times New Roman"/>
          <w:b/>
          <w:sz w:val="24"/>
          <w:szCs w:val="24"/>
        </w:rPr>
      </w:pPr>
    </w:p>
    <w:p w14:paraId="554D86E0" w14:textId="77777777" w:rsidR="008067D3" w:rsidRDefault="008067D3" w:rsidP="006D363E">
      <w:pPr>
        <w:spacing w:after="0" w:line="240" w:lineRule="auto"/>
        <w:jc w:val="both"/>
        <w:rPr>
          <w:rFonts w:ascii="Times New Roman" w:hAnsi="Times New Roman"/>
          <w:b/>
          <w:sz w:val="24"/>
          <w:szCs w:val="24"/>
        </w:rPr>
      </w:pPr>
    </w:p>
    <w:p w14:paraId="1A3C2235" w14:textId="77777777" w:rsidR="007D2D73" w:rsidRPr="00517C5D" w:rsidRDefault="007D2D73" w:rsidP="006D363E">
      <w:pPr>
        <w:spacing w:after="0" w:line="240" w:lineRule="auto"/>
        <w:jc w:val="both"/>
        <w:rPr>
          <w:rFonts w:ascii="Times New Roman" w:hAnsi="Times New Roman"/>
          <w:b/>
          <w:sz w:val="24"/>
          <w:szCs w:val="24"/>
        </w:rPr>
      </w:pPr>
      <w:r w:rsidRPr="00517C5D">
        <w:rPr>
          <w:rFonts w:ascii="Times New Roman" w:hAnsi="Times New Roman"/>
          <w:b/>
          <w:sz w:val="24"/>
          <w:szCs w:val="24"/>
        </w:rPr>
        <w:t>TABELA 17- INSTITUIÇÕES QUE OFERECEM ATENDIMENTO EM EDUCAÇÃO DE TEMPO INTEGRAL NO ENSINO FUNDAMENTAL:</w:t>
      </w:r>
    </w:p>
    <w:tbl>
      <w:tblPr>
        <w:tblW w:w="89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7"/>
        <w:gridCol w:w="709"/>
        <w:gridCol w:w="517"/>
        <w:gridCol w:w="8"/>
        <w:gridCol w:w="750"/>
        <w:gridCol w:w="357"/>
        <w:gridCol w:w="850"/>
        <w:gridCol w:w="709"/>
        <w:gridCol w:w="850"/>
        <w:gridCol w:w="567"/>
        <w:gridCol w:w="709"/>
        <w:gridCol w:w="567"/>
        <w:gridCol w:w="851"/>
      </w:tblGrid>
      <w:tr w:rsidR="007D2D73" w:rsidRPr="00397855" w14:paraId="3F4EF9E1" w14:textId="77777777" w:rsidTr="00517C5D">
        <w:trPr>
          <w:trHeight w:val="489"/>
        </w:trPr>
        <w:tc>
          <w:tcPr>
            <w:tcW w:w="1487" w:type="dxa"/>
            <w:tcBorders>
              <w:top w:val="nil"/>
              <w:left w:val="nil"/>
              <w:bottom w:val="nil"/>
              <w:right w:val="single" w:sz="4" w:space="0" w:color="auto"/>
            </w:tcBorders>
            <w:shd w:val="clear" w:color="auto" w:fill="auto"/>
            <w:vAlign w:val="center"/>
          </w:tcPr>
          <w:p w14:paraId="0FF91523" w14:textId="77777777" w:rsidR="007D2D73" w:rsidRPr="00397855" w:rsidRDefault="007D2D73" w:rsidP="007D2D73">
            <w:pPr>
              <w:spacing w:after="0" w:line="240" w:lineRule="auto"/>
              <w:jc w:val="center"/>
              <w:rPr>
                <w:rFonts w:ascii="Times New Roman" w:hAnsi="Times New Roman"/>
                <w:b/>
                <w:sz w:val="24"/>
              </w:rPr>
            </w:pPr>
          </w:p>
        </w:tc>
        <w:tc>
          <w:tcPr>
            <w:tcW w:w="709" w:type="dxa"/>
            <w:vMerge w:val="restart"/>
            <w:tcBorders>
              <w:left w:val="single" w:sz="4" w:space="0" w:color="auto"/>
              <w:right w:val="single" w:sz="4" w:space="0" w:color="auto"/>
            </w:tcBorders>
            <w:shd w:val="clear" w:color="auto" w:fill="auto"/>
            <w:textDirection w:val="btLr"/>
            <w:vAlign w:val="center"/>
          </w:tcPr>
          <w:p w14:paraId="61AC96EF" w14:textId="77777777" w:rsidR="007D2D73" w:rsidRPr="00397855" w:rsidRDefault="007D2D73" w:rsidP="007D2D73">
            <w:pPr>
              <w:spacing w:after="0" w:line="240" w:lineRule="auto"/>
              <w:ind w:left="113" w:right="113"/>
              <w:jc w:val="center"/>
              <w:rPr>
                <w:rFonts w:ascii="Times New Roman" w:hAnsi="Times New Roman"/>
              </w:rPr>
            </w:pPr>
            <w:r w:rsidRPr="00397855">
              <w:rPr>
                <w:rFonts w:ascii="Times New Roman" w:hAnsi="Times New Roman"/>
              </w:rPr>
              <w:t>Total de Instituições</w:t>
            </w:r>
          </w:p>
        </w:tc>
        <w:tc>
          <w:tcPr>
            <w:tcW w:w="6735" w:type="dxa"/>
            <w:gridSpan w:val="11"/>
            <w:tcBorders>
              <w:left w:val="single" w:sz="4" w:space="0" w:color="auto"/>
            </w:tcBorders>
            <w:shd w:val="clear" w:color="auto" w:fill="auto"/>
            <w:vAlign w:val="center"/>
          </w:tcPr>
          <w:p w14:paraId="35274A02" w14:textId="77777777" w:rsidR="007D2D73" w:rsidRPr="00397855" w:rsidRDefault="007D2D73" w:rsidP="007D2D73">
            <w:pPr>
              <w:spacing w:after="0" w:line="240" w:lineRule="auto"/>
              <w:jc w:val="center"/>
              <w:rPr>
                <w:rFonts w:ascii="Times New Roman" w:hAnsi="Times New Roman"/>
                <w:sz w:val="24"/>
              </w:rPr>
            </w:pPr>
            <w:r w:rsidRPr="00397855">
              <w:rPr>
                <w:rFonts w:ascii="Times New Roman" w:hAnsi="Times New Roman"/>
                <w:sz w:val="24"/>
              </w:rPr>
              <w:t>Total de alunos matriculados x Total de alunos atendidos</w:t>
            </w:r>
          </w:p>
        </w:tc>
      </w:tr>
      <w:tr w:rsidR="007D2D73" w:rsidRPr="00397855" w14:paraId="2CCF6306" w14:textId="77777777" w:rsidTr="00517C5D">
        <w:trPr>
          <w:cantSplit/>
          <w:trHeight w:val="1093"/>
        </w:trPr>
        <w:tc>
          <w:tcPr>
            <w:tcW w:w="1487" w:type="dxa"/>
            <w:vMerge w:val="restart"/>
            <w:tcBorders>
              <w:top w:val="nil"/>
              <w:left w:val="nil"/>
              <w:right w:val="single" w:sz="4" w:space="0" w:color="auto"/>
            </w:tcBorders>
            <w:shd w:val="clear" w:color="auto" w:fill="auto"/>
            <w:vAlign w:val="center"/>
          </w:tcPr>
          <w:p w14:paraId="53D50DB2" w14:textId="77777777" w:rsidR="007D2D73" w:rsidRPr="00397855" w:rsidRDefault="007D2D73" w:rsidP="007D2D73">
            <w:pPr>
              <w:spacing w:after="0" w:line="240" w:lineRule="auto"/>
              <w:jc w:val="center"/>
              <w:rPr>
                <w:rFonts w:ascii="Times New Roman" w:hAnsi="Times New Roman"/>
                <w:b/>
                <w:sz w:val="24"/>
              </w:rPr>
            </w:pPr>
          </w:p>
        </w:tc>
        <w:tc>
          <w:tcPr>
            <w:tcW w:w="709" w:type="dxa"/>
            <w:vMerge/>
            <w:tcBorders>
              <w:left w:val="single" w:sz="4" w:space="0" w:color="auto"/>
              <w:right w:val="single" w:sz="4" w:space="0" w:color="auto"/>
            </w:tcBorders>
            <w:shd w:val="clear" w:color="auto" w:fill="auto"/>
          </w:tcPr>
          <w:p w14:paraId="2F7B4127" w14:textId="77777777" w:rsidR="007D2D73" w:rsidRPr="00397855" w:rsidRDefault="007D2D73" w:rsidP="007D2D73">
            <w:pPr>
              <w:spacing w:after="0" w:line="240" w:lineRule="auto"/>
              <w:jc w:val="center"/>
              <w:rPr>
                <w:rFonts w:ascii="Times New Roman" w:hAnsi="Times New Roman"/>
                <w:sz w:val="24"/>
              </w:rPr>
            </w:pPr>
          </w:p>
        </w:tc>
        <w:tc>
          <w:tcPr>
            <w:tcW w:w="1275" w:type="dxa"/>
            <w:gridSpan w:val="3"/>
            <w:tcBorders>
              <w:left w:val="single" w:sz="4" w:space="0" w:color="auto"/>
            </w:tcBorders>
            <w:shd w:val="clear" w:color="auto" w:fill="auto"/>
            <w:textDirection w:val="btLr"/>
            <w:vAlign w:val="center"/>
          </w:tcPr>
          <w:p w14:paraId="267F46B1"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2011</w:t>
            </w:r>
          </w:p>
        </w:tc>
        <w:tc>
          <w:tcPr>
            <w:tcW w:w="1207" w:type="dxa"/>
            <w:gridSpan w:val="2"/>
            <w:shd w:val="clear" w:color="auto" w:fill="auto"/>
            <w:textDirection w:val="btLr"/>
            <w:vAlign w:val="center"/>
          </w:tcPr>
          <w:p w14:paraId="7BC7BFC0"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2012</w:t>
            </w:r>
          </w:p>
        </w:tc>
        <w:tc>
          <w:tcPr>
            <w:tcW w:w="1559" w:type="dxa"/>
            <w:gridSpan w:val="2"/>
            <w:shd w:val="clear" w:color="auto" w:fill="auto"/>
            <w:textDirection w:val="btLr"/>
            <w:vAlign w:val="center"/>
          </w:tcPr>
          <w:p w14:paraId="39142595"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2013</w:t>
            </w:r>
          </w:p>
        </w:tc>
        <w:tc>
          <w:tcPr>
            <w:tcW w:w="1276" w:type="dxa"/>
            <w:gridSpan w:val="2"/>
            <w:shd w:val="clear" w:color="auto" w:fill="auto"/>
            <w:textDirection w:val="btLr"/>
            <w:vAlign w:val="center"/>
          </w:tcPr>
          <w:p w14:paraId="54F29048"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2014</w:t>
            </w:r>
          </w:p>
        </w:tc>
        <w:tc>
          <w:tcPr>
            <w:tcW w:w="1418" w:type="dxa"/>
            <w:gridSpan w:val="2"/>
            <w:shd w:val="clear" w:color="auto" w:fill="auto"/>
            <w:textDirection w:val="btLr"/>
            <w:vAlign w:val="center"/>
          </w:tcPr>
          <w:p w14:paraId="7895FB1C"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2015</w:t>
            </w:r>
          </w:p>
        </w:tc>
      </w:tr>
      <w:tr w:rsidR="007D2D73" w:rsidRPr="00397855" w14:paraId="7705E2EE" w14:textId="77777777" w:rsidTr="00517C5D">
        <w:trPr>
          <w:cantSplit/>
          <w:trHeight w:val="1134"/>
        </w:trPr>
        <w:tc>
          <w:tcPr>
            <w:tcW w:w="1487" w:type="dxa"/>
            <w:vMerge/>
            <w:tcBorders>
              <w:left w:val="nil"/>
              <w:bottom w:val="single" w:sz="4" w:space="0" w:color="auto"/>
              <w:right w:val="single" w:sz="4" w:space="0" w:color="auto"/>
            </w:tcBorders>
            <w:shd w:val="clear" w:color="auto" w:fill="auto"/>
            <w:vAlign w:val="center"/>
          </w:tcPr>
          <w:p w14:paraId="2B16AEC7" w14:textId="77777777" w:rsidR="007D2D73" w:rsidRPr="00397855" w:rsidRDefault="007D2D73" w:rsidP="007D2D73">
            <w:pPr>
              <w:spacing w:after="0" w:line="240" w:lineRule="auto"/>
              <w:jc w:val="center"/>
              <w:rPr>
                <w:rFonts w:ascii="Times New Roman" w:hAnsi="Times New Roman"/>
                <w:b/>
                <w:sz w:val="24"/>
              </w:rPr>
            </w:pPr>
          </w:p>
        </w:tc>
        <w:tc>
          <w:tcPr>
            <w:tcW w:w="709" w:type="dxa"/>
            <w:tcBorders>
              <w:left w:val="single" w:sz="4" w:space="0" w:color="auto"/>
              <w:right w:val="single" w:sz="4" w:space="0" w:color="auto"/>
            </w:tcBorders>
            <w:shd w:val="clear" w:color="auto" w:fill="auto"/>
          </w:tcPr>
          <w:p w14:paraId="203BDAB7" w14:textId="77777777" w:rsidR="007D2D73" w:rsidRPr="00397855" w:rsidRDefault="007D2D73" w:rsidP="007D2D73">
            <w:pPr>
              <w:spacing w:after="0" w:line="240" w:lineRule="auto"/>
              <w:jc w:val="center"/>
              <w:rPr>
                <w:rFonts w:ascii="Times New Roman" w:hAnsi="Times New Roman"/>
                <w:sz w:val="24"/>
              </w:rPr>
            </w:pPr>
          </w:p>
        </w:tc>
        <w:tc>
          <w:tcPr>
            <w:tcW w:w="525" w:type="dxa"/>
            <w:gridSpan w:val="2"/>
            <w:tcBorders>
              <w:left w:val="single" w:sz="4" w:space="0" w:color="auto"/>
            </w:tcBorders>
            <w:shd w:val="clear" w:color="auto" w:fill="auto"/>
            <w:textDirection w:val="btLr"/>
            <w:vAlign w:val="center"/>
          </w:tcPr>
          <w:p w14:paraId="334270D4"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Matríc.</w:t>
            </w:r>
          </w:p>
        </w:tc>
        <w:tc>
          <w:tcPr>
            <w:tcW w:w="750" w:type="dxa"/>
            <w:tcBorders>
              <w:left w:val="single" w:sz="4" w:space="0" w:color="auto"/>
            </w:tcBorders>
            <w:shd w:val="clear" w:color="auto" w:fill="auto"/>
            <w:textDirection w:val="btLr"/>
            <w:vAlign w:val="center"/>
          </w:tcPr>
          <w:p w14:paraId="16EF4065"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Atendidos</w:t>
            </w:r>
          </w:p>
        </w:tc>
        <w:tc>
          <w:tcPr>
            <w:tcW w:w="357" w:type="dxa"/>
            <w:shd w:val="clear" w:color="auto" w:fill="auto"/>
            <w:textDirection w:val="btLr"/>
            <w:vAlign w:val="center"/>
          </w:tcPr>
          <w:p w14:paraId="73863230"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Matríc.</w:t>
            </w:r>
          </w:p>
        </w:tc>
        <w:tc>
          <w:tcPr>
            <w:tcW w:w="850" w:type="dxa"/>
            <w:shd w:val="clear" w:color="auto" w:fill="auto"/>
            <w:textDirection w:val="btLr"/>
            <w:vAlign w:val="center"/>
          </w:tcPr>
          <w:p w14:paraId="7E4050EC"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Atendidos</w:t>
            </w:r>
          </w:p>
        </w:tc>
        <w:tc>
          <w:tcPr>
            <w:tcW w:w="709" w:type="dxa"/>
            <w:shd w:val="clear" w:color="auto" w:fill="auto"/>
            <w:textDirection w:val="btLr"/>
            <w:vAlign w:val="center"/>
          </w:tcPr>
          <w:p w14:paraId="046D66BF"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Matríc.</w:t>
            </w:r>
          </w:p>
        </w:tc>
        <w:tc>
          <w:tcPr>
            <w:tcW w:w="850" w:type="dxa"/>
            <w:shd w:val="clear" w:color="auto" w:fill="auto"/>
            <w:textDirection w:val="btLr"/>
            <w:vAlign w:val="center"/>
          </w:tcPr>
          <w:p w14:paraId="740B6E59"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Atendidos</w:t>
            </w:r>
          </w:p>
        </w:tc>
        <w:tc>
          <w:tcPr>
            <w:tcW w:w="567" w:type="dxa"/>
            <w:shd w:val="clear" w:color="auto" w:fill="auto"/>
            <w:textDirection w:val="btLr"/>
            <w:vAlign w:val="center"/>
          </w:tcPr>
          <w:p w14:paraId="759538AD"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Matríc.</w:t>
            </w:r>
          </w:p>
        </w:tc>
        <w:tc>
          <w:tcPr>
            <w:tcW w:w="709" w:type="dxa"/>
            <w:shd w:val="clear" w:color="auto" w:fill="auto"/>
            <w:textDirection w:val="btLr"/>
            <w:vAlign w:val="center"/>
          </w:tcPr>
          <w:p w14:paraId="78AC37DC"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Atendidos</w:t>
            </w:r>
          </w:p>
        </w:tc>
        <w:tc>
          <w:tcPr>
            <w:tcW w:w="567" w:type="dxa"/>
            <w:shd w:val="clear" w:color="auto" w:fill="auto"/>
            <w:textDirection w:val="btLr"/>
            <w:vAlign w:val="center"/>
          </w:tcPr>
          <w:p w14:paraId="01E7EC3C"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Matríc.</w:t>
            </w:r>
          </w:p>
        </w:tc>
        <w:tc>
          <w:tcPr>
            <w:tcW w:w="851" w:type="dxa"/>
            <w:shd w:val="clear" w:color="auto" w:fill="auto"/>
            <w:textDirection w:val="btLr"/>
            <w:vAlign w:val="center"/>
          </w:tcPr>
          <w:p w14:paraId="395E7045" w14:textId="77777777" w:rsidR="007D2D73" w:rsidRPr="00397855" w:rsidRDefault="007D2D73" w:rsidP="007D2D73">
            <w:pPr>
              <w:spacing w:after="0" w:line="240" w:lineRule="auto"/>
              <w:ind w:left="113" w:right="113"/>
              <w:jc w:val="center"/>
              <w:rPr>
                <w:rFonts w:ascii="Times New Roman" w:hAnsi="Times New Roman"/>
                <w:sz w:val="24"/>
              </w:rPr>
            </w:pPr>
            <w:r w:rsidRPr="00397855">
              <w:rPr>
                <w:rFonts w:ascii="Times New Roman" w:hAnsi="Times New Roman"/>
                <w:sz w:val="24"/>
              </w:rPr>
              <w:t>Atendidos</w:t>
            </w:r>
          </w:p>
        </w:tc>
      </w:tr>
      <w:tr w:rsidR="007D2D73" w:rsidRPr="00397855" w14:paraId="405FCBD7" w14:textId="77777777" w:rsidTr="00517C5D">
        <w:trPr>
          <w:trHeight w:val="489"/>
        </w:trPr>
        <w:tc>
          <w:tcPr>
            <w:tcW w:w="1487" w:type="dxa"/>
            <w:tcBorders>
              <w:top w:val="single" w:sz="4" w:space="0" w:color="auto"/>
            </w:tcBorders>
            <w:shd w:val="clear" w:color="auto" w:fill="auto"/>
            <w:vAlign w:val="center"/>
          </w:tcPr>
          <w:p w14:paraId="37DFA977" w14:textId="77777777" w:rsidR="007D2D73" w:rsidRPr="00397855" w:rsidRDefault="007D2D73" w:rsidP="007D2D73">
            <w:pPr>
              <w:spacing w:after="0" w:line="240" w:lineRule="auto"/>
              <w:jc w:val="center"/>
              <w:rPr>
                <w:rFonts w:ascii="Times New Roman" w:hAnsi="Times New Roman"/>
                <w:sz w:val="24"/>
              </w:rPr>
            </w:pPr>
            <w:r w:rsidRPr="00397855">
              <w:rPr>
                <w:rFonts w:ascii="Times New Roman" w:hAnsi="Times New Roman"/>
                <w:sz w:val="24"/>
              </w:rPr>
              <w:lastRenderedPageBreak/>
              <w:t>Municipal</w:t>
            </w:r>
          </w:p>
        </w:tc>
        <w:tc>
          <w:tcPr>
            <w:tcW w:w="709" w:type="dxa"/>
            <w:shd w:val="clear" w:color="auto" w:fill="auto"/>
          </w:tcPr>
          <w:p w14:paraId="1A750E61" w14:textId="77777777" w:rsidR="007D2D73" w:rsidRPr="00397855" w:rsidRDefault="007D2D73" w:rsidP="007D2D73">
            <w:pPr>
              <w:spacing w:after="0" w:line="240" w:lineRule="auto"/>
              <w:jc w:val="center"/>
              <w:rPr>
                <w:rFonts w:ascii="Times New Roman" w:hAnsi="Times New Roman"/>
                <w:sz w:val="24"/>
              </w:rPr>
            </w:pPr>
          </w:p>
        </w:tc>
        <w:tc>
          <w:tcPr>
            <w:tcW w:w="525" w:type="dxa"/>
            <w:gridSpan w:val="2"/>
            <w:shd w:val="clear" w:color="auto" w:fill="auto"/>
          </w:tcPr>
          <w:p w14:paraId="17B5520B" w14:textId="77777777" w:rsidR="007D2D73" w:rsidRPr="00397855" w:rsidRDefault="007D2D73" w:rsidP="007D2D73">
            <w:pPr>
              <w:spacing w:after="0" w:line="240" w:lineRule="auto"/>
              <w:jc w:val="center"/>
              <w:rPr>
                <w:rFonts w:ascii="Times New Roman" w:hAnsi="Times New Roman"/>
                <w:sz w:val="24"/>
              </w:rPr>
            </w:pPr>
          </w:p>
        </w:tc>
        <w:tc>
          <w:tcPr>
            <w:tcW w:w="750" w:type="dxa"/>
            <w:shd w:val="clear" w:color="auto" w:fill="auto"/>
          </w:tcPr>
          <w:p w14:paraId="22192952" w14:textId="77777777" w:rsidR="007D2D73" w:rsidRPr="00397855" w:rsidRDefault="007D2D73" w:rsidP="007D2D73">
            <w:pPr>
              <w:spacing w:after="0" w:line="240" w:lineRule="auto"/>
              <w:jc w:val="center"/>
              <w:rPr>
                <w:rFonts w:ascii="Times New Roman" w:hAnsi="Times New Roman"/>
                <w:sz w:val="24"/>
              </w:rPr>
            </w:pPr>
          </w:p>
        </w:tc>
        <w:tc>
          <w:tcPr>
            <w:tcW w:w="357" w:type="dxa"/>
            <w:shd w:val="clear" w:color="auto" w:fill="auto"/>
          </w:tcPr>
          <w:p w14:paraId="3A52E08B" w14:textId="77777777" w:rsidR="007D2D73" w:rsidRPr="00397855" w:rsidRDefault="007D2D73" w:rsidP="007D2D73">
            <w:pPr>
              <w:spacing w:after="0" w:line="240" w:lineRule="auto"/>
              <w:jc w:val="center"/>
              <w:rPr>
                <w:rFonts w:ascii="Times New Roman" w:hAnsi="Times New Roman"/>
                <w:sz w:val="24"/>
              </w:rPr>
            </w:pPr>
          </w:p>
        </w:tc>
        <w:tc>
          <w:tcPr>
            <w:tcW w:w="850" w:type="dxa"/>
            <w:shd w:val="clear" w:color="auto" w:fill="auto"/>
          </w:tcPr>
          <w:p w14:paraId="187CFF5A" w14:textId="77777777" w:rsidR="007D2D73" w:rsidRPr="00397855" w:rsidRDefault="007D2D73" w:rsidP="007D2D73">
            <w:pPr>
              <w:spacing w:after="0" w:line="240" w:lineRule="auto"/>
              <w:jc w:val="center"/>
              <w:rPr>
                <w:rFonts w:ascii="Times New Roman" w:hAnsi="Times New Roman"/>
                <w:sz w:val="24"/>
              </w:rPr>
            </w:pPr>
          </w:p>
        </w:tc>
        <w:tc>
          <w:tcPr>
            <w:tcW w:w="709" w:type="dxa"/>
            <w:shd w:val="clear" w:color="auto" w:fill="auto"/>
          </w:tcPr>
          <w:p w14:paraId="0E5CE4C8" w14:textId="77777777" w:rsidR="007D2D73" w:rsidRPr="00397855" w:rsidRDefault="007D2D73" w:rsidP="007D2D73">
            <w:pPr>
              <w:spacing w:after="0" w:line="240" w:lineRule="auto"/>
              <w:jc w:val="center"/>
              <w:rPr>
                <w:rFonts w:ascii="Times New Roman" w:hAnsi="Times New Roman"/>
                <w:sz w:val="24"/>
              </w:rPr>
            </w:pPr>
          </w:p>
        </w:tc>
        <w:tc>
          <w:tcPr>
            <w:tcW w:w="850" w:type="dxa"/>
            <w:shd w:val="clear" w:color="auto" w:fill="auto"/>
          </w:tcPr>
          <w:p w14:paraId="1CC19244" w14:textId="77777777" w:rsidR="007D2D73" w:rsidRPr="00397855" w:rsidRDefault="007D2D73" w:rsidP="007D2D73">
            <w:pPr>
              <w:spacing w:after="0" w:line="240" w:lineRule="auto"/>
              <w:jc w:val="center"/>
              <w:rPr>
                <w:rFonts w:ascii="Times New Roman" w:hAnsi="Times New Roman"/>
                <w:sz w:val="24"/>
              </w:rPr>
            </w:pPr>
          </w:p>
        </w:tc>
        <w:tc>
          <w:tcPr>
            <w:tcW w:w="567" w:type="dxa"/>
            <w:shd w:val="clear" w:color="auto" w:fill="auto"/>
          </w:tcPr>
          <w:p w14:paraId="49150ABA" w14:textId="77777777" w:rsidR="007D2D73" w:rsidRPr="00397855" w:rsidRDefault="007D2D73" w:rsidP="007D2D73">
            <w:pPr>
              <w:spacing w:after="0" w:line="240" w:lineRule="auto"/>
              <w:jc w:val="center"/>
              <w:rPr>
                <w:rFonts w:ascii="Times New Roman" w:hAnsi="Times New Roman"/>
                <w:sz w:val="24"/>
              </w:rPr>
            </w:pPr>
          </w:p>
        </w:tc>
        <w:tc>
          <w:tcPr>
            <w:tcW w:w="709" w:type="dxa"/>
            <w:shd w:val="clear" w:color="auto" w:fill="auto"/>
          </w:tcPr>
          <w:p w14:paraId="47495B1C" w14:textId="77777777" w:rsidR="007D2D73" w:rsidRPr="00397855" w:rsidRDefault="007D2D73" w:rsidP="007D2D73">
            <w:pPr>
              <w:spacing w:after="0" w:line="240" w:lineRule="auto"/>
              <w:jc w:val="center"/>
              <w:rPr>
                <w:rFonts w:ascii="Times New Roman" w:hAnsi="Times New Roman"/>
                <w:sz w:val="24"/>
              </w:rPr>
            </w:pPr>
          </w:p>
        </w:tc>
        <w:tc>
          <w:tcPr>
            <w:tcW w:w="567" w:type="dxa"/>
            <w:shd w:val="clear" w:color="auto" w:fill="auto"/>
          </w:tcPr>
          <w:p w14:paraId="64391D55" w14:textId="77777777" w:rsidR="007D2D73" w:rsidRPr="00397855" w:rsidRDefault="007D2D73" w:rsidP="007D2D73">
            <w:pPr>
              <w:spacing w:after="0" w:line="240" w:lineRule="auto"/>
              <w:jc w:val="center"/>
              <w:rPr>
                <w:rFonts w:ascii="Times New Roman" w:hAnsi="Times New Roman"/>
                <w:sz w:val="24"/>
              </w:rPr>
            </w:pPr>
          </w:p>
        </w:tc>
        <w:tc>
          <w:tcPr>
            <w:tcW w:w="851" w:type="dxa"/>
            <w:shd w:val="clear" w:color="auto" w:fill="auto"/>
          </w:tcPr>
          <w:p w14:paraId="7E272FC0" w14:textId="77777777" w:rsidR="007D2D73" w:rsidRPr="00397855" w:rsidRDefault="007D2D73" w:rsidP="007D2D73">
            <w:pPr>
              <w:spacing w:after="0" w:line="240" w:lineRule="auto"/>
              <w:jc w:val="center"/>
              <w:rPr>
                <w:rFonts w:ascii="Times New Roman" w:hAnsi="Times New Roman"/>
                <w:sz w:val="24"/>
              </w:rPr>
            </w:pPr>
          </w:p>
        </w:tc>
      </w:tr>
      <w:tr w:rsidR="007D2D73" w:rsidRPr="00397855" w14:paraId="28AF53AB" w14:textId="77777777" w:rsidTr="00517C5D">
        <w:trPr>
          <w:trHeight w:val="489"/>
        </w:trPr>
        <w:tc>
          <w:tcPr>
            <w:tcW w:w="1487" w:type="dxa"/>
            <w:shd w:val="clear" w:color="auto" w:fill="auto"/>
            <w:vAlign w:val="center"/>
          </w:tcPr>
          <w:p w14:paraId="361BD0F2" w14:textId="77777777" w:rsidR="007D2D73" w:rsidRPr="00397855" w:rsidRDefault="007D2D73" w:rsidP="007D2D73">
            <w:pPr>
              <w:spacing w:after="0" w:line="240" w:lineRule="auto"/>
              <w:jc w:val="center"/>
              <w:rPr>
                <w:rFonts w:ascii="Times New Roman" w:hAnsi="Times New Roman"/>
                <w:sz w:val="24"/>
              </w:rPr>
            </w:pPr>
            <w:r w:rsidRPr="00397855">
              <w:rPr>
                <w:rFonts w:ascii="Times New Roman" w:hAnsi="Times New Roman"/>
                <w:sz w:val="24"/>
              </w:rPr>
              <w:t>Estadual</w:t>
            </w:r>
          </w:p>
        </w:tc>
        <w:tc>
          <w:tcPr>
            <w:tcW w:w="709" w:type="dxa"/>
            <w:shd w:val="clear" w:color="auto" w:fill="auto"/>
          </w:tcPr>
          <w:p w14:paraId="642BA596" w14:textId="77777777" w:rsidR="007D2D73" w:rsidRPr="00397855" w:rsidRDefault="007D2D73" w:rsidP="007D2D73">
            <w:pPr>
              <w:spacing w:after="0" w:line="240" w:lineRule="auto"/>
              <w:jc w:val="center"/>
              <w:rPr>
                <w:rFonts w:ascii="Times New Roman" w:hAnsi="Times New Roman"/>
                <w:sz w:val="24"/>
              </w:rPr>
            </w:pPr>
          </w:p>
        </w:tc>
        <w:tc>
          <w:tcPr>
            <w:tcW w:w="517" w:type="dxa"/>
            <w:shd w:val="clear" w:color="auto" w:fill="auto"/>
          </w:tcPr>
          <w:p w14:paraId="797C44E1" w14:textId="77777777" w:rsidR="007D2D73" w:rsidRPr="00397855" w:rsidRDefault="007D2D73" w:rsidP="007D2D73">
            <w:pPr>
              <w:spacing w:after="0" w:line="240" w:lineRule="auto"/>
              <w:jc w:val="center"/>
              <w:rPr>
                <w:rFonts w:ascii="Times New Roman" w:hAnsi="Times New Roman"/>
                <w:sz w:val="24"/>
              </w:rPr>
            </w:pPr>
          </w:p>
        </w:tc>
        <w:tc>
          <w:tcPr>
            <w:tcW w:w="758" w:type="dxa"/>
            <w:gridSpan w:val="2"/>
            <w:shd w:val="clear" w:color="auto" w:fill="auto"/>
          </w:tcPr>
          <w:p w14:paraId="2F6B6054" w14:textId="77777777" w:rsidR="007D2D73" w:rsidRPr="00397855" w:rsidRDefault="007D2D73" w:rsidP="007D2D73">
            <w:pPr>
              <w:spacing w:after="0" w:line="240" w:lineRule="auto"/>
              <w:jc w:val="center"/>
              <w:rPr>
                <w:rFonts w:ascii="Times New Roman" w:hAnsi="Times New Roman"/>
                <w:sz w:val="24"/>
              </w:rPr>
            </w:pPr>
          </w:p>
        </w:tc>
        <w:tc>
          <w:tcPr>
            <w:tcW w:w="357" w:type="dxa"/>
            <w:shd w:val="clear" w:color="auto" w:fill="auto"/>
          </w:tcPr>
          <w:p w14:paraId="455B4245" w14:textId="77777777" w:rsidR="007D2D73" w:rsidRPr="00397855" w:rsidRDefault="007D2D73" w:rsidP="007D2D73">
            <w:pPr>
              <w:spacing w:after="0" w:line="240" w:lineRule="auto"/>
              <w:jc w:val="center"/>
              <w:rPr>
                <w:rFonts w:ascii="Times New Roman" w:hAnsi="Times New Roman"/>
                <w:sz w:val="24"/>
              </w:rPr>
            </w:pPr>
          </w:p>
        </w:tc>
        <w:tc>
          <w:tcPr>
            <w:tcW w:w="850" w:type="dxa"/>
            <w:shd w:val="clear" w:color="auto" w:fill="auto"/>
          </w:tcPr>
          <w:p w14:paraId="590A1D0B" w14:textId="77777777" w:rsidR="007D2D73" w:rsidRPr="00397855" w:rsidRDefault="007D2D73" w:rsidP="007D2D73">
            <w:pPr>
              <w:spacing w:after="0" w:line="240" w:lineRule="auto"/>
              <w:jc w:val="center"/>
              <w:rPr>
                <w:rFonts w:ascii="Times New Roman" w:hAnsi="Times New Roman"/>
                <w:sz w:val="24"/>
              </w:rPr>
            </w:pPr>
          </w:p>
        </w:tc>
        <w:tc>
          <w:tcPr>
            <w:tcW w:w="709" w:type="dxa"/>
            <w:shd w:val="clear" w:color="auto" w:fill="auto"/>
          </w:tcPr>
          <w:p w14:paraId="74090FE0" w14:textId="77777777" w:rsidR="007D2D73" w:rsidRPr="00397855" w:rsidRDefault="007D2D73" w:rsidP="007D2D73">
            <w:pPr>
              <w:spacing w:after="0" w:line="240" w:lineRule="auto"/>
              <w:jc w:val="center"/>
              <w:rPr>
                <w:rFonts w:ascii="Times New Roman" w:hAnsi="Times New Roman"/>
                <w:sz w:val="24"/>
              </w:rPr>
            </w:pPr>
          </w:p>
        </w:tc>
        <w:tc>
          <w:tcPr>
            <w:tcW w:w="850" w:type="dxa"/>
            <w:shd w:val="clear" w:color="auto" w:fill="auto"/>
          </w:tcPr>
          <w:p w14:paraId="1AB2FF43" w14:textId="77777777" w:rsidR="007D2D73" w:rsidRPr="00397855" w:rsidRDefault="007D2D73" w:rsidP="007D2D73">
            <w:pPr>
              <w:spacing w:after="0" w:line="240" w:lineRule="auto"/>
              <w:jc w:val="center"/>
              <w:rPr>
                <w:rFonts w:ascii="Times New Roman" w:hAnsi="Times New Roman"/>
                <w:sz w:val="24"/>
              </w:rPr>
            </w:pPr>
          </w:p>
        </w:tc>
        <w:tc>
          <w:tcPr>
            <w:tcW w:w="567" w:type="dxa"/>
            <w:shd w:val="clear" w:color="auto" w:fill="auto"/>
          </w:tcPr>
          <w:p w14:paraId="5FF75C9E" w14:textId="77777777" w:rsidR="007D2D73" w:rsidRPr="00397855" w:rsidRDefault="007D2D73" w:rsidP="007D2D73">
            <w:pPr>
              <w:spacing w:after="0" w:line="240" w:lineRule="auto"/>
              <w:jc w:val="center"/>
              <w:rPr>
                <w:rFonts w:ascii="Times New Roman" w:hAnsi="Times New Roman"/>
                <w:sz w:val="24"/>
              </w:rPr>
            </w:pPr>
          </w:p>
        </w:tc>
        <w:tc>
          <w:tcPr>
            <w:tcW w:w="709" w:type="dxa"/>
            <w:shd w:val="clear" w:color="auto" w:fill="auto"/>
          </w:tcPr>
          <w:p w14:paraId="2FA90AD7" w14:textId="77777777" w:rsidR="007D2D73" w:rsidRPr="00397855" w:rsidRDefault="007D2D73" w:rsidP="007D2D73">
            <w:pPr>
              <w:spacing w:after="0" w:line="240" w:lineRule="auto"/>
              <w:jc w:val="center"/>
              <w:rPr>
                <w:rFonts w:ascii="Times New Roman" w:hAnsi="Times New Roman"/>
                <w:sz w:val="24"/>
              </w:rPr>
            </w:pPr>
          </w:p>
        </w:tc>
        <w:tc>
          <w:tcPr>
            <w:tcW w:w="567" w:type="dxa"/>
            <w:shd w:val="clear" w:color="auto" w:fill="auto"/>
          </w:tcPr>
          <w:p w14:paraId="0311B419" w14:textId="77777777" w:rsidR="007D2D73" w:rsidRPr="00397855" w:rsidRDefault="007D2D73" w:rsidP="007D2D73">
            <w:pPr>
              <w:spacing w:after="0" w:line="240" w:lineRule="auto"/>
              <w:jc w:val="center"/>
              <w:rPr>
                <w:rFonts w:ascii="Times New Roman" w:hAnsi="Times New Roman"/>
                <w:sz w:val="24"/>
              </w:rPr>
            </w:pPr>
          </w:p>
        </w:tc>
        <w:tc>
          <w:tcPr>
            <w:tcW w:w="851" w:type="dxa"/>
            <w:shd w:val="clear" w:color="auto" w:fill="auto"/>
          </w:tcPr>
          <w:p w14:paraId="5936DC53" w14:textId="77777777" w:rsidR="007D2D73" w:rsidRPr="00397855" w:rsidRDefault="007D2D73" w:rsidP="007D2D73">
            <w:pPr>
              <w:spacing w:after="0" w:line="240" w:lineRule="auto"/>
              <w:jc w:val="center"/>
              <w:rPr>
                <w:rFonts w:ascii="Times New Roman" w:hAnsi="Times New Roman"/>
                <w:sz w:val="24"/>
              </w:rPr>
            </w:pPr>
          </w:p>
        </w:tc>
      </w:tr>
      <w:tr w:rsidR="007D2D73" w:rsidRPr="00397855" w14:paraId="4A23F177" w14:textId="77777777" w:rsidTr="00517C5D">
        <w:trPr>
          <w:trHeight w:val="489"/>
        </w:trPr>
        <w:tc>
          <w:tcPr>
            <w:tcW w:w="1487" w:type="dxa"/>
            <w:shd w:val="clear" w:color="auto" w:fill="auto"/>
            <w:vAlign w:val="center"/>
          </w:tcPr>
          <w:p w14:paraId="692986BC" w14:textId="77777777" w:rsidR="007D2D73" w:rsidRPr="00397855" w:rsidRDefault="007D2D73" w:rsidP="007D2D73">
            <w:pPr>
              <w:spacing w:after="0" w:line="240" w:lineRule="auto"/>
              <w:jc w:val="center"/>
              <w:rPr>
                <w:rFonts w:ascii="Times New Roman" w:hAnsi="Times New Roman"/>
                <w:sz w:val="24"/>
              </w:rPr>
            </w:pPr>
            <w:r w:rsidRPr="00397855">
              <w:rPr>
                <w:rFonts w:ascii="Times New Roman" w:hAnsi="Times New Roman"/>
                <w:sz w:val="24"/>
              </w:rPr>
              <w:t>Privada</w:t>
            </w:r>
          </w:p>
        </w:tc>
        <w:tc>
          <w:tcPr>
            <w:tcW w:w="709" w:type="dxa"/>
            <w:shd w:val="clear" w:color="auto" w:fill="auto"/>
          </w:tcPr>
          <w:p w14:paraId="7922BC4D" w14:textId="77777777" w:rsidR="007D2D73" w:rsidRPr="00397855" w:rsidRDefault="007D2D73" w:rsidP="007D2D73">
            <w:pPr>
              <w:spacing w:after="0" w:line="240" w:lineRule="auto"/>
              <w:jc w:val="center"/>
              <w:rPr>
                <w:rFonts w:ascii="Times New Roman" w:hAnsi="Times New Roman"/>
                <w:sz w:val="24"/>
              </w:rPr>
            </w:pPr>
          </w:p>
        </w:tc>
        <w:tc>
          <w:tcPr>
            <w:tcW w:w="517" w:type="dxa"/>
            <w:shd w:val="clear" w:color="auto" w:fill="auto"/>
          </w:tcPr>
          <w:p w14:paraId="449EC64A" w14:textId="77777777" w:rsidR="007D2D73" w:rsidRPr="00397855" w:rsidRDefault="007D2D73" w:rsidP="007D2D73">
            <w:pPr>
              <w:spacing w:after="0" w:line="240" w:lineRule="auto"/>
              <w:jc w:val="center"/>
              <w:rPr>
                <w:rFonts w:ascii="Times New Roman" w:hAnsi="Times New Roman"/>
                <w:sz w:val="24"/>
              </w:rPr>
            </w:pPr>
          </w:p>
        </w:tc>
        <w:tc>
          <w:tcPr>
            <w:tcW w:w="758" w:type="dxa"/>
            <w:gridSpan w:val="2"/>
            <w:shd w:val="clear" w:color="auto" w:fill="auto"/>
          </w:tcPr>
          <w:p w14:paraId="1A29E984" w14:textId="77777777" w:rsidR="007D2D73" w:rsidRPr="00397855" w:rsidRDefault="007D2D73" w:rsidP="007D2D73">
            <w:pPr>
              <w:spacing w:after="0" w:line="240" w:lineRule="auto"/>
              <w:jc w:val="center"/>
              <w:rPr>
                <w:rFonts w:ascii="Times New Roman" w:hAnsi="Times New Roman"/>
                <w:sz w:val="24"/>
              </w:rPr>
            </w:pPr>
          </w:p>
        </w:tc>
        <w:tc>
          <w:tcPr>
            <w:tcW w:w="357" w:type="dxa"/>
            <w:shd w:val="clear" w:color="auto" w:fill="auto"/>
          </w:tcPr>
          <w:p w14:paraId="54F01E41" w14:textId="77777777" w:rsidR="007D2D73" w:rsidRPr="00397855" w:rsidRDefault="007D2D73" w:rsidP="007D2D73">
            <w:pPr>
              <w:spacing w:after="0" w:line="240" w:lineRule="auto"/>
              <w:jc w:val="center"/>
              <w:rPr>
                <w:rFonts w:ascii="Times New Roman" w:hAnsi="Times New Roman"/>
                <w:sz w:val="24"/>
              </w:rPr>
            </w:pPr>
          </w:p>
        </w:tc>
        <w:tc>
          <w:tcPr>
            <w:tcW w:w="850" w:type="dxa"/>
            <w:shd w:val="clear" w:color="auto" w:fill="auto"/>
          </w:tcPr>
          <w:p w14:paraId="1AC59163" w14:textId="77777777" w:rsidR="007D2D73" w:rsidRPr="00397855" w:rsidRDefault="007D2D73" w:rsidP="007D2D73">
            <w:pPr>
              <w:spacing w:after="0" w:line="240" w:lineRule="auto"/>
              <w:jc w:val="center"/>
              <w:rPr>
                <w:rFonts w:ascii="Times New Roman" w:hAnsi="Times New Roman"/>
                <w:sz w:val="24"/>
              </w:rPr>
            </w:pPr>
          </w:p>
        </w:tc>
        <w:tc>
          <w:tcPr>
            <w:tcW w:w="709" w:type="dxa"/>
            <w:shd w:val="clear" w:color="auto" w:fill="auto"/>
          </w:tcPr>
          <w:p w14:paraId="28673A6A" w14:textId="77777777" w:rsidR="007D2D73" w:rsidRPr="00397855" w:rsidRDefault="007D2D73" w:rsidP="007D2D73">
            <w:pPr>
              <w:spacing w:after="0" w:line="240" w:lineRule="auto"/>
              <w:jc w:val="center"/>
              <w:rPr>
                <w:rFonts w:ascii="Times New Roman" w:hAnsi="Times New Roman"/>
                <w:sz w:val="24"/>
              </w:rPr>
            </w:pPr>
          </w:p>
        </w:tc>
        <w:tc>
          <w:tcPr>
            <w:tcW w:w="850" w:type="dxa"/>
            <w:shd w:val="clear" w:color="auto" w:fill="auto"/>
          </w:tcPr>
          <w:p w14:paraId="1B38B7DF" w14:textId="77777777" w:rsidR="007D2D73" w:rsidRPr="00397855" w:rsidRDefault="007D2D73" w:rsidP="007D2D73">
            <w:pPr>
              <w:spacing w:after="0" w:line="240" w:lineRule="auto"/>
              <w:jc w:val="center"/>
              <w:rPr>
                <w:rFonts w:ascii="Times New Roman" w:hAnsi="Times New Roman"/>
                <w:sz w:val="24"/>
              </w:rPr>
            </w:pPr>
          </w:p>
        </w:tc>
        <w:tc>
          <w:tcPr>
            <w:tcW w:w="567" w:type="dxa"/>
            <w:shd w:val="clear" w:color="auto" w:fill="auto"/>
          </w:tcPr>
          <w:p w14:paraId="69F2A4CD" w14:textId="77777777" w:rsidR="007D2D73" w:rsidRPr="00397855" w:rsidRDefault="007D2D73" w:rsidP="007D2D73">
            <w:pPr>
              <w:spacing w:after="0" w:line="240" w:lineRule="auto"/>
              <w:jc w:val="center"/>
              <w:rPr>
                <w:rFonts w:ascii="Times New Roman" w:hAnsi="Times New Roman"/>
                <w:sz w:val="24"/>
              </w:rPr>
            </w:pPr>
          </w:p>
        </w:tc>
        <w:tc>
          <w:tcPr>
            <w:tcW w:w="709" w:type="dxa"/>
            <w:shd w:val="clear" w:color="auto" w:fill="auto"/>
          </w:tcPr>
          <w:p w14:paraId="1CA92E8E" w14:textId="77777777" w:rsidR="007D2D73" w:rsidRPr="00397855" w:rsidRDefault="007D2D73" w:rsidP="007D2D73">
            <w:pPr>
              <w:spacing w:after="0" w:line="240" w:lineRule="auto"/>
              <w:jc w:val="center"/>
              <w:rPr>
                <w:rFonts w:ascii="Times New Roman" w:hAnsi="Times New Roman"/>
                <w:sz w:val="24"/>
              </w:rPr>
            </w:pPr>
          </w:p>
        </w:tc>
        <w:tc>
          <w:tcPr>
            <w:tcW w:w="567" w:type="dxa"/>
            <w:shd w:val="clear" w:color="auto" w:fill="auto"/>
          </w:tcPr>
          <w:p w14:paraId="216BCE83" w14:textId="77777777" w:rsidR="007D2D73" w:rsidRPr="00397855" w:rsidRDefault="007D2D73" w:rsidP="007D2D73">
            <w:pPr>
              <w:spacing w:after="0" w:line="240" w:lineRule="auto"/>
              <w:jc w:val="center"/>
              <w:rPr>
                <w:rFonts w:ascii="Times New Roman" w:hAnsi="Times New Roman"/>
                <w:sz w:val="24"/>
              </w:rPr>
            </w:pPr>
          </w:p>
        </w:tc>
        <w:tc>
          <w:tcPr>
            <w:tcW w:w="851" w:type="dxa"/>
            <w:shd w:val="clear" w:color="auto" w:fill="auto"/>
          </w:tcPr>
          <w:p w14:paraId="3FDE31A9" w14:textId="77777777" w:rsidR="007D2D73" w:rsidRPr="00397855" w:rsidRDefault="007D2D73" w:rsidP="007D2D73">
            <w:pPr>
              <w:spacing w:after="0" w:line="240" w:lineRule="auto"/>
              <w:jc w:val="center"/>
              <w:rPr>
                <w:rFonts w:ascii="Times New Roman" w:hAnsi="Times New Roman"/>
                <w:sz w:val="24"/>
              </w:rPr>
            </w:pPr>
          </w:p>
        </w:tc>
      </w:tr>
    </w:tbl>
    <w:p w14:paraId="5FF35099" w14:textId="77777777" w:rsidR="007D2D73" w:rsidRPr="006D363E" w:rsidRDefault="007D2D73" w:rsidP="007D2D73">
      <w:pPr>
        <w:rPr>
          <w:rFonts w:ascii="Times New Roman" w:hAnsi="Times New Roman"/>
        </w:rPr>
      </w:pPr>
      <w:r w:rsidRPr="006D363E">
        <w:rPr>
          <w:rFonts w:ascii="Times New Roman" w:hAnsi="Times New Roman"/>
        </w:rPr>
        <w:t>Fonte: Secretaria Municipal de Educação/ IDE/MEC, 2015.</w:t>
      </w:r>
    </w:p>
    <w:p w14:paraId="1467ECC7" w14:textId="77777777" w:rsidR="007D2D73" w:rsidRDefault="007D2D73" w:rsidP="007D2D73">
      <w:pPr>
        <w:spacing w:line="360" w:lineRule="auto"/>
        <w:ind w:firstLine="708"/>
        <w:jc w:val="both"/>
        <w:rPr>
          <w:rFonts w:ascii="Times New Roman" w:hAnsi="Times New Roman"/>
          <w:sz w:val="24"/>
        </w:rPr>
      </w:pPr>
      <w:r>
        <w:rPr>
          <w:rFonts w:ascii="Times New Roman" w:hAnsi="Times New Roman"/>
          <w:sz w:val="24"/>
        </w:rPr>
        <w:t>O município de Figueirópolis não possuiu nenhuma instituição que ofere</w:t>
      </w:r>
      <w:r w:rsidR="00BC1BC5">
        <w:rPr>
          <w:rFonts w:ascii="Times New Roman" w:hAnsi="Times New Roman"/>
          <w:sz w:val="24"/>
        </w:rPr>
        <w:t>ça</w:t>
      </w:r>
      <w:r>
        <w:rPr>
          <w:rFonts w:ascii="Times New Roman" w:hAnsi="Times New Roman"/>
          <w:sz w:val="24"/>
        </w:rPr>
        <w:t xml:space="preserve"> </w:t>
      </w:r>
      <w:r w:rsidR="00BC1BC5">
        <w:rPr>
          <w:rFonts w:ascii="Times New Roman" w:hAnsi="Times New Roman"/>
          <w:sz w:val="24"/>
        </w:rPr>
        <w:t xml:space="preserve">o ensino em tempo integral tendo em vista </w:t>
      </w:r>
      <w:r>
        <w:rPr>
          <w:rFonts w:ascii="Times New Roman" w:hAnsi="Times New Roman"/>
          <w:sz w:val="24"/>
        </w:rPr>
        <w:t xml:space="preserve">a falta de </w:t>
      </w:r>
      <w:r w:rsidR="00BC1BC5">
        <w:rPr>
          <w:rFonts w:ascii="Times New Roman" w:hAnsi="Times New Roman"/>
          <w:sz w:val="24"/>
        </w:rPr>
        <w:t xml:space="preserve">espaços físicos e </w:t>
      </w:r>
      <w:r>
        <w:rPr>
          <w:rFonts w:ascii="Times New Roman" w:hAnsi="Times New Roman"/>
          <w:sz w:val="24"/>
        </w:rPr>
        <w:t>estrutura dos prédio</w:t>
      </w:r>
      <w:r w:rsidR="00BC1BC5">
        <w:rPr>
          <w:rFonts w:ascii="Times New Roman" w:hAnsi="Times New Roman"/>
          <w:sz w:val="24"/>
        </w:rPr>
        <w:t>s</w:t>
      </w:r>
      <w:r>
        <w:rPr>
          <w:rFonts w:ascii="Times New Roman" w:hAnsi="Times New Roman"/>
          <w:sz w:val="24"/>
        </w:rPr>
        <w:t xml:space="preserve"> para oferecer esta forma de ensino com qualidade, mas não deixa de</w:t>
      </w:r>
      <w:r w:rsidR="00BC1BC5">
        <w:rPr>
          <w:rFonts w:ascii="Times New Roman" w:hAnsi="Times New Roman"/>
          <w:sz w:val="24"/>
        </w:rPr>
        <w:t xml:space="preserve"> ser um objetivo a ser buscado. P</w:t>
      </w:r>
      <w:r>
        <w:rPr>
          <w:rFonts w:ascii="Times New Roman" w:hAnsi="Times New Roman"/>
          <w:sz w:val="24"/>
        </w:rPr>
        <w:t xml:space="preserve">ara isso </w:t>
      </w:r>
      <w:r w:rsidR="00BC1BC5">
        <w:rPr>
          <w:rFonts w:ascii="Times New Roman" w:hAnsi="Times New Roman"/>
          <w:sz w:val="24"/>
        </w:rPr>
        <w:t xml:space="preserve">é </w:t>
      </w:r>
      <w:r>
        <w:rPr>
          <w:rFonts w:ascii="Times New Roman" w:hAnsi="Times New Roman"/>
          <w:sz w:val="24"/>
        </w:rPr>
        <w:t>necess</w:t>
      </w:r>
      <w:r w:rsidR="00BC1BC5">
        <w:rPr>
          <w:rFonts w:ascii="Times New Roman" w:hAnsi="Times New Roman"/>
          <w:sz w:val="24"/>
        </w:rPr>
        <w:t xml:space="preserve">ário </w:t>
      </w:r>
      <w:r>
        <w:rPr>
          <w:rFonts w:ascii="Times New Roman" w:hAnsi="Times New Roman"/>
          <w:sz w:val="24"/>
        </w:rPr>
        <w:t>um amplo debate e preparação tanto do governo municipal quanto estadual.</w:t>
      </w:r>
    </w:p>
    <w:p w14:paraId="71F3570C" w14:textId="77777777" w:rsidR="001F7A48" w:rsidRDefault="001F7A48" w:rsidP="007D2D73">
      <w:pPr>
        <w:spacing w:after="0" w:line="360" w:lineRule="auto"/>
        <w:ind w:firstLine="708"/>
        <w:jc w:val="center"/>
        <w:rPr>
          <w:rFonts w:ascii="Times New Roman" w:hAnsi="Times New Roman"/>
          <w:b/>
          <w:sz w:val="28"/>
          <w:szCs w:val="28"/>
        </w:rPr>
      </w:pPr>
    </w:p>
    <w:p w14:paraId="1F5F4F83" w14:textId="77777777" w:rsidR="007D2D73" w:rsidRDefault="007D2D73" w:rsidP="001F7A48">
      <w:pPr>
        <w:spacing w:after="0" w:line="360" w:lineRule="auto"/>
        <w:rPr>
          <w:rFonts w:ascii="Times New Roman" w:hAnsi="Times New Roman"/>
          <w:b/>
          <w:sz w:val="24"/>
          <w:szCs w:val="24"/>
        </w:rPr>
      </w:pPr>
      <w:r w:rsidRPr="001F7A48">
        <w:rPr>
          <w:rFonts w:ascii="Times New Roman" w:hAnsi="Times New Roman"/>
          <w:b/>
          <w:sz w:val="24"/>
          <w:szCs w:val="24"/>
        </w:rPr>
        <w:t>2.5 FORMAÇÃO DOS PROFESSORES</w:t>
      </w:r>
    </w:p>
    <w:p w14:paraId="267A1AA6" w14:textId="77777777" w:rsidR="001F7A48" w:rsidRPr="001F7A48" w:rsidRDefault="001F7A48" w:rsidP="001F7A48">
      <w:pPr>
        <w:spacing w:after="0" w:line="240" w:lineRule="auto"/>
        <w:rPr>
          <w:rFonts w:ascii="Times New Roman" w:hAnsi="Times New Roman"/>
          <w:b/>
          <w:sz w:val="24"/>
          <w:szCs w:val="24"/>
        </w:rPr>
      </w:pPr>
    </w:p>
    <w:p w14:paraId="355D25C7" w14:textId="77777777" w:rsidR="007D2D73" w:rsidRDefault="007D2D73" w:rsidP="007D2D73">
      <w:pPr>
        <w:spacing w:after="0" w:line="360" w:lineRule="auto"/>
        <w:ind w:firstLine="708"/>
        <w:jc w:val="both"/>
        <w:rPr>
          <w:rFonts w:ascii="Times New Roman" w:hAnsi="Times New Roman"/>
          <w:sz w:val="24"/>
          <w:szCs w:val="24"/>
        </w:rPr>
      </w:pPr>
      <w:r w:rsidRPr="00E36CF5">
        <w:rPr>
          <w:rFonts w:ascii="Times New Roman" w:hAnsi="Times New Roman"/>
          <w:sz w:val="24"/>
          <w:szCs w:val="24"/>
        </w:rPr>
        <w:t>O mundo globalizado e dinâmico em que estamos vivendo atualmente vem exigindo cada vez mais dos pr</w:t>
      </w:r>
      <w:r w:rsidR="0073218E">
        <w:rPr>
          <w:rFonts w:ascii="Times New Roman" w:hAnsi="Times New Roman"/>
          <w:sz w:val="24"/>
          <w:szCs w:val="24"/>
        </w:rPr>
        <w:t>ofissionais de qualquer mercado de trabalho</w:t>
      </w:r>
      <w:r w:rsidR="00327B99">
        <w:rPr>
          <w:rFonts w:ascii="Times New Roman" w:hAnsi="Times New Roman"/>
          <w:sz w:val="24"/>
          <w:szCs w:val="24"/>
        </w:rPr>
        <w:t>,</w:t>
      </w:r>
      <w:r w:rsidRPr="00E36CF5">
        <w:rPr>
          <w:rFonts w:ascii="Times New Roman" w:hAnsi="Times New Roman"/>
          <w:sz w:val="24"/>
          <w:szCs w:val="24"/>
        </w:rPr>
        <w:t xml:space="preserve"> seja </w:t>
      </w:r>
      <w:r w:rsidR="00327B99">
        <w:rPr>
          <w:rFonts w:ascii="Times New Roman" w:hAnsi="Times New Roman"/>
          <w:sz w:val="24"/>
          <w:szCs w:val="24"/>
        </w:rPr>
        <w:t xml:space="preserve">na área </w:t>
      </w:r>
      <w:r w:rsidRPr="00E36CF5">
        <w:rPr>
          <w:rFonts w:ascii="Times New Roman" w:hAnsi="Times New Roman"/>
          <w:sz w:val="24"/>
          <w:szCs w:val="24"/>
        </w:rPr>
        <w:t>privada ou p</w:t>
      </w:r>
      <w:r w:rsidR="00327B99">
        <w:rPr>
          <w:rFonts w:ascii="Times New Roman" w:hAnsi="Times New Roman"/>
          <w:sz w:val="24"/>
          <w:szCs w:val="24"/>
        </w:rPr>
        <w:t>ública, uma maior atualização nas modernidades apresentadas.</w:t>
      </w:r>
      <w:r w:rsidRPr="00E36CF5">
        <w:rPr>
          <w:rFonts w:ascii="Times New Roman" w:hAnsi="Times New Roman"/>
          <w:sz w:val="24"/>
          <w:szCs w:val="24"/>
        </w:rPr>
        <w:t xml:space="preserve"> </w:t>
      </w:r>
      <w:r w:rsidR="00327B99">
        <w:rPr>
          <w:rFonts w:ascii="Times New Roman" w:hAnsi="Times New Roman"/>
          <w:sz w:val="24"/>
          <w:szCs w:val="24"/>
        </w:rPr>
        <w:t xml:space="preserve">Uma das </w:t>
      </w:r>
      <w:r w:rsidRPr="00E36CF5">
        <w:rPr>
          <w:rFonts w:ascii="Times New Roman" w:hAnsi="Times New Roman"/>
          <w:sz w:val="24"/>
          <w:szCs w:val="24"/>
        </w:rPr>
        <w:t>cobrança</w:t>
      </w:r>
      <w:r w:rsidR="00327B99">
        <w:rPr>
          <w:rFonts w:ascii="Times New Roman" w:hAnsi="Times New Roman"/>
          <w:sz w:val="24"/>
          <w:szCs w:val="24"/>
        </w:rPr>
        <w:t>s</w:t>
      </w:r>
      <w:r w:rsidRPr="00E36CF5">
        <w:rPr>
          <w:rFonts w:ascii="Times New Roman" w:hAnsi="Times New Roman"/>
          <w:sz w:val="24"/>
          <w:szCs w:val="24"/>
        </w:rPr>
        <w:t xml:space="preserve"> que se tem maior </w:t>
      </w:r>
      <w:r w:rsidR="00327B99">
        <w:rPr>
          <w:rFonts w:ascii="Times New Roman" w:hAnsi="Times New Roman"/>
          <w:sz w:val="24"/>
          <w:szCs w:val="24"/>
        </w:rPr>
        <w:t>intensidade</w:t>
      </w:r>
      <w:r w:rsidRPr="00E36CF5">
        <w:rPr>
          <w:rFonts w:ascii="Times New Roman" w:hAnsi="Times New Roman"/>
          <w:sz w:val="24"/>
          <w:szCs w:val="24"/>
        </w:rPr>
        <w:t xml:space="preserve"> no nosso país hoje é na área </w:t>
      </w:r>
      <w:r w:rsidR="00327B99">
        <w:rPr>
          <w:rFonts w:ascii="Times New Roman" w:hAnsi="Times New Roman"/>
          <w:sz w:val="24"/>
          <w:szCs w:val="24"/>
        </w:rPr>
        <w:t>da educação</w:t>
      </w:r>
      <w:r w:rsidRPr="00E36CF5">
        <w:rPr>
          <w:rFonts w:ascii="Times New Roman" w:hAnsi="Times New Roman"/>
          <w:sz w:val="24"/>
          <w:szCs w:val="24"/>
        </w:rPr>
        <w:t xml:space="preserve">, </w:t>
      </w:r>
      <w:r w:rsidR="00327B99">
        <w:rPr>
          <w:rFonts w:ascii="Times New Roman" w:hAnsi="Times New Roman"/>
          <w:sz w:val="24"/>
          <w:szCs w:val="24"/>
        </w:rPr>
        <w:t>principalmente com os profissionais</w:t>
      </w:r>
      <w:r w:rsidRPr="00E36CF5">
        <w:rPr>
          <w:rFonts w:ascii="Times New Roman" w:hAnsi="Times New Roman"/>
          <w:sz w:val="24"/>
          <w:szCs w:val="24"/>
        </w:rPr>
        <w:t xml:space="preserve"> por conta da tão falada reforma educacional. De acordo com Costa (2009), </w:t>
      </w:r>
      <w:r>
        <w:rPr>
          <w:rFonts w:ascii="Times New Roman" w:hAnsi="Times New Roman"/>
          <w:sz w:val="24"/>
          <w:szCs w:val="24"/>
        </w:rPr>
        <w:t>a</w:t>
      </w:r>
      <w:r w:rsidRPr="00E36CF5">
        <w:rPr>
          <w:rFonts w:ascii="Times New Roman" w:hAnsi="Times New Roman"/>
          <w:sz w:val="24"/>
          <w:szCs w:val="24"/>
        </w:rPr>
        <w:t>nalisando as referências bibliográficas de pesquisadores da área que servirá, sobretudo, para clarificar a compreensão em torno das problemáticas vivenciadas hoje, bem como nortear as discussões em torno da busca de soluções possíveis ao cenário brasileiro que encontra-se submergido em um sistema educacional com muitas mazelas, a maioria provocadas pela má formação inicial de seus docentes que encontram-se, entre outras, desprovida de uma concreta e reflexiva relação teórico-prática, pois apenas os estágios oferecidos no final dos cursos não é condição suficiente para uma atuação competente, levando futuros professores a saírem das universidades despreparados para atuarem na realidade que lhes espera, restando apenas a possibilidade de encontrar nas instituições que forem atuar a oferta de uma formação em serviço que lhes possibilite apoio e orientação às angústias e desafios da profissão.</w:t>
      </w:r>
    </w:p>
    <w:p w14:paraId="517F041B" w14:textId="77777777" w:rsidR="00C766F5" w:rsidRDefault="00C766F5" w:rsidP="007D2D73">
      <w:pPr>
        <w:spacing w:after="0" w:line="360" w:lineRule="auto"/>
        <w:ind w:firstLine="708"/>
        <w:jc w:val="both"/>
        <w:rPr>
          <w:rFonts w:ascii="Times New Roman" w:hAnsi="Times New Roman"/>
          <w:sz w:val="24"/>
          <w:szCs w:val="24"/>
        </w:rPr>
      </w:pPr>
    </w:p>
    <w:p w14:paraId="10CD5E39" w14:textId="77777777" w:rsidR="00C766F5" w:rsidRDefault="00C766F5" w:rsidP="007D2D73">
      <w:pPr>
        <w:spacing w:after="0" w:line="360" w:lineRule="auto"/>
        <w:ind w:firstLine="708"/>
        <w:jc w:val="both"/>
        <w:rPr>
          <w:rFonts w:ascii="Times New Roman" w:hAnsi="Times New Roman"/>
          <w:sz w:val="24"/>
          <w:szCs w:val="24"/>
        </w:rPr>
        <w:sectPr w:rsidR="00C766F5" w:rsidSect="00AE6458">
          <w:pgSz w:w="11906" w:h="16838" w:code="9"/>
          <w:pgMar w:top="1701" w:right="1274" w:bottom="1134" w:left="1701" w:header="709" w:footer="709" w:gutter="0"/>
          <w:cols w:space="708"/>
          <w:docGrid w:linePitch="360"/>
        </w:sectPr>
      </w:pPr>
    </w:p>
    <w:p w14:paraId="31A45F17" w14:textId="77777777" w:rsidR="00C766F5" w:rsidRDefault="00C766F5" w:rsidP="00C766F5">
      <w:pPr>
        <w:spacing w:after="0" w:line="360" w:lineRule="auto"/>
        <w:jc w:val="both"/>
        <w:rPr>
          <w:rFonts w:ascii="Times New Roman" w:hAnsi="Times New Roman"/>
          <w:sz w:val="24"/>
          <w:szCs w:val="24"/>
        </w:rPr>
      </w:pPr>
    </w:p>
    <w:p w14:paraId="09E0B98B" w14:textId="77777777" w:rsidR="007D2D73" w:rsidRPr="006D363E" w:rsidRDefault="00CD6BF9" w:rsidP="006D363E">
      <w:pPr>
        <w:spacing w:after="0" w:line="240" w:lineRule="auto"/>
        <w:jc w:val="both"/>
        <w:rPr>
          <w:rFonts w:ascii="Times New Roman" w:hAnsi="Times New Roman"/>
          <w:b/>
          <w:sz w:val="24"/>
          <w:szCs w:val="24"/>
        </w:rPr>
      </w:pPr>
      <w:r w:rsidRPr="001F7A48">
        <w:rPr>
          <w:rFonts w:ascii="Times New Roman" w:hAnsi="Times New Roman"/>
          <w:b/>
          <w:sz w:val="24"/>
          <w:szCs w:val="24"/>
        </w:rPr>
        <w:t>TABELA 18</w:t>
      </w:r>
      <w:r w:rsidR="001F7A48">
        <w:rPr>
          <w:rFonts w:ascii="Times New Roman" w:hAnsi="Times New Roman"/>
          <w:b/>
          <w:sz w:val="24"/>
          <w:szCs w:val="24"/>
        </w:rPr>
        <w:t xml:space="preserve"> </w:t>
      </w:r>
      <w:r w:rsidRPr="001F7A48">
        <w:rPr>
          <w:rFonts w:ascii="Times New Roman" w:hAnsi="Times New Roman"/>
          <w:b/>
          <w:sz w:val="24"/>
          <w:szCs w:val="24"/>
        </w:rPr>
        <w:t>- QUADRO DE FORMAÇÃO DOS PROFESSORES D</w:t>
      </w:r>
      <w:r w:rsidR="006D363E">
        <w:rPr>
          <w:rFonts w:ascii="Times New Roman" w:hAnsi="Times New Roman"/>
          <w:b/>
          <w:sz w:val="24"/>
          <w:szCs w:val="24"/>
        </w:rPr>
        <w:t>AS REDES DE ENSINO DO MUNICÍPIO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843"/>
        <w:gridCol w:w="850"/>
        <w:gridCol w:w="992"/>
        <w:gridCol w:w="851"/>
        <w:gridCol w:w="992"/>
        <w:gridCol w:w="709"/>
        <w:gridCol w:w="850"/>
      </w:tblGrid>
      <w:tr w:rsidR="00CD6BF9" w:rsidRPr="00397855" w14:paraId="0E7FCCFB" w14:textId="77777777" w:rsidTr="00CD6BF9">
        <w:trPr>
          <w:gridAfter w:val="6"/>
          <w:wAfter w:w="5244" w:type="dxa"/>
          <w:trHeight w:val="283"/>
        </w:trPr>
        <w:tc>
          <w:tcPr>
            <w:tcW w:w="1418" w:type="dxa"/>
            <w:vMerge w:val="restart"/>
            <w:shd w:val="clear" w:color="auto" w:fill="auto"/>
            <w:vAlign w:val="center"/>
          </w:tcPr>
          <w:p w14:paraId="0D3AC837" w14:textId="77777777" w:rsidR="00CD6BF9" w:rsidRPr="00397855" w:rsidRDefault="00CD6BF9" w:rsidP="00CD6BF9">
            <w:pPr>
              <w:spacing w:after="0" w:line="240" w:lineRule="auto"/>
              <w:jc w:val="center"/>
              <w:rPr>
                <w:rFonts w:ascii="Times New Roman" w:hAnsi="Times New Roman"/>
                <w:sz w:val="24"/>
              </w:rPr>
            </w:pPr>
            <w:r w:rsidRPr="00397855">
              <w:rPr>
                <w:rFonts w:ascii="Times New Roman" w:hAnsi="Times New Roman"/>
                <w:sz w:val="24"/>
              </w:rPr>
              <w:t>Etapa</w:t>
            </w:r>
          </w:p>
        </w:tc>
        <w:tc>
          <w:tcPr>
            <w:tcW w:w="1843" w:type="dxa"/>
            <w:vMerge w:val="restart"/>
            <w:shd w:val="clear" w:color="auto" w:fill="auto"/>
            <w:vAlign w:val="center"/>
          </w:tcPr>
          <w:p w14:paraId="231F9ABB" w14:textId="77777777" w:rsidR="00CD6BF9" w:rsidRPr="00397855" w:rsidRDefault="00CD6BF9" w:rsidP="00CD6BF9">
            <w:pPr>
              <w:spacing w:after="0" w:line="240" w:lineRule="auto"/>
              <w:jc w:val="center"/>
              <w:rPr>
                <w:rFonts w:ascii="Times New Roman" w:hAnsi="Times New Roman"/>
                <w:sz w:val="24"/>
              </w:rPr>
            </w:pPr>
            <w:r w:rsidRPr="00397855">
              <w:rPr>
                <w:rFonts w:ascii="Times New Roman" w:hAnsi="Times New Roman"/>
                <w:sz w:val="24"/>
              </w:rPr>
              <w:t>Rede de ensino</w:t>
            </w:r>
          </w:p>
        </w:tc>
      </w:tr>
      <w:tr w:rsidR="00CD6BF9" w:rsidRPr="00397855" w14:paraId="6DE906A7" w14:textId="77777777" w:rsidTr="00CD6BF9">
        <w:trPr>
          <w:trHeight w:val="1665"/>
        </w:trPr>
        <w:tc>
          <w:tcPr>
            <w:tcW w:w="1418" w:type="dxa"/>
            <w:vMerge/>
            <w:shd w:val="clear" w:color="auto" w:fill="auto"/>
            <w:textDirection w:val="btLr"/>
            <w:vAlign w:val="center"/>
          </w:tcPr>
          <w:p w14:paraId="57E772E1" w14:textId="77777777" w:rsidR="00CD6BF9" w:rsidRPr="00397855" w:rsidRDefault="00CD6BF9" w:rsidP="001875AC">
            <w:pPr>
              <w:spacing w:after="0" w:line="240" w:lineRule="auto"/>
              <w:ind w:left="113" w:right="113"/>
              <w:jc w:val="center"/>
              <w:rPr>
                <w:rFonts w:ascii="Times New Roman" w:hAnsi="Times New Roman"/>
                <w:sz w:val="24"/>
              </w:rPr>
            </w:pPr>
          </w:p>
        </w:tc>
        <w:tc>
          <w:tcPr>
            <w:tcW w:w="1843" w:type="dxa"/>
            <w:vMerge/>
            <w:shd w:val="clear" w:color="auto" w:fill="auto"/>
            <w:textDirection w:val="btLr"/>
            <w:vAlign w:val="center"/>
          </w:tcPr>
          <w:p w14:paraId="652EF655" w14:textId="77777777" w:rsidR="00CD6BF9" w:rsidRPr="00397855" w:rsidRDefault="00CD6BF9" w:rsidP="001875AC">
            <w:pPr>
              <w:spacing w:after="0" w:line="240" w:lineRule="auto"/>
              <w:ind w:left="113" w:right="113"/>
              <w:jc w:val="center"/>
              <w:rPr>
                <w:rFonts w:ascii="Times New Roman" w:hAnsi="Times New Roman"/>
                <w:sz w:val="24"/>
              </w:rPr>
            </w:pPr>
          </w:p>
        </w:tc>
        <w:tc>
          <w:tcPr>
            <w:tcW w:w="850" w:type="dxa"/>
            <w:shd w:val="clear" w:color="auto" w:fill="auto"/>
            <w:textDirection w:val="btLr"/>
            <w:vAlign w:val="center"/>
          </w:tcPr>
          <w:p w14:paraId="55ACF77D" w14:textId="77777777" w:rsidR="00CD6BF9" w:rsidRPr="00397855" w:rsidRDefault="00CD6BF9" w:rsidP="001875AC">
            <w:pPr>
              <w:spacing w:after="0" w:line="240" w:lineRule="auto"/>
              <w:ind w:left="113" w:right="113"/>
              <w:jc w:val="center"/>
              <w:rPr>
                <w:rFonts w:ascii="Times New Roman" w:hAnsi="Times New Roman"/>
              </w:rPr>
            </w:pPr>
            <w:r w:rsidRPr="00397855">
              <w:rPr>
                <w:rFonts w:ascii="Times New Roman" w:hAnsi="Times New Roman"/>
              </w:rPr>
              <w:t>Ensino Médio</w:t>
            </w:r>
          </w:p>
        </w:tc>
        <w:tc>
          <w:tcPr>
            <w:tcW w:w="992" w:type="dxa"/>
            <w:shd w:val="clear" w:color="auto" w:fill="auto"/>
            <w:textDirection w:val="btLr"/>
            <w:vAlign w:val="center"/>
          </w:tcPr>
          <w:p w14:paraId="679F63BA" w14:textId="77777777" w:rsidR="00CD6BF9" w:rsidRPr="00397855" w:rsidRDefault="00CD6BF9" w:rsidP="001875AC">
            <w:pPr>
              <w:spacing w:after="0" w:line="240" w:lineRule="auto"/>
              <w:ind w:left="113" w:right="113"/>
              <w:jc w:val="center"/>
              <w:rPr>
                <w:rFonts w:ascii="Times New Roman" w:hAnsi="Times New Roman"/>
              </w:rPr>
            </w:pPr>
            <w:r w:rsidRPr="00397855">
              <w:rPr>
                <w:rFonts w:ascii="Times New Roman" w:hAnsi="Times New Roman"/>
              </w:rPr>
              <w:t>Ensino Médio com Magistério</w:t>
            </w:r>
          </w:p>
        </w:tc>
        <w:tc>
          <w:tcPr>
            <w:tcW w:w="851" w:type="dxa"/>
            <w:shd w:val="clear" w:color="auto" w:fill="auto"/>
            <w:textDirection w:val="btLr"/>
            <w:vAlign w:val="center"/>
          </w:tcPr>
          <w:p w14:paraId="68C1D74C" w14:textId="77777777" w:rsidR="00CD6BF9" w:rsidRPr="00397855" w:rsidRDefault="00CD6BF9" w:rsidP="001875AC">
            <w:pPr>
              <w:spacing w:after="0" w:line="240" w:lineRule="auto"/>
              <w:ind w:left="113" w:right="113"/>
              <w:jc w:val="center"/>
              <w:rPr>
                <w:rFonts w:ascii="Times New Roman" w:hAnsi="Times New Roman"/>
              </w:rPr>
            </w:pPr>
            <w:r w:rsidRPr="00397855">
              <w:rPr>
                <w:rFonts w:ascii="Times New Roman" w:hAnsi="Times New Roman"/>
              </w:rPr>
              <w:t>Graduação</w:t>
            </w:r>
          </w:p>
        </w:tc>
        <w:tc>
          <w:tcPr>
            <w:tcW w:w="992" w:type="dxa"/>
            <w:shd w:val="clear" w:color="auto" w:fill="auto"/>
            <w:textDirection w:val="btLr"/>
            <w:vAlign w:val="center"/>
          </w:tcPr>
          <w:p w14:paraId="6F6D5AB2" w14:textId="77777777" w:rsidR="00CD6BF9" w:rsidRPr="00397855" w:rsidRDefault="00CD6BF9" w:rsidP="001875AC">
            <w:pPr>
              <w:spacing w:after="0" w:line="240" w:lineRule="auto"/>
              <w:ind w:left="113" w:right="113"/>
              <w:jc w:val="center"/>
              <w:rPr>
                <w:rFonts w:ascii="Times New Roman" w:hAnsi="Times New Roman"/>
              </w:rPr>
            </w:pPr>
            <w:r w:rsidRPr="00397855">
              <w:rPr>
                <w:rFonts w:ascii="Times New Roman" w:hAnsi="Times New Roman"/>
              </w:rPr>
              <w:t>Pós-graduação/</w:t>
            </w:r>
          </w:p>
          <w:p w14:paraId="513D4192" w14:textId="77777777" w:rsidR="00CD6BF9" w:rsidRPr="00397855" w:rsidRDefault="00CD6BF9" w:rsidP="001875AC">
            <w:pPr>
              <w:spacing w:after="0" w:line="240" w:lineRule="auto"/>
              <w:ind w:left="113" w:right="113"/>
              <w:jc w:val="center"/>
              <w:rPr>
                <w:rFonts w:ascii="Times New Roman" w:hAnsi="Times New Roman"/>
              </w:rPr>
            </w:pPr>
            <w:r w:rsidRPr="00397855">
              <w:rPr>
                <w:rFonts w:ascii="Times New Roman" w:hAnsi="Times New Roman"/>
              </w:rPr>
              <w:t>Especialização</w:t>
            </w:r>
          </w:p>
        </w:tc>
        <w:tc>
          <w:tcPr>
            <w:tcW w:w="709" w:type="dxa"/>
            <w:shd w:val="clear" w:color="auto" w:fill="auto"/>
            <w:textDirection w:val="btLr"/>
            <w:vAlign w:val="center"/>
          </w:tcPr>
          <w:p w14:paraId="36094EE3" w14:textId="77777777" w:rsidR="00CD6BF9" w:rsidRPr="00397855" w:rsidRDefault="00CD6BF9" w:rsidP="001875AC">
            <w:pPr>
              <w:spacing w:after="0" w:line="240" w:lineRule="auto"/>
              <w:ind w:left="113" w:right="113"/>
              <w:jc w:val="center"/>
              <w:rPr>
                <w:rFonts w:ascii="Times New Roman" w:hAnsi="Times New Roman"/>
              </w:rPr>
            </w:pPr>
            <w:r w:rsidRPr="00397855">
              <w:rPr>
                <w:rFonts w:ascii="Times New Roman" w:hAnsi="Times New Roman"/>
              </w:rPr>
              <w:t>Mestrado</w:t>
            </w:r>
          </w:p>
        </w:tc>
        <w:tc>
          <w:tcPr>
            <w:tcW w:w="850" w:type="dxa"/>
            <w:shd w:val="clear" w:color="auto" w:fill="auto"/>
            <w:textDirection w:val="btLr"/>
            <w:vAlign w:val="center"/>
          </w:tcPr>
          <w:p w14:paraId="1E2433EE" w14:textId="77777777" w:rsidR="00CD6BF9" w:rsidRPr="00397855" w:rsidRDefault="00CD6BF9" w:rsidP="001875AC">
            <w:pPr>
              <w:spacing w:after="0" w:line="240" w:lineRule="auto"/>
              <w:ind w:left="113" w:right="113"/>
              <w:jc w:val="center"/>
              <w:rPr>
                <w:rFonts w:ascii="Times New Roman" w:hAnsi="Times New Roman"/>
              </w:rPr>
            </w:pPr>
            <w:r w:rsidRPr="00397855">
              <w:rPr>
                <w:rFonts w:ascii="Times New Roman" w:hAnsi="Times New Roman"/>
              </w:rPr>
              <w:t>Doutorado</w:t>
            </w:r>
          </w:p>
        </w:tc>
      </w:tr>
      <w:tr w:rsidR="00CD6BF9" w:rsidRPr="00397855" w14:paraId="11B875B1" w14:textId="77777777" w:rsidTr="00CD6BF9">
        <w:trPr>
          <w:trHeight w:val="400"/>
        </w:trPr>
        <w:tc>
          <w:tcPr>
            <w:tcW w:w="1418" w:type="dxa"/>
            <w:vMerge w:val="restart"/>
            <w:shd w:val="clear" w:color="auto" w:fill="auto"/>
            <w:vAlign w:val="center"/>
          </w:tcPr>
          <w:p w14:paraId="1FB122AA" w14:textId="77777777" w:rsidR="00CD6BF9" w:rsidRPr="00397855" w:rsidRDefault="00CD6BF9" w:rsidP="00CD6BF9">
            <w:pPr>
              <w:spacing w:after="0" w:line="240" w:lineRule="auto"/>
              <w:jc w:val="center"/>
              <w:rPr>
                <w:rFonts w:ascii="Times New Roman" w:hAnsi="Times New Roman"/>
                <w:sz w:val="24"/>
                <w:szCs w:val="24"/>
              </w:rPr>
            </w:pPr>
            <w:r w:rsidRPr="00397855">
              <w:rPr>
                <w:rFonts w:ascii="Times New Roman" w:hAnsi="Times New Roman"/>
                <w:sz w:val="24"/>
                <w:szCs w:val="24"/>
              </w:rPr>
              <w:t>Anos iniciais</w:t>
            </w:r>
          </w:p>
        </w:tc>
        <w:tc>
          <w:tcPr>
            <w:tcW w:w="1843" w:type="dxa"/>
            <w:shd w:val="clear" w:color="auto" w:fill="auto"/>
            <w:vAlign w:val="center"/>
          </w:tcPr>
          <w:p w14:paraId="698BA01C" w14:textId="77777777" w:rsidR="00CD6BF9" w:rsidRPr="00397855" w:rsidRDefault="00CD6BF9" w:rsidP="001875AC">
            <w:pPr>
              <w:spacing w:after="0" w:line="240" w:lineRule="auto"/>
              <w:rPr>
                <w:rFonts w:ascii="Times New Roman" w:hAnsi="Times New Roman"/>
                <w:sz w:val="24"/>
                <w:szCs w:val="24"/>
              </w:rPr>
            </w:pPr>
            <w:r w:rsidRPr="00397855">
              <w:rPr>
                <w:rFonts w:ascii="Times New Roman" w:hAnsi="Times New Roman"/>
                <w:sz w:val="24"/>
                <w:szCs w:val="24"/>
              </w:rPr>
              <w:t>Municipal</w:t>
            </w:r>
          </w:p>
        </w:tc>
        <w:tc>
          <w:tcPr>
            <w:tcW w:w="850" w:type="dxa"/>
            <w:shd w:val="clear" w:color="auto" w:fill="auto"/>
            <w:vAlign w:val="center"/>
          </w:tcPr>
          <w:p w14:paraId="2C8A2F89"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4C4E5AAF" w14:textId="77777777" w:rsidR="00CD6BF9" w:rsidRPr="00397855" w:rsidRDefault="00CD6BF9" w:rsidP="001875AC">
            <w:pPr>
              <w:spacing w:after="0" w:line="240" w:lineRule="auto"/>
              <w:jc w:val="center"/>
              <w:rPr>
                <w:rFonts w:ascii="Times New Roman" w:hAnsi="Times New Roman"/>
                <w:sz w:val="24"/>
                <w:szCs w:val="24"/>
              </w:rPr>
            </w:pPr>
          </w:p>
        </w:tc>
        <w:tc>
          <w:tcPr>
            <w:tcW w:w="851" w:type="dxa"/>
            <w:shd w:val="clear" w:color="auto" w:fill="auto"/>
            <w:vAlign w:val="center"/>
          </w:tcPr>
          <w:p w14:paraId="74F9C316"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04</w:t>
            </w:r>
          </w:p>
        </w:tc>
        <w:tc>
          <w:tcPr>
            <w:tcW w:w="992" w:type="dxa"/>
            <w:shd w:val="clear" w:color="auto" w:fill="auto"/>
            <w:vAlign w:val="center"/>
          </w:tcPr>
          <w:p w14:paraId="2CBE2931"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02</w:t>
            </w:r>
          </w:p>
        </w:tc>
        <w:tc>
          <w:tcPr>
            <w:tcW w:w="709" w:type="dxa"/>
            <w:shd w:val="clear" w:color="auto" w:fill="auto"/>
            <w:vAlign w:val="center"/>
          </w:tcPr>
          <w:p w14:paraId="163EFC91" w14:textId="77777777" w:rsidR="00CD6BF9" w:rsidRPr="00397855" w:rsidRDefault="00CD6BF9" w:rsidP="001875AC">
            <w:pPr>
              <w:spacing w:after="0" w:line="240" w:lineRule="auto"/>
              <w:jc w:val="center"/>
              <w:rPr>
                <w:rFonts w:ascii="Times New Roman" w:hAnsi="Times New Roman"/>
                <w:sz w:val="24"/>
                <w:szCs w:val="24"/>
              </w:rPr>
            </w:pPr>
          </w:p>
        </w:tc>
        <w:tc>
          <w:tcPr>
            <w:tcW w:w="850" w:type="dxa"/>
            <w:shd w:val="clear" w:color="auto" w:fill="auto"/>
            <w:vAlign w:val="center"/>
          </w:tcPr>
          <w:p w14:paraId="096C1042" w14:textId="77777777" w:rsidR="00CD6BF9" w:rsidRPr="00397855" w:rsidRDefault="00CD6BF9" w:rsidP="001875AC">
            <w:pPr>
              <w:spacing w:after="0" w:line="240" w:lineRule="auto"/>
              <w:jc w:val="center"/>
              <w:rPr>
                <w:rFonts w:ascii="Times New Roman" w:hAnsi="Times New Roman"/>
                <w:sz w:val="24"/>
                <w:szCs w:val="24"/>
              </w:rPr>
            </w:pPr>
          </w:p>
        </w:tc>
      </w:tr>
      <w:tr w:rsidR="00CD6BF9" w:rsidRPr="00397855" w14:paraId="47C83ACC" w14:textId="77777777" w:rsidTr="00CD6BF9">
        <w:trPr>
          <w:trHeight w:val="433"/>
        </w:trPr>
        <w:tc>
          <w:tcPr>
            <w:tcW w:w="1418" w:type="dxa"/>
            <w:vMerge/>
            <w:shd w:val="clear" w:color="auto" w:fill="auto"/>
            <w:vAlign w:val="center"/>
          </w:tcPr>
          <w:p w14:paraId="6C87C63D" w14:textId="77777777" w:rsidR="00CD6BF9" w:rsidRPr="00397855" w:rsidRDefault="00CD6BF9" w:rsidP="00CD6BF9">
            <w:pPr>
              <w:spacing w:after="0" w:line="240" w:lineRule="auto"/>
              <w:jc w:val="center"/>
              <w:rPr>
                <w:rFonts w:ascii="Times New Roman" w:hAnsi="Times New Roman"/>
                <w:sz w:val="24"/>
                <w:szCs w:val="24"/>
              </w:rPr>
            </w:pPr>
          </w:p>
        </w:tc>
        <w:tc>
          <w:tcPr>
            <w:tcW w:w="1843" w:type="dxa"/>
            <w:shd w:val="clear" w:color="auto" w:fill="auto"/>
            <w:vAlign w:val="center"/>
          </w:tcPr>
          <w:p w14:paraId="2FCD022E" w14:textId="77777777" w:rsidR="00CD6BF9" w:rsidRPr="00397855" w:rsidRDefault="00CD6BF9" w:rsidP="001875AC">
            <w:pPr>
              <w:spacing w:after="0" w:line="240" w:lineRule="auto"/>
              <w:rPr>
                <w:rFonts w:ascii="Times New Roman" w:hAnsi="Times New Roman"/>
                <w:sz w:val="24"/>
                <w:szCs w:val="24"/>
              </w:rPr>
            </w:pPr>
            <w:r w:rsidRPr="00397855">
              <w:rPr>
                <w:rFonts w:ascii="Times New Roman" w:hAnsi="Times New Roman"/>
                <w:sz w:val="24"/>
                <w:szCs w:val="24"/>
              </w:rPr>
              <w:t>Estadual</w:t>
            </w:r>
          </w:p>
        </w:tc>
        <w:tc>
          <w:tcPr>
            <w:tcW w:w="850" w:type="dxa"/>
            <w:shd w:val="clear" w:color="auto" w:fill="auto"/>
            <w:vAlign w:val="center"/>
          </w:tcPr>
          <w:p w14:paraId="66D96777"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3D632862" w14:textId="77777777" w:rsidR="00CD6BF9" w:rsidRPr="00397855" w:rsidRDefault="00CD6BF9" w:rsidP="001875AC">
            <w:pPr>
              <w:spacing w:after="0" w:line="240" w:lineRule="auto"/>
              <w:jc w:val="center"/>
              <w:rPr>
                <w:rFonts w:ascii="Times New Roman" w:hAnsi="Times New Roman"/>
                <w:sz w:val="24"/>
                <w:szCs w:val="24"/>
              </w:rPr>
            </w:pPr>
          </w:p>
        </w:tc>
        <w:tc>
          <w:tcPr>
            <w:tcW w:w="851" w:type="dxa"/>
            <w:shd w:val="clear" w:color="auto" w:fill="auto"/>
            <w:vAlign w:val="center"/>
          </w:tcPr>
          <w:p w14:paraId="2010FD83" w14:textId="77777777" w:rsidR="00CD6BF9" w:rsidRPr="00397855" w:rsidRDefault="00B23CC1" w:rsidP="001875AC">
            <w:pPr>
              <w:spacing w:after="0" w:line="240" w:lineRule="auto"/>
              <w:jc w:val="center"/>
              <w:rPr>
                <w:rFonts w:ascii="Times New Roman" w:hAnsi="Times New Roman"/>
                <w:sz w:val="24"/>
                <w:szCs w:val="24"/>
              </w:rPr>
            </w:pPr>
            <w:r>
              <w:rPr>
                <w:rFonts w:ascii="Times New Roman" w:hAnsi="Times New Roman"/>
                <w:sz w:val="24"/>
                <w:szCs w:val="24"/>
              </w:rPr>
              <w:t>01</w:t>
            </w:r>
          </w:p>
        </w:tc>
        <w:tc>
          <w:tcPr>
            <w:tcW w:w="992" w:type="dxa"/>
            <w:shd w:val="clear" w:color="auto" w:fill="auto"/>
            <w:vAlign w:val="center"/>
          </w:tcPr>
          <w:p w14:paraId="46DA5020" w14:textId="77777777" w:rsidR="00CD6BF9" w:rsidRPr="00397855" w:rsidRDefault="00B23CC1" w:rsidP="001875AC">
            <w:pPr>
              <w:spacing w:after="0" w:line="240" w:lineRule="auto"/>
              <w:jc w:val="center"/>
              <w:rPr>
                <w:rFonts w:ascii="Times New Roman" w:hAnsi="Times New Roman"/>
                <w:sz w:val="24"/>
                <w:szCs w:val="24"/>
              </w:rPr>
            </w:pPr>
            <w:r>
              <w:rPr>
                <w:rFonts w:ascii="Times New Roman" w:hAnsi="Times New Roman"/>
                <w:sz w:val="24"/>
                <w:szCs w:val="24"/>
              </w:rPr>
              <w:t>09</w:t>
            </w:r>
          </w:p>
        </w:tc>
        <w:tc>
          <w:tcPr>
            <w:tcW w:w="709" w:type="dxa"/>
            <w:shd w:val="clear" w:color="auto" w:fill="auto"/>
            <w:vAlign w:val="center"/>
          </w:tcPr>
          <w:p w14:paraId="4040A4AE" w14:textId="77777777" w:rsidR="00CD6BF9" w:rsidRPr="00397855" w:rsidRDefault="00CD6BF9" w:rsidP="001875AC">
            <w:pPr>
              <w:spacing w:after="0" w:line="240" w:lineRule="auto"/>
              <w:jc w:val="center"/>
              <w:rPr>
                <w:rFonts w:ascii="Times New Roman" w:hAnsi="Times New Roman"/>
                <w:sz w:val="24"/>
                <w:szCs w:val="24"/>
              </w:rPr>
            </w:pPr>
          </w:p>
        </w:tc>
        <w:tc>
          <w:tcPr>
            <w:tcW w:w="850" w:type="dxa"/>
            <w:shd w:val="clear" w:color="auto" w:fill="auto"/>
            <w:vAlign w:val="center"/>
          </w:tcPr>
          <w:p w14:paraId="0AFA84E0" w14:textId="77777777" w:rsidR="00CD6BF9" w:rsidRPr="00397855" w:rsidRDefault="00CD6BF9" w:rsidP="001875AC">
            <w:pPr>
              <w:spacing w:after="0" w:line="240" w:lineRule="auto"/>
              <w:jc w:val="center"/>
              <w:rPr>
                <w:rFonts w:ascii="Times New Roman" w:hAnsi="Times New Roman"/>
                <w:sz w:val="24"/>
                <w:szCs w:val="24"/>
              </w:rPr>
            </w:pPr>
          </w:p>
        </w:tc>
      </w:tr>
      <w:tr w:rsidR="00CD6BF9" w:rsidRPr="00397855" w14:paraId="6E637447" w14:textId="77777777" w:rsidTr="00CD6BF9">
        <w:trPr>
          <w:trHeight w:val="556"/>
        </w:trPr>
        <w:tc>
          <w:tcPr>
            <w:tcW w:w="1418" w:type="dxa"/>
            <w:vMerge/>
            <w:shd w:val="clear" w:color="auto" w:fill="auto"/>
            <w:vAlign w:val="center"/>
          </w:tcPr>
          <w:p w14:paraId="67849181" w14:textId="77777777" w:rsidR="00CD6BF9" w:rsidRPr="00397855" w:rsidRDefault="00CD6BF9" w:rsidP="00CD6BF9">
            <w:pPr>
              <w:spacing w:after="0" w:line="240" w:lineRule="auto"/>
              <w:jc w:val="center"/>
              <w:rPr>
                <w:rFonts w:ascii="Times New Roman" w:hAnsi="Times New Roman"/>
                <w:sz w:val="24"/>
                <w:szCs w:val="24"/>
              </w:rPr>
            </w:pPr>
          </w:p>
        </w:tc>
        <w:tc>
          <w:tcPr>
            <w:tcW w:w="1843" w:type="dxa"/>
            <w:shd w:val="clear" w:color="auto" w:fill="auto"/>
            <w:vAlign w:val="center"/>
          </w:tcPr>
          <w:p w14:paraId="63CEE331" w14:textId="77777777" w:rsidR="00CD6BF9" w:rsidRPr="00397855" w:rsidRDefault="00CD6BF9" w:rsidP="001875AC">
            <w:pPr>
              <w:spacing w:after="0" w:line="240" w:lineRule="auto"/>
              <w:rPr>
                <w:rFonts w:ascii="Times New Roman" w:hAnsi="Times New Roman"/>
                <w:sz w:val="24"/>
                <w:szCs w:val="24"/>
              </w:rPr>
            </w:pPr>
            <w:r w:rsidRPr="00397855">
              <w:rPr>
                <w:rFonts w:ascii="Times New Roman" w:hAnsi="Times New Roman"/>
                <w:sz w:val="24"/>
                <w:szCs w:val="24"/>
              </w:rPr>
              <w:t>Privada/</w:t>
            </w:r>
          </w:p>
          <w:p w14:paraId="12EECD22" w14:textId="77777777" w:rsidR="00CD6BF9" w:rsidRPr="00397855" w:rsidRDefault="00CD6BF9" w:rsidP="001875AC">
            <w:pPr>
              <w:spacing w:after="0" w:line="240" w:lineRule="auto"/>
              <w:rPr>
                <w:rFonts w:ascii="Times New Roman" w:hAnsi="Times New Roman"/>
                <w:sz w:val="24"/>
                <w:szCs w:val="24"/>
              </w:rPr>
            </w:pPr>
            <w:r w:rsidRPr="00397855">
              <w:rPr>
                <w:rFonts w:ascii="Times New Roman" w:hAnsi="Times New Roman"/>
                <w:sz w:val="24"/>
                <w:szCs w:val="24"/>
              </w:rPr>
              <w:t>Filantrópica</w:t>
            </w:r>
          </w:p>
        </w:tc>
        <w:tc>
          <w:tcPr>
            <w:tcW w:w="850" w:type="dxa"/>
            <w:shd w:val="clear" w:color="auto" w:fill="auto"/>
            <w:vAlign w:val="center"/>
          </w:tcPr>
          <w:p w14:paraId="6E404E44"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34077A65" w14:textId="77777777" w:rsidR="00CD6BF9" w:rsidRPr="00397855" w:rsidRDefault="00CD6BF9" w:rsidP="001875AC">
            <w:pPr>
              <w:spacing w:after="0" w:line="240" w:lineRule="auto"/>
              <w:jc w:val="center"/>
              <w:rPr>
                <w:rFonts w:ascii="Times New Roman" w:hAnsi="Times New Roman"/>
                <w:sz w:val="24"/>
                <w:szCs w:val="24"/>
              </w:rPr>
            </w:pPr>
          </w:p>
        </w:tc>
        <w:tc>
          <w:tcPr>
            <w:tcW w:w="851" w:type="dxa"/>
            <w:shd w:val="clear" w:color="auto" w:fill="auto"/>
            <w:vAlign w:val="center"/>
          </w:tcPr>
          <w:p w14:paraId="1DEF398E"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7D7FAD49" w14:textId="77777777" w:rsidR="00CD6BF9" w:rsidRPr="00397855" w:rsidRDefault="00CD6BF9" w:rsidP="001875AC">
            <w:pPr>
              <w:spacing w:after="0" w:line="240" w:lineRule="auto"/>
              <w:jc w:val="center"/>
              <w:rPr>
                <w:rFonts w:ascii="Times New Roman" w:hAnsi="Times New Roman"/>
                <w:sz w:val="24"/>
                <w:szCs w:val="24"/>
              </w:rPr>
            </w:pPr>
          </w:p>
        </w:tc>
        <w:tc>
          <w:tcPr>
            <w:tcW w:w="709" w:type="dxa"/>
            <w:shd w:val="clear" w:color="auto" w:fill="auto"/>
            <w:vAlign w:val="center"/>
          </w:tcPr>
          <w:p w14:paraId="2627CC45" w14:textId="77777777" w:rsidR="00CD6BF9" w:rsidRPr="00397855" w:rsidRDefault="00CD6BF9" w:rsidP="001875AC">
            <w:pPr>
              <w:spacing w:after="0" w:line="240" w:lineRule="auto"/>
              <w:jc w:val="center"/>
              <w:rPr>
                <w:rFonts w:ascii="Times New Roman" w:hAnsi="Times New Roman"/>
                <w:sz w:val="24"/>
                <w:szCs w:val="24"/>
              </w:rPr>
            </w:pPr>
          </w:p>
        </w:tc>
        <w:tc>
          <w:tcPr>
            <w:tcW w:w="850" w:type="dxa"/>
            <w:shd w:val="clear" w:color="auto" w:fill="auto"/>
            <w:vAlign w:val="center"/>
          </w:tcPr>
          <w:p w14:paraId="5FD44B8E" w14:textId="77777777" w:rsidR="00CD6BF9" w:rsidRPr="00397855" w:rsidRDefault="00CD6BF9" w:rsidP="001875AC">
            <w:pPr>
              <w:spacing w:after="0" w:line="240" w:lineRule="auto"/>
              <w:jc w:val="center"/>
              <w:rPr>
                <w:rFonts w:ascii="Times New Roman" w:hAnsi="Times New Roman"/>
                <w:sz w:val="24"/>
                <w:szCs w:val="24"/>
              </w:rPr>
            </w:pPr>
          </w:p>
        </w:tc>
      </w:tr>
      <w:tr w:rsidR="00CD6BF9" w:rsidRPr="00397855" w14:paraId="74703564" w14:textId="77777777" w:rsidTr="00CD6BF9">
        <w:trPr>
          <w:trHeight w:val="405"/>
        </w:trPr>
        <w:tc>
          <w:tcPr>
            <w:tcW w:w="1418" w:type="dxa"/>
            <w:vMerge w:val="restart"/>
            <w:shd w:val="clear" w:color="auto" w:fill="auto"/>
            <w:vAlign w:val="center"/>
          </w:tcPr>
          <w:p w14:paraId="7870C4FF" w14:textId="77777777" w:rsidR="00CD6BF9" w:rsidRPr="00397855" w:rsidRDefault="00CD6BF9" w:rsidP="00CD6BF9">
            <w:pPr>
              <w:spacing w:after="0" w:line="240" w:lineRule="auto"/>
              <w:jc w:val="center"/>
              <w:rPr>
                <w:rFonts w:ascii="Times New Roman" w:hAnsi="Times New Roman"/>
                <w:sz w:val="24"/>
                <w:szCs w:val="24"/>
              </w:rPr>
            </w:pPr>
            <w:r w:rsidRPr="00397855">
              <w:rPr>
                <w:rFonts w:ascii="Times New Roman" w:hAnsi="Times New Roman"/>
                <w:sz w:val="24"/>
                <w:szCs w:val="24"/>
              </w:rPr>
              <w:t>Anos finais</w:t>
            </w:r>
          </w:p>
        </w:tc>
        <w:tc>
          <w:tcPr>
            <w:tcW w:w="1843" w:type="dxa"/>
            <w:shd w:val="clear" w:color="auto" w:fill="auto"/>
            <w:vAlign w:val="center"/>
          </w:tcPr>
          <w:p w14:paraId="1942588F" w14:textId="77777777" w:rsidR="00CD6BF9" w:rsidRPr="00397855" w:rsidRDefault="00CD6BF9" w:rsidP="001875AC">
            <w:pPr>
              <w:spacing w:after="0" w:line="240" w:lineRule="auto"/>
              <w:rPr>
                <w:rFonts w:ascii="Times New Roman" w:hAnsi="Times New Roman"/>
                <w:sz w:val="24"/>
                <w:szCs w:val="24"/>
              </w:rPr>
            </w:pPr>
            <w:r w:rsidRPr="00397855">
              <w:rPr>
                <w:rFonts w:ascii="Times New Roman" w:hAnsi="Times New Roman"/>
                <w:sz w:val="24"/>
                <w:szCs w:val="24"/>
              </w:rPr>
              <w:t>Municipal</w:t>
            </w:r>
          </w:p>
        </w:tc>
        <w:tc>
          <w:tcPr>
            <w:tcW w:w="850" w:type="dxa"/>
            <w:shd w:val="clear" w:color="auto" w:fill="auto"/>
            <w:vAlign w:val="center"/>
          </w:tcPr>
          <w:p w14:paraId="214C2B69"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022A1D3C" w14:textId="77777777" w:rsidR="00CD6BF9" w:rsidRPr="00397855" w:rsidRDefault="00CD6BF9" w:rsidP="001875AC">
            <w:pPr>
              <w:spacing w:after="0" w:line="240" w:lineRule="auto"/>
              <w:jc w:val="center"/>
              <w:rPr>
                <w:rFonts w:ascii="Times New Roman" w:hAnsi="Times New Roman"/>
                <w:sz w:val="24"/>
                <w:szCs w:val="24"/>
              </w:rPr>
            </w:pPr>
          </w:p>
        </w:tc>
        <w:tc>
          <w:tcPr>
            <w:tcW w:w="851" w:type="dxa"/>
            <w:shd w:val="clear" w:color="auto" w:fill="auto"/>
            <w:vAlign w:val="center"/>
          </w:tcPr>
          <w:p w14:paraId="24B04238"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18E91366" w14:textId="77777777" w:rsidR="00CD6BF9" w:rsidRPr="00397855" w:rsidRDefault="00CD6BF9" w:rsidP="001875AC">
            <w:pPr>
              <w:spacing w:after="0" w:line="240" w:lineRule="auto"/>
              <w:jc w:val="center"/>
              <w:rPr>
                <w:rFonts w:ascii="Times New Roman" w:hAnsi="Times New Roman"/>
                <w:sz w:val="24"/>
                <w:szCs w:val="24"/>
              </w:rPr>
            </w:pPr>
          </w:p>
        </w:tc>
        <w:tc>
          <w:tcPr>
            <w:tcW w:w="709" w:type="dxa"/>
            <w:shd w:val="clear" w:color="auto" w:fill="auto"/>
            <w:vAlign w:val="center"/>
          </w:tcPr>
          <w:p w14:paraId="4099EB40" w14:textId="77777777" w:rsidR="00CD6BF9" w:rsidRPr="00397855" w:rsidRDefault="00CD6BF9" w:rsidP="001875AC">
            <w:pPr>
              <w:spacing w:after="0" w:line="240" w:lineRule="auto"/>
              <w:jc w:val="center"/>
              <w:rPr>
                <w:rFonts w:ascii="Times New Roman" w:hAnsi="Times New Roman"/>
                <w:sz w:val="24"/>
                <w:szCs w:val="24"/>
              </w:rPr>
            </w:pPr>
          </w:p>
        </w:tc>
        <w:tc>
          <w:tcPr>
            <w:tcW w:w="850" w:type="dxa"/>
            <w:shd w:val="clear" w:color="auto" w:fill="auto"/>
            <w:vAlign w:val="center"/>
          </w:tcPr>
          <w:p w14:paraId="6BE2BCC1" w14:textId="77777777" w:rsidR="00CD6BF9" w:rsidRPr="00397855" w:rsidRDefault="00CD6BF9" w:rsidP="001875AC">
            <w:pPr>
              <w:spacing w:after="0" w:line="240" w:lineRule="auto"/>
              <w:jc w:val="center"/>
              <w:rPr>
                <w:rFonts w:ascii="Times New Roman" w:hAnsi="Times New Roman"/>
                <w:sz w:val="24"/>
                <w:szCs w:val="24"/>
              </w:rPr>
            </w:pPr>
          </w:p>
        </w:tc>
      </w:tr>
      <w:tr w:rsidR="00CD6BF9" w:rsidRPr="00397855" w14:paraId="36C94A21" w14:textId="77777777" w:rsidTr="00CD6BF9">
        <w:trPr>
          <w:trHeight w:val="413"/>
        </w:trPr>
        <w:tc>
          <w:tcPr>
            <w:tcW w:w="1418" w:type="dxa"/>
            <w:vMerge/>
            <w:shd w:val="clear" w:color="auto" w:fill="auto"/>
            <w:vAlign w:val="center"/>
          </w:tcPr>
          <w:p w14:paraId="0FBD3225" w14:textId="77777777" w:rsidR="00CD6BF9" w:rsidRPr="00397855" w:rsidRDefault="00CD6BF9" w:rsidP="001875AC">
            <w:pPr>
              <w:spacing w:after="0" w:line="240" w:lineRule="auto"/>
              <w:jc w:val="center"/>
              <w:rPr>
                <w:rFonts w:ascii="Times New Roman" w:hAnsi="Times New Roman"/>
                <w:sz w:val="24"/>
                <w:szCs w:val="24"/>
              </w:rPr>
            </w:pPr>
          </w:p>
        </w:tc>
        <w:tc>
          <w:tcPr>
            <w:tcW w:w="1843" w:type="dxa"/>
            <w:shd w:val="clear" w:color="auto" w:fill="auto"/>
            <w:vAlign w:val="center"/>
          </w:tcPr>
          <w:p w14:paraId="68396FCF" w14:textId="77777777" w:rsidR="00CD6BF9" w:rsidRPr="00397855" w:rsidRDefault="00CD6BF9" w:rsidP="001875AC">
            <w:pPr>
              <w:spacing w:after="0" w:line="240" w:lineRule="auto"/>
              <w:rPr>
                <w:rFonts w:ascii="Times New Roman" w:hAnsi="Times New Roman"/>
                <w:sz w:val="24"/>
                <w:szCs w:val="24"/>
              </w:rPr>
            </w:pPr>
            <w:r w:rsidRPr="00397855">
              <w:rPr>
                <w:rFonts w:ascii="Times New Roman" w:hAnsi="Times New Roman"/>
                <w:sz w:val="24"/>
                <w:szCs w:val="24"/>
              </w:rPr>
              <w:t>Estadual</w:t>
            </w:r>
          </w:p>
        </w:tc>
        <w:tc>
          <w:tcPr>
            <w:tcW w:w="850" w:type="dxa"/>
            <w:shd w:val="clear" w:color="auto" w:fill="auto"/>
            <w:vAlign w:val="center"/>
          </w:tcPr>
          <w:p w14:paraId="7E834524"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0D007A54" w14:textId="77777777" w:rsidR="00CD6BF9" w:rsidRPr="00397855" w:rsidRDefault="00CD6BF9" w:rsidP="001875AC">
            <w:pPr>
              <w:spacing w:after="0" w:line="240" w:lineRule="auto"/>
              <w:jc w:val="center"/>
              <w:rPr>
                <w:rFonts w:ascii="Times New Roman" w:hAnsi="Times New Roman"/>
                <w:sz w:val="24"/>
                <w:szCs w:val="24"/>
              </w:rPr>
            </w:pPr>
          </w:p>
        </w:tc>
        <w:tc>
          <w:tcPr>
            <w:tcW w:w="851" w:type="dxa"/>
            <w:shd w:val="clear" w:color="auto" w:fill="auto"/>
            <w:vAlign w:val="center"/>
          </w:tcPr>
          <w:p w14:paraId="6661B2EB"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4D19C95F" w14:textId="77777777" w:rsidR="00CD6BF9" w:rsidRPr="00397855" w:rsidRDefault="00B23CC1" w:rsidP="001875AC">
            <w:pPr>
              <w:spacing w:after="0" w:line="240" w:lineRule="auto"/>
              <w:jc w:val="center"/>
              <w:rPr>
                <w:rFonts w:ascii="Times New Roman" w:hAnsi="Times New Roman"/>
                <w:sz w:val="24"/>
                <w:szCs w:val="24"/>
              </w:rPr>
            </w:pPr>
            <w:r>
              <w:rPr>
                <w:rFonts w:ascii="Times New Roman" w:hAnsi="Times New Roman"/>
                <w:sz w:val="24"/>
                <w:szCs w:val="24"/>
              </w:rPr>
              <w:t>09</w:t>
            </w:r>
          </w:p>
        </w:tc>
        <w:tc>
          <w:tcPr>
            <w:tcW w:w="709" w:type="dxa"/>
            <w:shd w:val="clear" w:color="auto" w:fill="auto"/>
            <w:vAlign w:val="center"/>
          </w:tcPr>
          <w:p w14:paraId="714F1FD8" w14:textId="77777777" w:rsidR="00CD6BF9" w:rsidRPr="00397855" w:rsidRDefault="00CD6BF9" w:rsidP="001875AC">
            <w:pPr>
              <w:spacing w:after="0" w:line="240" w:lineRule="auto"/>
              <w:jc w:val="center"/>
              <w:rPr>
                <w:rFonts w:ascii="Times New Roman" w:hAnsi="Times New Roman"/>
                <w:sz w:val="24"/>
                <w:szCs w:val="24"/>
              </w:rPr>
            </w:pPr>
          </w:p>
        </w:tc>
        <w:tc>
          <w:tcPr>
            <w:tcW w:w="850" w:type="dxa"/>
            <w:shd w:val="clear" w:color="auto" w:fill="auto"/>
            <w:vAlign w:val="center"/>
          </w:tcPr>
          <w:p w14:paraId="0385959D" w14:textId="77777777" w:rsidR="00CD6BF9" w:rsidRPr="00397855" w:rsidRDefault="00CD6BF9" w:rsidP="001875AC">
            <w:pPr>
              <w:spacing w:after="0" w:line="240" w:lineRule="auto"/>
              <w:jc w:val="center"/>
              <w:rPr>
                <w:rFonts w:ascii="Times New Roman" w:hAnsi="Times New Roman"/>
                <w:sz w:val="24"/>
                <w:szCs w:val="24"/>
              </w:rPr>
            </w:pPr>
          </w:p>
        </w:tc>
      </w:tr>
      <w:tr w:rsidR="00CD6BF9" w:rsidRPr="00397855" w14:paraId="6B568324" w14:textId="77777777" w:rsidTr="00CD6BF9">
        <w:trPr>
          <w:trHeight w:val="556"/>
        </w:trPr>
        <w:tc>
          <w:tcPr>
            <w:tcW w:w="1418" w:type="dxa"/>
            <w:vMerge/>
            <w:shd w:val="clear" w:color="auto" w:fill="auto"/>
            <w:vAlign w:val="center"/>
          </w:tcPr>
          <w:p w14:paraId="632DA043" w14:textId="77777777" w:rsidR="00CD6BF9" w:rsidRPr="00397855" w:rsidRDefault="00CD6BF9" w:rsidP="001875AC">
            <w:pPr>
              <w:spacing w:after="0" w:line="240" w:lineRule="auto"/>
              <w:jc w:val="center"/>
              <w:rPr>
                <w:rFonts w:ascii="Times New Roman" w:hAnsi="Times New Roman"/>
                <w:sz w:val="24"/>
                <w:szCs w:val="24"/>
              </w:rPr>
            </w:pPr>
          </w:p>
        </w:tc>
        <w:tc>
          <w:tcPr>
            <w:tcW w:w="1843" w:type="dxa"/>
            <w:shd w:val="clear" w:color="auto" w:fill="auto"/>
            <w:vAlign w:val="center"/>
          </w:tcPr>
          <w:p w14:paraId="686A2718" w14:textId="77777777" w:rsidR="00CD6BF9" w:rsidRPr="00397855" w:rsidRDefault="00CD6BF9" w:rsidP="001875AC">
            <w:pPr>
              <w:spacing w:after="0" w:line="240" w:lineRule="auto"/>
              <w:rPr>
                <w:rFonts w:ascii="Times New Roman" w:hAnsi="Times New Roman"/>
                <w:sz w:val="24"/>
                <w:szCs w:val="24"/>
              </w:rPr>
            </w:pPr>
            <w:r w:rsidRPr="00397855">
              <w:rPr>
                <w:rFonts w:ascii="Times New Roman" w:hAnsi="Times New Roman"/>
                <w:sz w:val="24"/>
                <w:szCs w:val="24"/>
              </w:rPr>
              <w:t>Privada/</w:t>
            </w:r>
          </w:p>
          <w:p w14:paraId="4B6AAE1E" w14:textId="77777777" w:rsidR="00CD6BF9" w:rsidRPr="00397855" w:rsidRDefault="00CD6BF9" w:rsidP="001875AC">
            <w:pPr>
              <w:spacing w:after="0" w:line="240" w:lineRule="auto"/>
              <w:rPr>
                <w:rFonts w:ascii="Times New Roman" w:hAnsi="Times New Roman"/>
                <w:sz w:val="24"/>
                <w:szCs w:val="24"/>
              </w:rPr>
            </w:pPr>
            <w:r w:rsidRPr="00397855">
              <w:rPr>
                <w:rFonts w:ascii="Times New Roman" w:hAnsi="Times New Roman"/>
                <w:sz w:val="24"/>
                <w:szCs w:val="24"/>
              </w:rPr>
              <w:t>Filantrópica</w:t>
            </w:r>
          </w:p>
        </w:tc>
        <w:tc>
          <w:tcPr>
            <w:tcW w:w="850" w:type="dxa"/>
            <w:shd w:val="clear" w:color="auto" w:fill="auto"/>
            <w:vAlign w:val="center"/>
          </w:tcPr>
          <w:p w14:paraId="56A68C0A"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4E573EFD" w14:textId="77777777" w:rsidR="00CD6BF9" w:rsidRPr="00397855" w:rsidRDefault="00CD6BF9" w:rsidP="001875AC">
            <w:pPr>
              <w:spacing w:after="0" w:line="240" w:lineRule="auto"/>
              <w:jc w:val="center"/>
              <w:rPr>
                <w:rFonts w:ascii="Times New Roman" w:hAnsi="Times New Roman"/>
                <w:sz w:val="24"/>
                <w:szCs w:val="24"/>
              </w:rPr>
            </w:pPr>
          </w:p>
        </w:tc>
        <w:tc>
          <w:tcPr>
            <w:tcW w:w="851" w:type="dxa"/>
            <w:shd w:val="clear" w:color="auto" w:fill="auto"/>
            <w:vAlign w:val="center"/>
          </w:tcPr>
          <w:p w14:paraId="04184435" w14:textId="77777777" w:rsidR="00CD6BF9" w:rsidRPr="00397855" w:rsidRDefault="00CD6BF9" w:rsidP="001875AC">
            <w:pPr>
              <w:spacing w:after="0" w:line="240" w:lineRule="auto"/>
              <w:jc w:val="center"/>
              <w:rPr>
                <w:rFonts w:ascii="Times New Roman" w:hAnsi="Times New Roman"/>
                <w:sz w:val="24"/>
                <w:szCs w:val="24"/>
              </w:rPr>
            </w:pPr>
          </w:p>
        </w:tc>
        <w:tc>
          <w:tcPr>
            <w:tcW w:w="992" w:type="dxa"/>
            <w:shd w:val="clear" w:color="auto" w:fill="auto"/>
            <w:vAlign w:val="center"/>
          </w:tcPr>
          <w:p w14:paraId="31FD65FE" w14:textId="77777777" w:rsidR="00CD6BF9" w:rsidRPr="00397855" w:rsidRDefault="00CD6BF9" w:rsidP="001875AC">
            <w:pPr>
              <w:spacing w:after="0" w:line="240" w:lineRule="auto"/>
              <w:jc w:val="center"/>
              <w:rPr>
                <w:rFonts w:ascii="Times New Roman" w:hAnsi="Times New Roman"/>
                <w:sz w:val="24"/>
                <w:szCs w:val="24"/>
              </w:rPr>
            </w:pPr>
          </w:p>
        </w:tc>
        <w:tc>
          <w:tcPr>
            <w:tcW w:w="709" w:type="dxa"/>
            <w:shd w:val="clear" w:color="auto" w:fill="auto"/>
            <w:vAlign w:val="center"/>
          </w:tcPr>
          <w:p w14:paraId="613E98B7" w14:textId="77777777" w:rsidR="00CD6BF9" w:rsidRPr="00397855" w:rsidRDefault="00CD6BF9" w:rsidP="001875AC">
            <w:pPr>
              <w:spacing w:after="0" w:line="240" w:lineRule="auto"/>
              <w:jc w:val="center"/>
              <w:rPr>
                <w:rFonts w:ascii="Times New Roman" w:hAnsi="Times New Roman"/>
                <w:sz w:val="24"/>
                <w:szCs w:val="24"/>
              </w:rPr>
            </w:pPr>
          </w:p>
        </w:tc>
        <w:tc>
          <w:tcPr>
            <w:tcW w:w="850" w:type="dxa"/>
            <w:shd w:val="clear" w:color="auto" w:fill="auto"/>
            <w:vAlign w:val="center"/>
          </w:tcPr>
          <w:p w14:paraId="39757D59" w14:textId="77777777" w:rsidR="00CD6BF9" w:rsidRPr="00397855" w:rsidRDefault="00CD6BF9" w:rsidP="001875AC">
            <w:pPr>
              <w:spacing w:after="0" w:line="240" w:lineRule="auto"/>
              <w:jc w:val="center"/>
              <w:rPr>
                <w:rFonts w:ascii="Times New Roman" w:hAnsi="Times New Roman"/>
                <w:sz w:val="24"/>
                <w:szCs w:val="24"/>
              </w:rPr>
            </w:pPr>
          </w:p>
        </w:tc>
      </w:tr>
    </w:tbl>
    <w:p w14:paraId="70F1E4AD" w14:textId="77777777" w:rsidR="00CD6BF9" w:rsidRPr="006D363E" w:rsidRDefault="00CD6BF9" w:rsidP="006D363E">
      <w:pPr>
        <w:spacing w:after="0" w:line="240" w:lineRule="auto"/>
        <w:jc w:val="both"/>
        <w:rPr>
          <w:rFonts w:ascii="Times New Roman" w:hAnsi="Times New Roman"/>
        </w:rPr>
      </w:pPr>
      <w:r w:rsidRPr="006D363E">
        <w:rPr>
          <w:rFonts w:ascii="Times New Roman" w:hAnsi="Times New Roman"/>
        </w:rPr>
        <w:t>Fonte: Secretaria Municipal de Educação/ Secretaria da Escola Estadual Barão de Melgaço/ Secretaria da Escola Estadual Dr. José Gentil da Silva, 2015.</w:t>
      </w:r>
    </w:p>
    <w:p w14:paraId="0ADEB092" w14:textId="77777777" w:rsidR="00CD6BF9" w:rsidRDefault="00CD6BF9" w:rsidP="00CD6BF9">
      <w:pPr>
        <w:spacing w:after="0"/>
        <w:rPr>
          <w:rFonts w:ascii="Times New Roman" w:hAnsi="Times New Roman"/>
          <w:sz w:val="24"/>
          <w:szCs w:val="24"/>
        </w:rPr>
      </w:pPr>
    </w:p>
    <w:p w14:paraId="1C287DEC" w14:textId="77777777" w:rsidR="00CD6BF9" w:rsidRDefault="00CD6BF9" w:rsidP="00CD6BF9">
      <w:pPr>
        <w:spacing w:after="0" w:line="360" w:lineRule="auto"/>
        <w:ind w:firstLine="708"/>
        <w:jc w:val="both"/>
        <w:rPr>
          <w:rFonts w:ascii="Times New Roman" w:hAnsi="Times New Roman"/>
          <w:color w:val="000000"/>
          <w:sz w:val="24"/>
          <w:szCs w:val="24"/>
        </w:rPr>
      </w:pPr>
      <w:r w:rsidRPr="00397855">
        <w:rPr>
          <w:rFonts w:ascii="Times New Roman" w:hAnsi="Times New Roman"/>
          <w:color w:val="000000"/>
          <w:sz w:val="24"/>
          <w:szCs w:val="24"/>
        </w:rPr>
        <w:t xml:space="preserve">Para que haja uma educação com qualidade de ensino deve-se começar por aqueles que irão formar o cidadão de opinião, </w:t>
      </w:r>
      <w:r w:rsidR="006D363E">
        <w:rPr>
          <w:rFonts w:ascii="Times New Roman" w:hAnsi="Times New Roman"/>
          <w:color w:val="000000"/>
          <w:sz w:val="24"/>
          <w:szCs w:val="24"/>
        </w:rPr>
        <w:t>e para que isso aconteça,</w:t>
      </w:r>
      <w:r w:rsidR="000E1CCF">
        <w:rPr>
          <w:rFonts w:ascii="Times New Roman" w:hAnsi="Times New Roman"/>
          <w:color w:val="000000"/>
          <w:sz w:val="24"/>
          <w:szCs w:val="24"/>
        </w:rPr>
        <w:t xml:space="preserve"> o princípio está na formação dos professores da base. Hoje no município </w:t>
      </w:r>
      <w:r w:rsidR="00186C98">
        <w:rPr>
          <w:rFonts w:ascii="Times New Roman" w:hAnsi="Times New Roman"/>
          <w:color w:val="000000"/>
          <w:sz w:val="24"/>
          <w:szCs w:val="24"/>
        </w:rPr>
        <w:t>até a elaboração deste plano, d</w:t>
      </w:r>
      <w:r w:rsidR="000E1CCF">
        <w:rPr>
          <w:rFonts w:ascii="Times New Roman" w:hAnsi="Times New Roman"/>
          <w:color w:val="000000"/>
          <w:sz w:val="24"/>
          <w:szCs w:val="24"/>
        </w:rPr>
        <w:t xml:space="preserve">os </w:t>
      </w:r>
      <w:r w:rsidRPr="00397855">
        <w:rPr>
          <w:rFonts w:ascii="Times New Roman" w:hAnsi="Times New Roman"/>
          <w:color w:val="000000"/>
          <w:sz w:val="24"/>
          <w:szCs w:val="24"/>
        </w:rPr>
        <w:t>profissionais atuantes no ensino funda</w:t>
      </w:r>
      <w:r>
        <w:rPr>
          <w:rFonts w:ascii="Times New Roman" w:hAnsi="Times New Roman"/>
          <w:color w:val="000000"/>
          <w:sz w:val="24"/>
          <w:szCs w:val="24"/>
        </w:rPr>
        <w:softHyphen/>
      </w:r>
      <w:r w:rsidRPr="00397855">
        <w:rPr>
          <w:rFonts w:ascii="Times New Roman" w:hAnsi="Times New Roman"/>
          <w:color w:val="000000"/>
          <w:sz w:val="24"/>
          <w:szCs w:val="24"/>
        </w:rPr>
        <w:t xml:space="preserve">mental, nas séries iniciais, </w:t>
      </w:r>
      <w:r w:rsidR="00186C98">
        <w:rPr>
          <w:rFonts w:ascii="Times New Roman" w:hAnsi="Times New Roman"/>
          <w:color w:val="000000"/>
          <w:sz w:val="24"/>
          <w:szCs w:val="24"/>
        </w:rPr>
        <w:t xml:space="preserve">todos </w:t>
      </w:r>
      <w:r w:rsidRPr="00397855">
        <w:rPr>
          <w:rFonts w:ascii="Times New Roman" w:hAnsi="Times New Roman"/>
          <w:color w:val="000000"/>
          <w:sz w:val="24"/>
          <w:szCs w:val="24"/>
        </w:rPr>
        <w:t xml:space="preserve">possuem nível superior completo e dos </w:t>
      </w:r>
      <w:r w:rsidR="00961054">
        <w:rPr>
          <w:rFonts w:ascii="Times New Roman" w:hAnsi="Times New Roman"/>
          <w:color w:val="000000"/>
          <w:sz w:val="24"/>
          <w:szCs w:val="24"/>
        </w:rPr>
        <w:t>dezesseis</w:t>
      </w:r>
      <w:r w:rsidRPr="006126DC">
        <w:rPr>
          <w:rFonts w:ascii="Times New Roman" w:hAnsi="Times New Roman"/>
          <w:color w:val="000000"/>
          <w:sz w:val="24"/>
          <w:szCs w:val="24"/>
        </w:rPr>
        <w:t xml:space="preserve"> profissionais </w:t>
      </w:r>
      <w:r w:rsidR="00186C98">
        <w:rPr>
          <w:rFonts w:ascii="Times New Roman" w:hAnsi="Times New Roman"/>
          <w:color w:val="000000"/>
          <w:sz w:val="24"/>
          <w:szCs w:val="24"/>
        </w:rPr>
        <w:t xml:space="preserve">conforme o quadro, </w:t>
      </w:r>
      <w:r w:rsidR="00961054">
        <w:rPr>
          <w:rFonts w:ascii="Times New Roman" w:hAnsi="Times New Roman"/>
          <w:color w:val="000000"/>
          <w:sz w:val="24"/>
          <w:szCs w:val="24"/>
        </w:rPr>
        <w:t>onze</w:t>
      </w:r>
      <w:r w:rsidRPr="006126DC">
        <w:rPr>
          <w:rFonts w:ascii="Times New Roman" w:hAnsi="Times New Roman"/>
          <w:color w:val="000000"/>
          <w:sz w:val="24"/>
          <w:szCs w:val="24"/>
        </w:rPr>
        <w:t xml:space="preserve"> são especializados</w:t>
      </w:r>
      <w:r w:rsidRPr="00397855">
        <w:rPr>
          <w:rFonts w:ascii="Times New Roman" w:hAnsi="Times New Roman"/>
          <w:color w:val="000000"/>
          <w:sz w:val="24"/>
          <w:szCs w:val="24"/>
        </w:rPr>
        <w:t xml:space="preserve">; </w:t>
      </w:r>
      <w:r w:rsidR="00186C98">
        <w:rPr>
          <w:rFonts w:ascii="Times New Roman" w:hAnsi="Times New Roman"/>
          <w:color w:val="000000"/>
          <w:sz w:val="24"/>
          <w:szCs w:val="24"/>
        </w:rPr>
        <w:t>Já nos</w:t>
      </w:r>
      <w:r w:rsidRPr="00397855">
        <w:rPr>
          <w:rFonts w:ascii="Times New Roman" w:hAnsi="Times New Roman"/>
          <w:color w:val="000000"/>
          <w:sz w:val="24"/>
          <w:szCs w:val="24"/>
        </w:rPr>
        <w:t xml:space="preserve"> anos finais</w:t>
      </w:r>
      <w:r w:rsidR="00186C98">
        <w:rPr>
          <w:rFonts w:ascii="Times New Roman" w:hAnsi="Times New Roman"/>
          <w:color w:val="000000"/>
          <w:sz w:val="24"/>
          <w:szCs w:val="24"/>
        </w:rPr>
        <w:t>,</w:t>
      </w:r>
      <w:r w:rsidR="00961054">
        <w:rPr>
          <w:rFonts w:ascii="Times New Roman" w:hAnsi="Times New Roman"/>
          <w:color w:val="000000"/>
          <w:sz w:val="24"/>
          <w:szCs w:val="24"/>
        </w:rPr>
        <w:t xml:space="preserve"> conta com nove professores todos os nove</w:t>
      </w:r>
      <w:r w:rsidRPr="00397855">
        <w:rPr>
          <w:rFonts w:ascii="Times New Roman" w:hAnsi="Times New Roman"/>
          <w:color w:val="000000"/>
          <w:sz w:val="24"/>
          <w:szCs w:val="24"/>
        </w:rPr>
        <w:t xml:space="preserve"> são espe</w:t>
      </w:r>
      <w:r>
        <w:rPr>
          <w:rFonts w:ascii="Times New Roman" w:hAnsi="Times New Roman"/>
          <w:color w:val="000000"/>
          <w:sz w:val="24"/>
          <w:szCs w:val="24"/>
        </w:rPr>
        <w:softHyphen/>
      </w:r>
      <w:r w:rsidR="00C766F5">
        <w:rPr>
          <w:rFonts w:ascii="Times New Roman" w:hAnsi="Times New Roman"/>
          <w:color w:val="000000"/>
          <w:sz w:val="24"/>
          <w:szCs w:val="24"/>
        </w:rPr>
        <w:t>cialistas.</w:t>
      </w:r>
    </w:p>
    <w:p w14:paraId="58739901" w14:textId="77777777" w:rsidR="00C766F5" w:rsidRDefault="00C766F5" w:rsidP="00CD6BF9">
      <w:pPr>
        <w:spacing w:after="0" w:line="360" w:lineRule="auto"/>
        <w:ind w:firstLine="708"/>
        <w:jc w:val="both"/>
        <w:rPr>
          <w:rFonts w:ascii="Times New Roman" w:hAnsi="Times New Roman"/>
          <w:color w:val="000000"/>
          <w:sz w:val="24"/>
          <w:szCs w:val="24"/>
        </w:rPr>
      </w:pPr>
    </w:p>
    <w:p w14:paraId="65C1A622" w14:textId="77777777" w:rsidR="00CD6BF9" w:rsidRPr="006D363E" w:rsidRDefault="00CD6BF9" w:rsidP="006D363E">
      <w:pPr>
        <w:spacing w:after="0" w:line="240" w:lineRule="auto"/>
        <w:rPr>
          <w:rFonts w:ascii="Times New Roman" w:hAnsi="Times New Roman"/>
          <w:b/>
          <w:color w:val="000000"/>
          <w:sz w:val="24"/>
          <w:szCs w:val="24"/>
        </w:rPr>
      </w:pPr>
      <w:r>
        <w:rPr>
          <w:rFonts w:ascii="Times New Roman" w:hAnsi="Times New Roman"/>
          <w:b/>
          <w:color w:val="000000"/>
          <w:sz w:val="24"/>
          <w:szCs w:val="24"/>
        </w:rPr>
        <w:t>TABELA 19</w:t>
      </w:r>
      <w:r w:rsidR="001F7A48">
        <w:rPr>
          <w:rFonts w:ascii="Times New Roman" w:hAnsi="Times New Roman"/>
          <w:b/>
          <w:color w:val="000000"/>
          <w:sz w:val="24"/>
          <w:szCs w:val="24"/>
        </w:rPr>
        <w:t xml:space="preserve"> </w:t>
      </w:r>
      <w:r>
        <w:rPr>
          <w:rFonts w:ascii="Times New Roman" w:hAnsi="Times New Roman"/>
          <w:b/>
          <w:color w:val="000000"/>
          <w:sz w:val="24"/>
          <w:szCs w:val="24"/>
        </w:rPr>
        <w:t xml:space="preserve">- </w:t>
      </w:r>
      <w:r w:rsidRPr="00397855">
        <w:rPr>
          <w:rFonts w:ascii="Times New Roman" w:hAnsi="Times New Roman"/>
          <w:b/>
          <w:color w:val="000000"/>
          <w:sz w:val="24"/>
          <w:szCs w:val="24"/>
        </w:rPr>
        <w:t>SITUAÇÃO E PREVISIBILIDADE DOS ESPAÇOS FÍ</w:t>
      </w:r>
      <w:r w:rsidR="006D363E">
        <w:rPr>
          <w:rFonts w:ascii="Times New Roman" w:hAnsi="Times New Roman"/>
          <w:b/>
          <w:color w:val="000000"/>
          <w:sz w:val="24"/>
          <w:szCs w:val="24"/>
        </w:rPr>
        <w:t>SICOS PARA O ENSINO FUNDAMENTAL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329"/>
        <w:gridCol w:w="3046"/>
        <w:gridCol w:w="1681"/>
        <w:gridCol w:w="1815"/>
      </w:tblGrid>
      <w:tr w:rsidR="00CD6BF9" w:rsidRPr="00397855" w14:paraId="014A7D3C" w14:textId="77777777" w:rsidTr="00CD6BF9">
        <w:tc>
          <w:tcPr>
            <w:tcW w:w="5387" w:type="dxa"/>
            <w:gridSpan w:val="3"/>
            <w:shd w:val="clear" w:color="auto" w:fill="auto"/>
          </w:tcPr>
          <w:p w14:paraId="510F6056" w14:textId="77777777" w:rsidR="00CD6BF9" w:rsidRPr="00397855" w:rsidRDefault="00CD6BF9" w:rsidP="001875AC">
            <w:pPr>
              <w:spacing w:after="0" w:line="240" w:lineRule="auto"/>
              <w:jc w:val="center"/>
              <w:rPr>
                <w:rFonts w:ascii="Times New Roman" w:hAnsi="Times New Roman"/>
                <w:sz w:val="24"/>
                <w:szCs w:val="24"/>
              </w:rPr>
            </w:pPr>
          </w:p>
          <w:p w14:paraId="55EF91FE"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Instituições de Ensino:</w:t>
            </w:r>
          </w:p>
          <w:p w14:paraId="62C09370" w14:textId="77777777" w:rsidR="00CD6BF9" w:rsidRPr="00397855" w:rsidRDefault="00CD6BF9" w:rsidP="001875AC">
            <w:pPr>
              <w:spacing w:after="0" w:line="240" w:lineRule="auto"/>
              <w:jc w:val="center"/>
              <w:rPr>
                <w:rFonts w:ascii="Times New Roman" w:hAnsi="Times New Roman"/>
                <w:sz w:val="24"/>
                <w:szCs w:val="24"/>
              </w:rPr>
            </w:pPr>
          </w:p>
        </w:tc>
        <w:tc>
          <w:tcPr>
            <w:tcW w:w="3544" w:type="dxa"/>
            <w:gridSpan w:val="2"/>
            <w:shd w:val="clear" w:color="auto" w:fill="auto"/>
          </w:tcPr>
          <w:p w14:paraId="10E52B8C" w14:textId="77777777" w:rsidR="00CD6BF9" w:rsidRPr="00397855" w:rsidRDefault="00CD6BF9" w:rsidP="001875AC">
            <w:pPr>
              <w:spacing w:after="0" w:line="240" w:lineRule="auto"/>
              <w:jc w:val="center"/>
              <w:rPr>
                <w:rFonts w:ascii="Times New Roman" w:hAnsi="Times New Roman"/>
                <w:sz w:val="24"/>
                <w:szCs w:val="24"/>
              </w:rPr>
            </w:pPr>
          </w:p>
          <w:p w14:paraId="42C45700"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Ensino Fundamental</w:t>
            </w:r>
          </w:p>
        </w:tc>
      </w:tr>
      <w:tr w:rsidR="00CD6BF9" w:rsidRPr="00397855" w14:paraId="3997A8BD" w14:textId="77777777" w:rsidTr="00CD6BF9">
        <w:tc>
          <w:tcPr>
            <w:tcW w:w="5387" w:type="dxa"/>
            <w:gridSpan w:val="3"/>
            <w:shd w:val="clear" w:color="auto" w:fill="auto"/>
          </w:tcPr>
          <w:p w14:paraId="21B31F4C" w14:textId="77777777" w:rsidR="00CD6BF9" w:rsidRPr="00397855" w:rsidRDefault="00CD6BF9" w:rsidP="001875AC">
            <w:pPr>
              <w:spacing w:after="0" w:line="240" w:lineRule="auto"/>
              <w:jc w:val="center"/>
              <w:rPr>
                <w:rFonts w:ascii="Times New Roman" w:hAnsi="Times New Roman"/>
                <w:sz w:val="24"/>
                <w:szCs w:val="24"/>
              </w:rPr>
            </w:pPr>
          </w:p>
        </w:tc>
        <w:tc>
          <w:tcPr>
            <w:tcW w:w="1701" w:type="dxa"/>
            <w:shd w:val="clear" w:color="auto" w:fill="auto"/>
            <w:vAlign w:val="center"/>
          </w:tcPr>
          <w:p w14:paraId="6FC4586F"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Urbana</w:t>
            </w:r>
          </w:p>
        </w:tc>
        <w:tc>
          <w:tcPr>
            <w:tcW w:w="1843" w:type="dxa"/>
            <w:shd w:val="clear" w:color="auto" w:fill="auto"/>
            <w:vAlign w:val="center"/>
          </w:tcPr>
          <w:p w14:paraId="5A819E02"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Rural</w:t>
            </w:r>
          </w:p>
        </w:tc>
      </w:tr>
      <w:tr w:rsidR="00CD6BF9" w:rsidRPr="00397855" w14:paraId="2BA3D811" w14:textId="77777777" w:rsidTr="00CD6BF9">
        <w:tc>
          <w:tcPr>
            <w:tcW w:w="5387" w:type="dxa"/>
            <w:gridSpan w:val="3"/>
            <w:shd w:val="clear" w:color="auto" w:fill="auto"/>
            <w:vAlign w:val="center"/>
          </w:tcPr>
          <w:p w14:paraId="0A3137BA"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Em funcionamento</w:t>
            </w:r>
          </w:p>
          <w:p w14:paraId="1D337E9D" w14:textId="77777777" w:rsidR="00CD6BF9" w:rsidRPr="00397855" w:rsidRDefault="00CD6BF9" w:rsidP="001875AC">
            <w:pPr>
              <w:spacing w:after="0" w:line="240" w:lineRule="auto"/>
              <w:jc w:val="center"/>
              <w:rPr>
                <w:rFonts w:ascii="Times New Roman" w:hAnsi="Times New Roman"/>
                <w:sz w:val="24"/>
                <w:szCs w:val="24"/>
              </w:rPr>
            </w:pPr>
          </w:p>
        </w:tc>
        <w:tc>
          <w:tcPr>
            <w:tcW w:w="1701" w:type="dxa"/>
            <w:shd w:val="clear" w:color="auto" w:fill="auto"/>
          </w:tcPr>
          <w:p w14:paraId="5B8D0EAC" w14:textId="77777777" w:rsidR="00CD6BF9" w:rsidRPr="00397855" w:rsidRDefault="00CD6BF9" w:rsidP="001875AC">
            <w:pPr>
              <w:spacing w:after="0" w:line="240" w:lineRule="auto"/>
              <w:jc w:val="center"/>
              <w:rPr>
                <w:rFonts w:ascii="Times New Roman" w:hAnsi="Times New Roman"/>
                <w:sz w:val="28"/>
                <w:szCs w:val="28"/>
              </w:rPr>
            </w:pPr>
            <w:r w:rsidRPr="00397855">
              <w:rPr>
                <w:rFonts w:ascii="Times New Roman" w:hAnsi="Times New Roman"/>
                <w:sz w:val="28"/>
                <w:szCs w:val="28"/>
              </w:rPr>
              <w:t>2</w:t>
            </w:r>
          </w:p>
        </w:tc>
        <w:tc>
          <w:tcPr>
            <w:tcW w:w="1843" w:type="dxa"/>
            <w:shd w:val="clear" w:color="auto" w:fill="auto"/>
          </w:tcPr>
          <w:p w14:paraId="4D78BAD2" w14:textId="77777777" w:rsidR="00CD6BF9" w:rsidRPr="00397855" w:rsidRDefault="00CD6BF9" w:rsidP="001875AC">
            <w:pPr>
              <w:spacing w:after="0" w:line="240" w:lineRule="auto"/>
              <w:jc w:val="center"/>
              <w:rPr>
                <w:rFonts w:ascii="Times New Roman" w:hAnsi="Times New Roman"/>
                <w:sz w:val="28"/>
                <w:szCs w:val="28"/>
              </w:rPr>
            </w:pPr>
            <w:r w:rsidRPr="00397855">
              <w:rPr>
                <w:rFonts w:ascii="Times New Roman" w:hAnsi="Times New Roman"/>
                <w:sz w:val="28"/>
                <w:szCs w:val="28"/>
              </w:rPr>
              <w:t>2</w:t>
            </w:r>
          </w:p>
        </w:tc>
      </w:tr>
      <w:tr w:rsidR="00CD6BF9" w:rsidRPr="00397855" w14:paraId="06BC4F9F" w14:textId="77777777" w:rsidTr="00CD6BF9">
        <w:tc>
          <w:tcPr>
            <w:tcW w:w="5387" w:type="dxa"/>
            <w:gridSpan w:val="3"/>
            <w:shd w:val="clear" w:color="auto" w:fill="auto"/>
            <w:vAlign w:val="center"/>
          </w:tcPr>
          <w:p w14:paraId="47A4CC7B"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Com espaço adequado</w:t>
            </w:r>
          </w:p>
          <w:p w14:paraId="18456F64" w14:textId="77777777" w:rsidR="00CD6BF9" w:rsidRPr="00397855" w:rsidRDefault="00CD6BF9" w:rsidP="001875AC">
            <w:pPr>
              <w:spacing w:after="0" w:line="240" w:lineRule="auto"/>
              <w:jc w:val="center"/>
              <w:rPr>
                <w:rFonts w:ascii="Times New Roman" w:hAnsi="Times New Roman"/>
                <w:sz w:val="24"/>
                <w:szCs w:val="24"/>
              </w:rPr>
            </w:pPr>
          </w:p>
        </w:tc>
        <w:tc>
          <w:tcPr>
            <w:tcW w:w="1701" w:type="dxa"/>
            <w:shd w:val="clear" w:color="auto" w:fill="auto"/>
          </w:tcPr>
          <w:p w14:paraId="3ACF079A" w14:textId="77777777" w:rsidR="00CD6BF9" w:rsidRPr="00397855" w:rsidRDefault="00CD6BF9" w:rsidP="001875AC">
            <w:pPr>
              <w:spacing w:after="0" w:line="240" w:lineRule="auto"/>
              <w:jc w:val="center"/>
              <w:rPr>
                <w:rFonts w:ascii="Times New Roman" w:hAnsi="Times New Roman"/>
                <w:sz w:val="28"/>
                <w:szCs w:val="28"/>
              </w:rPr>
            </w:pPr>
            <w:r w:rsidRPr="00397855">
              <w:rPr>
                <w:rFonts w:ascii="Times New Roman" w:hAnsi="Times New Roman"/>
                <w:sz w:val="28"/>
                <w:szCs w:val="28"/>
              </w:rPr>
              <w:t>2</w:t>
            </w:r>
          </w:p>
        </w:tc>
        <w:tc>
          <w:tcPr>
            <w:tcW w:w="1843" w:type="dxa"/>
            <w:shd w:val="clear" w:color="auto" w:fill="auto"/>
          </w:tcPr>
          <w:p w14:paraId="3363623B" w14:textId="77777777" w:rsidR="00CD6BF9" w:rsidRPr="00397855" w:rsidRDefault="00CD6BF9" w:rsidP="001875AC">
            <w:pPr>
              <w:spacing w:after="0" w:line="240" w:lineRule="auto"/>
              <w:jc w:val="center"/>
              <w:rPr>
                <w:rFonts w:ascii="Times New Roman" w:hAnsi="Times New Roman"/>
                <w:sz w:val="28"/>
                <w:szCs w:val="28"/>
              </w:rPr>
            </w:pPr>
            <w:r w:rsidRPr="00397855">
              <w:rPr>
                <w:rFonts w:ascii="Times New Roman" w:hAnsi="Times New Roman"/>
                <w:sz w:val="28"/>
                <w:szCs w:val="28"/>
              </w:rPr>
              <w:t>2</w:t>
            </w:r>
          </w:p>
        </w:tc>
      </w:tr>
      <w:tr w:rsidR="00CD6BF9" w:rsidRPr="00397855" w14:paraId="396D7188" w14:textId="77777777" w:rsidTr="00CD6BF9">
        <w:tc>
          <w:tcPr>
            <w:tcW w:w="5387" w:type="dxa"/>
            <w:gridSpan w:val="3"/>
            <w:shd w:val="clear" w:color="auto" w:fill="auto"/>
            <w:vAlign w:val="center"/>
          </w:tcPr>
          <w:p w14:paraId="0147469B"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Necessidade de construção</w:t>
            </w:r>
          </w:p>
          <w:p w14:paraId="266C527F" w14:textId="77777777" w:rsidR="00CD6BF9" w:rsidRPr="00397855" w:rsidRDefault="00CD6BF9" w:rsidP="001875AC">
            <w:pPr>
              <w:spacing w:after="0" w:line="240" w:lineRule="auto"/>
              <w:jc w:val="center"/>
              <w:rPr>
                <w:rFonts w:ascii="Times New Roman" w:hAnsi="Times New Roman"/>
                <w:sz w:val="24"/>
                <w:szCs w:val="24"/>
              </w:rPr>
            </w:pPr>
          </w:p>
        </w:tc>
        <w:tc>
          <w:tcPr>
            <w:tcW w:w="1701" w:type="dxa"/>
            <w:shd w:val="clear" w:color="auto" w:fill="auto"/>
          </w:tcPr>
          <w:p w14:paraId="24A58FBB" w14:textId="77777777" w:rsidR="00CD6BF9" w:rsidRPr="00397855" w:rsidRDefault="00CD6BF9" w:rsidP="001875AC">
            <w:pPr>
              <w:spacing w:after="0" w:line="240" w:lineRule="auto"/>
              <w:jc w:val="center"/>
              <w:rPr>
                <w:rFonts w:ascii="Times New Roman" w:hAnsi="Times New Roman"/>
                <w:sz w:val="28"/>
                <w:szCs w:val="28"/>
              </w:rPr>
            </w:pPr>
            <w:r w:rsidRPr="00397855">
              <w:rPr>
                <w:rFonts w:ascii="Times New Roman" w:hAnsi="Times New Roman"/>
                <w:sz w:val="28"/>
                <w:szCs w:val="28"/>
              </w:rPr>
              <w:t>Não</w:t>
            </w:r>
          </w:p>
        </w:tc>
        <w:tc>
          <w:tcPr>
            <w:tcW w:w="1843" w:type="dxa"/>
            <w:shd w:val="clear" w:color="auto" w:fill="auto"/>
          </w:tcPr>
          <w:p w14:paraId="7E87C3BF" w14:textId="77777777" w:rsidR="00CD6BF9" w:rsidRPr="00397855" w:rsidRDefault="00CD6BF9" w:rsidP="001875AC">
            <w:pPr>
              <w:spacing w:after="0" w:line="240" w:lineRule="auto"/>
              <w:jc w:val="center"/>
              <w:rPr>
                <w:rFonts w:ascii="Times New Roman" w:hAnsi="Times New Roman"/>
                <w:sz w:val="28"/>
                <w:szCs w:val="28"/>
              </w:rPr>
            </w:pPr>
            <w:r w:rsidRPr="00397855">
              <w:rPr>
                <w:rFonts w:ascii="Times New Roman" w:hAnsi="Times New Roman"/>
                <w:sz w:val="28"/>
                <w:szCs w:val="28"/>
              </w:rPr>
              <w:t>Não</w:t>
            </w:r>
          </w:p>
        </w:tc>
      </w:tr>
      <w:tr w:rsidR="00CD6BF9" w:rsidRPr="00397855" w14:paraId="04EBC890" w14:textId="77777777" w:rsidTr="00CD6BF9">
        <w:trPr>
          <w:trHeight w:val="344"/>
        </w:trPr>
        <w:tc>
          <w:tcPr>
            <w:tcW w:w="2297" w:type="dxa"/>
            <w:gridSpan w:val="2"/>
            <w:vMerge w:val="restart"/>
            <w:shd w:val="clear" w:color="auto" w:fill="auto"/>
            <w:vAlign w:val="center"/>
          </w:tcPr>
          <w:p w14:paraId="36A9494C" w14:textId="77777777" w:rsidR="00CD6BF9" w:rsidRPr="00397855" w:rsidRDefault="00CD6BF9" w:rsidP="001875AC">
            <w:pPr>
              <w:spacing w:after="0" w:line="240" w:lineRule="auto"/>
              <w:jc w:val="center"/>
              <w:rPr>
                <w:rFonts w:ascii="Times New Roman" w:hAnsi="Times New Roman"/>
                <w:sz w:val="24"/>
                <w:szCs w:val="24"/>
              </w:rPr>
            </w:pPr>
          </w:p>
          <w:p w14:paraId="176DA8C0"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lastRenderedPageBreak/>
              <w:t>Em fase de construção</w:t>
            </w:r>
          </w:p>
          <w:p w14:paraId="64EF93CE" w14:textId="77777777" w:rsidR="00CD6BF9" w:rsidRPr="00397855" w:rsidRDefault="00CD6BF9" w:rsidP="001875AC">
            <w:pPr>
              <w:spacing w:after="0" w:line="240" w:lineRule="auto"/>
              <w:jc w:val="center"/>
              <w:rPr>
                <w:rFonts w:ascii="Times New Roman" w:hAnsi="Times New Roman"/>
                <w:sz w:val="24"/>
                <w:szCs w:val="24"/>
              </w:rPr>
            </w:pPr>
          </w:p>
        </w:tc>
        <w:tc>
          <w:tcPr>
            <w:tcW w:w="3090" w:type="dxa"/>
            <w:shd w:val="clear" w:color="auto" w:fill="auto"/>
            <w:vAlign w:val="center"/>
          </w:tcPr>
          <w:p w14:paraId="56063FAB"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lastRenderedPageBreak/>
              <w:t>Recurso próprio</w:t>
            </w:r>
          </w:p>
        </w:tc>
        <w:tc>
          <w:tcPr>
            <w:tcW w:w="1701" w:type="dxa"/>
            <w:shd w:val="clear" w:color="auto" w:fill="auto"/>
          </w:tcPr>
          <w:p w14:paraId="48C56A4C" w14:textId="77777777" w:rsidR="00CD6BF9" w:rsidRPr="00397855" w:rsidRDefault="00CD6BF9" w:rsidP="001875AC">
            <w:pPr>
              <w:spacing w:after="0" w:line="240" w:lineRule="auto"/>
              <w:jc w:val="center"/>
              <w:rPr>
                <w:rFonts w:ascii="Times New Roman" w:hAnsi="Times New Roman"/>
                <w:sz w:val="28"/>
                <w:szCs w:val="28"/>
              </w:rPr>
            </w:pPr>
          </w:p>
        </w:tc>
        <w:tc>
          <w:tcPr>
            <w:tcW w:w="1843" w:type="dxa"/>
            <w:shd w:val="clear" w:color="auto" w:fill="auto"/>
          </w:tcPr>
          <w:p w14:paraId="588BC405" w14:textId="77777777" w:rsidR="00CD6BF9" w:rsidRPr="00397855" w:rsidRDefault="00CD6BF9" w:rsidP="001875AC">
            <w:pPr>
              <w:spacing w:after="0" w:line="240" w:lineRule="auto"/>
              <w:jc w:val="center"/>
              <w:rPr>
                <w:rFonts w:ascii="Times New Roman" w:hAnsi="Times New Roman"/>
                <w:sz w:val="28"/>
                <w:szCs w:val="28"/>
              </w:rPr>
            </w:pPr>
          </w:p>
        </w:tc>
      </w:tr>
      <w:tr w:rsidR="00CD6BF9" w:rsidRPr="00397855" w14:paraId="4BB6F3E6" w14:textId="77777777" w:rsidTr="00CD6BF9">
        <w:tc>
          <w:tcPr>
            <w:tcW w:w="2297" w:type="dxa"/>
            <w:gridSpan w:val="2"/>
            <w:vMerge/>
            <w:shd w:val="clear" w:color="auto" w:fill="auto"/>
            <w:vAlign w:val="center"/>
          </w:tcPr>
          <w:p w14:paraId="647A007F" w14:textId="77777777" w:rsidR="00CD6BF9" w:rsidRPr="00397855" w:rsidRDefault="00CD6BF9" w:rsidP="001875AC">
            <w:pPr>
              <w:spacing w:after="0" w:line="240" w:lineRule="auto"/>
              <w:jc w:val="center"/>
              <w:rPr>
                <w:rFonts w:ascii="Times New Roman" w:hAnsi="Times New Roman"/>
                <w:sz w:val="24"/>
                <w:szCs w:val="24"/>
              </w:rPr>
            </w:pPr>
          </w:p>
        </w:tc>
        <w:tc>
          <w:tcPr>
            <w:tcW w:w="3090" w:type="dxa"/>
            <w:shd w:val="clear" w:color="auto" w:fill="auto"/>
            <w:vAlign w:val="center"/>
          </w:tcPr>
          <w:p w14:paraId="3771ED37"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Recurso do PAR</w:t>
            </w:r>
          </w:p>
        </w:tc>
        <w:tc>
          <w:tcPr>
            <w:tcW w:w="1701" w:type="dxa"/>
            <w:shd w:val="clear" w:color="auto" w:fill="auto"/>
          </w:tcPr>
          <w:p w14:paraId="28A63218" w14:textId="77777777" w:rsidR="00CD6BF9" w:rsidRPr="00397855" w:rsidRDefault="00CD6BF9" w:rsidP="001875AC">
            <w:pPr>
              <w:spacing w:after="0" w:line="240" w:lineRule="auto"/>
              <w:jc w:val="center"/>
              <w:rPr>
                <w:rFonts w:ascii="Times New Roman" w:hAnsi="Times New Roman"/>
                <w:sz w:val="28"/>
                <w:szCs w:val="28"/>
              </w:rPr>
            </w:pPr>
          </w:p>
        </w:tc>
        <w:tc>
          <w:tcPr>
            <w:tcW w:w="1843" w:type="dxa"/>
            <w:shd w:val="clear" w:color="auto" w:fill="auto"/>
          </w:tcPr>
          <w:p w14:paraId="0ADC97C4" w14:textId="77777777" w:rsidR="00CD6BF9" w:rsidRPr="00397855" w:rsidRDefault="00CD6BF9" w:rsidP="0036533F">
            <w:pPr>
              <w:spacing w:after="0" w:line="240" w:lineRule="auto"/>
              <w:jc w:val="center"/>
              <w:rPr>
                <w:rFonts w:ascii="Times New Roman" w:hAnsi="Times New Roman"/>
                <w:sz w:val="28"/>
                <w:szCs w:val="28"/>
              </w:rPr>
            </w:pPr>
          </w:p>
        </w:tc>
      </w:tr>
      <w:tr w:rsidR="00CD6BF9" w:rsidRPr="00397855" w14:paraId="3CEDEB0F" w14:textId="77777777" w:rsidTr="00CD6BF9">
        <w:tc>
          <w:tcPr>
            <w:tcW w:w="5387" w:type="dxa"/>
            <w:gridSpan w:val="3"/>
            <w:shd w:val="clear" w:color="auto" w:fill="auto"/>
            <w:vAlign w:val="center"/>
          </w:tcPr>
          <w:p w14:paraId="44B79326"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lastRenderedPageBreak/>
              <w:t>Com necessidade de reforma e ampliação</w:t>
            </w:r>
          </w:p>
          <w:p w14:paraId="5194F56A" w14:textId="77777777" w:rsidR="00CD6BF9" w:rsidRPr="00397855" w:rsidRDefault="00CD6BF9" w:rsidP="001875AC">
            <w:pPr>
              <w:spacing w:after="0" w:line="240" w:lineRule="auto"/>
              <w:jc w:val="center"/>
              <w:rPr>
                <w:rFonts w:ascii="Times New Roman" w:hAnsi="Times New Roman"/>
                <w:sz w:val="24"/>
                <w:szCs w:val="24"/>
              </w:rPr>
            </w:pPr>
          </w:p>
        </w:tc>
        <w:tc>
          <w:tcPr>
            <w:tcW w:w="1701" w:type="dxa"/>
            <w:shd w:val="clear" w:color="auto" w:fill="auto"/>
          </w:tcPr>
          <w:p w14:paraId="5A97D0D4" w14:textId="77777777" w:rsidR="00CD6BF9" w:rsidRPr="00397855" w:rsidRDefault="00CD6BF9" w:rsidP="001875AC">
            <w:pPr>
              <w:spacing w:after="0" w:line="240" w:lineRule="auto"/>
              <w:jc w:val="center"/>
              <w:rPr>
                <w:rFonts w:ascii="Times New Roman" w:hAnsi="Times New Roman"/>
                <w:sz w:val="28"/>
                <w:szCs w:val="28"/>
              </w:rPr>
            </w:pPr>
            <w:r w:rsidRPr="00397855">
              <w:rPr>
                <w:rFonts w:ascii="Times New Roman" w:hAnsi="Times New Roman"/>
                <w:sz w:val="28"/>
                <w:szCs w:val="28"/>
              </w:rPr>
              <w:t>SIM</w:t>
            </w:r>
          </w:p>
        </w:tc>
        <w:tc>
          <w:tcPr>
            <w:tcW w:w="1843" w:type="dxa"/>
            <w:shd w:val="clear" w:color="auto" w:fill="auto"/>
          </w:tcPr>
          <w:p w14:paraId="0D332F62" w14:textId="77777777" w:rsidR="00CD6BF9" w:rsidRPr="00397855" w:rsidRDefault="00CD6BF9" w:rsidP="001875AC">
            <w:pPr>
              <w:spacing w:after="0" w:line="240" w:lineRule="auto"/>
              <w:jc w:val="center"/>
              <w:rPr>
                <w:rFonts w:ascii="Times New Roman" w:hAnsi="Times New Roman"/>
                <w:sz w:val="28"/>
                <w:szCs w:val="28"/>
              </w:rPr>
            </w:pPr>
            <w:r w:rsidRPr="00397855">
              <w:rPr>
                <w:rFonts w:ascii="Times New Roman" w:hAnsi="Times New Roman"/>
                <w:sz w:val="28"/>
                <w:szCs w:val="28"/>
              </w:rPr>
              <w:t>SIM</w:t>
            </w:r>
          </w:p>
          <w:p w14:paraId="7FAD7852" w14:textId="77777777" w:rsidR="00CD6BF9" w:rsidRPr="00397855" w:rsidRDefault="00CD6BF9" w:rsidP="001875AC">
            <w:pPr>
              <w:spacing w:after="0" w:line="240" w:lineRule="auto"/>
              <w:jc w:val="center"/>
              <w:rPr>
                <w:rFonts w:ascii="Times New Roman" w:hAnsi="Times New Roman"/>
                <w:sz w:val="28"/>
                <w:szCs w:val="28"/>
              </w:rPr>
            </w:pPr>
          </w:p>
        </w:tc>
      </w:tr>
      <w:tr w:rsidR="00CD6BF9" w:rsidRPr="00397855" w14:paraId="488934B4" w14:textId="77777777" w:rsidTr="00CD6BF9">
        <w:tc>
          <w:tcPr>
            <w:tcW w:w="5387" w:type="dxa"/>
            <w:gridSpan w:val="3"/>
            <w:shd w:val="clear" w:color="auto" w:fill="auto"/>
            <w:vAlign w:val="center"/>
          </w:tcPr>
          <w:p w14:paraId="0E5F6F4D"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Sem autorização e credenciamento</w:t>
            </w:r>
          </w:p>
          <w:p w14:paraId="7E3D9012" w14:textId="77777777" w:rsidR="00CD6BF9" w:rsidRPr="00397855" w:rsidRDefault="00CD6BF9" w:rsidP="001875AC">
            <w:pPr>
              <w:spacing w:after="0" w:line="240" w:lineRule="auto"/>
              <w:jc w:val="center"/>
              <w:rPr>
                <w:rFonts w:ascii="Times New Roman" w:hAnsi="Times New Roman"/>
                <w:sz w:val="24"/>
                <w:szCs w:val="24"/>
              </w:rPr>
            </w:pPr>
          </w:p>
        </w:tc>
        <w:tc>
          <w:tcPr>
            <w:tcW w:w="1701" w:type="dxa"/>
            <w:shd w:val="clear" w:color="auto" w:fill="auto"/>
          </w:tcPr>
          <w:p w14:paraId="1ACCFE19" w14:textId="77777777" w:rsidR="00CD6BF9" w:rsidRPr="00397855" w:rsidRDefault="00CD6BF9" w:rsidP="001875AC">
            <w:pPr>
              <w:spacing w:after="0" w:line="240" w:lineRule="auto"/>
              <w:jc w:val="center"/>
              <w:rPr>
                <w:rFonts w:ascii="Times New Roman" w:hAnsi="Times New Roman"/>
                <w:sz w:val="28"/>
                <w:szCs w:val="28"/>
              </w:rPr>
            </w:pPr>
          </w:p>
        </w:tc>
        <w:tc>
          <w:tcPr>
            <w:tcW w:w="1843" w:type="dxa"/>
            <w:shd w:val="clear" w:color="auto" w:fill="auto"/>
          </w:tcPr>
          <w:p w14:paraId="453CCCCA" w14:textId="77777777" w:rsidR="00CD6BF9" w:rsidRPr="00397855" w:rsidRDefault="00CD6BF9" w:rsidP="001875AC">
            <w:pPr>
              <w:spacing w:after="0" w:line="240" w:lineRule="auto"/>
              <w:jc w:val="center"/>
              <w:rPr>
                <w:rFonts w:ascii="Times New Roman" w:hAnsi="Times New Roman"/>
                <w:sz w:val="28"/>
                <w:szCs w:val="28"/>
              </w:rPr>
            </w:pPr>
          </w:p>
        </w:tc>
      </w:tr>
      <w:tr w:rsidR="00CD6BF9" w:rsidRPr="00397855" w14:paraId="6AE5C7C8" w14:textId="77777777" w:rsidTr="00CD6BF9">
        <w:tc>
          <w:tcPr>
            <w:tcW w:w="1961" w:type="dxa"/>
            <w:vMerge w:val="restart"/>
            <w:shd w:val="clear" w:color="auto" w:fill="auto"/>
            <w:vAlign w:val="center"/>
          </w:tcPr>
          <w:p w14:paraId="52B7B6A1"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Situação fundiária</w:t>
            </w:r>
          </w:p>
        </w:tc>
        <w:tc>
          <w:tcPr>
            <w:tcW w:w="3426" w:type="dxa"/>
            <w:gridSpan w:val="2"/>
            <w:shd w:val="clear" w:color="auto" w:fill="auto"/>
            <w:vAlign w:val="center"/>
          </w:tcPr>
          <w:p w14:paraId="6CE62523"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Regularizada</w:t>
            </w:r>
          </w:p>
        </w:tc>
        <w:tc>
          <w:tcPr>
            <w:tcW w:w="1701" w:type="dxa"/>
            <w:shd w:val="clear" w:color="auto" w:fill="auto"/>
          </w:tcPr>
          <w:p w14:paraId="542BAA12" w14:textId="77777777" w:rsidR="00CD6BF9" w:rsidRPr="00397855" w:rsidRDefault="00CD6BF9" w:rsidP="0036533F">
            <w:pPr>
              <w:spacing w:after="0" w:line="240" w:lineRule="auto"/>
              <w:jc w:val="center"/>
              <w:rPr>
                <w:rFonts w:ascii="Times New Roman" w:hAnsi="Times New Roman"/>
                <w:sz w:val="28"/>
                <w:szCs w:val="28"/>
              </w:rPr>
            </w:pPr>
            <w:r w:rsidRPr="00397855">
              <w:rPr>
                <w:rFonts w:ascii="Times New Roman" w:hAnsi="Times New Roman"/>
                <w:sz w:val="28"/>
                <w:szCs w:val="28"/>
              </w:rPr>
              <w:t>SIM</w:t>
            </w:r>
          </w:p>
        </w:tc>
        <w:tc>
          <w:tcPr>
            <w:tcW w:w="1843" w:type="dxa"/>
            <w:shd w:val="clear" w:color="auto" w:fill="auto"/>
          </w:tcPr>
          <w:p w14:paraId="2A286635" w14:textId="77777777" w:rsidR="00CD6BF9" w:rsidRPr="00397855" w:rsidRDefault="00CD6BF9" w:rsidP="001875AC">
            <w:pPr>
              <w:spacing w:after="0" w:line="240" w:lineRule="auto"/>
              <w:jc w:val="center"/>
              <w:rPr>
                <w:rFonts w:ascii="Times New Roman" w:hAnsi="Times New Roman"/>
                <w:sz w:val="28"/>
                <w:szCs w:val="28"/>
              </w:rPr>
            </w:pPr>
            <w:r w:rsidRPr="00397855">
              <w:rPr>
                <w:rFonts w:ascii="Times New Roman" w:hAnsi="Times New Roman"/>
                <w:sz w:val="28"/>
                <w:szCs w:val="28"/>
              </w:rPr>
              <w:t>SIM</w:t>
            </w:r>
          </w:p>
        </w:tc>
      </w:tr>
      <w:tr w:rsidR="00CD6BF9" w:rsidRPr="00397855" w14:paraId="74E98109" w14:textId="77777777" w:rsidTr="00CD6BF9">
        <w:tc>
          <w:tcPr>
            <w:tcW w:w="1961" w:type="dxa"/>
            <w:vMerge/>
            <w:shd w:val="clear" w:color="auto" w:fill="auto"/>
            <w:vAlign w:val="center"/>
          </w:tcPr>
          <w:p w14:paraId="0C2E3D45" w14:textId="77777777" w:rsidR="00CD6BF9" w:rsidRPr="00397855" w:rsidRDefault="00CD6BF9" w:rsidP="001875AC">
            <w:pPr>
              <w:spacing w:after="0" w:line="240" w:lineRule="auto"/>
              <w:jc w:val="center"/>
              <w:rPr>
                <w:rFonts w:ascii="Times New Roman" w:hAnsi="Times New Roman"/>
                <w:sz w:val="24"/>
                <w:szCs w:val="24"/>
              </w:rPr>
            </w:pPr>
          </w:p>
        </w:tc>
        <w:tc>
          <w:tcPr>
            <w:tcW w:w="3426" w:type="dxa"/>
            <w:gridSpan w:val="2"/>
            <w:shd w:val="clear" w:color="auto" w:fill="auto"/>
            <w:vAlign w:val="center"/>
          </w:tcPr>
          <w:p w14:paraId="64F12C0C" w14:textId="77777777" w:rsidR="00CD6BF9" w:rsidRPr="00397855" w:rsidRDefault="00CD6BF9" w:rsidP="001875AC">
            <w:pPr>
              <w:spacing w:after="0" w:line="240" w:lineRule="auto"/>
              <w:jc w:val="center"/>
              <w:rPr>
                <w:rFonts w:ascii="Times New Roman" w:hAnsi="Times New Roman"/>
                <w:sz w:val="24"/>
                <w:szCs w:val="24"/>
              </w:rPr>
            </w:pPr>
            <w:r w:rsidRPr="00397855">
              <w:rPr>
                <w:rFonts w:ascii="Times New Roman" w:hAnsi="Times New Roman"/>
                <w:sz w:val="24"/>
                <w:szCs w:val="24"/>
              </w:rPr>
              <w:t>Não regularizada</w:t>
            </w:r>
          </w:p>
        </w:tc>
        <w:tc>
          <w:tcPr>
            <w:tcW w:w="1701" w:type="dxa"/>
            <w:shd w:val="clear" w:color="auto" w:fill="auto"/>
          </w:tcPr>
          <w:p w14:paraId="1333BA1B" w14:textId="77777777" w:rsidR="00CD6BF9" w:rsidRPr="00397855" w:rsidRDefault="00CD6BF9" w:rsidP="001875AC">
            <w:pPr>
              <w:spacing w:after="0" w:line="240" w:lineRule="auto"/>
              <w:jc w:val="center"/>
              <w:rPr>
                <w:rFonts w:ascii="Times New Roman" w:hAnsi="Times New Roman"/>
                <w:sz w:val="28"/>
                <w:szCs w:val="28"/>
              </w:rPr>
            </w:pPr>
          </w:p>
        </w:tc>
        <w:tc>
          <w:tcPr>
            <w:tcW w:w="1843" w:type="dxa"/>
            <w:shd w:val="clear" w:color="auto" w:fill="auto"/>
          </w:tcPr>
          <w:p w14:paraId="427746F2" w14:textId="77777777" w:rsidR="00CD6BF9" w:rsidRPr="00397855" w:rsidRDefault="00CD6BF9" w:rsidP="001875AC">
            <w:pPr>
              <w:spacing w:after="0" w:line="240" w:lineRule="auto"/>
              <w:jc w:val="center"/>
              <w:rPr>
                <w:rFonts w:ascii="Times New Roman" w:hAnsi="Times New Roman"/>
                <w:sz w:val="28"/>
                <w:szCs w:val="28"/>
              </w:rPr>
            </w:pPr>
          </w:p>
        </w:tc>
      </w:tr>
    </w:tbl>
    <w:p w14:paraId="3D082F47" w14:textId="77777777" w:rsidR="00CD6BF9" w:rsidRDefault="00CD6BF9" w:rsidP="00CD6BF9">
      <w:pPr>
        <w:spacing w:after="0" w:line="360" w:lineRule="auto"/>
        <w:rPr>
          <w:rFonts w:ascii="Times New Roman" w:hAnsi="Times New Roman"/>
          <w:sz w:val="24"/>
          <w:szCs w:val="24"/>
        </w:rPr>
      </w:pPr>
      <w:r>
        <w:rPr>
          <w:rFonts w:ascii="Times New Roman" w:hAnsi="Times New Roman"/>
          <w:color w:val="000000"/>
          <w:sz w:val="24"/>
          <w:szCs w:val="24"/>
        </w:rPr>
        <w:t>Fonte:</w:t>
      </w:r>
      <w:r w:rsidRPr="00E36CF5">
        <w:rPr>
          <w:rFonts w:ascii="Times New Roman" w:hAnsi="Times New Roman"/>
          <w:sz w:val="24"/>
          <w:szCs w:val="24"/>
        </w:rPr>
        <w:t xml:space="preserve"> </w:t>
      </w:r>
      <w:r>
        <w:rPr>
          <w:rFonts w:ascii="Times New Roman" w:hAnsi="Times New Roman"/>
          <w:sz w:val="24"/>
          <w:szCs w:val="24"/>
        </w:rPr>
        <w:t>Secretaria Municipal de Educação, 2015.</w:t>
      </w:r>
    </w:p>
    <w:p w14:paraId="7E0A9E1E" w14:textId="77777777" w:rsidR="00CD6BF9" w:rsidRDefault="00CD6BF9" w:rsidP="00CD6BF9">
      <w:pPr>
        <w:spacing w:after="0" w:line="360" w:lineRule="auto"/>
        <w:rPr>
          <w:rFonts w:ascii="Times New Roman" w:hAnsi="Times New Roman"/>
          <w:color w:val="000000"/>
          <w:sz w:val="24"/>
          <w:szCs w:val="24"/>
        </w:rPr>
      </w:pPr>
    </w:p>
    <w:p w14:paraId="7860D13E" w14:textId="77777777" w:rsidR="00CD6BF9" w:rsidRPr="001F7A48" w:rsidRDefault="00CD6BF9" w:rsidP="006D363E">
      <w:pPr>
        <w:autoSpaceDE w:val="0"/>
        <w:autoSpaceDN w:val="0"/>
        <w:adjustRightInd w:val="0"/>
        <w:spacing w:after="0" w:line="240" w:lineRule="auto"/>
        <w:jc w:val="both"/>
        <w:rPr>
          <w:rFonts w:ascii="Times New Roman" w:hAnsi="Times New Roman"/>
          <w:b/>
          <w:bCs/>
          <w:sz w:val="24"/>
          <w:szCs w:val="24"/>
        </w:rPr>
      </w:pPr>
      <w:r w:rsidRPr="001F7A48">
        <w:rPr>
          <w:rFonts w:ascii="Times New Roman" w:hAnsi="Times New Roman"/>
          <w:b/>
          <w:bCs/>
          <w:sz w:val="24"/>
          <w:szCs w:val="24"/>
        </w:rPr>
        <w:t>2.6 METAS E ESTRATÉGIAS DO ENSINO FUNDAMENTAL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901"/>
      </w:tblGrid>
      <w:tr w:rsidR="00CD6BF9" w:rsidRPr="00397855" w14:paraId="67ADE2CF" w14:textId="77777777" w:rsidTr="00656744">
        <w:trPr>
          <w:trHeight w:val="465"/>
        </w:trPr>
        <w:tc>
          <w:tcPr>
            <w:tcW w:w="1932" w:type="dxa"/>
            <w:vMerge w:val="restart"/>
            <w:shd w:val="clear" w:color="auto" w:fill="auto"/>
            <w:vAlign w:val="center"/>
          </w:tcPr>
          <w:p w14:paraId="35482A8A" w14:textId="77777777" w:rsidR="00CD6BF9" w:rsidRPr="00397855" w:rsidRDefault="00CD6BF9" w:rsidP="00537914">
            <w:pPr>
              <w:autoSpaceDE w:val="0"/>
              <w:autoSpaceDN w:val="0"/>
              <w:adjustRightInd w:val="0"/>
              <w:spacing w:after="0" w:line="360" w:lineRule="auto"/>
              <w:jc w:val="center"/>
              <w:rPr>
                <w:rFonts w:ascii="Times New Roman" w:hAnsi="Times New Roman"/>
                <w:szCs w:val="24"/>
              </w:rPr>
            </w:pPr>
          </w:p>
          <w:p w14:paraId="2C94C314" w14:textId="77777777" w:rsidR="00CD6BF9" w:rsidRPr="00397855" w:rsidRDefault="00030094" w:rsidP="00537914">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META Nº 2</w:t>
            </w:r>
          </w:p>
          <w:p w14:paraId="620CB306" w14:textId="77777777" w:rsidR="00CD6BF9" w:rsidRPr="00397855" w:rsidRDefault="00CD6BF9" w:rsidP="00537914">
            <w:pPr>
              <w:autoSpaceDE w:val="0"/>
              <w:autoSpaceDN w:val="0"/>
              <w:adjustRightInd w:val="0"/>
              <w:spacing w:after="0" w:line="360" w:lineRule="auto"/>
              <w:jc w:val="center"/>
              <w:rPr>
                <w:rFonts w:ascii="Times New Roman" w:hAnsi="Times New Roman"/>
                <w:szCs w:val="24"/>
              </w:rPr>
            </w:pPr>
          </w:p>
        </w:tc>
        <w:tc>
          <w:tcPr>
            <w:tcW w:w="6999" w:type="dxa"/>
            <w:shd w:val="clear" w:color="auto" w:fill="auto"/>
            <w:vAlign w:val="center"/>
          </w:tcPr>
          <w:p w14:paraId="1C3CE870" w14:textId="77777777" w:rsidR="00CD6BF9" w:rsidRPr="00397855" w:rsidRDefault="00CD6BF9" w:rsidP="00537914">
            <w:pPr>
              <w:autoSpaceDE w:val="0"/>
              <w:autoSpaceDN w:val="0"/>
              <w:adjustRightInd w:val="0"/>
              <w:spacing w:after="0" w:line="360" w:lineRule="auto"/>
              <w:jc w:val="center"/>
              <w:rPr>
                <w:rFonts w:ascii="Times New Roman" w:hAnsi="Times New Roman"/>
                <w:sz w:val="24"/>
                <w:szCs w:val="24"/>
              </w:rPr>
            </w:pPr>
            <w:r w:rsidRPr="00397855">
              <w:rPr>
                <w:rFonts w:ascii="Times New Roman" w:hAnsi="Times New Roman"/>
                <w:bCs/>
                <w:sz w:val="24"/>
                <w:szCs w:val="24"/>
              </w:rPr>
              <w:t>ENSINO FUNDAMENTAL</w:t>
            </w:r>
          </w:p>
        </w:tc>
      </w:tr>
      <w:tr w:rsidR="00CD6BF9" w:rsidRPr="00397855" w14:paraId="095D035B" w14:textId="77777777" w:rsidTr="00656744">
        <w:trPr>
          <w:trHeight w:val="360"/>
        </w:trPr>
        <w:tc>
          <w:tcPr>
            <w:tcW w:w="1932" w:type="dxa"/>
            <w:vMerge/>
            <w:shd w:val="clear" w:color="auto" w:fill="auto"/>
          </w:tcPr>
          <w:p w14:paraId="14E2FC0A" w14:textId="77777777" w:rsidR="00CD6BF9" w:rsidRPr="00397855" w:rsidRDefault="00CD6BF9" w:rsidP="001875AC">
            <w:pPr>
              <w:autoSpaceDE w:val="0"/>
              <w:autoSpaceDN w:val="0"/>
              <w:adjustRightInd w:val="0"/>
              <w:spacing w:after="0" w:line="360" w:lineRule="auto"/>
              <w:jc w:val="center"/>
              <w:rPr>
                <w:rFonts w:ascii="Times New Roman" w:hAnsi="Times New Roman"/>
                <w:b/>
                <w:szCs w:val="24"/>
              </w:rPr>
            </w:pPr>
          </w:p>
        </w:tc>
        <w:tc>
          <w:tcPr>
            <w:tcW w:w="6999" w:type="dxa"/>
            <w:shd w:val="clear" w:color="auto" w:fill="auto"/>
          </w:tcPr>
          <w:p w14:paraId="62EBC121" w14:textId="77777777" w:rsidR="00CD6BF9" w:rsidRPr="00397855" w:rsidRDefault="00E051BB" w:rsidP="00AA1047">
            <w:pPr>
              <w:autoSpaceDE w:val="0"/>
              <w:autoSpaceDN w:val="0"/>
              <w:adjustRightInd w:val="0"/>
              <w:spacing w:after="0" w:line="360" w:lineRule="auto"/>
              <w:jc w:val="both"/>
              <w:rPr>
                <w:rFonts w:ascii="Times New Roman" w:hAnsi="Times New Roman"/>
                <w:b/>
                <w:bCs/>
                <w:szCs w:val="24"/>
              </w:rPr>
            </w:pPr>
            <w:r w:rsidRPr="00397855">
              <w:rPr>
                <w:rFonts w:ascii="Times New Roman" w:hAnsi="Times New Roman"/>
                <w:sz w:val="24"/>
                <w:szCs w:val="24"/>
              </w:rPr>
              <w:t xml:space="preserve">Universalizar o ensino fundamental de nove anos para toda população de 06 a 14 anos </w:t>
            </w:r>
            <w:r w:rsidR="007E26F7">
              <w:rPr>
                <w:rFonts w:ascii="Times New Roman" w:hAnsi="Times New Roman"/>
                <w:sz w:val="24"/>
                <w:szCs w:val="24"/>
              </w:rPr>
              <w:t>a partir de 2016</w:t>
            </w:r>
            <w:r w:rsidRPr="007E26F7">
              <w:rPr>
                <w:rFonts w:ascii="Times New Roman" w:hAnsi="Times New Roman"/>
                <w:color w:val="FF0000"/>
                <w:sz w:val="24"/>
                <w:szCs w:val="24"/>
              </w:rPr>
              <w:t xml:space="preserve"> </w:t>
            </w:r>
            <w:r w:rsidRPr="007E26F7">
              <w:rPr>
                <w:rFonts w:ascii="Times New Roman" w:hAnsi="Times New Roman"/>
                <w:sz w:val="24"/>
                <w:szCs w:val="24"/>
              </w:rPr>
              <w:t xml:space="preserve">e garantir que </w:t>
            </w:r>
            <w:r w:rsidRPr="00397855">
              <w:rPr>
                <w:rFonts w:ascii="Times New Roman" w:hAnsi="Times New Roman"/>
                <w:sz w:val="24"/>
                <w:szCs w:val="24"/>
              </w:rPr>
              <w:t>90</w:t>
            </w:r>
            <w:r w:rsidR="001F7A48" w:rsidRPr="00397855">
              <w:rPr>
                <w:rFonts w:ascii="Times New Roman" w:hAnsi="Times New Roman"/>
                <w:sz w:val="24"/>
                <w:szCs w:val="24"/>
              </w:rPr>
              <w:t>% desses</w:t>
            </w:r>
            <w:r w:rsidRPr="00397855">
              <w:rPr>
                <w:rFonts w:ascii="Times New Roman" w:hAnsi="Times New Roman"/>
                <w:sz w:val="24"/>
                <w:szCs w:val="24"/>
              </w:rPr>
              <w:t xml:space="preserve"> estudantes co</w:t>
            </w:r>
            <w:r>
              <w:rPr>
                <w:rFonts w:ascii="Times New Roman" w:hAnsi="Times New Roman"/>
                <w:sz w:val="24"/>
                <w:szCs w:val="24"/>
              </w:rPr>
              <w:t>n</w:t>
            </w:r>
            <w:r w:rsidRPr="00397855">
              <w:rPr>
                <w:rFonts w:ascii="Times New Roman" w:hAnsi="Times New Roman"/>
                <w:sz w:val="24"/>
                <w:szCs w:val="24"/>
              </w:rPr>
              <w:t xml:space="preserve">cluam essa etapa na idade recomendada, até o </w:t>
            </w:r>
            <w:r w:rsidR="00AA1047">
              <w:rPr>
                <w:rFonts w:ascii="Times New Roman" w:hAnsi="Times New Roman"/>
                <w:sz w:val="24"/>
                <w:szCs w:val="24"/>
              </w:rPr>
              <w:t>ú</w:t>
            </w:r>
            <w:r w:rsidRPr="00397855">
              <w:rPr>
                <w:rFonts w:ascii="Times New Roman" w:hAnsi="Times New Roman"/>
                <w:sz w:val="24"/>
                <w:szCs w:val="24"/>
              </w:rPr>
              <w:t>ltimo ano de vigência do plano municipal de educação</w:t>
            </w:r>
            <w:r w:rsidR="00CD6BF9" w:rsidRPr="00397855">
              <w:rPr>
                <w:rFonts w:ascii="Times New Roman" w:hAnsi="Times New Roman"/>
                <w:sz w:val="20"/>
              </w:rPr>
              <w:t>.</w:t>
            </w:r>
          </w:p>
        </w:tc>
      </w:tr>
    </w:tbl>
    <w:p w14:paraId="505670E8" w14:textId="77777777" w:rsidR="00C766F5" w:rsidRDefault="00C766F5" w:rsidP="00CD6BF9">
      <w:pPr>
        <w:spacing w:after="0" w:line="360" w:lineRule="auto"/>
        <w:rPr>
          <w:rFonts w:ascii="Times New Roman" w:hAnsi="Times New Roman"/>
          <w:color w:val="000000"/>
          <w:sz w:val="24"/>
          <w:szCs w:val="24"/>
        </w:rPr>
      </w:pPr>
    </w:p>
    <w:p w14:paraId="1F364CA0" w14:textId="77777777" w:rsidR="00CD6BF9" w:rsidRPr="00004F4A" w:rsidRDefault="00581817" w:rsidP="00537914">
      <w:pPr>
        <w:autoSpaceDE w:val="0"/>
        <w:autoSpaceDN w:val="0"/>
        <w:adjustRightInd w:val="0"/>
        <w:spacing w:after="0" w:line="240" w:lineRule="auto"/>
        <w:rPr>
          <w:rFonts w:ascii="Times New Roman" w:hAnsi="Times New Roman"/>
          <w:b/>
          <w:color w:val="FF0000"/>
          <w:sz w:val="24"/>
          <w:szCs w:val="24"/>
        </w:rPr>
      </w:pPr>
      <w:r w:rsidRPr="001F7A48">
        <w:rPr>
          <w:rFonts w:ascii="Times New Roman" w:hAnsi="Times New Roman"/>
          <w:b/>
          <w:sz w:val="24"/>
          <w:szCs w:val="24"/>
        </w:rPr>
        <w:t>2.</w:t>
      </w:r>
      <w:r w:rsidRPr="00004F4A">
        <w:rPr>
          <w:rFonts w:ascii="Times New Roman" w:hAnsi="Times New Roman"/>
          <w:b/>
          <w:color w:val="FF0000"/>
          <w:sz w:val="24"/>
          <w:szCs w:val="24"/>
        </w:rPr>
        <w:t xml:space="preserve">7 </w:t>
      </w:r>
      <w:r w:rsidR="00537914" w:rsidRPr="00004F4A">
        <w:rPr>
          <w:rFonts w:ascii="Times New Roman" w:hAnsi="Times New Roman"/>
          <w:b/>
          <w:color w:val="FF0000"/>
          <w:sz w:val="24"/>
          <w:szCs w:val="24"/>
        </w:rPr>
        <w:t>ESTRATÉGIAS DA META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7625"/>
      </w:tblGrid>
      <w:tr w:rsidR="00581817" w:rsidRPr="00397855" w14:paraId="74DBB626" w14:textId="77777777" w:rsidTr="00656744">
        <w:tc>
          <w:tcPr>
            <w:tcW w:w="1199" w:type="dxa"/>
            <w:tcBorders>
              <w:top w:val="single" w:sz="4" w:space="0" w:color="auto"/>
              <w:left w:val="single" w:sz="4" w:space="0" w:color="auto"/>
              <w:bottom w:val="single" w:sz="4" w:space="0" w:color="auto"/>
              <w:right w:val="single" w:sz="4" w:space="0" w:color="auto"/>
            </w:tcBorders>
          </w:tcPr>
          <w:p w14:paraId="01264F86" w14:textId="77777777" w:rsidR="00581817" w:rsidRPr="00397855" w:rsidRDefault="00581817" w:rsidP="001875AC">
            <w:pPr>
              <w:autoSpaceDE w:val="0"/>
              <w:autoSpaceDN w:val="0"/>
              <w:adjustRightInd w:val="0"/>
              <w:spacing w:line="360" w:lineRule="auto"/>
              <w:jc w:val="center"/>
              <w:rPr>
                <w:rFonts w:ascii="Times New Roman" w:hAnsi="Times New Roman"/>
                <w:sz w:val="24"/>
                <w:szCs w:val="24"/>
              </w:rPr>
            </w:pPr>
            <w:r w:rsidRPr="00397855">
              <w:rPr>
                <w:rFonts w:ascii="Times New Roman" w:hAnsi="Times New Roman"/>
                <w:sz w:val="24"/>
                <w:szCs w:val="24"/>
              </w:rPr>
              <w:t>Nº</w:t>
            </w:r>
          </w:p>
        </w:tc>
        <w:tc>
          <w:tcPr>
            <w:tcW w:w="7732" w:type="dxa"/>
            <w:tcBorders>
              <w:top w:val="single" w:sz="4" w:space="0" w:color="auto"/>
              <w:left w:val="single" w:sz="4" w:space="0" w:color="auto"/>
              <w:bottom w:val="single" w:sz="4" w:space="0" w:color="auto"/>
              <w:right w:val="single" w:sz="4" w:space="0" w:color="auto"/>
            </w:tcBorders>
          </w:tcPr>
          <w:p w14:paraId="35C58067" w14:textId="77777777" w:rsidR="00581817" w:rsidRPr="00397855" w:rsidRDefault="00581817" w:rsidP="00D74BE2">
            <w:pPr>
              <w:autoSpaceDE w:val="0"/>
              <w:autoSpaceDN w:val="0"/>
              <w:adjustRightInd w:val="0"/>
              <w:spacing w:after="0" w:line="360" w:lineRule="auto"/>
              <w:jc w:val="center"/>
              <w:rPr>
                <w:rFonts w:ascii="Times New Roman" w:hAnsi="Times New Roman"/>
                <w:sz w:val="24"/>
                <w:szCs w:val="24"/>
              </w:rPr>
            </w:pPr>
            <w:r w:rsidRPr="00397855">
              <w:rPr>
                <w:rFonts w:ascii="Times New Roman" w:hAnsi="Times New Roman"/>
                <w:bCs/>
                <w:sz w:val="24"/>
                <w:szCs w:val="24"/>
              </w:rPr>
              <w:t>ESTRATÉGIAS DA META 1 – ENSINO FUNDAMENTAL</w:t>
            </w:r>
          </w:p>
        </w:tc>
      </w:tr>
      <w:tr w:rsidR="00581817" w:rsidRPr="00397855" w14:paraId="6C2B1F74" w14:textId="77777777" w:rsidTr="00656744">
        <w:tc>
          <w:tcPr>
            <w:tcW w:w="1199" w:type="dxa"/>
            <w:tcBorders>
              <w:top w:val="single" w:sz="4" w:space="0" w:color="auto"/>
              <w:left w:val="single" w:sz="4" w:space="0" w:color="auto"/>
              <w:bottom w:val="single" w:sz="4" w:space="0" w:color="auto"/>
              <w:right w:val="single" w:sz="4" w:space="0" w:color="auto"/>
            </w:tcBorders>
          </w:tcPr>
          <w:p w14:paraId="2BE7C718" w14:textId="77777777" w:rsidR="00581817" w:rsidRPr="00397855" w:rsidRDefault="002024DF" w:rsidP="008249A1">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w:t>
            </w:r>
            <w:r w:rsidR="00581817" w:rsidRPr="00397855">
              <w:rPr>
                <w:rFonts w:ascii="Times New Roman" w:hAnsi="Times New Roman"/>
                <w:sz w:val="24"/>
                <w:szCs w:val="24"/>
              </w:rPr>
              <w:t>.1</w:t>
            </w:r>
          </w:p>
        </w:tc>
        <w:tc>
          <w:tcPr>
            <w:tcW w:w="7732" w:type="dxa"/>
            <w:tcBorders>
              <w:top w:val="single" w:sz="4" w:space="0" w:color="auto"/>
              <w:left w:val="single" w:sz="4" w:space="0" w:color="auto"/>
              <w:bottom w:val="single" w:sz="4" w:space="0" w:color="auto"/>
              <w:right w:val="single" w:sz="4" w:space="0" w:color="auto"/>
            </w:tcBorders>
          </w:tcPr>
          <w:p w14:paraId="75CD9DC9"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Assegurar o atendimento do Ensino Fundamental na rede P</w:t>
            </w:r>
            <w:r w:rsidR="0040645B">
              <w:rPr>
                <w:rFonts w:ascii="Times New Roman" w:hAnsi="Times New Roman"/>
                <w:sz w:val="24"/>
                <w:szCs w:val="24"/>
              </w:rPr>
              <w:t>ú</w:t>
            </w:r>
            <w:r w:rsidRPr="00397855">
              <w:rPr>
                <w:rFonts w:ascii="Times New Roman" w:hAnsi="Times New Roman"/>
                <w:sz w:val="24"/>
                <w:szCs w:val="24"/>
              </w:rPr>
              <w:t xml:space="preserve">blica de ensino do município de Figueirópolis D’Oeste, tanto </w:t>
            </w:r>
            <w:r w:rsidR="0040645B">
              <w:rPr>
                <w:rFonts w:ascii="Times New Roman" w:hAnsi="Times New Roman"/>
                <w:sz w:val="24"/>
                <w:szCs w:val="24"/>
              </w:rPr>
              <w:t xml:space="preserve">as </w:t>
            </w:r>
            <w:r w:rsidRPr="00397855">
              <w:rPr>
                <w:rFonts w:ascii="Times New Roman" w:hAnsi="Times New Roman"/>
                <w:sz w:val="24"/>
                <w:szCs w:val="24"/>
              </w:rPr>
              <w:t xml:space="preserve">escolas municipais do campo </w:t>
            </w:r>
            <w:r w:rsidR="0040645B">
              <w:rPr>
                <w:rFonts w:ascii="Times New Roman" w:hAnsi="Times New Roman"/>
                <w:sz w:val="24"/>
                <w:szCs w:val="24"/>
              </w:rPr>
              <w:t>quanto as</w:t>
            </w:r>
            <w:r w:rsidRPr="00397855">
              <w:rPr>
                <w:rFonts w:ascii="Times New Roman" w:hAnsi="Times New Roman"/>
                <w:sz w:val="24"/>
                <w:szCs w:val="24"/>
              </w:rPr>
              <w:t xml:space="preserve"> escolas estaduais da zona urbana para atender essa população com idade entre 6(seis) a 14(</w:t>
            </w:r>
            <w:r w:rsidR="001F7A48" w:rsidRPr="00397855">
              <w:rPr>
                <w:rFonts w:ascii="Times New Roman" w:hAnsi="Times New Roman"/>
                <w:sz w:val="24"/>
                <w:szCs w:val="24"/>
              </w:rPr>
              <w:t>quatorze) anos</w:t>
            </w:r>
            <w:r w:rsidRPr="00397855">
              <w:rPr>
                <w:rFonts w:ascii="Times New Roman" w:hAnsi="Times New Roman"/>
                <w:sz w:val="24"/>
                <w:szCs w:val="24"/>
              </w:rPr>
              <w:t>.</w:t>
            </w:r>
          </w:p>
        </w:tc>
      </w:tr>
      <w:tr w:rsidR="00581817" w:rsidRPr="00397855" w14:paraId="581B98A4" w14:textId="77777777" w:rsidTr="00656744">
        <w:tc>
          <w:tcPr>
            <w:tcW w:w="1199" w:type="dxa"/>
            <w:tcBorders>
              <w:top w:val="single" w:sz="4" w:space="0" w:color="auto"/>
              <w:left w:val="single" w:sz="4" w:space="0" w:color="auto"/>
              <w:bottom w:val="single" w:sz="4" w:space="0" w:color="auto"/>
              <w:right w:val="single" w:sz="4" w:space="0" w:color="auto"/>
            </w:tcBorders>
          </w:tcPr>
          <w:p w14:paraId="4D6293A9" w14:textId="77777777" w:rsidR="00581817" w:rsidRPr="00397855" w:rsidRDefault="002024DF" w:rsidP="001875AC">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w:t>
            </w:r>
            <w:r w:rsidR="00581817" w:rsidRPr="00397855">
              <w:rPr>
                <w:rFonts w:ascii="Times New Roman" w:hAnsi="Times New Roman"/>
                <w:sz w:val="24"/>
                <w:szCs w:val="24"/>
              </w:rPr>
              <w:t>.2</w:t>
            </w:r>
          </w:p>
        </w:tc>
        <w:tc>
          <w:tcPr>
            <w:tcW w:w="7732" w:type="dxa"/>
            <w:tcBorders>
              <w:top w:val="single" w:sz="4" w:space="0" w:color="auto"/>
              <w:left w:val="single" w:sz="4" w:space="0" w:color="auto"/>
              <w:bottom w:val="single" w:sz="4" w:space="0" w:color="auto"/>
              <w:right w:val="single" w:sz="4" w:space="0" w:color="auto"/>
            </w:tcBorders>
          </w:tcPr>
          <w:p w14:paraId="59C7913C"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Assegurar à população do campo, a oferta do ensino fundamental nos anos iniciais nas próprias comunidades do campo.</w:t>
            </w:r>
          </w:p>
        </w:tc>
      </w:tr>
      <w:tr w:rsidR="00581817" w:rsidRPr="00397855" w14:paraId="7546D0EB" w14:textId="77777777" w:rsidTr="00656744">
        <w:tc>
          <w:tcPr>
            <w:tcW w:w="1199" w:type="dxa"/>
            <w:tcBorders>
              <w:top w:val="single" w:sz="4" w:space="0" w:color="auto"/>
              <w:left w:val="single" w:sz="4" w:space="0" w:color="auto"/>
              <w:bottom w:val="single" w:sz="4" w:space="0" w:color="auto"/>
              <w:right w:val="single" w:sz="4" w:space="0" w:color="auto"/>
            </w:tcBorders>
          </w:tcPr>
          <w:p w14:paraId="35BBB05C" w14:textId="77777777" w:rsidR="00581817" w:rsidRPr="00397855" w:rsidRDefault="002024DF" w:rsidP="001875AC">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w:t>
            </w:r>
            <w:r w:rsidR="00581817" w:rsidRPr="00397855">
              <w:rPr>
                <w:rFonts w:ascii="Times New Roman" w:hAnsi="Times New Roman"/>
                <w:sz w:val="24"/>
                <w:szCs w:val="24"/>
              </w:rPr>
              <w:t>.3</w:t>
            </w:r>
          </w:p>
        </w:tc>
        <w:tc>
          <w:tcPr>
            <w:tcW w:w="7732" w:type="dxa"/>
            <w:tcBorders>
              <w:top w:val="single" w:sz="4" w:space="0" w:color="auto"/>
              <w:left w:val="single" w:sz="4" w:space="0" w:color="auto"/>
              <w:bottom w:val="single" w:sz="4" w:space="0" w:color="auto"/>
              <w:right w:val="single" w:sz="4" w:space="0" w:color="auto"/>
            </w:tcBorders>
          </w:tcPr>
          <w:p w14:paraId="7C6978A8"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Adequar até o fim de vigência deste PME, a infraestrutura física de todas as escolas da rede pública de ensino de acordo com os padrões de qualidade estabelecidos em lei, na perspectiva da educação integral.</w:t>
            </w:r>
          </w:p>
        </w:tc>
      </w:tr>
      <w:tr w:rsidR="00581817" w:rsidRPr="00397855" w14:paraId="3BE41F2A" w14:textId="77777777" w:rsidTr="00656744">
        <w:tc>
          <w:tcPr>
            <w:tcW w:w="1199" w:type="dxa"/>
            <w:tcBorders>
              <w:top w:val="single" w:sz="4" w:space="0" w:color="auto"/>
              <w:left w:val="single" w:sz="4" w:space="0" w:color="auto"/>
              <w:bottom w:val="single" w:sz="4" w:space="0" w:color="auto"/>
              <w:right w:val="single" w:sz="4" w:space="0" w:color="auto"/>
            </w:tcBorders>
          </w:tcPr>
          <w:p w14:paraId="38C9CC5F" w14:textId="77777777" w:rsidR="00581817" w:rsidRPr="00397855" w:rsidRDefault="002024DF" w:rsidP="001875AC">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w:t>
            </w:r>
            <w:r w:rsidR="00581817" w:rsidRPr="00397855">
              <w:rPr>
                <w:rFonts w:ascii="Times New Roman" w:hAnsi="Times New Roman"/>
                <w:sz w:val="24"/>
                <w:szCs w:val="24"/>
              </w:rPr>
              <w:t>.4</w:t>
            </w:r>
          </w:p>
        </w:tc>
        <w:tc>
          <w:tcPr>
            <w:tcW w:w="7732" w:type="dxa"/>
            <w:tcBorders>
              <w:top w:val="single" w:sz="4" w:space="0" w:color="auto"/>
              <w:left w:val="single" w:sz="4" w:space="0" w:color="auto"/>
              <w:bottom w:val="single" w:sz="4" w:space="0" w:color="auto"/>
              <w:right w:val="single" w:sz="4" w:space="0" w:color="auto"/>
            </w:tcBorders>
          </w:tcPr>
          <w:p w14:paraId="30B21BE0"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 xml:space="preserve">Assegurar as condições necessárias do espaço </w:t>
            </w:r>
            <w:r w:rsidR="006C5567">
              <w:rPr>
                <w:rFonts w:ascii="Times New Roman" w:hAnsi="Times New Roman"/>
                <w:sz w:val="24"/>
                <w:szCs w:val="24"/>
              </w:rPr>
              <w:t>f</w:t>
            </w:r>
            <w:r w:rsidRPr="00397855">
              <w:rPr>
                <w:rFonts w:ascii="Times New Roman" w:hAnsi="Times New Roman"/>
                <w:sz w:val="24"/>
                <w:szCs w:val="24"/>
              </w:rPr>
              <w:t>ísico da</w:t>
            </w:r>
            <w:r w:rsidR="006C5567">
              <w:rPr>
                <w:rFonts w:ascii="Times New Roman" w:hAnsi="Times New Roman"/>
                <w:sz w:val="24"/>
                <w:szCs w:val="24"/>
              </w:rPr>
              <w:t>s</w:t>
            </w:r>
            <w:r w:rsidRPr="00397855">
              <w:rPr>
                <w:rFonts w:ascii="Times New Roman" w:hAnsi="Times New Roman"/>
                <w:sz w:val="24"/>
                <w:szCs w:val="24"/>
              </w:rPr>
              <w:t xml:space="preserve"> escola</w:t>
            </w:r>
            <w:r w:rsidR="006C5567">
              <w:rPr>
                <w:rFonts w:ascii="Times New Roman" w:hAnsi="Times New Roman"/>
                <w:sz w:val="24"/>
                <w:szCs w:val="24"/>
              </w:rPr>
              <w:t>s da rede pública do município</w:t>
            </w:r>
            <w:r w:rsidRPr="00397855">
              <w:rPr>
                <w:rFonts w:ascii="Times New Roman" w:hAnsi="Times New Roman"/>
                <w:sz w:val="24"/>
                <w:szCs w:val="24"/>
              </w:rPr>
              <w:t xml:space="preserve"> para o uso da comunidade para a prática de atividades culturais e esportivas</w:t>
            </w:r>
            <w:r w:rsidR="006C5567">
              <w:rPr>
                <w:rFonts w:ascii="Times New Roman" w:hAnsi="Times New Roman"/>
                <w:sz w:val="24"/>
                <w:szCs w:val="24"/>
              </w:rPr>
              <w:t>.</w:t>
            </w:r>
            <w:r w:rsidRPr="00397855">
              <w:rPr>
                <w:rFonts w:ascii="Times New Roman" w:hAnsi="Times New Roman"/>
                <w:sz w:val="24"/>
                <w:szCs w:val="24"/>
              </w:rPr>
              <w:t xml:space="preserve"> </w:t>
            </w:r>
          </w:p>
        </w:tc>
      </w:tr>
      <w:tr w:rsidR="00581817" w:rsidRPr="00397855" w14:paraId="37D53D7A" w14:textId="77777777" w:rsidTr="00656744">
        <w:tc>
          <w:tcPr>
            <w:tcW w:w="1199" w:type="dxa"/>
            <w:tcBorders>
              <w:top w:val="single" w:sz="4" w:space="0" w:color="auto"/>
              <w:left w:val="single" w:sz="4" w:space="0" w:color="auto"/>
              <w:bottom w:val="single" w:sz="4" w:space="0" w:color="auto"/>
              <w:right w:val="single" w:sz="4" w:space="0" w:color="auto"/>
            </w:tcBorders>
          </w:tcPr>
          <w:p w14:paraId="398C7057" w14:textId="77777777" w:rsidR="00581817" w:rsidRPr="00397855" w:rsidRDefault="002024DF" w:rsidP="001875AC">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w:t>
            </w:r>
            <w:r w:rsidR="00581817" w:rsidRPr="00397855">
              <w:rPr>
                <w:rFonts w:ascii="Times New Roman" w:hAnsi="Times New Roman"/>
                <w:sz w:val="24"/>
                <w:szCs w:val="24"/>
              </w:rPr>
              <w:t>.5</w:t>
            </w:r>
          </w:p>
        </w:tc>
        <w:tc>
          <w:tcPr>
            <w:tcW w:w="7732" w:type="dxa"/>
            <w:tcBorders>
              <w:top w:val="single" w:sz="4" w:space="0" w:color="auto"/>
              <w:left w:val="single" w:sz="4" w:space="0" w:color="auto"/>
              <w:bottom w:val="single" w:sz="4" w:space="0" w:color="auto"/>
              <w:right w:val="single" w:sz="4" w:space="0" w:color="auto"/>
            </w:tcBorders>
          </w:tcPr>
          <w:p w14:paraId="5BBE8A87"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 xml:space="preserve">Garantir a manutenção e a preservação da estrutura física, do patrimônio material e dos equipamentos das unidades escolares da rede de ensino pública tendo em vista a implantação do atendimento regime parcial ou integral. </w:t>
            </w:r>
          </w:p>
        </w:tc>
      </w:tr>
      <w:tr w:rsidR="00581817" w:rsidRPr="00397855" w14:paraId="76B96FDB" w14:textId="77777777" w:rsidTr="00656744">
        <w:tc>
          <w:tcPr>
            <w:tcW w:w="1199" w:type="dxa"/>
            <w:tcBorders>
              <w:top w:val="single" w:sz="4" w:space="0" w:color="auto"/>
              <w:left w:val="single" w:sz="4" w:space="0" w:color="auto"/>
              <w:bottom w:val="single" w:sz="4" w:space="0" w:color="auto"/>
              <w:right w:val="single" w:sz="4" w:space="0" w:color="auto"/>
            </w:tcBorders>
          </w:tcPr>
          <w:p w14:paraId="0AA44265" w14:textId="77777777" w:rsidR="00581817" w:rsidRPr="00397855" w:rsidRDefault="002024DF" w:rsidP="001875AC">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lastRenderedPageBreak/>
              <w:t>2</w:t>
            </w:r>
            <w:r w:rsidR="00581817" w:rsidRPr="00397855">
              <w:rPr>
                <w:rFonts w:ascii="Times New Roman" w:hAnsi="Times New Roman"/>
                <w:sz w:val="24"/>
                <w:szCs w:val="24"/>
              </w:rPr>
              <w:t>.6</w:t>
            </w:r>
          </w:p>
        </w:tc>
        <w:tc>
          <w:tcPr>
            <w:tcW w:w="7732" w:type="dxa"/>
            <w:tcBorders>
              <w:top w:val="single" w:sz="4" w:space="0" w:color="auto"/>
              <w:left w:val="single" w:sz="4" w:space="0" w:color="auto"/>
              <w:bottom w:val="single" w:sz="4" w:space="0" w:color="auto"/>
              <w:right w:val="single" w:sz="4" w:space="0" w:color="auto"/>
            </w:tcBorders>
          </w:tcPr>
          <w:p w14:paraId="5A93E4B2"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 xml:space="preserve">Implementar a partir de </w:t>
            </w:r>
            <w:r w:rsidR="00916991">
              <w:rPr>
                <w:rFonts w:ascii="Times New Roman" w:hAnsi="Times New Roman"/>
                <w:sz w:val="24"/>
                <w:szCs w:val="24"/>
              </w:rPr>
              <w:t>2017</w:t>
            </w:r>
            <w:r w:rsidR="001F7A48" w:rsidRPr="00397855">
              <w:rPr>
                <w:rFonts w:ascii="Times New Roman" w:hAnsi="Times New Roman"/>
                <w:sz w:val="24"/>
                <w:szCs w:val="24"/>
              </w:rPr>
              <w:t xml:space="preserve"> um</w:t>
            </w:r>
            <w:r w:rsidRPr="00397855">
              <w:rPr>
                <w:rFonts w:ascii="Times New Roman" w:hAnsi="Times New Roman"/>
                <w:sz w:val="24"/>
                <w:szCs w:val="24"/>
              </w:rPr>
              <w:t xml:space="preserve"> sistema informatizado em 100% da rede de ensino, com acesso </w:t>
            </w:r>
            <w:r w:rsidR="00541D13">
              <w:rPr>
                <w:rFonts w:ascii="Times New Roman" w:hAnsi="Times New Roman"/>
                <w:sz w:val="24"/>
                <w:szCs w:val="24"/>
              </w:rPr>
              <w:t>à</w:t>
            </w:r>
            <w:r w:rsidRPr="00397855">
              <w:rPr>
                <w:rFonts w:ascii="Times New Roman" w:hAnsi="Times New Roman"/>
                <w:sz w:val="24"/>
                <w:szCs w:val="24"/>
              </w:rPr>
              <w:t xml:space="preserve"> internet, tendo em vista o controle e a disponibilizaçã</w:t>
            </w:r>
            <w:r w:rsidR="004464CD">
              <w:rPr>
                <w:rFonts w:ascii="Times New Roman" w:hAnsi="Times New Roman"/>
                <w:sz w:val="24"/>
                <w:szCs w:val="24"/>
              </w:rPr>
              <w:t>o de dados entre as escolas e S</w:t>
            </w:r>
            <w:r w:rsidRPr="00397855">
              <w:rPr>
                <w:rFonts w:ascii="Times New Roman" w:hAnsi="Times New Roman"/>
                <w:sz w:val="24"/>
                <w:szCs w:val="24"/>
              </w:rPr>
              <w:t>ME, bem como facilidade de disponibilização desses dados para outros órgãos e/ou instituiç</w:t>
            </w:r>
            <w:r w:rsidR="00D74BE2">
              <w:rPr>
                <w:rFonts w:ascii="Times New Roman" w:hAnsi="Times New Roman"/>
                <w:sz w:val="24"/>
                <w:szCs w:val="24"/>
              </w:rPr>
              <w:t>ões (vagas, matrículas e outros</w:t>
            </w:r>
            <w:r w:rsidRPr="00397855">
              <w:rPr>
                <w:rFonts w:ascii="Times New Roman" w:hAnsi="Times New Roman"/>
                <w:sz w:val="24"/>
                <w:szCs w:val="24"/>
              </w:rPr>
              <w:t>)</w:t>
            </w:r>
            <w:r w:rsidR="00D74BE2">
              <w:rPr>
                <w:rFonts w:ascii="Times New Roman" w:hAnsi="Times New Roman"/>
                <w:sz w:val="24"/>
                <w:szCs w:val="24"/>
              </w:rPr>
              <w:t>.</w:t>
            </w:r>
          </w:p>
        </w:tc>
      </w:tr>
      <w:tr w:rsidR="00581817" w:rsidRPr="00397855" w14:paraId="46CBF1C7" w14:textId="77777777" w:rsidTr="00656744">
        <w:tc>
          <w:tcPr>
            <w:tcW w:w="1199" w:type="dxa"/>
            <w:tcBorders>
              <w:top w:val="single" w:sz="4" w:space="0" w:color="auto"/>
              <w:left w:val="single" w:sz="4" w:space="0" w:color="auto"/>
              <w:bottom w:val="single" w:sz="4" w:space="0" w:color="auto"/>
              <w:right w:val="single" w:sz="4" w:space="0" w:color="auto"/>
            </w:tcBorders>
          </w:tcPr>
          <w:p w14:paraId="430513AD" w14:textId="77777777" w:rsidR="00581817" w:rsidRPr="00397855" w:rsidRDefault="002024DF" w:rsidP="001875AC">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w:t>
            </w:r>
            <w:r w:rsidR="00581817" w:rsidRPr="00397855">
              <w:rPr>
                <w:rFonts w:ascii="Times New Roman" w:hAnsi="Times New Roman"/>
                <w:sz w:val="24"/>
                <w:szCs w:val="24"/>
              </w:rPr>
              <w:t>.7</w:t>
            </w:r>
          </w:p>
        </w:tc>
        <w:tc>
          <w:tcPr>
            <w:tcW w:w="7732" w:type="dxa"/>
            <w:tcBorders>
              <w:top w:val="single" w:sz="4" w:space="0" w:color="auto"/>
              <w:left w:val="single" w:sz="4" w:space="0" w:color="auto"/>
              <w:bottom w:val="single" w:sz="4" w:space="0" w:color="auto"/>
              <w:right w:val="single" w:sz="4" w:space="0" w:color="auto"/>
            </w:tcBorders>
          </w:tcPr>
          <w:p w14:paraId="34D0BC13" w14:textId="77777777" w:rsidR="00581817" w:rsidRPr="00CE55BB" w:rsidRDefault="002024DF" w:rsidP="00D74BE2">
            <w:pPr>
              <w:autoSpaceDE w:val="0"/>
              <w:autoSpaceDN w:val="0"/>
              <w:adjustRightInd w:val="0"/>
              <w:spacing w:after="0" w:line="360" w:lineRule="auto"/>
              <w:jc w:val="both"/>
              <w:rPr>
                <w:rFonts w:ascii="Times New Roman" w:hAnsi="Times New Roman"/>
                <w:color w:val="FF0000"/>
                <w:sz w:val="24"/>
                <w:szCs w:val="24"/>
              </w:rPr>
            </w:pPr>
            <w:r w:rsidRPr="00397855">
              <w:rPr>
                <w:rFonts w:ascii="Times New Roman" w:hAnsi="Times New Roman"/>
                <w:sz w:val="24"/>
                <w:szCs w:val="24"/>
              </w:rPr>
              <w:t>Assegurar professores no ensino fundamental da rede pública, de todas as áreas de ensino com formação especifica, de forma a garantir atendimento com qualidade a 100% das escolas.</w:t>
            </w:r>
          </w:p>
        </w:tc>
      </w:tr>
      <w:tr w:rsidR="003F21BB" w:rsidRPr="00397855" w14:paraId="3B35723C" w14:textId="77777777" w:rsidTr="00656744">
        <w:tc>
          <w:tcPr>
            <w:tcW w:w="1199" w:type="dxa"/>
            <w:tcBorders>
              <w:top w:val="single" w:sz="4" w:space="0" w:color="auto"/>
              <w:left w:val="single" w:sz="4" w:space="0" w:color="auto"/>
              <w:bottom w:val="single" w:sz="4" w:space="0" w:color="auto"/>
              <w:right w:val="single" w:sz="4" w:space="0" w:color="auto"/>
            </w:tcBorders>
          </w:tcPr>
          <w:p w14:paraId="19074712" w14:textId="77777777" w:rsidR="003F21BB" w:rsidRPr="00397855" w:rsidRDefault="002024DF" w:rsidP="002024DF">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 xml:space="preserve"> 2.8</w:t>
            </w:r>
          </w:p>
        </w:tc>
        <w:tc>
          <w:tcPr>
            <w:tcW w:w="7732" w:type="dxa"/>
            <w:tcBorders>
              <w:top w:val="single" w:sz="4" w:space="0" w:color="auto"/>
              <w:left w:val="single" w:sz="4" w:space="0" w:color="auto"/>
              <w:bottom w:val="single" w:sz="4" w:space="0" w:color="auto"/>
              <w:right w:val="single" w:sz="4" w:space="0" w:color="auto"/>
            </w:tcBorders>
          </w:tcPr>
          <w:p w14:paraId="473E46F8" w14:textId="77777777" w:rsidR="003F21BB" w:rsidRPr="00397855" w:rsidRDefault="003F21BB" w:rsidP="00D74BE2">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Assegurar o profissional de educação física </w:t>
            </w:r>
            <w:r w:rsidR="00CE55BB">
              <w:rPr>
                <w:rFonts w:ascii="Times New Roman" w:hAnsi="Times New Roman"/>
                <w:sz w:val="24"/>
                <w:szCs w:val="24"/>
              </w:rPr>
              <w:t>para o 1º e 2º ciclo, em parceria da Secretaria Municipal de Educação e Secretaria Estadual de Educação.</w:t>
            </w:r>
          </w:p>
        </w:tc>
      </w:tr>
      <w:tr w:rsidR="00581817" w:rsidRPr="00397855" w14:paraId="68696E14" w14:textId="77777777" w:rsidTr="00656744">
        <w:tc>
          <w:tcPr>
            <w:tcW w:w="1199" w:type="dxa"/>
            <w:tcBorders>
              <w:top w:val="single" w:sz="4" w:space="0" w:color="auto"/>
              <w:left w:val="single" w:sz="4" w:space="0" w:color="auto"/>
              <w:bottom w:val="single" w:sz="4" w:space="0" w:color="auto"/>
              <w:right w:val="single" w:sz="4" w:space="0" w:color="auto"/>
            </w:tcBorders>
          </w:tcPr>
          <w:p w14:paraId="0C6C2EFB" w14:textId="77777777" w:rsidR="00581817" w:rsidRPr="00397855" w:rsidRDefault="002024DF" w:rsidP="002024DF">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2.9</w:t>
            </w:r>
          </w:p>
        </w:tc>
        <w:tc>
          <w:tcPr>
            <w:tcW w:w="7732" w:type="dxa"/>
            <w:tcBorders>
              <w:top w:val="single" w:sz="4" w:space="0" w:color="auto"/>
              <w:left w:val="single" w:sz="4" w:space="0" w:color="auto"/>
              <w:bottom w:val="single" w:sz="4" w:space="0" w:color="auto"/>
              <w:right w:val="single" w:sz="4" w:space="0" w:color="auto"/>
            </w:tcBorders>
          </w:tcPr>
          <w:p w14:paraId="2D531C17"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Fortalecer, em regime de colaboração com a união, o programa nacional de transporte dos estudantes do meio rural, desta etapa do ensino, bem como ampliar e renovar a frota, garantindo a acessibilidade aos estudantes com deficiência, a fim de reduzir a evasão e o tempo máximo do seu deslocamento;</w:t>
            </w:r>
          </w:p>
        </w:tc>
      </w:tr>
      <w:tr w:rsidR="00581817" w:rsidRPr="00397855" w14:paraId="721B5933" w14:textId="77777777" w:rsidTr="00656744">
        <w:tc>
          <w:tcPr>
            <w:tcW w:w="1199" w:type="dxa"/>
            <w:tcBorders>
              <w:top w:val="single" w:sz="4" w:space="0" w:color="auto"/>
              <w:left w:val="single" w:sz="4" w:space="0" w:color="auto"/>
              <w:bottom w:val="single" w:sz="4" w:space="0" w:color="auto"/>
              <w:right w:val="single" w:sz="4" w:space="0" w:color="auto"/>
            </w:tcBorders>
          </w:tcPr>
          <w:p w14:paraId="2FB0D94C" w14:textId="77777777" w:rsidR="00581817" w:rsidRPr="00397855" w:rsidRDefault="002024DF" w:rsidP="002024DF">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2.10</w:t>
            </w:r>
          </w:p>
        </w:tc>
        <w:tc>
          <w:tcPr>
            <w:tcW w:w="7732" w:type="dxa"/>
            <w:tcBorders>
              <w:top w:val="single" w:sz="4" w:space="0" w:color="auto"/>
              <w:left w:val="single" w:sz="4" w:space="0" w:color="auto"/>
              <w:bottom w:val="single" w:sz="4" w:space="0" w:color="auto"/>
              <w:right w:val="single" w:sz="4" w:space="0" w:color="auto"/>
            </w:tcBorders>
          </w:tcPr>
          <w:p w14:paraId="2E8CFEE5"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Garantir e monitorar o programa nacional de alimentação escolar nas escolas da rede pública de ensino, assegurando as peculiaridades das escolas de tempo parcial e de tempo integral.</w:t>
            </w:r>
          </w:p>
        </w:tc>
      </w:tr>
      <w:tr w:rsidR="00581817" w:rsidRPr="00397855" w14:paraId="71D11046" w14:textId="77777777" w:rsidTr="00656744">
        <w:tc>
          <w:tcPr>
            <w:tcW w:w="1199" w:type="dxa"/>
            <w:tcBorders>
              <w:top w:val="single" w:sz="4" w:space="0" w:color="auto"/>
              <w:left w:val="single" w:sz="4" w:space="0" w:color="auto"/>
              <w:bottom w:val="single" w:sz="4" w:space="0" w:color="auto"/>
              <w:right w:val="single" w:sz="4" w:space="0" w:color="auto"/>
            </w:tcBorders>
          </w:tcPr>
          <w:p w14:paraId="1E39FAB5" w14:textId="77777777" w:rsidR="00581817" w:rsidRPr="00397855" w:rsidRDefault="002024DF" w:rsidP="002024DF">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2.11</w:t>
            </w:r>
          </w:p>
        </w:tc>
        <w:tc>
          <w:tcPr>
            <w:tcW w:w="7732" w:type="dxa"/>
            <w:tcBorders>
              <w:top w:val="single" w:sz="4" w:space="0" w:color="auto"/>
              <w:left w:val="single" w:sz="4" w:space="0" w:color="auto"/>
              <w:bottom w:val="single" w:sz="4" w:space="0" w:color="auto"/>
              <w:right w:val="single" w:sz="4" w:space="0" w:color="auto"/>
            </w:tcBorders>
          </w:tcPr>
          <w:p w14:paraId="3153AAED"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Assegurar parcerias com a secretaria de Saúde e assistência Social para atender as demandas que surgirem nas escolas da rede p</w:t>
            </w:r>
            <w:r w:rsidR="006C5567">
              <w:rPr>
                <w:rFonts w:ascii="Times New Roman" w:hAnsi="Times New Roman"/>
                <w:sz w:val="24"/>
                <w:szCs w:val="24"/>
              </w:rPr>
              <w:t>ú</w:t>
            </w:r>
            <w:r w:rsidRPr="00397855">
              <w:rPr>
                <w:rFonts w:ascii="Times New Roman" w:hAnsi="Times New Roman"/>
                <w:sz w:val="24"/>
                <w:szCs w:val="24"/>
              </w:rPr>
              <w:t>blica de Ensino</w:t>
            </w:r>
            <w:r w:rsidR="006C5567">
              <w:rPr>
                <w:rFonts w:ascii="Times New Roman" w:hAnsi="Times New Roman"/>
                <w:sz w:val="24"/>
                <w:szCs w:val="24"/>
              </w:rPr>
              <w:t>.</w:t>
            </w:r>
          </w:p>
        </w:tc>
      </w:tr>
      <w:tr w:rsidR="00581817" w:rsidRPr="00397855" w14:paraId="51BBC0DB" w14:textId="77777777" w:rsidTr="00656744">
        <w:tc>
          <w:tcPr>
            <w:tcW w:w="1199" w:type="dxa"/>
            <w:tcBorders>
              <w:top w:val="single" w:sz="4" w:space="0" w:color="auto"/>
              <w:left w:val="single" w:sz="4" w:space="0" w:color="auto"/>
              <w:bottom w:val="single" w:sz="4" w:space="0" w:color="auto"/>
              <w:right w:val="single" w:sz="4" w:space="0" w:color="auto"/>
            </w:tcBorders>
          </w:tcPr>
          <w:p w14:paraId="7C6A46E3" w14:textId="77777777" w:rsidR="00581817" w:rsidRPr="00397855" w:rsidRDefault="002024DF" w:rsidP="002024DF">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2.12</w:t>
            </w:r>
          </w:p>
        </w:tc>
        <w:tc>
          <w:tcPr>
            <w:tcW w:w="7732" w:type="dxa"/>
            <w:tcBorders>
              <w:top w:val="single" w:sz="4" w:space="0" w:color="auto"/>
              <w:left w:val="single" w:sz="4" w:space="0" w:color="auto"/>
              <w:bottom w:val="single" w:sz="4" w:space="0" w:color="auto"/>
              <w:right w:val="single" w:sz="4" w:space="0" w:color="auto"/>
            </w:tcBorders>
          </w:tcPr>
          <w:p w14:paraId="142E5D3E"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Assegurar o cumprimento da proposta curricular na rede pública de ensino conforme as diretrizes curriculares Nacionais para o ensino fundamental.</w:t>
            </w:r>
          </w:p>
        </w:tc>
      </w:tr>
      <w:tr w:rsidR="00581817" w:rsidRPr="00397855" w14:paraId="282DC971" w14:textId="77777777" w:rsidTr="00656744">
        <w:tc>
          <w:tcPr>
            <w:tcW w:w="1199" w:type="dxa"/>
            <w:tcBorders>
              <w:top w:val="single" w:sz="4" w:space="0" w:color="auto"/>
              <w:left w:val="single" w:sz="4" w:space="0" w:color="auto"/>
              <w:bottom w:val="single" w:sz="4" w:space="0" w:color="auto"/>
              <w:right w:val="single" w:sz="4" w:space="0" w:color="auto"/>
            </w:tcBorders>
          </w:tcPr>
          <w:p w14:paraId="2AE26747" w14:textId="77777777" w:rsidR="00581817" w:rsidRPr="00397855" w:rsidRDefault="002024DF" w:rsidP="001875AC">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2.13</w:t>
            </w:r>
          </w:p>
          <w:p w14:paraId="4AA0E0D7" w14:textId="77777777" w:rsidR="00581817" w:rsidRPr="00397855" w:rsidRDefault="00581817" w:rsidP="001875AC">
            <w:pPr>
              <w:autoSpaceDE w:val="0"/>
              <w:autoSpaceDN w:val="0"/>
              <w:adjustRightInd w:val="0"/>
              <w:spacing w:line="360" w:lineRule="auto"/>
              <w:jc w:val="center"/>
              <w:rPr>
                <w:rFonts w:ascii="Times New Roman" w:hAnsi="Times New Roman"/>
                <w:sz w:val="24"/>
                <w:szCs w:val="24"/>
              </w:rPr>
            </w:pPr>
          </w:p>
        </w:tc>
        <w:tc>
          <w:tcPr>
            <w:tcW w:w="7732" w:type="dxa"/>
            <w:tcBorders>
              <w:top w:val="single" w:sz="4" w:space="0" w:color="auto"/>
              <w:left w:val="single" w:sz="4" w:space="0" w:color="auto"/>
              <w:bottom w:val="single" w:sz="4" w:space="0" w:color="auto"/>
              <w:right w:val="single" w:sz="4" w:space="0" w:color="auto"/>
            </w:tcBorders>
          </w:tcPr>
          <w:p w14:paraId="18DE6DFA"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 xml:space="preserve">Desenvolver tecnologias pedagógicas que atendam </w:t>
            </w:r>
            <w:r w:rsidR="003C546E">
              <w:rPr>
                <w:rFonts w:ascii="Times New Roman" w:hAnsi="Times New Roman"/>
                <w:sz w:val="24"/>
                <w:szCs w:val="24"/>
              </w:rPr>
              <w:t>à</w:t>
            </w:r>
            <w:r w:rsidRPr="00397855">
              <w:rPr>
                <w:rFonts w:ascii="Times New Roman" w:hAnsi="Times New Roman"/>
                <w:sz w:val="24"/>
                <w:szCs w:val="24"/>
              </w:rPr>
              <w:t>s especificidades da educação do campo, de forma articulada à organização curricular da rede</w:t>
            </w:r>
            <w:r w:rsidR="002024DF">
              <w:rPr>
                <w:rFonts w:ascii="Times New Roman" w:hAnsi="Times New Roman"/>
                <w:sz w:val="24"/>
                <w:szCs w:val="24"/>
              </w:rPr>
              <w:t xml:space="preserve"> </w:t>
            </w:r>
            <w:r w:rsidRPr="00397855">
              <w:rPr>
                <w:rFonts w:ascii="Times New Roman" w:hAnsi="Times New Roman"/>
                <w:sz w:val="24"/>
                <w:szCs w:val="24"/>
              </w:rPr>
              <w:t>municipal de ensino</w:t>
            </w:r>
            <w:r w:rsidR="009B34EA">
              <w:rPr>
                <w:rFonts w:ascii="Times New Roman" w:hAnsi="Times New Roman"/>
                <w:sz w:val="24"/>
                <w:szCs w:val="24"/>
              </w:rPr>
              <w:t>.</w:t>
            </w:r>
          </w:p>
        </w:tc>
      </w:tr>
      <w:tr w:rsidR="00581817" w:rsidRPr="00397855" w14:paraId="75BB1CC9" w14:textId="77777777" w:rsidTr="00656744">
        <w:tc>
          <w:tcPr>
            <w:tcW w:w="1199" w:type="dxa"/>
            <w:tcBorders>
              <w:top w:val="single" w:sz="4" w:space="0" w:color="auto"/>
              <w:left w:val="single" w:sz="4" w:space="0" w:color="auto"/>
              <w:bottom w:val="single" w:sz="4" w:space="0" w:color="auto"/>
              <w:right w:val="single" w:sz="4" w:space="0" w:color="auto"/>
            </w:tcBorders>
          </w:tcPr>
          <w:p w14:paraId="7F95C1AC" w14:textId="77777777" w:rsidR="00581817" w:rsidRPr="00397855" w:rsidRDefault="002024DF" w:rsidP="001875AC">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2.14</w:t>
            </w:r>
          </w:p>
        </w:tc>
        <w:tc>
          <w:tcPr>
            <w:tcW w:w="7732" w:type="dxa"/>
            <w:tcBorders>
              <w:top w:val="single" w:sz="4" w:space="0" w:color="auto"/>
              <w:left w:val="single" w:sz="4" w:space="0" w:color="auto"/>
              <w:bottom w:val="single" w:sz="4" w:space="0" w:color="auto"/>
              <w:right w:val="single" w:sz="4" w:space="0" w:color="auto"/>
            </w:tcBorders>
          </w:tcPr>
          <w:p w14:paraId="2F33EA95"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Adequar e ampliar as bibliotecas escolares com acervos atualizados e garantir a manutenção e revitalização em cumprimento da legislação Vigente, em 100% das escolas at</w:t>
            </w:r>
            <w:r w:rsidR="00553FA2">
              <w:rPr>
                <w:rFonts w:ascii="Times New Roman" w:hAnsi="Times New Roman"/>
                <w:sz w:val="24"/>
                <w:szCs w:val="24"/>
              </w:rPr>
              <w:t>é</w:t>
            </w:r>
            <w:r w:rsidRPr="00397855">
              <w:rPr>
                <w:rFonts w:ascii="Times New Roman" w:hAnsi="Times New Roman"/>
                <w:sz w:val="24"/>
                <w:szCs w:val="24"/>
              </w:rPr>
              <w:t xml:space="preserve"> 2025.</w:t>
            </w:r>
          </w:p>
        </w:tc>
      </w:tr>
      <w:tr w:rsidR="00581817" w:rsidRPr="00397855" w14:paraId="3D6C7747" w14:textId="77777777" w:rsidTr="00656744">
        <w:tc>
          <w:tcPr>
            <w:tcW w:w="1199" w:type="dxa"/>
            <w:tcBorders>
              <w:top w:val="single" w:sz="4" w:space="0" w:color="auto"/>
              <w:left w:val="single" w:sz="4" w:space="0" w:color="auto"/>
              <w:bottom w:val="single" w:sz="4" w:space="0" w:color="auto"/>
              <w:right w:val="single" w:sz="4" w:space="0" w:color="auto"/>
            </w:tcBorders>
          </w:tcPr>
          <w:p w14:paraId="264C2FE0" w14:textId="77777777" w:rsidR="00581817" w:rsidRPr="00397855" w:rsidRDefault="002024DF" w:rsidP="001875AC">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2.15</w:t>
            </w:r>
          </w:p>
        </w:tc>
        <w:tc>
          <w:tcPr>
            <w:tcW w:w="7732" w:type="dxa"/>
            <w:tcBorders>
              <w:top w:val="single" w:sz="4" w:space="0" w:color="auto"/>
              <w:left w:val="single" w:sz="4" w:space="0" w:color="auto"/>
              <w:bottom w:val="single" w:sz="4" w:space="0" w:color="auto"/>
              <w:right w:val="single" w:sz="4" w:space="0" w:color="auto"/>
            </w:tcBorders>
          </w:tcPr>
          <w:p w14:paraId="53D56ABB"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Garantir laboratórios de informática</w:t>
            </w:r>
            <w:r w:rsidR="00FD2E19">
              <w:rPr>
                <w:rFonts w:ascii="Times New Roman" w:hAnsi="Times New Roman"/>
                <w:sz w:val="24"/>
                <w:szCs w:val="24"/>
              </w:rPr>
              <w:t xml:space="preserve"> com conexão </w:t>
            </w:r>
            <w:r w:rsidR="00A3180F">
              <w:rPr>
                <w:rFonts w:ascii="Times New Roman" w:hAnsi="Times New Roman"/>
                <w:sz w:val="24"/>
                <w:szCs w:val="24"/>
              </w:rPr>
              <w:t>à</w:t>
            </w:r>
            <w:r w:rsidR="00FD2E19">
              <w:rPr>
                <w:rFonts w:ascii="Times New Roman" w:hAnsi="Times New Roman"/>
                <w:sz w:val="24"/>
                <w:szCs w:val="24"/>
              </w:rPr>
              <w:t xml:space="preserve"> rede mundial</w:t>
            </w:r>
            <w:r w:rsidR="000508C0">
              <w:rPr>
                <w:rFonts w:ascii="Times New Roman" w:hAnsi="Times New Roman"/>
                <w:sz w:val="24"/>
                <w:szCs w:val="24"/>
              </w:rPr>
              <w:t>,</w:t>
            </w:r>
            <w:r w:rsidR="00FD2E19">
              <w:rPr>
                <w:rFonts w:ascii="Times New Roman" w:hAnsi="Times New Roman"/>
                <w:sz w:val="24"/>
                <w:szCs w:val="24"/>
              </w:rPr>
              <w:t xml:space="preserve"> de computadores</w:t>
            </w:r>
            <w:r w:rsidRPr="00397855">
              <w:rPr>
                <w:rFonts w:ascii="Times New Roman" w:hAnsi="Times New Roman"/>
                <w:sz w:val="24"/>
                <w:szCs w:val="24"/>
              </w:rPr>
              <w:t xml:space="preserve"> em todas as escolas da rede pública do município de Figueirópolis D’Oeste e manutenção de 100% nas escolas já existentes possibilitando acesso as novas tecnologias de informação e comunicação</w:t>
            </w:r>
          </w:p>
        </w:tc>
      </w:tr>
      <w:tr w:rsidR="00581817" w:rsidRPr="00397855" w14:paraId="466DBEA9" w14:textId="77777777" w:rsidTr="00656744">
        <w:tc>
          <w:tcPr>
            <w:tcW w:w="1199" w:type="dxa"/>
            <w:tcBorders>
              <w:top w:val="single" w:sz="4" w:space="0" w:color="auto"/>
              <w:left w:val="single" w:sz="4" w:space="0" w:color="auto"/>
              <w:bottom w:val="single" w:sz="4" w:space="0" w:color="auto"/>
              <w:right w:val="single" w:sz="4" w:space="0" w:color="auto"/>
            </w:tcBorders>
          </w:tcPr>
          <w:p w14:paraId="0528B57D" w14:textId="77777777" w:rsidR="00581817" w:rsidRPr="00397855" w:rsidRDefault="002024DF" w:rsidP="002024DF">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2.16</w:t>
            </w:r>
          </w:p>
        </w:tc>
        <w:tc>
          <w:tcPr>
            <w:tcW w:w="7732" w:type="dxa"/>
            <w:tcBorders>
              <w:top w:val="single" w:sz="4" w:space="0" w:color="auto"/>
              <w:left w:val="single" w:sz="4" w:space="0" w:color="auto"/>
              <w:bottom w:val="single" w:sz="4" w:space="0" w:color="auto"/>
              <w:right w:val="single" w:sz="4" w:space="0" w:color="auto"/>
            </w:tcBorders>
          </w:tcPr>
          <w:p w14:paraId="05C735F5"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 xml:space="preserve">Implementar o sistema de avaliação institucional e de aprendizagem da rede pública municipal de educação, aperfeiçoando os mecanismos para o </w:t>
            </w:r>
            <w:r w:rsidRPr="00397855">
              <w:rPr>
                <w:rFonts w:ascii="Times New Roman" w:hAnsi="Times New Roman"/>
                <w:sz w:val="24"/>
                <w:szCs w:val="24"/>
              </w:rPr>
              <w:lastRenderedPageBreak/>
              <w:t>acompanhamento pedagógico dos estudantes, visando torná-lo um instrumento efetivo de planejamento, intervenção, acompanhamento e gestão da política educacional da SME.</w:t>
            </w:r>
          </w:p>
        </w:tc>
      </w:tr>
      <w:tr w:rsidR="00581817" w:rsidRPr="00397855" w14:paraId="4AFAE0FC" w14:textId="77777777" w:rsidTr="00656744">
        <w:tc>
          <w:tcPr>
            <w:tcW w:w="1199" w:type="dxa"/>
            <w:tcBorders>
              <w:top w:val="single" w:sz="4" w:space="0" w:color="auto"/>
              <w:left w:val="single" w:sz="4" w:space="0" w:color="auto"/>
              <w:bottom w:val="single" w:sz="4" w:space="0" w:color="auto"/>
              <w:right w:val="single" w:sz="4" w:space="0" w:color="auto"/>
            </w:tcBorders>
          </w:tcPr>
          <w:p w14:paraId="7B383E3F" w14:textId="26DE2FE2" w:rsidR="00581817" w:rsidRPr="00397855" w:rsidRDefault="002024DF" w:rsidP="00DD668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lastRenderedPageBreak/>
              <w:t>2.1</w:t>
            </w:r>
            <w:r w:rsidR="00DD6687">
              <w:rPr>
                <w:rFonts w:ascii="Times New Roman" w:hAnsi="Times New Roman"/>
                <w:sz w:val="24"/>
                <w:szCs w:val="24"/>
              </w:rPr>
              <w:t>7</w:t>
            </w:r>
          </w:p>
        </w:tc>
        <w:tc>
          <w:tcPr>
            <w:tcW w:w="7732" w:type="dxa"/>
            <w:tcBorders>
              <w:top w:val="single" w:sz="4" w:space="0" w:color="auto"/>
              <w:left w:val="single" w:sz="4" w:space="0" w:color="auto"/>
              <w:bottom w:val="single" w:sz="4" w:space="0" w:color="auto"/>
              <w:right w:val="single" w:sz="4" w:space="0" w:color="auto"/>
            </w:tcBorders>
          </w:tcPr>
          <w:p w14:paraId="37B8E375" w14:textId="77777777" w:rsidR="00581817" w:rsidRPr="00397855" w:rsidRDefault="00581817" w:rsidP="00D74BE2">
            <w:pPr>
              <w:autoSpaceDE w:val="0"/>
              <w:autoSpaceDN w:val="0"/>
              <w:adjustRightInd w:val="0"/>
              <w:spacing w:after="0" w:line="360" w:lineRule="auto"/>
              <w:rPr>
                <w:rFonts w:ascii="Times New Roman" w:hAnsi="Times New Roman"/>
                <w:sz w:val="24"/>
                <w:szCs w:val="24"/>
              </w:rPr>
            </w:pPr>
            <w:r w:rsidRPr="00397855">
              <w:rPr>
                <w:rFonts w:ascii="Times New Roman" w:hAnsi="Times New Roman"/>
                <w:sz w:val="24"/>
                <w:szCs w:val="24"/>
              </w:rPr>
              <w:t xml:space="preserve">Atingir as metas municipais para o IDEB entre os anos </w:t>
            </w:r>
            <w:r w:rsidRPr="00617082">
              <w:rPr>
                <w:rFonts w:ascii="Times New Roman" w:hAnsi="Times New Roman"/>
                <w:sz w:val="24"/>
                <w:szCs w:val="24"/>
              </w:rPr>
              <w:t xml:space="preserve">2015 a </w:t>
            </w:r>
            <w:r w:rsidRPr="00617082">
              <w:rPr>
                <w:rFonts w:ascii="Times New Roman" w:hAnsi="Times New Roman"/>
                <w:bCs/>
                <w:sz w:val="24"/>
                <w:szCs w:val="24"/>
              </w:rPr>
              <w:t>2025.</w:t>
            </w:r>
          </w:p>
        </w:tc>
      </w:tr>
      <w:tr w:rsidR="00581817" w:rsidRPr="00397855" w14:paraId="5AD02F00" w14:textId="77777777" w:rsidTr="00656744">
        <w:tc>
          <w:tcPr>
            <w:tcW w:w="1199" w:type="dxa"/>
            <w:tcBorders>
              <w:top w:val="single" w:sz="4" w:space="0" w:color="auto"/>
              <w:left w:val="single" w:sz="4" w:space="0" w:color="auto"/>
              <w:bottom w:val="single" w:sz="4" w:space="0" w:color="auto"/>
              <w:right w:val="single" w:sz="4" w:space="0" w:color="auto"/>
            </w:tcBorders>
          </w:tcPr>
          <w:p w14:paraId="15960974" w14:textId="03380DC0" w:rsidR="00581817" w:rsidRPr="00397855" w:rsidRDefault="002024DF" w:rsidP="00DD668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2.1</w:t>
            </w:r>
            <w:r w:rsidR="00DD6687">
              <w:rPr>
                <w:rFonts w:ascii="Times New Roman" w:hAnsi="Times New Roman"/>
                <w:sz w:val="24"/>
                <w:szCs w:val="24"/>
              </w:rPr>
              <w:t>8</w:t>
            </w:r>
          </w:p>
        </w:tc>
        <w:tc>
          <w:tcPr>
            <w:tcW w:w="7732" w:type="dxa"/>
            <w:tcBorders>
              <w:top w:val="single" w:sz="4" w:space="0" w:color="auto"/>
              <w:left w:val="single" w:sz="4" w:space="0" w:color="auto"/>
              <w:bottom w:val="single" w:sz="4" w:space="0" w:color="auto"/>
              <w:right w:val="single" w:sz="4" w:space="0" w:color="auto"/>
            </w:tcBorders>
          </w:tcPr>
          <w:p w14:paraId="37F55BD1"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Realizar estudos e análise dos dados referentes às provas de larga escala de todas as escolas do ensino fundamental para subsidiar a elaboração de plano de intervenção pedagógica nas escolas que não atingiram a meta do IDEB.</w:t>
            </w:r>
          </w:p>
        </w:tc>
      </w:tr>
      <w:tr w:rsidR="00581817" w:rsidRPr="00397855" w14:paraId="63E65198" w14:textId="77777777" w:rsidTr="00656744">
        <w:tc>
          <w:tcPr>
            <w:tcW w:w="1199" w:type="dxa"/>
            <w:tcBorders>
              <w:top w:val="single" w:sz="4" w:space="0" w:color="auto"/>
              <w:left w:val="single" w:sz="4" w:space="0" w:color="auto"/>
              <w:bottom w:val="single" w:sz="4" w:space="0" w:color="auto"/>
              <w:right w:val="single" w:sz="4" w:space="0" w:color="auto"/>
            </w:tcBorders>
          </w:tcPr>
          <w:p w14:paraId="7FA7F72D" w14:textId="264652C4" w:rsidR="00581817" w:rsidRPr="00397855" w:rsidRDefault="002024DF" w:rsidP="00DD668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w:t>
            </w:r>
            <w:r w:rsidR="00DD6687">
              <w:rPr>
                <w:rFonts w:ascii="Times New Roman" w:hAnsi="Times New Roman"/>
                <w:sz w:val="24"/>
                <w:szCs w:val="24"/>
              </w:rPr>
              <w:t>19</w:t>
            </w:r>
          </w:p>
        </w:tc>
        <w:tc>
          <w:tcPr>
            <w:tcW w:w="7732" w:type="dxa"/>
            <w:tcBorders>
              <w:top w:val="single" w:sz="4" w:space="0" w:color="auto"/>
              <w:left w:val="single" w:sz="4" w:space="0" w:color="auto"/>
              <w:bottom w:val="single" w:sz="4" w:space="0" w:color="auto"/>
              <w:right w:val="single" w:sz="4" w:space="0" w:color="auto"/>
            </w:tcBorders>
          </w:tcPr>
          <w:p w14:paraId="69C273EE"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Garantir o acompanhamento do processo de elaboração e execução do PDE/escola em 100% das unidades de ensino Fundamental da rede pública de Figueirópolis D’Oeste, com foco na melhoria do IDEB.</w:t>
            </w:r>
          </w:p>
        </w:tc>
      </w:tr>
      <w:tr w:rsidR="00581817" w:rsidRPr="00397855" w14:paraId="76022D22" w14:textId="77777777" w:rsidTr="00656744">
        <w:tc>
          <w:tcPr>
            <w:tcW w:w="1199" w:type="dxa"/>
            <w:tcBorders>
              <w:top w:val="single" w:sz="4" w:space="0" w:color="auto"/>
              <w:left w:val="single" w:sz="4" w:space="0" w:color="auto"/>
              <w:bottom w:val="single" w:sz="4" w:space="0" w:color="auto"/>
              <w:right w:val="single" w:sz="4" w:space="0" w:color="auto"/>
            </w:tcBorders>
          </w:tcPr>
          <w:p w14:paraId="15D50FC9" w14:textId="62485DED" w:rsidR="00581817" w:rsidRPr="00397855" w:rsidRDefault="002024DF" w:rsidP="00DD668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2.2</w:t>
            </w:r>
            <w:r w:rsidR="00DD6687">
              <w:rPr>
                <w:rFonts w:ascii="Times New Roman" w:hAnsi="Times New Roman"/>
                <w:sz w:val="24"/>
                <w:szCs w:val="24"/>
              </w:rPr>
              <w:t>0</w:t>
            </w:r>
          </w:p>
        </w:tc>
        <w:tc>
          <w:tcPr>
            <w:tcW w:w="7732" w:type="dxa"/>
            <w:tcBorders>
              <w:top w:val="single" w:sz="4" w:space="0" w:color="auto"/>
              <w:left w:val="single" w:sz="4" w:space="0" w:color="auto"/>
              <w:bottom w:val="single" w:sz="4" w:space="0" w:color="auto"/>
              <w:right w:val="single" w:sz="4" w:space="0" w:color="auto"/>
            </w:tcBorders>
          </w:tcPr>
          <w:p w14:paraId="29CB4426" w14:textId="77777777" w:rsidR="00581817" w:rsidRPr="00397855" w:rsidRDefault="00581817" w:rsidP="00D74BE2">
            <w:pPr>
              <w:autoSpaceDE w:val="0"/>
              <w:autoSpaceDN w:val="0"/>
              <w:adjustRightInd w:val="0"/>
              <w:spacing w:after="0" w:line="360" w:lineRule="auto"/>
              <w:jc w:val="both"/>
              <w:rPr>
                <w:rFonts w:ascii="Times New Roman" w:hAnsi="Times New Roman"/>
                <w:sz w:val="24"/>
                <w:szCs w:val="24"/>
              </w:rPr>
            </w:pPr>
            <w:r w:rsidRPr="00397855">
              <w:rPr>
                <w:rFonts w:ascii="Times New Roman" w:hAnsi="Times New Roman"/>
                <w:sz w:val="24"/>
                <w:szCs w:val="24"/>
              </w:rPr>
              <w:t>Fomentar o desenvolvimento de tecnologias educacionais e de inovação das práticas pedagógicas nos sistemas de ensino, que assegurem a melhoria da aprendizagem e do fluxo escolar.</w:t>
            </w:r>
          </w:p>
        </w:tc>
      </w:tr>
      <w:tr w:rsidR="00581817" w:rsidRPr="00397855" w14:paraId="6851DF9C" w14:textId="77777777" w:rsidTr="00656744">
        <w:tc>
          <w:tcPr>
            <w:tcW w:w="1199" w:type="dxa"/>
            <w:tcBorders>
              <w:top w:val="single" w:sz="4" w:space="0" w:color="auto"/>
              <w:left w:val="single" w:sz="4" w:space="0" w:color="auto"/>
              <w:bottom w:val="single" w:sz="4" w:space="0" w:color="auto"/>
              <w:right w:val="single" w:sz="4" w:space="0" w:color="auto"/>
            </w:tcBorders>
          </w:tcPr>
          <w:p w14:paraId="4C8A6E8E" w14:textId="27DBEAE4" w:rsidR="00581817" w:rsidRPr="00397855" w:rsidRDefault="002024DF" w:rsidP="00DD6687">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2.2</w:t>
            </w:r>
            <w:r w:rsidR="00DD6687">
              <w:rPr>
                <w:rFonts w:ascii="Times New Roman" w:hAnsi="Times New Roman"/>
                <w:sz w:val="24"/>
                <w:szCs w:val="24"/>
              </w:rPr>
              <w:t>1</w:t>
            </w:r>
          </w:p>
        </w:tc>
        <w:tc>
          <w:tcPr>
            <w:tcW w:w="7732" w:type="dxa"/>
            <w:tcBorders>
              <w:top w:val="single" w:sz="4" w:space="0" w:color="auto"/>
              <w:left w:val="single" w:sz="4" w:space="0" w:color="auto"/>
              <w:bottom w:val="single" w:sz="4" w:space="0" w:color="auto"/>
              <w:right w:val="single" w:sz="4" w:space="0" w:color="auto"/>
            </w:tcBorders>
          </w:tcPr>
          <w:p w14:paraId="75C02B81" w14:textId="77777777" w:rsidR="00581817" w:rsidRPr="00397855" w:rsidRDefault="004C7126" w:rsidP="00D74BE2">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Prever no projeto polí</w:t>
            </w:r>
            <w:r w:rsidR="00581817" w:rsidRPr="00397855">
              <w:rPr>
                <w:rFonts w:ascii="Times New Roman" w:hAnsi="Times New Roman"/>
                <w:sz w:val="24"/>
                <w:szCs w:val="24"/>
              </w:rPr>
              <w:t>tico pedagógico (PPP) das escolas, mecanismos para o acomp</w:t>
            </w:r>
            <w:r w:rsidR="00FD2E19">
              <w:rPr>
                <w:rFonts w:ascii="Times New Roman" w:hAnsi="Times New Roman"/>
                <w:sz w:val="24"/>
                <w:szCs w:val="24"/>
              </w:rPr>
              <w:t>anhamento individualizado dos</w:t>
            </w:r>
            <w:r w:rsidR="00581817" w:rsidRPr="00397855">
              <w:rPr>
                <w:rFonts w:ascii="Times New Roman" w:hAnsi="Times New Roman"/>
                <w:sz w:val="24"/>
                <w:szCs w:val="24"/>
              </w:rPr>
              <w:t xml:space="preserve"> estudantes do ensino fundamental.</w:t>
            </w:r>
          </w:p>
        </w:tc>
      </w:tr>
      <w:tr w:rsidR="00FD2E19" w:rsidRPr="00397855" w14:paraId="34A2945C" w14:textId="77777777" w:rsidTr="00656744">
        <w:tc>
          <w:tcPr>
            <w:tcW w:w="1199" w:type="dxa"/>
            <w:tcBorders>
              <w:top w:val="single" w:sz="4" w:space="0" w:color="auto"/>
              <w:left w:val="single" w:sz="4" w:space="0" w:color="auto"/>
              <w:bottom w:val="single" w:sz="4" w:space="0" w:color="auto"/>
              <w:right w:val="single" w:sz="4" w:space="0" w:color="auto"/>
            </w:tcBorders>
          </w:tcPr>
          <w:p w14:paraId="27FC454E" w14:textId="302C033B" w:rsidR="00FD2E19" w:rsidRPr="00397855" w:rsidRDefault="002024DF" w:rsidP="00DD6687">
            <w:pPr>
              <w:autoSpaceDE w:val="0"/>
              <w:autoSpaceDN w:val="0"/>
              <w:adjustRightInd w:val="0"/>
              <w:spacing w:line="360" w:lineRule="auto"/>
              <w:jc w:val="center"/>
              <w:rPr>
                <w:rFonts w:ascii="Times New Roman" w:hAnsi="Times New Roman"/>
                <w:sz w:val="24"/>
                <w:szCs w:val="24"/>
              </w:rPr>
            </w:pPr>
            <w:r>
              <w:rPr>
                <w:rFonts w:ascii="Times New Roman" w:hAnsi="Times New Roman"/>
                <w:sz w:val="24"/>
                <w:szCs w:val="24"/>
              </w:rPr>
              <w:t>2.2</w:t>
            </w:r>
            <w:r w:rsidR="00DD6687">
              <w:rPr>
                <w:rFonts w:ascii="Times New Roman" w:hAnsi="Times New Roman"/>
                <w:sz w:val="24"/>
                <w:szCs w:val="24"/>
              </w:rPr>
              <w:t>2</w:t>
            </w:r>
          </w:p>
        </w:tc>
        <w:tc>
          <w:tcPr>
            <w:tcW w:w="7732" w:type="dxa"/>
            <w:tcBorders>
              <w:top w:val="single" w:sz="4" w:space="0" w:color="auto"/>
              <w:left w:val="single" w:sz="4" w:space="0" w:color="auto"/>
              <w:bottom w:val="single" w:sz="4" w:space="0" w:color="auto"/>
              <w:right w:val="single" w:sz="4" w:space="0" w:color="auto"/>
            </w:tcBorders>
          </w:tcPr>
          <w:p w14:paraId="13FB8ED1" w14:textId="77777777" w:rsidR="00FD2E19" w:rsidRDefault="00FD2E19" w:rsidP="00D74BE2">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Garantir no PPP, um profissional específico para atendimento indivi</w:t>
            </w:r>
            <w:r w:rsidR="007C08D1">
              <w:rPr>
                <w:rFonts w:ascii="Times New Roman" w:hAnsi="Times New Roman"/>
                <w:sz w:val="24"/>
                <w:szCs w:val="24"/>
              </w:rPr>
              <w:t>dualizado aos estudantes com desafios de aprendizagem no ensino fundamental.</w:t>
            </w:r>
          </w:p>
        </w:tc>
      </w:tr>
    </w:tbl>
    <w:p w14:paraId="5C225C3F" w14:textId="77777777" w:rsidR="00C766F5" w:rsidRDefault="00C766F5" w:rsidP="00537914">
      <w:pPr>
        <w:rPr>
          <w:rFonts w:ascii="Times New Roman" w:hAnsi="Times New Roman"/>
          <w:sz w:val="24"/>
          <w:szCs w:val="24"/>
        </w:rPr>
        <w:sectPr w:rsidR="00C766F5" w:rsidSect="00AE6458">
          <w:pgSz w:w="11906" w:h="16838" w:code="9"/>
          <w:pgMar w:top="1701" w:right="1274" w:bottom="1134" w:left="1701" w:header="709" w:footer="709" w:gutter="0"/>
          <w:cols w:space="708"/>
          <w:docGrid w:linePitch="360"/>
        </w:sectPr>
      </w:pPr>
    </w:p>
    <w:p w14:paraId="2D39BA06" w14:textId="77777777" w:rsidR="00537914" w:rsidRPr="00537914" w:rsidRDefault="00537914" w:rsidP="00537914">
      <w:pPr>
        <w:rPr>
          <w:rFonts w:ascii="Times New Roman" w:hAnsi="Times New Roman"/>
          <w:sz w:val="24"/>
          <w:szCs w:val="24"/>
        </w:rPr>
      </w:pPr>
    </w:p>
    <w:p w14:paraId="1AA2498E" w14:textId="77777777" w:rsidR="00705AB6" w:rsidRPr="001F7A48" w:rsidRDefault="00705AB6" w:rsidP="00C766F5">
      <w:pPr>
        <w:tabs>
          <w:tab w:val="left" w:pos="0"/>
        </w:tabs>
        <w:spacing w:after="0"/>
        <w:jc w:val="both"/>
        <w:rPr>
          <w:rFonts w:ascii="Times New Roman" w:hAnsi="Times New Roman" w:cs="Times New Roman"/>
          <w:b/>
          <w:sz w:val="24"/>
          <w:szCs w:val="24"/>
        </w:rPr>
      </w:pPr>
      <w:r w:rsidRPr="001F7A48">
        <w:rPr>
          <w:rFonts w:ascii="Times New Roman" w:hAnsi="Times New Roman" w:cs="Times New Roman"/>
          <w:b/>
          <w:sz w:val="24"/>
          <w:szCs w:val="24"/>
        </w:rPr>
        <w:t>2.</w:t>
      </w:r>
      <w:r w:rsidR="00537914">
        <w:rPr>
          <w:rFonts w:ascii="Times New Roman" w:hAnsi="Times New Roman" w:cs="Times New Roman"/>
          <w:b/>
          <w:sz w:val="24"/>
          <w:szCs w:val="24"/>
        </w:rPr>
        <w:t>8 ENSINO MÉDIO</w:t>
      </w:r>
    </w:p>
    <w:p w14:paraId="5EEC8A1A" w14:textId="77777777" w:rsidR="00581817" w:rsidRDefault="00581817" w:rsidP="00CD6BF9">
      <w:pPr>
        <w:spacing w:after="0" w:line="360" w:lineRule="auto"/>
        <w:rPr>
          <w:rFonts w:ascii="Times New Roman" w:hAnsi="Times New Roman"/>
          <w:color w:val="000000"/>
          <w:sz w:val="24"/>
          <w:szCs w:val="24"/>
        </w:rPr>
      </w:pPr>
    </w:p>
    <w:p w14:paraId="337AE628" w14:textId="77777777" w:rsidR="00705AB6" w:rsidRPr="00046EE7" w:rsidRDefault="00705AB6" w:rsidP="00705AB6">
      <w:pPr>
        <w:spacing w:line="360" w:lineRule="auto"/>
        <w:jc w:val="both"/>
        <w:rPr>
          <w:rFonts w:ascii="Times New Roman" w:hAnsi="Times New Roman" w:cs="Times New Roman"/>
          <w:sz w:val="24"/>
          <w:szCs w:val="24"/>
        </w:rPr>
      </w:pPr>
      <w:r w:rsidRPr="00046EE7">
        <w:rPr>
          <w:rFonts w:ascii="Times New Roman" w:hAnsi="Times New Roman" w:cs="Times New Roman"/>
          <w:sz w:val="24"/>
          <w:szCs w:val="24"/>
        </w:rPr>
        <w:t xml:space="preserve">     </w:t>
      </w:r>
      <w:r w:rsidR="00537914">
        <w:rPr>
          <w:rFonts w:ascii="Times New Roman" w:hAnsi="Times New Roman" w:cs="Times New Roman"/>
          <w:sz w:val="24"/>
          <w:szCs w:val="24"/>
        </w:rPr>
        <w:tab/>
      </w:r>
      <w:r w:rsidRPr="00046EE7">
        <w:rPr>
          <w:rFonts w:ascii="Times New Roman" w:hAnsi="Times New Roman" w:cs="Times New Roman"/>
          <w:sz w:val="24"/>
          <w:szCs w:val="24"/>
        </w:rPr>
        <w:t xml:space="preserve">O ensino médio é a etapa final da educação básica, com duração mínima de três anos, tendo como finalidade a consolidação e o aprofundamento dos conhecimentos adquiridos no ensino fundamental, a preparação básica para o trabalho e cidadania, seu aprimoramento como pessoa humana, formadores de opinião, compreensão dos fundamentos científicos, tecnológicos dos processos produtivos. Além do mais o ensino médio e portal para iniciação da vida acadêmica, muitos jovens decidem </w:t>
      </w:r>
      <w:r w:rsidR="00BC4506">
        <w:rPr>
          <w:rFonts w:ascii="Times New Roman" w:hAnsi="Times New Roman" w:cs="Times New Roman"/>
          <w:sz w:val="24"/>
          <w:szCs w:val="24"/>
        </w:rPr>
        <w:t>a qual carreira seguir nessa fas</w:t>
      </w:r>
      <w:r w:rsidRPr="00046EE7">
        <w:rPr>
          <w:rFonts w:ascii="Times New Roman" w:hAnsi="Times New Roman" w:cs="Times New Roman"/>
          <w:sz w:val="24"/>
          <w:szCs w:val="24"/>
        </w:rPr>
        <w:t>e onde começa a tomar forma sua opinião do mercado de trabalho, e ponto de suma importância para o aprendizado que será cobrado futuramente no meio acadêmico, com toda essa importância em cima dessa etapa e conforme disposto na LDB, Lei nº 9394/96, cabe ao estado assegurar o ensino fundamental e oferecer, com prioridade o ensino médio. Esse nível de ensino, segundo disposto no Art. 35, é a etapa final da educação básica, devendo ter uma duração mínima de três anos e as seguintes finalidades:</w:t>
      </w:r>
    </w:p>
    <w:p w14:paraId="0CDC56CA" w14:textId="77777777" w:rsidR="00705AB6" w:rsidRPr="00046EE7" w:rsidRDefault="00705AB6" w:rsidP="00705AB6">
      <w:pPr>
        <w:pStyle w:val="PargrafodaLista"/>
        <w:numPr>
          <w:ilvl w:val="0"/>
          <w:numId w:val="17"/>
        </w:numPr>
        <w:spacing w:after="0" w:line="360" w:lineRule="auto"/>
        <w:jc w:val="both"/>
        <w:rPr>
          <w:rFonts w:ascii="Times New Roman" w:hAnsi="Times New Roman" w:cs="Times New Roman"/>
          <w:sz w:val="24"/>
          <w:szCs w:val="24"/>
        </w:rPr>
      </w:pPr>
      <w:r w:rsidRPr="00046EE7">
        <w:rPr>
          <w:rFonts w:ascii="Times New Roman" w:hAnsi="Times New Roman" w:cs="Times New Roman"/>
          <w:sz w:val="24"/>
          <w:szCs w:val="24"/>
        </w:rPr>
        <w:t>A consolidação e o aprofundamento dos conhecimentos adquiridos no ensino fundamental, possibilitando o prosseguimento de estudos;</w:t>
      </w:r>
    </w:p>
    <w:p w14:paraId="7BFA3714" w14:textId="77777777" w:rsidR="00705AB6" w:rsidRPr="00046EE7" w:rsidRDefault="00705AB6" w:rsidP="00705AB6">
      <w:pPr>
        <w:pStyle w:val="PargrafodaLista"/>
        <w:numPr>
          <w:ilvl w:val="0"/>
          <w:numId w:val="17"/>
        </w:numPr>
        <w:spacing w:after="0" w:line="360" w:lineRule="auto"/>
        <w:jc w:val="both"/>
        <w:rPr>
          <w:rFonts w:ascii="Times New Roman" w:hAnsi="Times New Roman" w:cs="Times New Roman"/>
          <w:sz w:val="24"/>
          <w:szCs w:val="24"/>
        </w:rPr>
      </w:pPr>
      <w:r w:rsidRPr="00046EE7">
        <w:rPr>
          <w:rFonts w:ascii="Times New Roman" w:hAnsi="Times New Roman" w:cs="Times New Roman"/>
          <w:sz w:val="24"/>
          <w:szCs w:val="24"/>
        </w:rPr>
        <w:t>A preparação básica para o trabalho e a cidadania do educando, para continuar aprendendo, de modo a ser capaz de se adaptar com flexibilidade as novas condições de ocupação ou de aperfeiçoamento posterior;</w:t>
      </w:r>
    </w:p>
    <w:p w14:paraId="49200735" w14:textId="77777777" w:rsidR="00705AB6" w:rsidRPr="00046EE7" w:rsidRDefault="00705AB6" w:rsidP="00705AB6">
      <w:pPr>
        <w:pStyle w:val="PargrafodaLista"/>
        <w:numPr>
          <w:ilvl w:val="0"/>
          <w:numId w:val="17"/>
        </w:numPr>
        <w:spacing w:after="0" w:line="360" w:lineRule="auto"/>
        <w:jc w:val="both"/>
        <w:rPr>
          <w:rFonts w:ascii="Times New Roman" w:hAnsi="Times New Roman" w:cs="Times New Roman"/>
          <w:sz w:val="24"/>
          <w:szCs w:val="24"/>
        </w:rPr>
      </w:pPr>
      <w:r w:rsidRPr="00046EE7">
        <w:rPr>
          <w:rFonts w:ascii="Times New Roman" w:hAnsi="Times New Roman" w:cs="Times New Roman"/>
          <w:sz w:val="24"/>
          <w:szCs w:val="24"/>
        </w:rPr>
        <w:t>O aprimoramento do educando como pessoa humana, incluindo a formação ética e o desenvolvimento da autonomia intelectual e do pensamento crítico;</w:t>
      </w:r>
    </w:p>
    <w:p w14:paraId="6CC1495A" w14:textId="77777777" w:rsidR="00705AB6" w:rsidRDefault="00705AB6" w:rsidP="00705AB6">
      <w:pPr>
        <w:pStyle w:val="PargrafodaLista"/>
        <w:numPr>
          <w:ilvl w:val="0"/>
          <w:numId w:val="17"/>
        </w:numPr>
        <w:spacing w:after="0" w:line="360" w:lineRule="auto"/>
        <w:jc w:val="both"/>
        <w:rPr>
          <w:rFonts w:ascii="Times New Roman" w:hAnsi="Times New Roman" w:cs="Times New Roman"/>
          <w:sz w:val="24"/>
          <w:szCs w:val="24"/>
        </w:rPr>
      </w:pPr>
      <w:r w:rsidRPr="00046EE7">
        <w:rPr>
          <w:rFonts w:ascii="Times New Roman" w:hAnsi="Times New Roman" w:cs="Times New Roman"/>
          <w:sz w:val="24"/>
          <w:szCs w:val="24"/>
        </w:rPr>
        <w:t xml:space="preserve">A compreensão dos fundamentos científicos - tecnológicos dos processos produtivos, relacionando a teoria </w:t>
      </w:r>
      <w:r w:rsidR="00DD2196">
        <w:rPr>
          <w:rFonts w:ascii="Times New Roman" w:hAnsi="Times New Roman" w:cs="Times New Roman"/>
          <w:sz w:val="24"/>
          <w:szCs w:val="24"/>
        </w:rPr>
        <w:t>a</w:t>
      </w:r>
      <w:r w:rsidRPr="00046EE7">
        <w:rPr>
          <w:rFonts w:ascii="Times New Roman" w:hAnsi="Times New Roman" w:cs="Times New Roman"/>
          <w:sz w:val="24"/>
          <w:szCs w:val="24"/>
        </w:rPr>
        <w:t xml:space="preserve"> pratica, no ensino de cada disciplina.</w:t>
      </w:r>
    </w:p>
    <w:p w14:paraId="4E27FE60" w14:textId="77777777" w:rsidR="004133B8" w:rsidRDefault="004133B8" w:rsidP="004133B8">
      <w:pPr>
        <w:pStyle w:val="PargrafodaLista"/>
        <w:spacing w:after="0" w:line="360" w:lineRule="auto"/>
        <w:jc w:val="both"/>
        <w:rPr>
          <w:rFonts w:ascii="Times New Roman" w:hAnsi="Times New Roman" w:cs="Times New Roman"/>
          <w:sz w:val="24"/>
          <w:szCs w:val="24"/>
        </w:rPr>
      </w:pPr>
    </w:p>
    <w:p w14:paraId="6F568C4D" w14:textId="77777777" w:rsidR="00705AB6" w:rsidRPr="001F7A48" w:rsidRDefault="00705AB6" w:rsidP="00537914">
      <w:pPr>
        <w:pStyle w:val="PargrafodaLista"/>
        <w:spacing w:after="0" w:line="240" w:lineRule="auto"/>
        <w:ind w:left="0" w:firstLine="567"/>
        <w:jc w:val="both"/>
        <w:rPr>
          <w:rFonts w:ascii="Times New Roman" w:hAnsi="Times New Roman" w:cs="Times New Roman"/>
          <w:b/>
          <w:sz w:val="24"/>
          <w:szCs w:val="24"/>
        </w:rPr>
      </w:pPr>
      <w:r w:rsidRPr="001F7A48">
        <w:rPr>
          <w:rFonts w:ascii="Times New Roman" w:hAnsi="Times New Roman" w:cs="Times New Roman"/>
          <w:b/>
          <w:sz w:val="24"/>
          <w:szCs w:val="24"/>
        </w:rPr>
        <w:t>TABELA 20</w:t>
      </w:r>
      <w:r w:rsidR="001F7A48">
        <w:rPr>
          <w:rFonts w:ascii="Times New Roman" w:hAnsi="Times New Roman" w:cs="Times New Roman"/>
          <w:b/>
          <w:sz w:val="24"/>
          <w:szCs w:val="24"/>
        </w:rPr>
        <w:t xml:space="preserve"> </w:t>
      </w:r>
      <w:r w:rsidR="00537914">
        <w:rPr>
          <w:rFonts w:ascii="Times New Roman" w:hAnsi="Times New Roman" w:cs="Times New Roman"/>
          <w:b/>
          <w:sz w:val="24"/>
          <w:szCs w:val="24"/>
        </w:rPr>
        <w:t>- TOTAL DE INSTITUIÇÕES</w:t>
      </w:r>
    </w:p>
    <w:tbl>
      <w:tblPr>
        <w:tblStyle w:val="Tabelacomgrade"/>
        <w:tblpPr w:leftFromText="141" w:rightFromText="141" w:vertAnchor="text" w:horzAnchor="margin" w:tblpXSpec="center" w:tblpY="337"/>
        <w:tblW w:w="0" w:type="auto"/>
        <w:tblLayout w:type="fixed"/>
        <w:tblLook w:val="04A0" w:firstRow="1" w:lastRow="0" w:firstColumn="1" w:lastColumn="0" w:noHBand="0" w:noVBand="1"/>
      </w:tblPr>
      <w:tblGrid>
        <w:gridCol w:w="1203"/>
        <w:gridCol w:w="696"/>
        <w:gridCol w:w="851"/>
        <w:gridCol w:w="850"/>
        <w:gridCol w:w="613"/>
        <w:gridCol w:w="850"/>
        <w:gridCol w:w="851"/>
        <w:gridCol w:w="708"/>
        <w:gridCol w:w="709"/>
        <w:gridCol w:w="784"/>
        <w:gridCol w:w="709"/>
      </w:tblGrid>
      <w:tr w:rsidR="00705AB6" w:rsidRPr="00046EE7" w14:paraId="5C003BB6" w14:textId="77777777" w:rsidTr="00705AB6">
        <w:tc>
          <w:tcPr>
            <w:tcW w:w="8824" w:type="dxa"/>
            <w:gridSpan w:val="11"/>
          </w:tcPr>
          <w:p w14:paraId="66516799"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Ensino Médio</w:t>
            </w:r>
          </w:p>
        </w:tc>
      </w:tr>
      <w:tr w:rsidR="00705AB6" w:rsidRPr="00046EE7" w14:paraId="71825B63" w14:textId="77777777" w:rsidTr="00705AB6">
        <w:tc>
          <w:tcPr>
            <w:tcW w:w="1203" w:type="dxa"/>
          </w:tcPr>
          <w:p w14:paraId="0FFF9AE0" w14:textId="77777777" w:rsidR="00705AB6" w:rsidRPr="00046EE7" w:rsidRDefault="00705AB6" w:rsidP="00705AB6">
            <w:pPr>
              <w:jc w:val="center"/>
              <w:rPr>
                <w:rFonts w:ascii="Times New Roman" w:hAnsi="Times New Roman" w:cs="Times New Roman"/>
                <w:sz w:val="28"/>
                <w:szCs w:val="28"/>
              </w:rPr>
            </w:pPr>
          </w:p>
        </w:tc>
        <w:tc>
          <w:tcPr>
            <w:tcW w:w="4711" w:type="dxa"/>
            <w:gridSpan w:val="6"/>
          </w:tcPr>
          <w:p w14:paraId="5BE52A1D"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Ensino Médio Regular</w:t>
            </w:r>
          </w:p>
        </w:tc>
        <w:tc>
          <w:tcPr>
            <w:tcW w:w="2201" w:type="dxa"/>
            <w:gridSpan w:val="3"/>
          </w:tcPr>
          <w:p w14:paraId="018D70DB"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Ensino Médio EJA</w:t>
            </w:r>
          </w:p>
        </w:tc>
        <w:tc>
          <w:tcPr>
            <w:tcW w:w="709" w:type="dxa"/>
          </w:tcPr>
          <w:p w14:paraId="2A2F3EA0" w14:textId="77777777" w:rsidR="00705AB6" w:rsidRPr="00046EE7" w:rsidRDefault="00705AB6" w:rsidP="00705AB6">
            <w:pPr>
              <w:jc w:val="center"/>
              <w:rPr>
                <w:rFonts w:ascii="Times New Roman" w:hAnsi="Times New Roman" w:cs="Times New Roman"/>
                <w:sz w:val="28"/>
                <w:szCs w:val="28"/>
              </w:rPr>
            </w:pPr>
          </w:p>
        </w:tc>
      </w:tr>
      <w:tr w:rsidR="00705AB6" w:rsidRPr="00046EE7" w14:paraId="55948C3C" w14:textId="77777777" w:rsidTr="00705AB6">
        <w:trPr>
          <w:cantSplit/>
          <w:trHeight w:val="1134"/>
        </w:trPr>
        <w:tc>
          <w:tcPr>
            <w:tcW w:w="1203" w:type="dxa"/>
          </w:tcPr>
          <w:p w14:paraId="30F8D373" w14:textId="77777777" w:rsidR="00705AB6" w:rsidRPr="00046EE7" w:rsidRDefault="00705AB6" w:rsidP="00705AB6">
            <w:pPr>
              <w:jc w:val="center"/>
              <w:rPr>
                <w:rFonts w:ascii="Times New Roman" w:hAnsi="Times New Roman" w:cs="Times New Roman"/>
                <w:sz w:val="28"/>
                <w:szCs w:val="28"/>
              </w:rPr>
            </w:pPr>
          </w:p>
        </w:tc>
        <w:tc>
          <w:tcPr>
            <w:tcW w:w="2397" w:type="dxa"/>
            <w:gridSpan w:val="3"/>
          </w:tcPr>
          <w:p w14:paraId="54D4A2FD"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Urbano</w:t>
            </w:r>
          </w:p>
        </w:tc>
        <w:tc>
          <w:tcPr>
            <w:tcW w:w="613" w:type="dxa"/>
            <w:textDirection w:val="btLr"/>
          </w:tcPr>
          <w:p w14:paraId="7C7DB74C" w14:textId="77777777" w:rsidR="00705AB6" w:rsidRPr="00046EE7" w:rsidRDefault="00705AB6" w:rsidP="00705AB6">
            <w:pPr>
              <w:ind w:left="113" w:right="113"/>
              <w:jc w:val="center"/>
              <w:rPr>
                <w:rFonts w:ascii="Times New Roman" w:hAnsi="Times New Roman" w:cs="Times New Roman"/>
                <w:sz w:val="28"/>
                <w:szCs w:val="28"/>
              </w:rPr>
            </w:pPr>
            <w:r w:rsidRPr="00046EE7">
              <w:rPr>
                <w:rFonts w:ascii="Times New Roman" w:hAnsi="Times New Roman" w:cs="Times New Roman"/>
                <w:sz w:val="28"/>
                <w:szCs w:val="28"/>
              </w:rPr>
              <w:t>Campo</w:t>
            </w:r>
          </w:p>
        </w:tc>
        <w:tc>
          <w:tcPr>
            <w:tcW w:w="850" w:type="dxa"/>
            <w:textDirection w:val="btLr"/>
          </w:tcPr>
          <w:p w14:paraId="7DEDD451" w14:textId="77777777" w:rsidR="00705AB6" w:rsidRPr="00046EE7" w:rsidRDefault="00705AB6" w:rsidP="00705AB6">
            <w:pPr>
              <w:ind w:left="113" w:right="113"/>
              <w:jc w:val="center"/>
              <w:rPr>
                <w:rFonts w:ascii="Times New Roman" w:hAnsi="Times New Roman" w:cs="Times New Roman"/>
                <w:sz w:val="28"/>
                <w:szCs w:val="28"/>
              </w:rPr>
            </w:pPr>
            <w:r w:rsidRPr="00046EE7">
              <w:rPr>
                <w:rFonts w:ascii="Times New Roman" w:hAnsi="Times New Roman" w:cs="Times New Roman"/>
                <w:sz w:val="28"/>
                <w:szCs w:val="28"/>
              </w:rPr>
              <w:t>Indígena</w:t>
            </w:r>
          </w:p>
        </w:tc>
        <w:tc>
          <w:tcPr>
            <w:tcW w:w="851" w:type="dxa"/>
            <w:textDirection w:val="btLr"/>
          </w:tcPr>
          <w:p w14:paraId="27F7356B" w14:textId="77777777" w:rsidR="00705AB6" w:rsidRPr="00046EE7" w:rsidRDefault="00705AB6" w:rsidP="00705AB6">
            <w:pPr>
              <w:ind w:left="113" w:right="113"/>
              <w:jc w:val="center"/>
              <w:rPr>
                <w:rFonts w:ascii="Times New Roman" w:hAnsi="Times New Roman" w:cs="Times New Roman"/>
                <w:sz w:val="28"/>
                <w:szCs w:val="28"/>
              </w:rPr>
            </w:pPr>
            <w:r w:rsidRPr="00046EE7">
              <w:rPr>
                <w:rFonts w:ascii="Times New Roman" w:hAnsi="Times New Roman" w:cs="Times New Roman"/>
                <w:sz w:val="28"/>
                <w:szCs w:val="28"/>
              </w:rPr>
              <w:t>Quilombola</w:t>
            </w:r>
          </w:p>
        </w:tc>
        <w:tc>
          <w:tcPr>
            <w:tcW w:w="1417" w:type="dxa"/>
            <w:gridSpan w:val="2"/>
            <w:textDirection w:val="btLr"/>
          </w:tcPr>
          <w:p w14:paraId="51C90570" w14:textId="77777777" w:rsidR="00705AB6" w:rsidRPr="00046EE7" w:rsidRDefault="00705AB6" w:rsidP="00705AB6">
            <w:pPr>
              <w:ind w:left="113" w:right="113"/>
              <w:jc w:val="center"/>
              <w:rPr>
                <w:rFonts w:ascii="Times New Roman" w:hAnsi="Times New Roman" w:cs="Times New Roman"/>
                <w:sz w:val="28"/>
                <w:szCs w:val="28"/>
              </w:rPr>
            </w:pPr>
            <w:r w:rsidRPr="00046EE7">
              <w:rPr>
                <w:rFonts w:ascii="Times New Roman" w:hAnsi="Times New Roman" w:cs="Times New Roman"/>
                <w:sz w:val="28"/>
                <w:szCs w:val="28"/>
              </w:rPr>
              <w:t>Urbano</w:t>
            </w:r>
          </w:p>
        </w:tc>
        <w:tc>
          <w:tcPr>
            <w:tcW w:w="784" w:type="dxa"/>
            <w:textDirection w:val="btLr"/>
          </w:tcPr>
          <w:p w14:paraId="27E2830A" w14:textId="77777777" w:rsidR="00705AB6" w:rsidRPr="00046EE7" w:rsidRDefault="00705AB6" w:rsidP="00705AB6">
            <w:pPr>
              <w:ind w:left="113" w:right="113"/>
              <w:jc w:val="center"/>
              <w:rPr>
                <w:rFonts w:ascii="Times New Roman" w:hAnsi="Times New Roman" w:cs="Times New Roman"/>
                <w:sz w:val="28"/>
                <w:szCs w:val="28"/>
              </w:rPr>
            </w:pPr>
            <w:r w:rsidRPr="00046EE7">
              <w:rPr>
                <w:rFonts w:ascii="Times New Roman" w:hAnsi="Times New Roman" w:cs="Times New Roman"/>
                <w:sz w:val="28"/>
                <w:szCs w:val="28"/>
              </w:rPr>
              <w:t>Campo</w:t>
            </w:r>
          </w:p>
        </w:tc>
        <w:tc>
          <w:tcPr>
            <w:tcW w:w="709" w:type="dxa"/>
            <w:textDirection w:val="btLr"/>
          </w:tcPr>
          <w:p w14:paraId="37C9D8F2" w14:textId="77777777" w:rsidR="00705AB6" w:rsidRPr="00046EE7" w:rsidRDefault="00705AB6" w:rsidP="00705AB6">
            <w:pPr>
              <w:ind w:left="113" w:right="113"/>
              <w:jc w:val="center"/>
              <w:rPr>
                <w:rFonts w:ascii="Times New Roman" w:hAnsi="Times New Roman" w:cs="Times New Roman"/>
                <w:sz w:val="28"/>
                <w:szCs w:val="28"/>
              </w:rPr>
            </w:pPr>
            <w:r w:rsidRPr="00046EE7">
              <w:rPr>
                <w:rFonts w:ascii="Times New Roman" w:hAnsi="Times New Roman" w:cs="Times New Roman"/>
                <w:sz w:val="28"/>
                <w:szCs w:val="28"/>
              </w:rPr>
              <w:t>Total</w:t>
            </w:r>
          </w:p>
        </w:tc>
      </w:tr>
      <w:tr w:rsidR="00705AB6" w:rsidRPr="00046EE7" w14:paraId="587101B4" w14:textId="77777777" w:rsidTr="00705AB6">
        <w:tc>
          <w:tcPr>
            <w:tcW w:w="1203" w:type="dxa"/>
          </w:tcPr>
          <w:p w14:paraId="3ED4CF36" w14:textId="77777777" w:rsidR="00705AB6" w:rsidRPr="00046EE7" w:rsidRDefault="00705AB6" w:rsidP="00705AB6">
            <w:pPr>
              <w:jc w:val="center"/>
              <w:rPr>
                <w:rFonts w:ascii="Times New Roman" w:hAnsi="Times New Roman" w:cs="Times New Roman"/>
                <w:sz w:val="28"/>
                <w:szCs w:val="28"/>
              </w:rPr>
            </w:pPr>
          </w:p>
        </w:tc>
        <w:tc>
          <w:tcPr>
            <w:tcW w:w="696" w:type="dxa"/>
          </w:tcPr>
          <w:p w14:paraId="051E164C"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Est.</w:t>
            </w:r>
          </w:p>
        </w:tc>
        <w:tc>
          <w:tcPr>
            <w:tcW w:w="851" w:type="dxa"/>
          </w:tcPr>
          <w:p w14:paraId="6E4A269E"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Fed</w:t>
            </w:r>
          </w:p>
        </w:tc>
        <w:tc>
          <w:tcPr>
            <w:tcW w:w="850" w:type="dxa"/>
          </w:tcPr>
          <w:p w14:paraId="2DB86067"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Priv.</w:t>
            </w:r>
          </w:p>
        </w:tc>
        <w:tc>
          <w:tcPr>
            <w:tcW w:w="613" w:type="dxa"/>
          </w:tcPr>
          <w:p w14:paraId="15572391"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Est.</w:t>
            </w:r>
          </w:p>
        </w:tc>
        <w:tc>
          <w:tcPr>
            <w:tcW w:w="850" w:type="dxa"/>
          </w:tcPr>
          <w:p w14:paraId="4AFC247A"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Est.</w:t>
            </w:r>
          </w:p>
        </w:tc>
        <w:tc>
          <w:tcPr>
            <w:tcW w:w="851" w:type="dxa"/>
          </w:tcPr>
          <w:p w14:paraId="46103C01"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Est.</w:t>
            </w:r>
          </w:p>
        </w:tc>
        <w:tc>
          <w:tcPr>
            <w:tcW w:w="708" w:type="dxa"/>
          </w:tcPr>
          <w:p w14:paraId="77DACA7A"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Est.</w:t>
            </w:r>
          </w:p>
        </w:tc>
        <w:tc>
          <w:tcPr>
            <w:tcW w:w="709" w:type="dxa"/>
          </w:tcPr>
          <w:p w14:paraId="1F969B8A"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Priv.</w:t>
            </w:r>
          </w:p>
        </w:tc>
        <w:tc>
          <w:tcPr>
            <w:tcW w:w="784" w:type="dxa"/>
          </w:tcPr>
          <w:p w14:paraId="6FD9C24A"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Est.</w:t>
            </w:r>
          </w:p>
        </w:tc>
        <w:tc>
          <w:tcPr>
            <w:tcW w:w="709" w:type="dxa"/>
          </w:tcPr>
          <w:p w14:paraId="0FFF83D3" w14:textId="77777777" w:rsidR="00705AB6" w:rsidRPr="00046EE7" w:rsidRDefault="00705AB6" w:rsidP="00705AB6">
            <w:pPr>
              <w:jc w:val="center"/>
              <w:rPr>
                <w:rFonts w:ascii="Times New Roman" w:hAnsi="Times New Roman" w:cs="Times New Roman"/>
                <w:sz w:val="28"/>
                <w:szCs w:val="28"/>
              </w:rPr>
            </w:pPr>
          </w:p>
        </w:tc>
      </w:tr>
      <w:tr w:rsidR="00705AB6" w:rsidRPr="00046EE7" w14:paraId="5B346A1C" w14:textId="77777777" w:rsidTr="00705AB6">
        <w:tc>
          <w:tcPr>
            <w:tcW w:w="1203" w:type="dxa"/>
          </w:tcPr>
          <w:p w14:paraId="025B3E3F"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2010</w:t>
            </w:r>
          </w:p>
        </w:tc>
        <w:tc>
          <w:tcPr>
            <w:tcW w:w="696" w:type="dxa"/>
          </w:tcPr>
          <w:p w14:paraId="016FA0ED"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851" w:type="dxa"/>
          </w:tcPr>
          <w:p w14:paraId="327D53C1" w14:textId="77777777" w:rsidR="00705AB6" w:rsidRPr="00046EE7" w:rsidRDefault="00705AB6" w:rsidP="00705AB6">
            <w:pPr>
              <w:jc w:val="center"/>
              <w:rPr>
                <w:rFonts w:ascii="Times New Roman" w:hAnsi="Times New Roman" w:cs="Times New Roman"/>
                <w:sz w:val="28"/>
                <w:szCs w:val="28"/>
              </w:rPr>
            </w:pPr>
          </w:p>
        </w:tc>
        <w:tc>
          <w:tcPr>
            <w:tcW w:w="850" w:type="dxa"/>
          </w:tcPr>
          <w:p w14:paraId="0D02F1AC" w14:textId="77777777" w:rsidR="00705AB6" w:rsidRPr="00046EE7" w:rsidRDefault="00705AB6" w:rsidP="00705AB6">
            <w:pPr>
              <w:jc w:val="center"/>
              <w:rPr>
                <w:rFonts w:ascii="Times New Roman" w:hAnsi="Times New Roman" w:cs="Times New Roman"/>
                <w:sz w:val="28"/>
                <w:szCs w:val="28"/>
              </w:rPr>
            </w:pPr>
          </w:p>
        </w:tc>
        <w:tc>
          <w:tcPr>
            <w:tcW w:w="613" w:type="dxa"/>
          </w:tcPr>
          <w:p w14:paraId="44FDFCA8" w14:textId="77777777" w:rsidR="00705AB6" w:rsidRPr="00046EE7" w:rsidRDefault="00705AB6" w:rsidP="00705AB6">
            <w:pPr>
              <w:jc w:val="center"/>
              <w:rPr>
                <w:rFonts w:ascii="Times New Roman" w:hAnsi="Times New Roman" w:cs="Times New Roman"/>
                <w:sz w:val="28"/>
                <w:szCs w:val="28"/>
              </w:rPr>
            </w:pPr>
          </w:p>
        </w:tc>
        <w:tc>
          <w:tcPr>
            <w:tcW w:w="850" w:type="dxa"/>
          </w:tcPr>
          <w:p w14:paraId="5ED29ED2" w14:textId="77777777" w:rsidR="00705AB6" w:rsidRPr="00046EE7" w:rsidRDefault="00705AB6" w:rsidP="00705AB6">
            <w:pPr>
              <w:jc w:val="center"/>
              <w:rPr>
                <w:rFonts w:ascii="Times New Roman" w:hAnsi="Times New Roman" w:cs="Times New Roman"/>
                <w:sz w:val="28"/>
                <w:szCs w:val="28"/>
              </w:rPr>
            </w:pPr>
          </w:p>
        </w:tc>
        <w:tc>
          <w:tcPr>
            <w:tcW w:w="851" w:type="dxa"/>
          </w:tcPr>
          <w:p w14:paraId="5123C218" w14:textId="77777777" w:rsidR="00705AB6" w:rsidRPr="00046EE7" w:rsidRDefault="00705AB6" w:rsidP="00705AB6">
            <w:pPr>
              <w:jc w:val="center"/>
              <w:rPr>
                <w:rFonts w:ascii="Times New Roman" w:hAnsi="Times New Roman" w:cs="Times New Roman"/>
                <w:sz w:val="28"/>
                <w:szCs w:val="28"/>
              </w:rPr>
            </w:pPr>
          </w:p>
        </w:tc>
        <w:tc>
          <w:tcPr>
            <w:tcW w:w="708" w:type="dxa"/>
          </w:tcPr>
          <w:p w14:paraId="63D9EA75"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709" w:type="dxa"/>
          </w:tcPr>
          <w:p w14:paraId="3A047F3E" w14:textId="77777777" w:rsidR="00705AB6" w:rsidRPr="00046EE7" w:rsidRDefault="00705AB6" w:rsidP="00705AB6">
            <w:pPr>
              <w:jc w:val="center"/>
              <w:rPr>
                <w:rFonts w:ascii="Times New Roman" w:hAnsi="Times New Roman" w:cs="Times New Roman"/>
                <w:sz w:val="28"/>
                <w:szCs w:val="28"/>
              </w:rPr>
            </w:pPr>
          </w:p>
        </w:tc>
        <w:tc>
          <w:tcPr>
            <w:tcW w:w="784" w:type="dxa"/>
          </w:tcPr>
          <w:p w14:paraId="59924736" w14:textId="77777777" w:rsidR="00705AB6" w:rsidRPr="00046EE7" w:rsidRDefault="00705AB6" w:rsidP="00705AB6">
            <w:pPr>
              <w:jc w:val="center"/>
              <w:rPr>
                <w:rFonts w:ascii="Times New Roman" w:hAnsi="Times New Roman" w:cs="Times New Roman"/>
                <w:sz w:val="28"/>
                <w:szCs w:val="28"/>
              </w:rPr>
            </w:pPr>
          </w:p>
        </w:tc>
        <w:tc>
          <w:tcPr>
            <w:tcW w:w="709" w:type="dxa"/>
          </w:tcPr>
          <w:p w14:paraId="5BC2CCB7"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r>
      <w:tr w:rsidR="00705AB6" w:rsidRPr="00046EE7" w14:paraId="7FDFDC55" w14:textId="77777777" w:rsidTr="00705AB6">
        <w:tc>
          <w:tcPr>
            <w:tcW w:w="1203" w:type="dxa"/>
          </w:tcPr>
          <w:p w14:paraId="04D7A804"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2011</w:t>
            </w:r>
          </w:p>
        </w:tc>
        <w:tc>
          <w:tcPr>
            <w:tcW w:w="696" w:type="dxa"/>
          </w:tcPr>
          <w:p w14:paraId="60554DE2"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851" w:type="dxa"/>
          </w:tcPr>
          <w:p w14:paraId="4399CC4A" w14:textId="77777777" w:rsidR="00705AB6" w:rsidRPr="00046EE7" w:rsidRDefault="00705AB6" w:rsidP="00705AB6">
            <w:pPr>
              <w:jc w:val="center"/>
              <w:rPr>
                <w:rFonts w:ascii="Times New Roman" w:hAnsi="Times New Roman" w:cs="Times New Roman"/>
                <w:sz w:val="28"/>
                <w:szCs w:val="28"/>
              </w:rPr>
            </w:pPr>
          </w:p>
        </w:tc>
        <w:tc>
          <w:tcPr>
            <w:tcW w:w="850" w:type="dxa"/>
          </w:tcPr>
          <w:p w14:paraId="7E3F1004" w14:textId="77777777" w:rsidR="00705AB6" w:rsidRPr="00046EE7" w:rsidRDefault="00705AB6" w:rsidP="00705AB6">
            <w:pPr>
              <w:jc w:val="center"/>
              <w:rPr>
                <w:rFonts w:ascii="Times New Roman" w:hAnsi="Times New Roman" w:cs="Times New Roman"/>
                <w:sz w:val="28"/>
                <w:szCs w:val="28"/>
              </w:rPr>
            </w:pPr>
          </w:p>
        </w:tc>
        <w:tc>
          <w:tcPr>
            <w:tcW w:w="613" w:type="dxa"/>
          </w:tcPr>
          <w:p w14:paraId="54566130" w14:textId="77777777" w:rsidR="00705AB6" w:rsidRPr="00046EE7" w:rsidRDefault="00705AB6" w:rsidP="00705AB6">
            <w:pPr>
              <w:jc w:val="center"/>
              <w:rPr>
                <w:rFonts w:ascii="Times New Roman" w:hAnsi="Times New Roman" w:cs="Times New Roman"/>
                <w:sz w:val="28"/>
                <w:szCs w:val="28"/>
              </w:rPr>
            </w:pPr>
          </w:p>
        </w:tc>
        <w:tc>
          <w:tcPr>
            <w:tcW w:w="850" w:type="dxa"/>
          </w:tcPr>
          <w:p w14:paraId="10DB5278" w14:textId="77777777" w:rsidR="00705AB6" w:rsidRPr="00046EE7" w:rsidRDefault="00705AB6" w:rsidP="00705AB6">
            <w:pPr>
              <w:jc w:val="center"/>
              <w:rPr>
                <w:rFonts w:ascii="Times New Roman" w:hAnsi="Times New Roman" w:cs="Times New Roman"/>
                <w:sz w:val="28"/>
                <w:szCs w:val="28"/>
              </w:rPr>
            </w:pPr>
          </w:p>
        </w:tc>
        <w:tc>
          <w:tcPr>
            <w:tcW w:w="851" w:type="dxa"/>
          </w:tcPr>
          <w:p w14:paraId="48F78BE0" w14:textId="77777777" w:rsidR="00705AB6" w:rsidRPr="00046EE7" w:rsidRDefault="00705AB6" w:rsidP="00705AB6">
            <w:pPr>
              <w:jc w:val="center"/>
              <w:rPr>
                <w:rFonts w:ascii="Times New Roman" w:hAnsi="Times New Roman" w:cs="Times New Roman"/>
                <w:sz w:val="28"/>
                <w:szCs w:val="28"/>
              </w:rPr>
            </w:pPr>
          </w:p>
        </w:tc>
        <w:tc>
          <w:tcPr>
            <w:tcW w:w="708" w:type="dxa"/>
          </w:tcPr>
          <w:p w14:paraId="5BBDF8C0"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709" w:type="dxa"/>
          </w:tcPr>
          <w:p w14:paraId="21FCB891" w14:textId="77777777" w:rsidR="00705AB6" w:rsidRPr="00046EE7" w:rsidRDefault="00705AB6" w:rsidP="00705AB6">
            <w:pPr>
              <w:jc w:val="center"/>
              <w:rPr>
                <w:rFonts w:ascii="Times New Roman" w:hAnsi="Times New Roman" w:cs="Times New Roman"/>
                <w:sz w:val="28"/>
                <w:szCs w:val="28"/>
              </w:rPr>
            </w:pPr>
          </w:p>
        </w:tc>
        <w:tc>
          <w:tcPr>
            <w:tcW w:w="784" w:type="dxa"/>
          </w:tcPr>
          <w:p w14:paraId="77414BD8" w14:textId="77777777" w:rsidR="00705AB6" w:rsidRPr="00046EE7" w:rsidRDefault="00705AB6" w:rsidP="00705AB6">
            <w:pPr>
              <w:jc w:val="center"/>
              <w:rPr>
                <w:rFonts w:ascii="Times New Roman" w:hAnsi="Times New Roman" w:cs="Times New Roman"/>
                <w:sz w:val="28"/>
                <w:szCs w:val="28"/>
              </w:rPr>
            </w:pPr>
          </w:p>
        </w:tc>
        <w:tc>
          <w:tcPr>
            <w:tcW w:w="709" w:type="dxa"/>
          </w:tcPr>
          <w:p w14:paraId="1F078E03"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r>
      <w:tr w:rsidR="00705AB6" w:rsidRPr="00046EE7" w14:paraId="546F2256" w14:textId="77777777" w:rsidTr="00705AB6">
        <w:tc>
          <w:tcPr>
            <w:tcW w:w="1203" w:type="dxa"/>
          </w:tcPr>
          <w:p w14:paraId="4A14A183"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2012</w:t>
            </w:r>
          </w:p>
        </w:tc>
        <w:tc>
          <w:tcPr>
            <w:tcW w:w="696" w:type="dxa"/>
          </w:tcPr>
          <w:p w14:paraId="14850984"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851" w:type="dxa"/>
          </w:tcPr>
          <w:p w14:paraId="4ECAC825" w14:textId="77777777" w:rsidR="00705AB6" w:rsidRPr="00046EE7" w:rsidRDefault="00705AB6" w:rsidP="00705AB6">
            <w:pPr>
              <w:jc w:val="center"/>
              <w:rPr>
                <w:rFonts w:ascii="Times New Roman" w:hAnsi="Times New Roman" w:cs="Times New Roman"/>
                <w:sz w:val="28"/>
                <w:szCs w:val="28"/>
              </w:rPr>
            </w:pPr>
          </w:p>
        </w:tc>
        <w:tc>
          <w:tcPr>
            <w:tcW w:w="850" w:type="dxa"/>
          </w:tcPr>
          <w:p w14:paraId="546D2050" w14:textId="77777777" w:rsidR="00705AB6" w:rsidRPr="00046EE7" w:rsidRDefault="00705AB6" w:rsidP="00705AB6">
            <w:pPr>
              <w:jc w:val="center"/>
              <w:rPr>
                <w:rFonts w:ascii="Times New Roman" w:hAnsi="Times New Roman" w:cs="Times New Roman"/>
                <w:sz w:val="28"/>
                <w:szCs w:val="28"/>
              </w:rPr>
            </w:pPr>
          </w:p>
        </w:tc>
        <w:tc>
          <w:tcPr>
            <w:tcW w:w="613" w:type="dxa"/>
          </w:tcPr>
          <w:p w14:paraId="797D73FA" w14:textId="77777777" w:rsidR="00705AB6" w:rsidRPr="00046EE7" w:rsidRDefault="00705AB6" w:rsidP="00705AB6">
            <w:pPr>
              <w:jc w:val="center"/>
              <w:rPr>
                <w:rFonts w:ascii="Times New Roman" w:hAnsi="Times New Roman" w:cs="Times New Roman"/>
                <w:sz w:val="28"/>
                <w:szCs w:val="28"/>
              </w:rPr>
            </w:pPr>
          </w:p>
        </w:tc>
        <w:tc>
          <w:tcPr>
            <w:tcW w:w="850" w:type="dxa"/>
          </w:tcPr>
          <w:p w14:paraId="5CD732A2" w14:textId="77777777" w:rsidR="00705AB6" w:rsidRPr="00046EE7" w:rsidRDefault="00705AB6" w:rsidP="00705AB6">
            <w:pPr>
              <w:jc w:val="center"/>
              <w:rPr>
                <w:rFonts w:ascii="Times New Roman" w:hAnsi="Times New Roman" w:cs="Times New Roman"/>
                <w:sz w:val="28"/>
                <w:szCs w:val="28"/>
              </w:rPr>
            </w:pPr>
          </w:p>
        </w:tc>
        <w:tc>
          <w:tcPr>
            <w:tcW w:w="851" w:type="dxa"/>
          </w:tcPr>
          <w:p w14:paraId="46BE5195" w14:textId="77777777" w:rsidR="00705AB6" w:rsidRPr="00046EE7" w:rsidRDefault="00705AB6" w:rsidP="00705AB6">
            <w:pPr>
              <w:jc w:val="center"/>
              <w:rPr>
                <w:rFonts w:ascii="Times New Roman" w:hAnsi="Times New Roman" w:cs="Times New Roman"/>
                <w:sz w:val="28"/>
                <w:szCs w:val="28"/>
              </w:rPr>
            </w:pPr>
          </w:p>
        </w:tc>
        <w:tc>
          <w:tcPr>
            <w:tcW w:w="708" w:type="dxa"/>
          </w:tcPr>
          <w:p w14:paraId="0E4CAE14"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709" w:type="dxa"/>
          </w:tcPr>
          <w:p w14:paraId="2EBEECCA" w14:textId="77777777" w:rsidR="00705AB6" w:rsidRPr="00046EE7" w:rsidRDefault="00705AB6" w:rsidP="00705AB6">
            <w:pPr>
              <w:jc w:val="center"/>
              <w:rPr>
                <w:rFonts w:ascii="Times New Roman" w:hAnsi="Times New Roman" w:cs="Times New Roman"/>
                <w:sz w:val="28"/>
                <w:szCs w:val="28"/>
              </w:rPr>
            </w:pPr>
          </w:p>
        </w:tc>
        <w:tc>
          <w:tcPr>
            <w:tcW w:w="784" w:type="dxa"/>
          </w:tcPr>
          <w:p w14:paraId="6D8ECBB6" w14:textId="77777777" w:rsidR="00705AB6" w:rsidRPr="00046EE7" w:rsidRDefault="00705AB6" w:rsidP="00705AB6">
            <w:pPr>
              <w:jc w:val="center"/>
              <w:rPr>
                <w:rFonts w:ascii="Times New Roman" w:hAnsi="Times New Roman" w:cs="Times New Roman"/>
                <w:sz w:val="28"/>
                <w:szCs w:val="28"/>
              </w:rPr>
            </w:pPr>
          </w:p>
        </w:tc>
        <w:tc>
          <w:tcPr>
            <w:tcW w:w="709" w:type="dxa"/>
          </w:tcPr>
          <w:p w14:paraId="1A29E627"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r>
      <w:tr w:rsidR="00705AB6" w:rsidRPr="00046EE7" w14:paraId="2F67F83A" w14:textId="77777777" w:rsidTr="00705AB6">
        <w:tc>
          <w:tcPr>
            <w:tcW w:w="1203" w:type="dxa"/>
          </w:tcPr>
          <w:p w14:paraId="4685119D"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2013</w:t>
            </w:r>
          </w:p>
        </w:tc>
        <w:tc>
          <w:tcPr>
            <w:tcW w:w="696" w:type="dxa"/>
          </w:tcPr>
          <w:p w14:paraId="7A017BBD"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851" w:type="dxa"/>
          </w:tcPr>
          <w:p w14:paraId="25F4FB58" w14:textId="77777777" w:rsidR="00705AB6" w:rsidRPr="00046EE7" w:rsidRDefault="00705AB6" w:rsidP="00705AB6">
            <w:pPr>
              <w:jc w:val="center"/>
              <w:rPr>
                <w:rFonts w:ascii="Times New Roman" w:hAnsi="Times New Roman" w:cs="Times New Roman"/>
                <w:sz w:val="28"/>
                <w:szCs w:val="28"/>
              </w:rPr>
            </w:pPr>
          </w:p>
        </w:tc>
        <w:tc>
          <w:tcPr>
            <w:tcW w:w="850" w:type="dxa"/>
          </w:tcPr>
          <w:p w14:paraId="425B3835" w14:textId="77777777" w:rsidR="00705AB6" w:rsidRPr="00046EE7" w:rsidRDefault="00705AB6" w:rsidP="00705AB6">
            <w:pPr>
              <w:jc w:val="center"/>
              <w:rPr>
                <w:rFonts w:ascii="Times New Roman" w:hAnsi="Times New Roman" w:cs="Times New Roman"/>
                <w:sz w:val="28"/>
                <w:szCs w:val="28"/>
              </w:rPr>
            </w:pPr>
          </w:p>
        </w:tc>
        <w:tc>
          <w:tcPr>
            <w:tcW w:w="613" w:type="dxa"/>
          </w:tcPr>
          <w:p w14:paraId="40882FE8" w14:textId="77777777" w:rsidR="00705AB6" w:rsidRPr="00046EE7" w:rsidRDefault="00705AB6" w:rsidP="00705AB6">
            <w:pPr>
              <w:jc w:val="center"/>
              <w:rPr>
                <w:rFonts w:ascii="Times New Roman" w:hAnsi="Times New Roman" w:cs="Times New Roman"/>
                <w:sz w:val="28"/>
                <w:szCs w:val="28"/>
              </w:rPr>
            </w:pPr>
          </w:p>
        </w:tc>
        <w:tc>
          <w:tcPr>
            <w:tcW w:w="850" w:type="dxa"/>
          </w:tcPr>
          <w:p w14:paraId="43A2AB47" w14:textId="77777777" w:rsidR="00705AB6" w:rsidRPr="00046EE7" w:rsidRDefault="00705AB6" w:rsidP="00705AB6">
            <w:pPr>
              <w:jc w:val="center"/>
              <w:rPr>
                <w:rFonts w:ascii="Times New Roman" w:hAnsi="Times New Roman" w:cs="Times New Roman"/>
                <w:sz w:val="28"/>
                <w:szCs w:val="28"/>
              </w:rPr>
            </w:pPr>
          </w:p>
        </w:tc>
        <w:tc>
          <w:tcPr>
            <w:tcW w:w="851" w:type="dxa"/>
          </w:tcPr>
          <w:p w14:paraId="52918E05" w14:textId="77777777" w:rsidR="00705AB6" w:rsidRPr="00046EE7" w:rsidRDefault="00705AB6" w:rsidP="00705AB6">
            <w:pPr>
              <w:jc w:val="center"/>
              <w:rPr>
                <w:rFonts w:ascii="Times New Roman" w:hAnsi="Times New Roman" w:cs="Times New Roman"/>
                <w:sz w:val="28"/>
                <w:szCs w:val="28"/>
              </w:rPr>
            </w:pPr>
          </w:p>
        </w:tc>
        <w:tc>
          <w:tcPr>
            <w:tcW w:w="708" w:type="dxa"/>
          </w:tcPr>
          <w:p w14:paraId="35023DBE"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709" w:type="dxa"/>
          </w:tcPr>
          <w:p w14:paraId="32077964" w14:textId="77777777" w:rsidR="00705AB6" w:rsidRPr="00046EE7" w:rsidRDefault="00705AB6" w:rsidP="00705AB6">
            <w:pPr>
              <w:jc w:val="center"/>
              <w:rPr>
                <w:rFonts w:ascii="Times New Roman" w:hAnsi="Times New Roman" w:cs="Times New Roman"/>
                <w:sz w:val="28"/>
                <w:szCs w:val="28"/>
              </w:rPr>
            </w:pPr>
          </w:p>
        </w:tc>
        <w:tc>
          <w:tcPr>
            <w:tcW w:w="784" w:type="dxa"/>
          </w:tcPr>
          <w:p w14:paraId="63C8C339" w14:textId="77777777" w:rsidR="00705AB6" w:rsidRPr="00046EE7" w:rsidRDefault="00705AB6" w:rsidP="00705AB6">
            <w:pPr>
              <w:jc w:val="center"/>
              <w:rPr>
                <w:rFonts w:ascii="Times New Roman" w:hAnsi="Times New Roman" w:cs="Times New Roman"/>
                <w:sz w:val="28"/>
                <w:szCs w:val="28"/>
              </w:rPr>
            </w:pPr>
          </w:p>
        </w:tc>
        <w:tc>
          <w:tcPr>
            <w:tcW w:w="709" w:type="dxa"/>
          </w:tcPr>
          <w:p w14:paraId="27F65001"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r>
      <w:tr w:rsidR="00705AB6" w:rsidRPr="00046EE7" w14:paraId="7FA03657" w14:textId="77777777" w:rsidTr="00705AB6">
        <w:tc>
          <w:tcPr>
            <w:tcW w:w="1203" w:type="dxa"/>
          </w:tcPr>
          <w:p w14:paraId="42AA95F2"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2014</w:t>
            </w:r>
          </w:p>
        </w:tc>
        <w:tc>
          <w:tcPr>
            <w:tcW w:w="696" w:type="dxa"/>
          </w:tcPr>
          <w:p w14:paraId="25474CB1"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851" w:type="dxa"/>
          </w:tcPr>
          <w:p w14:paraId="3B55EBBB" w14:textId="77777777" w:rsidR="00705AB6" w:rsidRPr="00046EE7" w:rsidRDefault="00705AB6" w:rsidP="00705AB6">
            <w:pPr>
              <w:jc w:val="center"/>
              <w:rPr>
                <w:rFonts w:ascii="Times New Roman" w:hAnsi="Times New Roman" w:cs="Times New Roman"/>
                <w:sz w:val="28"/>
                <w:szCs w:val="28"/>
              </w:rPr>
            </w:pPr>
          </w:p>
        </w:tc>
        <w:tc>
          <w:tcPr>
            <w:tcW w:w="850" w:type="dxa"/>
          </w:tcPr>
          <w:p w14:paraId="6A413F12" w14:textId="77777777" w:rsidR="00705AB6" w:rsidRPr="00046EE7" w:rsidRDefault="00705AB6" w:rsidP="00705AB6">
            <w:pPr>
              <w:jc w:val="center"/>
              <w:rPr>
                <w:rFonts w:ascii="Times New Roman" w:hAnsi="Times New Roman" w:cs="Times New Roman"/>
                <w:sz w:val="28"/>
                <w:szCs w:val="28"/>
              </w:rPr>
            </w:pPr>
          </w:p>
        </w:tc>
        <w:tc>
          <w:tcPr>
            <w:tcW w:w="613" w:type="dxa"/>
          </w:tcPr>
          <w:p w14:paraId="641D8315" w14:textId="77777777" w:rsidR="00705AB6" w:rsidRPr="00046EE7" w:rsidRDefault="00705AB6" w:rsidP="00705AB6">
            <w:pPr>
              <w:jc w:val="center"/>
              <w:rPr>
                <w:rFonts w:ascii="Times New Roman" w:hAnsi="Times New Roman" w:cs="Times New Roman"/>
                <w:sz w:val="28"/>
                <w:szCs w:val="28"/>
              </w:rPr>
            </w:pPr>
          </w:p>
        </w:tc>
        <w:tc>
          <w:tcPr>
            <w:tcW w:w="850" w:type="dxa"/>
          </w:tcPr>
          <w:p w14:paraId="5B3AABE5" w14:textId="77777777" w:rsidR="00705AB6" w:rsidRPr="00046EE7" w:rsidRDefault="00705AB6" w:rsidP="00705AB6">
            <w:pPr>
              <w:jc w:val="center"/>
              <w:rPr>
                <w:rFonts w:ascii="Times New Roman" w:hAnsi="Times New Roman" w:cs="Times New Roman"/>
                <w:sz w:val="28"/>
                <w:szCs w:val="28"/>
              </w:rPr>
            </w:pPr>
          </w:p>
        </w:tc>
        <w:tc>
          <w:tcPr>
            <w:tcW w:w="851" w:type="dxa"/>
          </w:tcPr>
          <w:p w14:paraId="74E16647" w14:textId="77777777" w:rsidR="00705AB6" w:rsidRPr="00046EE7" w:rsidRDefault="00705AB6" w:rsidP="00705AB6">
            <w:pPr>
              <w:jc w:val="center"/>
              <w:rPr>
                <w:rFonts w:ascii="Times New Roman" w:hAnsi="Times New Roman" w:cs="Times New Roman"/>
                <w:sz w:val="28"/>
                <w:szCs w:val="28"/>
              </w:rPr>
            </w:pPr>
          </w:p>
        </w:tc>
        <w:tc>
          <w:tcPr>
            <w:tcW w:w="708" w:type="dxa"/>
          </w:tcPr>
          <w:p w14:paraId="061D95D3"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709" w:type="dxa"/>
          </w:tcPr>
          <w:p w14:paraId="38098603" w14:textId="77777777" w:rsidR="00705AB6" w:rsidRPr="00046EE7" w:rsidRDefault="00705AB6" w:rsidP="00705AB6">
            <w:pPr>
              <w:jc w:val="center"/>
              <w:rPr>
                <w:rFonts w:ascii="Times New Roman" w:hAnsi="Times New Roman" w:cs="Times New Roman"/>
                <w:sz w:val="28"/>
                <w:szCs w:val="28"/>
              </w:rPr>
            </w:pPr>
          </w:p>
        </w:tc>
        <w:tc>
          <w:tcPr>
            <w:tcW w:w="784" w:type="dxa"/>
          </w:tcPr>
          <w:p w14:paraId="6066EA11" w14:textId="77777777" w:rsidR="00705AB6" w:rsidRPr="00046EE7" w:rsidRDefault="00705AB6" w:rsidP="00705AB6">
            <w:pPr>
              <w:jc w:val="center"/>
              <w:rPr>
                <w:rFonts w:ascii="Times New Roman" w:hAnsi="Times New Roman" w:cs="Times New Roman"/>
                <w:sz w:val="28"/>
                <w:szCs w:val="28"/>
              </w:rPr>
            </w:pPr>
          </w:p>
        </w:tc>
        <w:tc>
          <w:tcPr>
            <w:tcW w:w="709" w:type="dxa"/>
          </w:tcPr>
          <w:p w14:paraId="672E8B3B"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r>
      <w:tr w:rsidR="00705AB6" w:rsidRPr="00046EE7" w14:paraId="31CF8935" w14:textId="77777777" w:rsidTr="00705AB6">
        <w:tc>
          <w:tcPr>
            <w:tcW w:w="1203" w:type="dxa"/>
          </w:tcPr>
          <w:p w14:paraId="405194A0"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2015</w:t>
            </w:r>
          </w:p>
        </w:tc>
        <w:tc>
          <w:tcPr>
            <w:tcW w:w="696" w:type="dxa"/>
          </w:tcPr>
          <w:p w14:paraId="14BFA30E"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851" w:type="dxa"/>
          </w:tcPr>
          <w:p w14:paraId="16DF1D44" w14:textId="77777777" w:rsidR="00705AB6" w:rsidRPr="00046EE7" w:rsidRDefault="00705AB6" w:rsidP="00705AB6">
            <w:pPr>
              <w:jc w:val="center"/>
              <w:rPr>
                <w:rFonts w:ascii="Times New Roman" w:hAnsi="Times New Roman" w:cs="Times New Roman"/>
                <w:sz w:val="28"/>
                <w:szCs w:val="28"/>
              </w:rPr>
            </w:pPr>
          </w:p>
        </w:tc>
        <w:tc>
          <w:tcPr>
            <w:tcW w:w="850" w:type="dxa"/>
          </w:tcPr>
          <w:p w14:paraId="087270A1" w14:textId="77777777" w:rsidR="00705AB6" w:rsidRPr="00046EE7" w:rsidRDefault="00705AB6" w:rsidP="00705AB6">
            <w:pPr>
              <w:jc w:val="center"/>
              <w:rPr>
                <w:rFonts w:ascii="Times New Roman" w:hAnsi="Times New Roman" w:cs="Times New Roman"/>
                <w:sz w:val="28"/>
                <w:szCs w:val="28"/>
              </w:rPr>
            </w:pPr>
          </w:p>
        </w:tc>
        <w:tc>
          <w:tcPr>
            <w:tcW w:w="613" w:type="dxa"/>
          </w:tcPr>
          <w:p w14:paraId="2957896F" w14:textId="77777777" w:rsidR="00705AB6" w:rsidRPr="00046EE7" w:rsidRDefault="00705AB6" w:rsidP="00705AB6">
            <w:pPr>
              <w:jc w:val="center"/>
              <w:rPr>
                <w:rFonts w:ascii="Times New Roman" w:hAnsi="Times New Roman" w:cs="Times New Roman"/>
                <w:sz w:val="28"/>
                <w:szCs w:val="28"/>
              </w:rPr>
            </w:pPr>
          </w:p>
        </w:tc>
        <w:tc>
          <w:tcPr>
            <w:tcW w:w="850" w:type="dxa"/>
          </w:tcPr>
          <w:p w14:paraId="1E4042F7" w14:textId="77777777" w:rsidR="00705AB6" w:rsidRPr="00046EE7" w:rsidRDefault="00705AB6" w:rsidP="00705AB6">
            <w:pPr>
              <w:jc w:val="center"/>
              <w:rPr>
                <w:rFonts w:ascii="Times New Roman" w:hAnsi="Times New Roman" w:cs="Times New Roman"/>
                <w:sz w:val="28"/>
                <w:szCs w:val="28"/>
              </w:rPr>
            </w:pPr>
          </w:p>
        </w:tc>
        <w:tc>
          <w:tcPr>
            <w:tcW w:w="851" w:type="dxa"/>
          </w:tcPr>
          <w:p w14:paraId="2255B6D4" w14:textId="77777777" w:rsidR="00705AB6" w:rsidRPr="00046EE7" w:rsidRDefault="00705AB6" w:rsidP="00705AB6">
            <w:pPr>
              <w:jc w:val="center"/>
              <w:rPr>
                <w:rFonts w:ascii="Times New Roman" w:hAnsi="Times New Roman" w:cs="Times New Roman"/>
                <w:sz w:val="28"/>
                <w:szCs w:val="28"/>
              </w:rPr>
            </w:pPr>
          </w:p>
        </w:tc>
        <w:tc>
          <w:tcPr>
            <w:tcW w:w="708" w:type="dxa"/>
          </w:tcPr>
          <w:p w14:paraId="4D53A63A"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c>
          <w:tcPr>
            <w:tcW w:w="709" w:type="dxa"/>
          </w:tcPr>
          <w:p w14:paraId="1D1CD64A" w14:textId="77777777" w:rsidR="00705AB6" w:rsidRPr="00046EE7" w:rsidRDefault="00705AB6" w:rsidP="00705AB6">
            <w:pPr>
              <w:jc w:val="center"/>
              <w:rPr>
                <w:rFonts w:ascii="Times New Roman" w:hAnsi="Times New Roman" w:cs="Times New Roman"/>
                <w:sz w:val="28"/>
                <w:szCs w:val="28"/>
              </w:rPr>
            </w:pPr>
          </w:p>
        </w:tc>
        <w:tc>
          <w:tcPr>
            <w:tcW w:w="784" w:type="dxa"/>
          </w:tcPr>
          <w:p w14:paraId="765598D7" w14:textId="77777777" w:rsidR="00705AB6" w:rsidRPr="00046EE7" w:rsidRDefault="00705AB6" w:rsidP="00705AB6">
            <w:pPr>
              <w:jc w:val="center"/>
              <w:rPr>
                <w:rFonts w:ascii="Times New Roman" w:hAnsi="Times New Roman" w:cs="Times New Roman"/>
                <w:sz w:val="28"/>
                <w:szCs w:val="28"/>
              </w:rPr>
            </w:pPr>
          </w:p>
        </w:tc>
        <w:tc>
          <w:tcPr>
            <w:tcW w:w="709" w:type="dxa"/>
          </w:tcPr>
          <w:p w14:paraId="4CD566A4" w14:textId="77777777" w:rsidR="00705AB6" w:rsidRPr="00046EE7" w:rsidRDefault="00705AB6" w:rsidP="00705AB6">
            <w:pPr>
              <w:jc w:val="center"/>
              <w:rPr>
                <w:rFonts w:ascii="Times New Roman" w:hAnsi="Times New Roman" w:cs="Times New Roman"/>
                <w:sz w:val="28"/>
                <w:szCs w:val="28"/>
              </w:rPr>
            </w:pPr>
            <w:r w:rsidRPr="00046EE7">
              <w:rPr>
                <w:rFonts w:ascii="Times New Roman" w:hAnsi="Times New Roman" w:cs="Times New Roman"/>
                <w:sz w:val="28"/>
                <w:szCs w:val="28"/>
              </w:rPr>
              <w:t>1</w:t>
            </w:r>
          </w:p>
        </w:tc>
      </w:tr>
    </w:tbl>
    <w:p w14:paraId="01CF71C0" w14:textId="77777777" w:rsidR="00537914" w:rsidRDefault="00537914" w:rsidP="00537914">
      <w:pPr>
        <w:rPr>
          <w:rFonts w:ascii="Times New Roman" w:hAnsi="Times New Roman" w:cs="Times New Roman"/>
          <w:sz w:val="24"/>
        </w:rPr>
      </w:pPr>
      <w:r w:rsidRPr="00705AB6">
        <w:rPr>
          <w:rFonts w:ascii="Times New Roman" w:hAnsi="Times New Roman" w:cs="Times New Roman"/>
          <w:sz w:val="24"/>
        </w:rPr>
        <w:lastRenderedPageBreak/>
        <w:t>Fonte: Secretaria Municipal de Educação, 2015.</w:t>
      </w:r>
    </w:p>
    <w:p w14:paraId="0E4B8EC5" w14:textId="77777777" w:rsidR="00537914" w:rsidRDefault="00537914" w:rsidP="00A1333A">
      <w:pPr>
        <w:spacing w:line="360" w:lineRule="auto"/>
        <w:ind w:firstLine="708"/>
        <w:jc w:val="both"/>
        <w:rPr>
          <w:rFonts w:ascii="Times New Roman" w:hAnsi="Times New Roman" w:cs="Times New Roman"/>
          <w:sz w:val="24"/>
        </w:rPr>
      </w:pPr>
    </w:p>
    <w:p w14:paraId="03B0E201" w14:textId="77777777" w:rsidR="00E967D9" w:rsidRDefault="00705AB6" w:rsidP="00C766F5">
      <w:pPr>
        <w:spacing w:line="360" w:lineRule="auto"/>
        <w:ind w:firstLine="708"/>
        <w:jc w:val="both"/>
        <w:rPr>
          <w:rFonts w:ascii="Times New Roman" w:hAnsi="Times New Roman" w:cs="Times New Roman"/>
          <w:sz w:val="24"/>
        </w:rPr>
      </w:pPr>
      <w:r w:rsidRPr="00046EE7">
        <w:rPr>
          <w:rFonts w:ascii="Times New Roman" w:hAnsi="Times New Roman" w:cs="Times New Roman"/>
          <w:sz w:val="24"/>
        </w:rPr>
        <w:t xml:space="preserve">O ensino médio é total responsabilidade do Estado, </w:t>
      </w:r>
      <w:r w:rsidR="005877EE">
        <w:rPr>
          <w:rFonts w:ascii="Times New Roman" w:hAnsi="Times New Roman" w:cs="Times New Roman"/>
          <w:sz w:val="24"/>
        </w:rPr>
        <w:t>n</w:t>
      </w:r>
      <w:r w:rsidRPr="00046EE7">
        <w:rPr>
          <w:rFonts w:ascii="Times New Roman" w:hAnsi="Times New Roman" w:cs="Times New Roman"/>
          <w:sz w:val="24"/>
        </w:rPr>
        <w:t>o Município de Figueirópolis D’Oeste existem duas escolas estadua</w:t>
      </w:r>
      <w:r w:rsidR="005877EE">
        <w:rPr>
          <w:rFonts w:ascii="Times New Roman" w:hAnsi="Times New Roman" w:cs="Times New Roman"/>
          <w:sz w:val="24"/>
        </w:rPr>
        <w:t xml:space="preserve">is, onde apenas uma delas </w:t>
      </w:r>
      <w:r w:rsidRPr="00046EE7">
        <w:rPr>
          <w:rFonts w:ascii="Times New Roman" w:hAnsi="Times New Roman" w:cs="Times New Roman"/>
          <w:sz w:val="24"/>
        </w:rPr>
        <w:t xml:space="preserve">oferece </w:t>
      </w:r>
      <w:r w:rsidR="005877EE">
        <w:rPr>
          <w:rFonts w:ascii="Times New Roman" w:hAnsi="Times New Roman" w:cs="Times New Roman"/>
          <w:sz w:val="24"/>
        </w:rPr>
        <w:t>essa</w:t>
      </w:r>
      <w:r w:rsidRPr="00046EE7">
        <w:rPr>
          <w:rFonts w:ascii="Times New Roman" w:hAnsi="Times New Roman" w:cs="Times New Roman"/>
          <w:sz w:val="24"/>
        </w:rPr>
        <w:t xml:space="preserve"> </w:t>
      </w:r>
      <w:r w:rsidR="005877EE">
        <w:rPr>
          <w:rFonts w:ascii="Times New Roman" w:hAnsi="Times New Roman" w:cs="Times New Roman"/>
          <w:sz w:val="24"/>
        </w:rPr>
        <w:t>etapa</w:t>
      </w:r>
      <w:r w:rsidRPr="00046EE7">
        <w:rPr>
          <w:rFonts w:ascii="Times New Roman" w:hAnsi="Times New Roman" w:cs="Times New Roman"/>
          <w:sz w:val="24"/>
        </w:rPr>
        <w:t>, decorrente da demanda de alunos existente</w:t>
      </w:r>
      <w:r w:rsidR="005877EE">
        <w:rPr>
          <w:rFonts w:ascii="Times New Roman" w:hAnsi="Times New Roman" w:cs="Times New Roman"/>
          <w:sz w:val="24"/>
        </w:rPr>
        <w:t>.</w:t>
      </w:r>
      <w:r w:rsidRPr="00046EE7">
        <w:rPr>
          <w:rFonts w:ascii="Times New Roman" w:hAnsi="Times New Roman" w:cs="Times New Roman"/>
          <w:sz w:val="24"/>
        </w:rPr>
        <w:t xml:space="preserve"> </w:t>
      </w:r>
      <w:r w:rsidR="005877EE">
        <w:rPr>
          <w:rFonts w:ascii="Times New Roman" w:hAnsi="Times New Roman" w:cs="Times New Roman"/>
          <w:sz w:val="24"/>
        </w:rPr>
        <w:t>Essa mesma escola consegue suprir</w:t>
      </w:r>
      <w:r w:rsidRPr="00046EE7">
        <w:rPr>
          <w:rFonts w:ascii="Times New Roman" w:hAnsi="Times New Roman" w:cs="Times New Roman"/>
          <w:sz w:val="24"/>
        </w:rPr>
        <w:t xml:space="preserve"> a demanda de matriculas, </w:t>
      </w:r>
      <w:r w:rsidR="005877EE">
        <w:rPr>
          <w:rFonts w:ascii="Times New Roman" w:hAnsi="Times New Roman" w:cs="Times New Roman"/>
          <w:sz w:val="24"/>
        </w:rPr>
        <w:t>n</w:t>
      </w:r>
      <w:r w:rsidRPr="00046EE7">
        <w:rPr>
          <w:rFonts w:ascii="Times New Roman" w:hAnsi="Times New Roman" w:cs="Times New Roman"/>
          <w:sz w:val="24"/>
        </w:rPr>
        <w:t>a modalidade EJA</w:t>
      </w:r>
      <w:r w:rsidR="005877EE">
        <w:rPr>
          <w:rFonts w:ascii="Times New Roman" w:hAnsi="Times New Roman" w:cs="Times New Roman"/>
          <w:sz w:val="24"/>
        </w:rPr>
        <w:t>, sendo que a outra escola atende a etapa do 1º ao 6º ano do ensino fundamental.</w:t>
      </w:r>
    </w:p>
    <w:p w14:paraId="33DB00F4" w14:textId="77777777" w:rsidR="00C766F5" w:rsidRDefault="00C766F5" w:rsidP="00C766F5">
      <w:pPr>
        <w:spacing w:line="360" w:lineRule="auto"/>
        <w:ind w:firstLine="708"/>
        <w:jc w:val="both"/>
        <w:rPr>
          <w:rFonts w:ascii="Times New Roman" w:hAnsi="Times New Roman" w:cs="Times New Roman"/>
          <w:sz w:val="24"/>
        </w:rPr>
      </w:pPr>
    </w:p>
    <w:p w14:paraId="73C05A24" w14:textId="77777777" w:rsidR="00A1333A" w:rsidRDefault="00A1333A" w:rsidP="001F7A48">
      <w:pPr>
        <w:spacing w:after="0" w:line="240" w:lineRule="auto"/>
        <w:jc w:val="both"/>
        <w:rPr>
          <w:rFonts w:ascii="Times New Roman" w:hAnsi="Times New Roman" w:cs="Times New Roman"/>
          <w:b/>
          <w:sz w:val="24"/>
        </w:rPr>
      </w:pPr>
      <w:r>
        <w:rPr>
          <w:rFonts w:ascii="Times New Roman" w:hAnsi="Times New Roman" w:cs="Times New Roman"/>
          <w:b/>
          <w:sz w:val="24"/>
        </w:rPr>
        <w:t>TABELA 21</w:t>
      </w:r>
      <w:r w:rsidR="00537914">
        <w:rPr>
          <w:rFonts w:ascii="Times New Roman" w:hAnsi="Times New Roman" w:cs="Times New Roman"/>
          <w:b/>
          <w:sz w:val="24"/>
        </w:rPr>
        <w:t xml:space="preserve"> </w:t>
      </w:r>
      <w:r>
        <w:rPr>
          <w:rFonts w:ascii="Times New Roman" w:hAnsi="Times New Roman" w:cs="Times New Roman"/>
          <w:b/>
          <w:sz w:val="24"/>
        </w:rPr>
        <w:t xml:space="preserve">- </w:t>
      </w:r>
      <w:r w:rsidRPr="00046EE7">
        <w:rPr>
          <w:rFonts w:ascii="Times New Roman" w:hAnsi="Times New Roman" w:cs="Times New Roman"/>
          <w:b/>
          <w:sz w:val="24"/>
        </w:rPr>
        <w:t xml:space="preserve">NÚMERO DE </w:t>
      </w:r>
      <w:r w:rsidR="001F7A48" w:rsidRPr="00046EE7">
        <w:rPr>
          <w:rFonts w:ascii="Times New Roman" w:hAnsi="Times New Roman" w:cs="Times New Roman"/>
          <w:b/>
          <w:sz w:val="24"/>
        </w:rPr>
        <w:t>MATRÍCULAS E</w:t>
      </w:r>
      <w:r w:rsidRPr="00046EE7">
        <w:rPr>
          <w:rFonts w:ascii="Times New Roman" w:hAnsi="Times New Roman" w:cs="Times New Roman"/>
          <w:b/>
          <w:sz w:val="24"/>
        </w:rPr>
        <w:t xml:space="preserve"> PROFESSORES DO ENSINO MÉDIO D</w:t>
      </w:r>
      <w:r w:rsidR="00537914">
        <w:rPr>
          <w:rFonts w:ascii="Times New Roman" w:hAnsi="Times New Roman" w:cs="Times New Roman"/>
          <w:b/>
          <w:sz w:val="24"/>
        </w:rPr>
        <w:t>AS REDES DE ENSINO NO MUNICÍPIO</w:t>
      </w:r>
    </w:p>
    <w:tbl>
      <w:tblPr>
        <w:tblStyle w:val="Tabelacomgrade"/>
        <w:tblW w:w="0" w:type="auto"/>
        <w:tblInd w:w="70" w:type="dxa"/>
        <w:tblCellMar>
          <w:left w:w="70" w:type="dxa"/>
          <w:right w:w="70" w:type="dxa"/>
        </w:tblCellMar>
        <w:tblLook w:val="0000" w:firstRow="0" w:lastRow="0" w:firstColumn="0" w:lastColumn="0" w:noHBand="0" w:noVBand="0"/>
      </w:tblPr>
      <w:tblGrid>
        <w:gridCol w:w="737"/>
        <w:gridCol w:w="479"/>
        <w:gridCol w:w="504"/>
        <w:gridCol w:w="504"/>
        <w:gridCol w:w="504"/>
        <w:gridCol w:w="6"/>
        <w:gridCol w:w="498"/>
        <w:gridCol w:w="512"/>
        <w:gridCol w:w="548"/>
        <w:gridCol w:w="532"/>
        <w:gridCol w:w="433"/>
        <w:gridCol w:w="505"/>
        <w:gridCol w:w="504"/>
        <w:gridCol w:w="494"/>
        <w:gridCol w:w="532"/>
        <w:gridCol w:w="532"/>
        <w:gridCol w:w="494"/>
        <w:gridCol w:w="533"/>
      </w:tblGrid>
      <w:tr w:rsidR="00911F11" w14:paraId="565CBC96" w14:textId="77777777" w:rsidTr="00537914">
        <w:trPr>
          <w:gridBefore w:val="2"/>
          <w:wBefore w:w="1216" w:type="dxa"/>
          <w:trHeight w:val="569"/>
        </w:trPr>
        <w:tc>
          <w:tcPr>
            <w:tcW w:w="1518" w:type="dxa"/>
            <w:gridSpan w:val="4"/>
          </w:tcPr>
          <w:p w14:paraId="354F1E8D" w14:textId="77777777" w:rsidR="00911F11" w:rsidRDefault="00911F11" w:rsidP="00911F11">
            <w:pPr>
              <w:spacing w:after="200" w:line="360" w:lineRule="auto"/>
              <w:ind w:firstLine="708"/>
              <w:jc w:val="both"/>
              <w:rPr>
                <w:rFonts w:ascii="Times New Roman" w:hAnsi="Times New Roman" w:cs="Times New Roman"/>
                <w:b/>
                <w:sz w:val="24"/>
              </w:rPr>
            </w:pPr>
            <w:r>
              <w:rPr>
                <w:rFonts w:ascii="Times New Roman" w:hAnsi="Times New Roman" w:cs="Times New Roman"/>
                <w:b/>
                <w:sz w:val="24"/>
              </w:rPr>
              <w:t>2011</w:t>
            </w:r>
          </w:p>
        </w:tc>
        <w:tc>
          <w:tcPr>
            <w:tcW w:w="1558" w:type="dxa"/>
            <w:gridSpan w:val="3"/>
          </w:tcPr>
          <w:p w14:paraId="3753CA49" w14:textId="77777777" w:rsidR="00911F11" w:rsidRDefault="00911F11" w:rsidP="00911F11">
            <w:pPr>
              <w:spacing w:line="360" w:lineRule="auto"/>
              <w:ind w:firstLine="708"/>
              <w:jc w:val="both"/>
              <w:rPr>
                <w:rFonts w:ascii="Times New Roman" w:hAnsi="Times New Roman" w:cs="Times New Roman"/>
                <w:b/>
                <w:sz w:val="24"/>
              </w:rPr>
            </w:pPr>
            <w:r>
              <w:rPr>
                <w:rFonts w:ascii="Times New Roman" w:hAnsi="Times New Roman" w:cs="Times New Roman"/>
                <w:b/>
                <w:sz w:val="24"/>
              </w:rPr>
              <w:t>2012</w:t>
            </w:r>
          </w:p>
        </w:tc>
        <w:tc>
          <w:tcPr>
            <w:tcW w:w="1470" w:type="dxa"/>
            <w:gridSpan w:val="3"/>
          </w:tcPr>
          <w:p w14:paraId="24841BCD" w14:textId="77777777" w:rsidR="00911F11" w:rsidRDefault="00911F11" w:rsidP="00911F11">
            <w:pPr>
              <w:spacing w:line="360" w:lineRule="auto"/>
              <w:ind w:firstLine="708"/>
              <w:jc w:val="both"/>
              <w:rPr>
                <w:rFonts w:ascii="Times New Roman" w:hAnsi="Times New Roman" w:cs="Times New Roman"/>
                <w:b/>
                <w:sz w:val="24"/>
              </w:rPr>
            </w:pPr>
            <w:r>
              <w:rPr>
                <w:rFonts w:ascii="Times New Roman" w:hAnsi="Times New Roman" w:cs="Times New Roman"/>
                <w:b/>
                <w:sz w:val="24"/>
              </w:rPr>
              <w:t>2013</w:t>
            </w:r>
          </w:p>
        </w:tc>
        <w:tc>
          <w:tcPr>
            <w:tcW w:w="1530" w:type="dxa"/>
            <w:gridSpan w:val="3"/>
          </w:tcPr>
          <w:p w14:paraId="7B2B53AC" w14:textId="77777777" w:rsidR="00911F11" w:rsidRDefault="00911F11" w:rsidP="00911F11">
            <w:pPr>
              <w:spacing w:line="360" w:lineRule="auto"/>
              <w:ind w:firstLine="708"/>
              <w:jc w:val="both"/>
              <w:rPr>
                <w:rFonts w:ascii="Times New Roman" w:hAnsi="Times New Roman" w:cs="Times New Roman"/>
                <w:b/>
                <w:sz w:val="24"/>
              </w:rPr>
            </w:pPr>
            <w:r>
              <w:rPr>
                <w:rFonts w:ascii="Times New Roman" w:hAnsi="Times New Roman" w:cs="Times New Roman"/>
                <w:b/>
                <w:sz w:val="24"/>
              </w:rPr>
              <w:t>2014</w:t>
            </w:r>
          </w:p>
        </w:tc>
        <w:tc>
          <w:tcPr>
            <w:tcW w:w="1559" w:type="dxa"/>
            <w:gridSpan w:val="3"/>
          </w:tcPr>
          <w:p w14:paraId="4835E345" w14:textId="77777777" w:rsidR="00911F11" w:rsidRDefault="00911F11" w:rsidP="00911F11">
            <w:pPr>
              <w:spacing w:line="360" w:lineRule="auto"/>
              <w:ind w:firstLine="708"/>
              <w:jc w:val="both"/>
              <w:rPr>
                <w:rFonts w:ascii="Times New Roman" w:hAnsi="Times New Roman" w:cs="Times New Roman"/>
                <w:b/>
                <w:sz w:val="24"/>
              </w:rPr>
            </w:pPr>
            <w:r>
              <w:rPr>
                <w:rFonts w:ascii="Times New Roman" w:hAnsi="Times New Roman" w:cs="Times New Roman"/>
                <w:b/>
                <w:sz w:val="24"/>
              </w:rPr>
              <w:t>2015</w:t>
            </w:r>
          </w:p>
        </w:tc>
      </w:tr>
      <w:tr w:rsidR="00911F11" w:rsidRPr="00046EE7" w14:paraId="729A5076" w14:textId="77777777" w:rsidTr="00537914">
        <w:tblPrEx>
          <w:tblCellMar>
            <w:left w:w="108" w:type="dxa"/>
            <w:right w:w="108" w:type="dxa"/>
          </w:tblCellMar>
          <w:tblLook w:val="04A0" w:firstRow="1" w:lastRow="0" w:firstColumn="1" w:lastColumn="0" w:noHBand="0" w:noVBand="1"/>
        </w:tblPrEx>
        <w:trPr>
          <w:cantSplit/>
          <w:trHeight w:val="2008"/>
        </w:trPr>
        <w:tc>
          <w:tcPr>
            <w:tcW w:w="737" w:type="dxa"/>
            <w:tcBorders>
              <w:top w:val="single" w:sz="6" w:space="0" w:color="auto"/>
              <w:left w:val="single" w:sz="6" w:space="0" w:color="auto"/>
              <w:bottom w:val="single" w:sz="6" w:space="0" w:color="auto"/>
              <w:right w:val="single" w:sz="6" w:space="0" w:color="auto"/>
            </w:tcBorders>
            <w:textDirection w:val="btLr"/>
            <w:vAlign w:val="center"/>
          </w:tcPr>
          <w:p w14:paraId="3EBB9D42"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sz w:val="28"/>
              </w:rPr>
              <w:t>Nível</w:t>
            </w:r>
          </w:p>
        </w:tc>
        <w:tc>
          <w:tcPr>
            <w:tcW w:w="479" w:type="dxa"/>
            <w:tcBorders>
              <w:top w:val="single" w:sz="6" w:space="0" w:color="auto"/>
              <w:left w:val="single" w:sz="6" w:space="0" w:color="auto"/>
              <w:bottom w:val="single" w:sz="6" w:space="0" w:color="auto"/>
              <w:right w:val="single" w:sz="6" w:space="0" w:color="auto"/>
            </w:tcBorders>
            <w:textDirection w:val="btLr"/>
            <w:vAlign w:val="center"/>
          </w:tcPr>
          <w:p w14:paraId="3E8CD3DB"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rPr>
              <w:t>REDE</w:t>
            </w:r>
          </w:p>
        </w:tc>
        <w:tc>
          <w:tcPr>
            <w:tcW w:w="504" w:type="dxa"/>
            <w:tcBorders>
              <w:top w:val="single" w:sz="6" w:space="0" w:color="auto"/>
              <w:left w:val="single" w:sz="6" w:space="0" w:color="auto"/>
            </w:tcBorders>
            <w:textDirection w:val="btLr"/>
            <w:vAlign w:val="center"/>
          </w:tcPr>
          <w:p w14:paraId="3BA83B18"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Nº DE PROFESSORES</w:t>
            </w:r>
          </w:p>
        </w:tc>
        <w:tc>
          <w:tcPr>
            <w:tcW w:w="504" w:type="dxa"/>
            <w:tcBorders>
              <w:top w:val="single" w:sz="6" w:space="0" w:color="auto"/>
            </w:tcBorders>
            <w:textDirection w:val="btLr"/>
            <w:vAlign w:val="center"/>
          </w:tcPr>
          <w:p w14:paraId="3FEFECF2" w14:textId="77777777" w:rsidR="00911F11" w:rsidRPr="00046EE7" w:rsidRDefault="00911F11" w:rsidP="001875AC">
            <w:pPr>
              <w:ind w:left="113" w:right="113"/>
              <w:jc w:val="center"/>
              <w:rPr>
                <w:rFonts w:ascii="Times New Roman" w:hAnsi="Times New Roman" w:cs="Times New Roman"/>
                <w:b/>
                <w:sz w:val="18"/>
                <w:szCs w:val="18"/>
              </w:rPr>
            </w:pPr>
            <w:r>
              <w:rPr>
                <w:rFonts w:ascii="Times New Roman" w:hAnsi="Times New Roman" w:cs="Times New Roman"/>
                <w:b/>
                <w:sz w:val="18"/>
                <w:szCs w:val="18"/>
              </w:rPr>
              <w:t xml:space="preserve"> MATRÍCULA </w:t>
            </w:r>
            <w:r w:rsidRPr="00046EE7">
              <w:rPr>
                <w:rFonts w:ascii="Times New Roman" w:hAnsi="Times New Roman" w:cs="Times New Roman"/>
                <w:b/>
                <w:sz w:val="18"/>
                <w:szCs w:val="18"/>
              </w:rPr>
              <w:t>CAMPO</w:t>
            </w:r>
          </w:p>
        </w:tc>
        <w:tc>
          <w:tcPr>
            <w:tcW w:w="504" w:type="dxa"/>
            <w:tcBorders>
              <w:top w:val="single" w:sz="6" w:space="0" w:color="auto"/>
            </w:tcBorders>
            <w:textDirection w:val="btLr"/>
            <w:vAlign w:val="center"/>
          </w:tcPr>
          <w:p w14:paraId="7261E8F6"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MATRÍCULA ZONA URBANA</w:t>
            </w:r>
          </w:p>
        </w:tc>
        <w:tc>
          <w:tcPr>
            <w:tcW w:w="504" w:type="dxa"/>
            <w:gridSpan w:val="2"/>
            <w:textDirection w:val="btLr"/>
            <w:vAlign w:val="center"/>
          </w:tcPr>
          <w:p w14:paraId="31331889"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Nº DE PROFESSORES</w:t>
            </w:r>
          </w:p>
        </w:tc>
        <w:tc>
          <w:tcPr>
            <w:tcW w:w="512" w:type="dxa"/>
            <w:textDirection w:val="btLr"/>
            <w:vAlign w:val="center"/>
          </w:tcPr>
          <w:p w14:paraId="1040FA4B" w14:textId="77777777" w:rsidR="00911F11" w:rsidRPr="00046EE7" w:rsidRDefault="00911F11" w:rsidP="001875AC">
            <w:pPr>
              <w:ind w:left="113" w:right="113"/>
              <w:jc w:val="center"/>
              <w:rPr>
                <w:rFonts w:ascii="Times New Roman" w:hAnsi="Times New Roman" w:cs="Times New Roman"/>
                <w:b/>
                <w:sz w:val="18"/>
                <w:szCs w:val="18"/>
              </w:rPr>
            </w:pPr>
            <w:r>
              <w:rPr>
                <w:rFonts w:ascii="Times New Roman" w:hAnsi="Times New Roman" w:cs="Times New Roman"/>
                <w:b/>
                <w:sz w:val="18"/>
                <w:szCs w:val="18"/>
              </w:rPr>
              <w:t>MATRÍCULA</w:t>
            </w:r>
            <w:r w:rsidRPr="00046EE7">
              <w:rPr>
                <w:rFonts w:ascii="Times New Roman" w:hAnsi="Times New Roman" w:cs="Times New Roman"/>
                <w:b/>
                <w:sz w:val="18"/>
                <w:szCs w:val="18"/>
              </w:rPr>
              <w:t xml:space="preserve"> NO CAMPO</w:t>
            </w:r>
          </w:p>
        </w:tc>
        <w:tc>
          <w:tcPr>
            <w:tcW w:w="548" w:type="dxa"/>
            <w:textDirection w:val="btLr"/>
            <w:vAlign w:val="center"/>
          </w:tcPr>
          <w:p w14:paraId="27CEBD67"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MATRÍCULA NA ZONA URBANA</w:t>
            </w:r>
          </w:p>
        </w:tc>
        <w:tc>
          <w:tcPr>
            <w:tcW w:w="532" w:type="dxa"/>
            <w:textDirection w:val="btLr"/>
            <w:vAlign w:val="center"/>
          </w:tcPr>
          <w:p w14:paraId="4144EE10"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Nº DE PROFESSORES</w:t>
            </w:r>
          </w:p>
        </w:tc>
        <w:tc>
          <w:tcPr>
            <w:tcW w:w="433" w:type="dxa"/>
            <w:textDirection w:val="btLr"/>
            <w:vAlign w:val="center"/>
          </w:tcPr>
          <w:p w14:paraId="0C6DA6E5"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MATRÍCULAA NO CAMPO</w:t>
            </w:r>
          </w:p>
        </w:tc>
        <w:tc>
          <w:tcPr>
            <w:tcW w:w="505" w:type="dxa"/>
            <w:textDirection w:val="btLr"/>
            <w:vAlign w:val="center"/>
          </w:tcPr>
          <w:p w14:paraId="65A852D1"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MATRÍCULA ZONA URBANA</w:t>
            </w:r>
          </w:p>
        </w:tc>
        <w:tc>
          <w:tcPr>
            <w:tcW w:w="504" w:type="dxa"/>
            <w:textDirection w:val="btLr"/>
            <w:vAlign w:val="center"/>
          </w:tcPr>
          <w:p w14:paraId="057DFB8A"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Nº DE PROFESSORES</w:t>
            </w:r>
          </w:p>
        </w:tc>
        <w:tc>
          <w:tcPr>
            <w:tcW w:w="494" w:type="dxa"/>
            <w:textDirection w:val="btLr"/>
            <w:vAlign w:val="center"/>
          </w:tcPr>
          <w:p w14:paraId="4D2787EB" w14:textId="77777777" w:rsidR="00911F11" w:rsidRPr="00046EE7" w:rsidRDefault="00911F11" w:rsidP="001875AC">
            <w:pPr>
              <w:ind w:left="113" w:right="113"/>
              <w:rPr>
                <w:rFonts w:ascii="Times New Roman" w:hAnsi="Times New Roman" w:cs="Times New Roman"/>
                <w:b/>
                <w:sz w:val="18"/>
                <w:szCs w:val="18"/>
              </w:rPr>
            </w:pPr>
            <w:r>
              <w:rPr>
                <w:rFonts w:ascii="Times New Roman" w:hAnsi="Times New Roman" w:cs="Times New Roman"/>
                <w:b/>
                <w:sz w:val="18"/>
                <w:szCs w:val="18"/>
              </w:rPr>
              <w:t xml:space="preserve">MATRÍCULA NO </w:t>
            </w:r>
            <w:r w:rsidRPr="00046EE7">
              <w:rPr>
                <w:rFonts w:ascii="Times New Roman" w:hAnsi="Times New Roman" w:cs="Times New Roman"/>
                <w:b/>
                <w:sz w:val="18"/>
                <w:szCs w:val="18"/>
              </w:rPr>
              <w:t>CAMPO</w:t>
            </w:r>
          </w:p>
        </w:tc>
        <w:tc>
          <w:tcPr>
            <w:tcW w:w="532" w:type="dxa"/>
            <w:textDirection w:val="btLr"/>
            <w:vAlign w:val="center"/>
          </w:tcPr>
          <w:p w14:paraId="0096115A"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 xml:space="preserve">MATRÍCULA </w:t>
            </w:r>
            <w:r>
              <w:rPr>
                <w:rFonts w:ascii="Times New Roman" w:hAnsi="Times New Roman" w:cs="Times New Roman"/>
                <w:b/>
                <w:sz w:val="18"/>
                <w:szCs w:val="18"/>
              </w:rPr>
              <w:t xml:space="preserve">ZONA </w:t>
            </w:r>
            <w:r w:rsidRPr="00046EE7">
              <w:rPr>
                <w:rFonts w:ascii="Times New Roman" w:hAnsi="Times New Roman" w:cs="Times New Roman"/>
                <w:b/>
                <w:sz w:val="18"/>
                <w:szCs w:val="18"/>
              </w:rPr>
              <w:t>URBANA</w:t>
            </w:r>
          </w:p>
        </w:tc>
        <w:tc>
          <w:tcPr>
            <w:tcW w:w="532" w:type="dxa"/>
            <w:textDirection w:val="btLr"/>
            <w:vAlign w:val="center"/>
          </w:tcPr>
          <w:p w14:paraId="1824480B"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Nº  DE PROFESSORES</w:t>
            </w:r>
          </w:p>
        </w:tc>
        <w:tc>
          <w:tcPr>
            <w:tcW w:w="494" w:type="dxa"/>
            <w:textDirection w:val="btLr"/>
            <w:vAlign w:val="center"/>
          </w:tcPr>
          <w:p w14:paraId="42EC9721"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MATRÍCULA CAMPO</w:t>
            </w:r>
          </w:p>
        </w:tc>
        <w:tc>
          <w:tcPr>
            <w:tcW w:w="533" w:type="dxa"/>
            <w:textDirection w:val="btLr"/>
            <w:vAlign w:val="center"/>
          </w:tcPr>
          <w:p w14:paraId="096E96C2" w14:textId="77777777" w:rsidR="00911F11" w:rsidRPr="00046EE7" w:rsidRDefault="00911F11" w:rsidP="001875AC">
            <w:pPr>
              <w:ind w:left="113" w:right="113"/>
              <w:jc w:val="center"/>
              <w:rPr>
                <w:rFonts w:ascii="Times New Roman" w:hAnsi="Times New Roman" w:cs="Times New Roman"/>
                <w:b/>
                <w:sz w:val="18"/>
                <w:szCs w:val="18"/>
              </w:rPr>
            </w:pPr>
            <w:r w:rsidRPr="00046EE7">
              <w:rPr>
                <w:rFonts w:ascii="Times New Roman" w:hAnsi="Times New Roman" w:cs="Times New Roman"/>
                <w:b/>
                <w:sz w:val="18"/>
                <w:szCs w:val="18"/>
              </w:rPr>
              <w:t>MATRÍCULA ZONA URBANA</w:t>
            </w:r>
          </w:p>
        </w:tc>
      </w:tr>
      <w:tr w:rsidR="00911F11" w:rsidRPr="00046EE7" w14:paraId="788B01C3"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val="restart"/>
            <w:textDirection w:val="btLr"/>
          </w:tcPr>
          <w:p w14:paraId="250DC3B8"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rPr>
              <w:t xml:space="preserve">1º ANO DO </w:t>
            </w:r>
          </w:p>
          <w:p w14:paraId="1C1A1F45"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rPr>
              <w:t>ENSINO MÉDIO</w:t>
            </w:r>
          </w:p>
        </w:tc>
        <w:tc>
          <w:tcPr>
            <w:tcW w:w="479" w:type="dxa"/>
            <w:textDirection w:val="btLr"/>
            <w:vAlign w:val="center"/>
          </w:tcPr>
          <w:p w14:paraId="312E611A"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Estadual</w:t>
            </w:r>
          </w:p>
        </w:tc>
        <w:tc>
          <w:tcPr>
            <w:tcW w:w="504" w:type="dxa"/>
            <w:textDirection w:val="btLr"/>
          </w:tcPr>
          <w:p w14:paraId="5B4FDD6A"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13</w:t>
            </w:r>
          </w:p>
        </w:tc>
        <w:tc>
          <w:tcPr>
            <w:tcW w:w="504" w:type="dxa"/>
            <w:textDirection w:val="btLr"/>
          </w:tcPr>
          <w:p w14:paraId="21EE037A"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43081C3D"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65</w:t>
            </w:r>
          </w:p>
        </w:tc>
        <w:tc>
          <w:tcPr>
            <w:tcW w:w="504" w:type="dxa"/>
            <w:gridSpan w:val="2"/>
            <w:textDirection w:val="btLr"/>
          </w:tcPr>
          <w:p w14:paraId="29301D7D"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17</w:t>
            </w:r>
          </w:p>
        </w:tc>
        <w:tc>
          <w:tcPr>
            <w:tcW w:w="512" w:type="dxa"/>
            <w:textDirection w:val="btLr"/>
          </w:tcPr>
          <w:p w14:paraId="35E80945"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21B87323"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62</w:t>
            </w:r>
          </w:p>
        </w:tc>
        <w:tc>
          <w:tcPr>
            <w:tcW w:w="532" w:type="dxa"/>
            <w:textDirection w:val="btLr"/>
          </w:tcPr>
          <w:p w14:paraId="3C25BBBD"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13</w:t>
            </w:r>
          </w:p>
        </w:tc>
        <w:tc>
          <w:tcPr>
            <w:tcW w:w="433" w:type="dxa"/>
            <w:textDirection w:val="btLr"/>
          </w:tcPr>
          <w:p w14:paraId="0EA01A14"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2F1531A1"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87</w:t>
            </w:r>
          </w:p>
        </w:tc>
        <w:tc>
          <w:tcPr>
            <w:tcW w:w="504" w:type="dxa"/>
            <w:textDirection w:val="btLr"/>
          </w:tcPr>
          <w:p w14:paraId="5B1DC873"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17</w:t>
            </w:r>
          </w:p>
        </w:tc>
        <w:tc>
          <w:tcPr>
            <w:tcW w:w="494" w:type="dxa"/>
            <w:textDirection w:val="btLr"/>
          </w:tcPr>
          <w:p w14:paraId="209FD140"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2E2B4630"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65</w:t>
            </w:r>
          </w:p>
        </w:tc>
        <w:tc>
          <w:tcPr>
            <w:tcW w:w="532" w:type="dxa"/>
            <w:textDirection w:val="btLr"/>
          </w:tcPr>
          <w:p w14:paraId="4D307348"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21</w:t>
            </w:r>
          </w:p>
        </w:tc>
        <w:tc>
          <w:tcPr>
            <w:tcW w:w="494" w:type="dxa"/>
            <w:textDirection w:val="btLr"/>
          </w:tcPr>
          <w:p w14:paraId="56C374CF"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2365195E"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65</w:t>
            </w:r>
          </w:p>
        </w:tc>
      </w:tr>
      <w:tr w:rsidR="00911F11" w:rsidRPr="00046EE7" w14:paraId="3AD35D14"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textDirection w:val="btLr"/>
          </w:tcPr>
          <w:p w14:paraId="07CF9526" w14:textId="77777777" w:rsidR="00911F11" w:rsidRPr="00046EE7" w:rsidRDefault="00911F11" w:rsidP="001875AC">
            <w:pPr>
              <w:ind w:left="113" w:right="113"/>
              <w:jc w:val="center"/>
              <w:rPr>
                <w:rFonts w:ascii="Times New Roman" w:hAnsi="Times New Roman" w:cs="Times New Roman"/>
                <w:b/>
              </w:rPr>
            </w:pPr>
          </w:p>
        </w:tc>
        <w:tc>
          <w:tcPr>
            <w:tcW w:w="479" w:type="dxa"/>
            <w:textDirection w:val="btLr"/>
            <w:vAlign w:val="center"/>
          </w:tcPr>
          <w:p w14:paraId="4199774C"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Federal</w:t>
            </w:r>
          </w:p>
        </w:tc>
        <w:tc>
          <w:tcPr>
            <w:tcW w:w="504" w:type="dxa"/>
            <w:textDirection w:val="btLr"/>
          </w:tcPr>
          <w:p w14:paraId="378263B2"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20376946"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08CE7275"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7309A5AD" w14:textId="77777777" w:rsidR="00911F11" w:rsidRPr="00046EE7" w:rsidRDefault="00911F11" w:rsidP="00911F11">
            <w:pPr>
              <w:ind w:left="113" w:right="113"/>
              <w:jc w:val="center"/>
              <w:rPr>
                <w:rFonts w:ascii="Times New Roman" w:hAnsi="Times New Roman" w:cs="Times New Roman"/>
                <w:sz w:val="24"/>
              </w:rPr>
            </w:pPr>
          </w:p>
        </w:tc>
        <w:tc>
          <w:tcPr>
            <w:tcW w:w="512" w:type="dxa"/>
            <w:textDirection w:val="btLr"/>
          </w:tcPr>
          <w:p w14:paraId="5425E05F"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4C1D8689"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23BF106F" w14:textId="77777777" w:rsidR="00911F11" w:rsidRPr="00046EE7" w:rsidRDefault="00911F11" w:rsidP="00911F11">
            <w:pPr>
              <w:ind w:left="113" w:right="113"/>
              <w:jc w:val="center"/>
              <w:rPr>
                <w:rFonts w:ascii="Times New Roman" w:hAnsi="Times New Roman" w:cs="Times New Roman"/>
                <w:sz w:val="24"/>
              </w:rPr>
            </w:pPr>
          </w:p>
        </w:tc>
        <w:tc>
          <w:tcPr>
            <w:tcW w:w="433" w:type="dxa"/>
            <w:textDirection w:val="btLr"/>
          </w:tcPr>
          <w:p w14:paraId="73E643EB"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63C88727"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1EF5DBE1"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5901121D"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1920D866"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1C1A902E"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421A075B"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7B99154E" w14:textId="77777777" w:rsidR="00911F11" w:rsidRPr="00046EE7" w:rsidRDefault="00911F11" w:rsidP="00911F11">
            <w:pPr>
              <w:ind w:left="113" w:right="113"/>
              <w:jc w:val="center"/>
              <w:rPr>
                <w:rFonts w:ascii="Times New Roman" w:hAnsi="Times New Roman" w:cs="Times New Roman"/>
                <w:sz w:val="24"/>
              </w:rPr>
            </w:pPr>
          </w:p>
        </w:tc>
      </w:tr>
      <w:tr w:rsidR="00911F11" w:rsidRPr="00046EE7" w14:paraId="1030368D"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textDirection w:val="btLr"/>
          </w:tcPr>
          <w:p w14:paraId="59A698F6" w14:textId="77777777" w:rsidR="00911F11" w:rsidRPr="00046EE7" w:rsidRDefault="00911F11" w:rsidP="001875AC">
            <w:pPr>
              <w:ind w:left="113" w:right="113"/>
              <w:jc w:val="center"/>
              <w:rPr>
                <w:rFonts w:ascii="Times New Roman" w:hAnsi="Times New Roman" w:cs="Times New Roman"/>
                <w:b/>
              </w:rPr>
            </w:pPr>
          </w:p>
        </w:tc>
        <w:tc>
          <w:tcPr>
            <w:tcW w:w="479" w:type="dxa"/>
            <w:textDirection w:val="btLr"/>
            <w:vAlign w:val="center"/>
          </w:tcPr>
          <w:p w14:paraId="67470742"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Privada</w:t>
            </w:r>
          </w:p>
        </w:tc>
        <w:tc>
          <w:tcPr>
            <w:tcW w:w="504" w:type="dxa"/>
            <w:textDirection w:val="btLr"/>
          </w:tcPr>
          <w:p w14:paraId="2AEE4C6A"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12F64565"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0CD0E0BA"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4449F96A" w14:textId="77777777" w:rsidR="00911F11" w:rsidRPr="00046EE7" w:rsidRDefault="00911F11" w:rsidP="00911F11">
            <w:pPr>
              <w:ind w:left="113" w:right="113"/>
              <w:jc w:val="center"/>
              <w:rPr>
                <w:rFonts w:ascii="Times New Roman" w:hAnsi="Times New Roman" w:cs="Times New Roman"/>
                <w:sz w:val="24"/>
              </w:rPr>
            </w:pPr>
          </w:p>
        </w:tc>
        <w:tc>
          <w:tcPr>
            <w:tcW w:w="512" w:type="dxa"/>
            <w:textDirection w:val="btLr"/>
          </w:tcPr>
          <w:p w14:paraId="64F23A09"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3BA96601"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6CBAFC11" w14:textId="77777777" w:rsidR="00911F11" w:rsidRPr="00046EE7" w:rsidRDefault="00911F11" w:rsidP="00911F11">
            <w:pPr>
              <w:ind w:left="113" w:right="113"/>
              <w:jc w:val="center"/>
              <w:rPr>
                <w:rFonts w:ascii="Times New Roman" w:hAnsi="Times New Roman" w:cs="Times New Roman"/>
                <w:sz w:val="24"/>
              </w:rPr>
            </w:pPr>
          </w:p>
        </w:tc>
        <w:tc>
          <w:tcPr>
            <w:tcW w:w="433" w:type="dxa"/>
            <w:textDirection w:val="btLr"/>
          </w:tcPr>
          <w:p w14:paraId="5C6511DC"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2C6AFE2A"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1FA5518C"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24363BDB"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4FA30BC9"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3D0805F2"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77D8EC47"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57ED580D" w14:textId="77777777" w:rsidR="00911F11" w:rsidRPr="00046EE7" w:rsidRDefault="00911F11" w:rsidP="00911F11">
            <w:pPr>
              <w:ind w:left="113" w:right="113"/>
              <w:jc w:val="center"/>
              <w:rPr>
                <w:rFonts w:ascii="Times New Roman" w:hAnsi="Times New Roman" w:cs="Times New Roman"/>
                <w:sz w:val="24"/>
              </w:rPr>
            </w:pPr>
          </w:p>
          <w:p w14:paraId="4757D918" w14:textId="77777777" w:rsidR="00911F11" w:rsidRPr="00046EE7" w:rsidRDefault="00911F11" w:rsidP="00911F11">
            <w:pPr>
              <w:ind w:left="113" w:right="113"/>
              <w:jc w:val="center"/>
              <w:rPr>
                <w:rFonts w:ascii="Times New Roman" w:hAnsi="Times New Roman" w:cs="Times New Roman"/>
                <w:sz w:val="24"/>
              </w:rPr>
            </w:pPr>
          </w:p>
        </w:tc>
      </w:tr>
      <w:tr w:rsidR="00911F11" w:rsidRPr="00046EE7" w14:paraId="0D99AF18"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val="restart"/>
            <w:textDirection w:val="btLr"/>
          </w:tcPr>
          <w:p w14:paraId="24A987FB"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rPr>
              <w:lastRenderedPageBreak/>
              <w:t xml:space="preserve">2º ANO DO </w:t>
            </w:r>
          </w:p>
          <w:p w14:paraId="16D269F9"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rPr>
              <w:t>ENSINO MÉDIO</w:t>
            </w:r>
          </w:p>
        </w:tc>
        <w:tc>
          <w:tcPr>
            <w:tcW w:w="479" w:type="dxa"/>
            <w:textDirection w:val="btLr"/>
            <w:vAlign w:val="center"/>
          </w:tcPr>
          <w:p w14:paraId="21383B5E"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Estadual</w:t>
            </w:r>
          </w:p>
        </w:tc>
        <w:tc>
          <w:tcPr>
            <w:tcW w:w="504" w:type="dxa"/>
            <w:textDirection w:val="btLr"/>
          </w:tcPr>
          <w:p w14:paraId="054A4AB0"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13</w:t>
            </w:r>
          </w:p>
        </w:tc>
        <w:tc>
          <w:tcPr>
            <w:tcW w:w="504" w:type="dxa"/>
            <w:textDirection w:val="btLr"/>
          </w:tcPr>
          <w:p w14:paraId="0E1FE4A2"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7892D225"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40</w:t>
            </w:r>
          </w:p>
        </w:tc>
        <w:tc>
          <w:tcPr>
            <w:tcW w:w="504" w:type="dxa"/>
            <w:gridSpan w:val="2"/>
            <w:textDirection w:val="btLr"/>
          </w:tcPr>
          <w:p w14:paraId="3394D798"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14</w:t>
            </w:r>
          </w:p>
        </w:tc>
        <w:tc>
          <w:tcPr>
            <w:tcW w:w="512" w:type="dxa"/>
            <w:textDirection w:val="btLr"/>
          </w:tcPr>
          <w:p w14:paraId="701FA953"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09AFBD75"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33</w:t>
            </w:r>
          </w:p>
        </w:tc>
        <w:tc>
          <w:tcPr>
            <w:tcW w:w="532" w:type="dxa"/>
            <w:textDirection w:val="btLr"/>
          </w:tcPr>
          <w:p w14:paraId="3603DEFC"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13</w:t>
            </w:r>
          </w:p>
        </w:tc>
        <w:tc>
          <w:tcPr>
            <w:tcW w:w="433" w:type="dxa"/>
            <w:textDirection w:val="btLr"/>
          </w:tcPr>
          <w:p w14:paraId="4D8E4D33"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67348DB1"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22</w:t>
            </w:r>
          </w:p>
        </w:tc>
        <w:tc>
          <w:tcPr>
            <w:tcW w:w="504" w:type="dxa"/>
            <w:textDirection w:val="btLr"/>
          </w:tcPr>
          <w:p w14:paraId="662CBC47"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16</w:t>
            </w:r>
          </w:p>
        </w:tc>
        <w:tc>
          <w:tcPr>
            <w:tcW w:w="494" w:type="dxa"/>
            <w:textDirection w:val="btLr"/>
          </w:tcPr>
          <w:p w14:paraId="5D3FEF18"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78C45CDB"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34</w:t>
            </w:r>
          </w:p>
        </w:tc>
        <w:tc>
          <w:tcPr>
            <w:tcW w:w="532" w:type="dxa"/>
            <w:textDirection w:val="btLr"/>
          </w:tcPr>
          <w:p w14:paraId="202B4867"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15</w:t>
            </w:r>
          </w:p>
        </w:tc>
        <w:tc>
          <w:tcPr>
            <w:tcW w:w="494" w:type="dxa"/>
            <w:textDirection w:val="btLr"/>
          </w:tcPr>
          <w:p w14:paraId="37856139"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12EF9E54"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35</w:t>
            </w:r>
          </w:p>
        </w:tc>
      </w:tr>
      <w:tr w:rsidR="00911F11" w:rsidRPr="00046EE7" w14:paraId="6717CFB8"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textDirection w:val="btLr"/>
          </w:tcPr>
          <w:p w14:paraId="5BDEF67F" w14:textId="77777777" w:rsidR="00911F11" w:rsidRPr="00046EE7" w:rsidRDefault="00911F11" w:rsidP="001875AC">
            <w:pPr>
              <w:ind w:left="113" w:right="113"/>
              <w:jc w:val="center"/>
              <w:rPr>
                <w:rFonts w:ascii="Times New Roman" w:hAnsi="Times New Roman" w:cs="Times New Roman"/>
                <w:b/>
              </w:rPr>
            </w:pPr>
          </w:p>
        </w:tc>
        <w:tc>
          <w:tcPr>
            <w:tcW w:w="479" w:type="dxa"/>
            <w:textDirection w:val="btLr"/>
            <w:vAlign w:val="center"/>
          </w:tcPr>
          <w:p w14:paraId="13A34A9E"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Federal</w:t>
            </w:r>
          </w:p>
        </w:tc>
        <w:tc>
          <w:tcPr>
            <w:tcW w:w="504" w:type="dxa"/>
            <w:textDirection w:val="btLr"/>
          </w:tcPr>
          <w:p w14:paraId="7A725920"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0FD216A4"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09BB485B"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70D37611" w14:textId="77777777" w:rsidR="00911F11" w:rsidRPr="00046EE7" w:rsidRDefault="00911F11" w:rsidP="00911F11">
            <w:pPr>
              <w:ind w:left="113" w:right="113"/>
              <w:jc w:val="center"/>
              <w:rPr>
                <w:rFonts w:ascii="Times New Roman" w:hAnsi="Times New Roman" w:cs="Times New Roman"/>
                <w:sz w:val="24"/>
              </w:rPr>
            </w:pPr>
          </w:p>
        </w:tc>
        <w:tc>
          <w:tcPr>
            <w:tcW w:w="512" w:type="dxa"/>
            <w:textDirection w:val="btLr"/>
          </w:tcPr>
          <w:p w14:paraId="7B654E0D"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78704DDE"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07683550" w14:textId="77777777" w:rsidR="00911F11" w:rsidRPr="00046EE7" w:rsidRDefault="00911F11" w:rsidP="00911F11">
            <w:pPr>
              <w:ind w:left="113" w:right="113"/>
              <w:jc w:val="center"/>
              <w:rPr>
                <w:rFonts w:ascii="Times New Roman" w:hAnsi="Times New Roman" w:cs="Times New Roman"/>
                <w:sz w:val="24"/>
              </w:rPr>
            </w:pPr>
          </w:p>
        </w:tc>
        <w:tc>
          <w:tcPr>
            <w:tcW w:w="433" w:type="dxa"/>
            <w:textDirection w:val="btLr"/>
          </w:tcPr>
          <w:p w14:paraId="43D1F4AF"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68A4C75F"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148173A3"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453DEBD0"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738C5BDB"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6AACE3D5"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05AD4537"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6344F27F" w14:textId="77777777" w:rsidR="00911F11" w:rsidRPr="00046EE7" w:rsidRDefault="00911F11" w:rsidP="00911F11">
            <w:pPr>
              <w:ind w:left="113" w:right="113"/>
              <w:jc w:val="center"/>
              <w:rPr>
                <w:rFonts w:ascii="Times New Roman" w:hAnsi="Times New Roman" w:cs="Times New Roman"/>
                <w:sz w:val="24"/>
              </w:rPr>
            </w:pPr>
          </w:p>
        </w:tc>
      </w:tr>
      <w:tr w:rsidR="00911F11" w:rsidRPr="00046EE7" w14:paraId="3AC7ABDC"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textDirection w:val="btLr"/>
          </w:tcPr>
          <w:p w14:paraId="1788C107" w14:textId="77777777" w:rsidR="00911F11" w:rsidRPr="00046EE7" w:rsidRDefault="00911F11" w:rsidP="001875AC">
            <w:pPr>
              <w:ind w:left="113" w:right="113"/>
              <w:jc w:val="center"/>
              <w:rPr>
                <w:rFonts w:ascii="Times New Roman" w:hAnsi="Times New Roman" w:cs="Times New Roman"/>
                <w:b/>
              </w:rPr>
            </w:pPr>
          </w:p>
        </w:tc>
        <w:tc>
          <w:tcPr>
            <w:tcW w:w="479" w:type="dxa"/>
            <w:textDirection w:val="btLr"/>
            <w:vAlign w:val="center"/>
          </w:tcPr>
          <w:p w14:paraId="7461F4B1"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Privada</w:t>
            </w:r>
          </w:p>
        </w:tc>
        <w:tc>
          <w:tcPr>
            <w:tcW w:w="504" w:type="dxa"/>
            <w:textDirection w:val="btLr"/>
          </w:tcPr>
          <w:p w14:paraId="6CF5319E"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157D7C67"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0A1A3498"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2A604F09" w14:textId="77777777" w:rsidR="00911F11" w:rsidRPr="00046EE7" w:rsidRDefault="00911F11" w:rsidP="00911F11">
            <w:pPr>
              <w:ind w:left="113" w:right="113"/>
              <w:jc w:val="center"/>
              <w:rPr>
                <w:rFonts w:ascii="Times New Roman" w:hAnsi="Times New Roman" w:cs="Times New Roman"/>
                <w:sz w:val="24"/>
              </w:rPr>
            </w:pPr>
          </w:p>
        </w:tc>
        <w:tc>
          <w:tcPr>
            <w:tcW w:w="512" w:type="dxa"/>
            <w:textDirection w:val="btLr"/>
          </w:tcPr>
          <w:p w14:paraId="4BC4DF5D"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5AB9DD7B"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2772AAB3" w14:textId="77777777" w:rsidR="00911F11" w:rsidRPr="00046EE7" w:rsidRDefault="00911F11" w:rsidP="00911F11">
            <w:pPr>
              <w:ind w:left="113" w:right="113"/>
              <w:jc w:val="center"/>
              <w:rPr>
                <w:rFonts w:ascii="Times New Roman" w:hAnsi="Times New Roman" w:cs="Times New Roman"/>
                <w:sz w:val="24"/>
              </w:rPr>
            </w:pPr>
          </w:p>
        </w:tc>
        <w:tc>
          <w:tcPr>
            <w:tcW w:w="433" w:type="dxa"/>
            <w:textDirection w:val="btLr"/>
          </w:tcPr>
          <w:p w14:paraId="750B67E5"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519DB859"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2AB6076C"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244792F4"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68DD5083"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0D66A26F"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357244EE"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7BCB38AC" w14:textId="77777777" w:rsidR="00911F11" w:rsidRPr="00046EE7" w:rsidRDefault="00911F11" w:rsidP="00911F11">
            <w:pPr>
              <w:ind w:left="113" w:right="113"/>
              <w:jc w:val="center"/>
              <w:rPr>
                <w:rFonts w:ascii="Times New Roman" w:hAnsi="Times New Roman" w:cs="Times New Roman"/>
                <w:sz w:val="24"/>
              </w:rPr>
            </w:pPr>
          </w:p>
          <w:p w14:paraId="3E4A1300" w14:textId="77777777" w:rsidR="00911F11" w:rsidRPr="00046EE7" w:rsidRDefault="00911F11" w:rsidP="00911F11">
            <w:pPr>
              <w:ind w:left="113" w:right="113"/>
              <w:jc w:val="center"/>
              <w:rPr>
                <w:rFonts w:ascii="Times New Roman" w:hAnsi="Times New Roman" w:cs="Times New Roman"/>
                <w:sz w:val="24"/>
              </w:rPr>
            </w:pPr>
          </w:p>
        </w:tc>
      </w:tr>
      <w:tr w:rsidR="00911F11" w:rsidRPr="00046EE7" w14:paraId="346F9439"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val="restart"/>
            <w:textDirection w:val="btLr"/>
          </w:tcPr>
          <w:p w14:paraId="1918EDFE"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rPr>
              <w:t xml:space="preserve">3º ANO DO </w:t>
            </w:r>
          </w:p>
          <w:p w14:paraId="6C6EDF4B"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rPr>
              <w:t>ENSINO MÉDIO</w:t>
            </w:r>
          </w:p>
        </w:tc>
        <w:tc>
          <w:tcPr>
            <w:tcW w:w="479" w:type="dxa"/>
            <w:textDirection w:val="btLr"/>
            <w:vAlign w:val="center"/>
          </w:tcPr>
          <w:p w14:paraId="74793F06"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Estadual</w:t>
            </w:r>
          </w:p>
        </w:tc>
        <w:tc>
          <w:tcPr>
            <w:tcW w:w="504" w:type="dxa"/>
            <w:textDirection w:val="btLr"/>
          </w:tcPr>
          <w:p w14:paraId="6A73AFE7"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13</w:t>
            </w:r>
          </w:p>
          <w:p w14:paraId="73303251"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1B0741DE"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00769F9E"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41</w:t>
            </w:r>
          </w:p>
        </w:tc>
        <w:tc>
          <w:tcPr>
            <w:tcW w:w="504" w:type="dxa"/>
            <w:gridSpan w:val="2"/>
            <w:textDirection w:val="btLr"/>
          </w:tcPr>
          <w:p w14:paraId="61D62C31"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17</w:t>
            </w:r>
          </w:p>
        </w:tc>
        <w:tc>
          <w:tcPr>
            <w:tcW w:w="512" w:type="dxa"/>
            <w:textDirection w:val="btLr"/>
          </w:tcPr>
          <w:p w14:paraId="706A2BB1"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341B0D14"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48</w:t>
            </w:r>
          </w:p>
        </w:tc>
        <w:tc>
          <w:tcPr>
            <w:tcW w:w="532" w:type="dxa"/>
            <w:textDirection w:val="btLr"/>
          </w:tcPr>
          <w:p w14:paraId="0CD181C6"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11</w:t>
            </w:r>
          </w:p>
        </w:tc>
        <w:tc>
          <w:tcPr>
            <w:tcW w:w="433" w:type="dxa"/>
            <w:textDirection w:val="btLr"/>
          </w:tcPr>
          <w:p w14:paraId="5C6C43AC"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406D06E9"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15</w:t>
            </w:r>
          </w:p>
        </w:tc>
        <w:tc>
          <w:tcPr>
            <w:tcW w:w="504" w:type="dxa"/>
            <w:textDirection w:val="btLr"/>
          </w:tcPr>
          <w:p w14:paraId="31AEE1ED"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14</w:t>
            </w:r>
          </w:p>
        </w:tc>
        <w:tc>
          <w:tcPr>
            <w:tcW w:w="494" w:type="dxa"/>
            <w:textDirection w:val="btLr"/>
          </w:tcPr>
          <w:p w14:paraId="1D1E0D4D"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24F11266"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32</w:t>
            </w:r>
          </w:p>
        </w:tc>
        <w:tc>
          <w:tcPr>
            <w:tcW w:w="532" w:type="dxa"/>
            <w:textDirection w:val="btLr"/>
          </w:tcPr>
          <w:p w14:paraId="4F5B9B36"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15</w:t>
            </w:r>
          </w:p>
        </w:tc>
        <w:tc>
          <w:tcPr>
            <w:tcW w:w="494" w:type="dxa"/>
            <w:textDirection w:val="btLr"/>
          </w:tcPr>
          <w:p w14:paraId="085E3D63"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2265BF7B"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30</w:t>
            </w:r>
          </w:p>
        </w:tc>
      </w:tr>
      <w:tr w:rsidR="00911F11" w:rsidRPr="00046EE7" w14:paraId="67DE1BE2"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textDirection w:val="btLr"/>
          </w:tcPr>
          <w:p w14:paraId="37960D93" w14:textId="77777777" w:rsidR="00911F11" w:rsidRPr="00046EE7" w:rsidRDefault="00911F11" w:rsidP="001875AC">
            <w:pPr>
              <w:ind w:left="113" w:right="113"/>
              <w:jc w:val="center"/>
              <w:rPr>
                <w:rFonts w:ascii="Times New Roman" w:hAnsi="Times New Roman" w:cs="Times New Roman"/>
                <w:b/>
              </w:rPr>
            </w:pPr>
          </w:p>
        </w:tc>
        <w:tc>
          <w:tcPr>
            <w:tcW w:w="479" w:type="dxa"/>
            <w:textDirection w:val="btLr"/>
            <w:vAlign w:val="center"/>
          </w:tcPr>
          <w:p w14:paraId="12938317"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Federal</w:t>
            </w:r>
          </w:p>
        </w:tc>
        <w:tc>
          <w:tcPr>
            <w:tcW w:w="504" w:type="dxa"/>
            <w:textDirection w:val="btLr"/>
          </w:tcPr>
          <w:p w14:paraId="4018D628"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13DC9D57"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118CE029"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6480384B" w14:textId="77777777" w:rsidR="00911F11" w:rsidRPr="00046EE7" w:rsidRDefault="00911F11" w:rsidP="00911F11">
            <w:pPr>
              <w:ind w:left="113" w:right="113"/>
              <w:jc w:val="center"/>
              <w:rPr>
                <w:rFonts w:ascii="Times New Roman" w:hAnsi="Times New Roman" w:cs="Times New Roman"/>
                <w:sz w:val="24"/>
              </w:rPr>
            </w:pPr>
          </w:p>
        </w:tc>
        <w:tc>
          <w:tcPr>
            <w:tcW w:w="512" w:type="dxa"/>
            <w:textDirection w:val="btLr"/>
          </w:tcPr>
          <w:p w14:paraId="25FC8651"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63B98892"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5FB93D40" w14:textId="77777777" w:rsidR="00911F11" w:rsidRPr="00046EE7" w:rsidRDefault="00911F11" w:rsidP="00911F11">
            <w:pPr>
              <w:ind w:left="113" w:right="113"/>
              <w:jc w:val="center"/>
              <w:rPr>
                <w:rFonts w:ascii="Times New Roman" w:hAnsi="Times New Roman" w:cs="Times New Roman"/>
                <w:sz w:val="24"/>
              </w:rPr>
            </w:pPr>
          </w:p>
        </w:tc>
        <w:tc>
          <w:tcPr>
            <w:tcW w:w="433" w:type="dxa"/>
            <w:textDirection w:val="btLr"/>
          </w:tcPr>
          <w:p w14:paraId="606FB5E3"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38A1A60C"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2C6BF95F"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454A7147"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53E87A5F"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18AB7697"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04F13DCD"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35DC84C4" w14:textId="77777777" w:rsidR="00911F11" w:rsidRPr="00046EE7" w:rsidRDefault="00911F11" w:rsidP="00911F11">
            <w:pPr>
              <w:ind w:left="113" w:right="113"/>
              <w:jc w:val="center"/>
              <w:rPr>
                <w:rFonts w:ascii="Times New Roman" w:hAnsi="Times New Roman" w:cs="Times New Roman"/>
                <w:sz w:val="24"/>
              </w:rPr>
            </w:pPr>
          </w:p>
        </w:tc>
      </w:tr>
      <w:tr w:rsidR="00911F11" w:rsidRPr="00046EE7" w14:paraId="29A0A874"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textDirection w:val="btLr"/>
          </w:tcPr>
          <w:p w14:paraId="4EE08E48" w14:textId="77777777" w:rsidR="00911F11" w:rsidRPr="00046EE7" w:rsidRDefault="00911F11" w:rsidP="001875AC">
            <w:pPr>
              <w:ind w:left="113" w:right="113"/>
              <w:jc w:val="center"/>
              <w:rPr>
                <w:rFonts w:ascii="Times New Roman" w:hAnsi="Times New Roman" w:cs="Times New Roman"/>
                <w:b/>
              </w:rPr>
            </w:pPr>
          </w:p>
        </w:tc>
        <w:tc>
          <w:tcPr>
            <w:tcW w:w="479" w:type="dxa"/>
            <w:textDirection w:val="btLr"/>
            <w:vAlign w:val="center"/>
          </w:tcPr>
          <w:p w14:paraId="17BF508D"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Privada</w:t>
            </w:r>
          </w:p>
        </w:tc>
        <w:tc>
          <w:tcPr>
            <w:tcW w:w="504" w:type="dxa"/>
            <w:textDirection w:val="btLr"/>
          </w:tcPr>
          <w:p w14:paraId="2181F662"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11D5DA2E"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541FE29D"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66457AF2" w14:textId="77777777" w:rsidR="00911F11" w:rsidRPr="00046EE7" w:rsidRDefault="00911F11" w:rsidP="00911F11">
            <w:pPr>
              <w:ind w:left="113" w:right="113"/>
              <w:jc w:val="center"/>
              <w:rPr>
                <w:rFonts w:ascii="Times New Roman" w:hAnsi="Times New Roman" w:cs="Times New Roman"/>
                <w:sz w:val="24"/>
              </w:rPr>
            </w:pPr>
          </w:p>
        </w:tc>
        <w:tc>
          <w:tcPr>
            <w:tcW w:w="512" w:type="dxa"/>
            <w:textDirection w:val="btLr"/>
          </w:tcPr>
          <w:p w14:paraId="128A94EC"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697FD0A3"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6773F22D" w14:textId="77777777" w:rsidR="00911F11" w:rsidRPr="00046EE7" w:rsidRDefault="00911F11" w:rsidP="00911F11">
            <w:pPr>
              <w:ind w:left="113" w:right="113"/>
              <w:jc w:val="center"/>
              <w:rPr>
                <w:rFonts w:ascii="Times New Roman" w:hAnsi="Times New Roman" w:cs="Times New Roman"/>
                <w:sz w:val="24"/>
              </w:rPr>
            </w:pPr>
          </w:p>
        </w:tc>
        <w:tc>
          <w:tcPr>
            <w:tcW w:w="433" w:type="dxa"/>
            <w:textDirection w:val="btLr"/>
          </w:tcPr>
          <w:p w14:paraId="661E96F1"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3E917949"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6DE6C846"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499E0EB4"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4FA6F12C"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527F0065"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6D3F139B"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27E0173F" w14:textId="77777777" w:rsidR="00911F11" w:rsidRPr="00046EE7" w:rsidRDefault="00911F11" w:rsidP="00911F11">
            <w:pPr>
              <w:ind w:left="113" w:right="113"/>
              <w:jc w:val="center"/>
              <w:rPr>
                <w:rFonts w:ascii="Times New Roman" w:hAnsi="Times New Roman" w:cs="Times New Roman"/>
                <w:sz w:val="24"/>
              </w:rPr>
            </w:pPr>
          </w:p>
          <w:p w14:paraId="5AE8A221" w14:textId="77777777" w:rsidR="00911F11" w:rsidRPr="00046EE7" w:rsidRDefault="00911F11" w:rsidP="00911F11">
            <w:pPr>
              <w:ind w:left="113" w:right="113"/>
              <w:jc w:val="center"/>
              <w:rPr>
                <w:rFonts w:ascii="Times New Roman" w:hAnsi="Times New Roman" w:cs="Times New Roman"/>
                <w:sz w:val="24"/>
              </w:rPr>
            </w:pPr>
          </w:p>
        </w:tc>
      </w:tr>
      <w:tr w:rsidR="00911F11" w:rsidRPr="00046EE7" w14:paraId="784DF90A"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val="restart"/>
            <w:textDirection w:val="btLr"/>
          </w:tcPr>
          <w:p w14:paraId="136B232A" w14:textId="77777777" w:rsidR="00911F11" w:rsidRPr="00046EE7" w:rsidRDefault="00911F11" w:rsidP="001875AC">
            <w:pPr>
              <w:ind w:left="113" w:right="113"/>
              <w:jc w:val="center"/>
              <w:rPr>
                <w:rFonts w:ascii="Times New Roman" w:hAnsi="Times New Roman" w:cs="Times New Roman"/>
                <w:b/>
                <w:sz w:val="20"/>
              </w:rPr>
            </w:pPr>
            <w:r w:rsidRPr="00046EE7">
              <w:rPr>
                <w:rFonts w:ascii="Times New Roman" w:hAnsi="Times New Roman" w:cs="Times New Roman"/>
                <w:b/>
                <w:sz w:val="20"/>
              </w:rPr>
              <w:t xml:space="preserve">1º ANO </w:t>
            </w:r>
          </w:p>
          <w:p w14:paraId="1030BE81"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sz w:val="20"/>
              </w:rPr>
              <w:t>DA EJA</w:t>
            </w:r>
          </w:p>
        </w:tc>
        <w:tc>
          <w:tcPr>
            <w:tcW w:w="479" w:type="dxa"/>
            <w:textDirection w:val="btLr"/>
            <w:vAlign w:val="center"/>
          </w:tcPr>
          <w:p w14:paraId="39090FD7"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Estadual</w:t>
            </w:r>
          </w:p>
        </w:tc>
        <w:tc>
          <w:tcPr>
            <w:tcW w:w="504" w:type="dxa"/>
            <w:textDirection w:val="btLr"/>
          </w:tcPr>
          <w:p w14:paraId="2BB16EB1"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50F04FFF"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2E39BF5B"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786ED81A"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13</w:t>
            </w:r>
          </w:p>
        </w:tc>
        <w:tc>
          <w:tcPr>
            <w:tcW w:w="512" w:type="dxa"/>
            <w:textDirection w:val="btLr"/>
          </w:tcPr>
          <w:p w14:paraId="4F6559AD"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7E2E21FA"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27</w:t>
            </w:r>
          </w:p>
        </w:tc>
        <w:tc>
          <w:tcPr>
            <w:tcW w:w="532" w:type="dxa"/>
            <w:textDirection w:val="btLr"/>
          </w:tcPr>
          <w:p w14:paraId="4ADA75BF"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11</w:t>
            </w:r>
          </w:p>
        </w:tc>
        <w:tc>
          <w:tcPr>
            <w:tcW w:w="433" w:type="dxa"/>
            <w:textDirection w:val="btLr"/>
          </w:tcPr>
          <w:p w14:paraId="39E3F907"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79D556CF"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16</w:t>
            </w:r>
          </w:p>
        </w:tc>
        <w:tc>
          <w:tcPr>
            <w:tcW w:w="504" w:type="dxa"/>
            <w:textDirection w:val="btLr"/>
          </w:tcPr>
          <w:p w14:paraId="0870382A"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14</w:t>
            </w:r>
          </w:p>
        </w:tc>
        <w:tc>
          <w:tcPr>
            <w:tcW w:w="494" w:type="dxa"/>
            <w:textDirection w:val="btLr"/>
          </w:tcPr>
          <w:p w14:paraId="54276B90"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07565805"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14</w:t>
            </w:r>
          </w:p>
        </w:tc>
        <w:tc>
          <w:tcPr>
            <w:tcW w:w="532" w:type="dxa"/>
            <w:textDirection w:val="btLr"/>
          </w:tcPr>
          <w:p w14:paraId="167B7017"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13</w:t>
            </w:r>
          </w:p>
        </w:tc>
        <w:tc>
          <w:tcPr>
            <w:tcW w:w="494" w:type="dxa"/>
            <w:textDirection w:val="btLr"/>
          </w:tcPr>
          <w:p w14:paraId="1887E5A5"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3081A2C4"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03</w:t>
            </w:r>
          </w:p>
        </w:tc>
      </w:tr>
      <w:tr w:rsidR="00911F11" w:rsidRPr="00046EE7" w14:paraId="5367F8B1"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textDirection w:val="btLr"/>
          </w:tcPr>
          <w:p w14:paraId="6257EB8B" w14:textId="77777777" w:rsidR="00911F11" w:rsidRPr="00046EE7" w:rsidRDefault="00911F11" w:rsidP="001875AC">
            <w:pPr>
              <w:ind w:left="113" w:right="113"/>
              <w:jc w:val="center"/>
              <w:rPr>
                <w:rFonts w:ascii="Times New Roman" w:hAnsi="Times New Roman" w:cs="Times New Roman"/>
                <w:b/>
              </w:rPr>
            </w:pPr>
          </w:p>
        </w:tc>
        <w:tc>
          <w:tcPr>
            <w:tcW w:w="479" w:type="dxa"/>
            <w:textDirection w:val="btLr"/>
            <w:vAlign w:val="center"/>
          </w:tcPr>
          <w:p w14:paraId="61F41786"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Privada</w:t>
            </w:r>
          </w:p>
        </w:tc>
        <w:tc>
          <w:tcPr>
            <w:tcW w:w="504" w:type="dxa"/>
            <w:textDirection w:val="btLr"/>
          </w:tcPr>
          <w:p w14:paraId="6C375C53"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22DDC488"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30C949EF"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352615F7" w14:textId="77777777" w:rsidR="00911F11" w:rsidRPr="00046EE7" w:rsidRDefault="00911F11" w:rsidP="00911F11">
            <w:pPr>
              <w:ind w:left="113" w:right="113"/>
              <w:jc w:val="center"/>
              <w:rPr>
                <w:rFonts w:ascii="Times New Roman" w:hAnsi="Times New Roman" w:cs="Times New Roman"/>
                <w:sz w:val="24"/>
              </w:rPr>
            </w:pPr>
          </w:p>
        </w:tc>
        <w:tc>
          <w:tcPr>
            <w:tcW w:w="512" w:type="dxa"/>
            <w:textDirection w:val="btLr"/>
          </w:tcPr>
          <w:p w14:paraId="11256ACB"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637E9ADA"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0B078460" w14:textId="77777777" w:rsidR="00911F11" w:rsidRPr="00046EE7" w:rsidRDefault="00911F11" w:rsidP="00911F11">
            <w:pPr>
              <w:ind w:left="113" w:right="113"/>
              <w:jc w:val="center"/>
              <w:rPr>
                <w:rFonts w:ascii="Times New Roman" w:hAnsi="Times New Roman" w:cs="Times New Roman"/>
                <w:sz w:val="24"/>
              </w:rPr>
            </w:pPr>
          </w:p>
        </w:tc>
        <w:tc>
          <w:tcPr>
            <w:tcW w:w="433" w:type="dxa"/>
            <w:textDirection w:val="btLr"/>
          </w:tcPr>
          <w:p w14:paraId="3A6E0EEC"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2B3F487B"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35CC5ADF"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7BC6DBB9"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16E849B0"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685F939E"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35AEF475"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13E5011A" w14:textId="77777777" w:rsidR="00911F11" w:rsidRPr="00046EE7" w:rsidRDefault="00911F11" w:rsidP="00911F11">
            <w:pPr>
              <w:ind w:left="113" w:right="113"/>
              <w:jc w:val="center"/>
              <w:rPr>
                <w:rFonts w:ascii="Times New Roman" w:hAnsi="Times New Roman" w:cs="Times New Roman"/>
                <w:sz w:val="24"/>
              </w:rPr>
            </w:pPr>
          </w:p>
        </w:tc>
      </w:tr>
      <w:tr w:rsidR="00911F11" w:rsidRPr="00046EE7" w14:paraId="5157E01C"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val="restart"/>
            <w:textDirection w:val="btLr"/>
          </w:tcPr>
          <w:p w14:paraId="56BC8B9F" w14:textId="77777777" w:rsidR="00911F11" w:rsidRPr="00046EE7" w:rsidRDefault="00911F11" w:rsidP="001875AC">
            <w:pPr>
              <w:ind w:left="113" w:right="113"/>
              <w:jc w:val="center"/>
              <w:rPr>
                <w:rFonts w:ascii="Times New Roman" w:hAnsi="Times New Roman" w:cs="Times New Roman"/>
                <w:b/>
                <w:sz w:val="20"/>
              </w:rPr>
            </w:pPr>
            <w:r w:rsidRPr="00046EE7">
              <w:rPr>
                <w:rFonts w:ascii="Times New Roman" w:hAnsi="Times New Roman" w:cs="Times New Roman"/>
                <w:b/>
                <w:sz w:val="20"/>
              </w:rPr>
              <w:t xml:space="preserve">2º ANO  </w:t>
            </w:r>
          </w:p>
          <w:p w14:paraId="1A452D21" w14:textId="77777777" w:rsidR="00911F11" w:rsidRPr="00046EE7" w:rsidRDefault="00911F11" w:rsidP="001875AC">
            <w:pPr>
              <w:ind w:left="113" w:right="113"/>
              <w:jc w:val="center"/>
              <w:rPr>
                <w:rFonts w:ascii="Times New Roman" w:hAnsi="Times New Roman" w:cs="Times New Roman"/>
                <w:b/>
              </w:rPr>
            </w:pPr>
            <w:r w:rsidRPr="00046EE7">
              <w:rPr>
                <w:rFonts w:ascii="Times New Roman" w:hAnsi="Times New Roman" w:cs="Times New Roman"/>
                <w:b/>
                <w:sz w:val="20"/>
              </w:rPr>
              <w:t>DA EJA</w:t>
            </w:r>
          </w:p>
        </w:tc>
        <w:tc>
          <w:tcPr>
            <w:tcW w:w="479" w:type="dxa"/>
            <w:textDirection w:val="btLr"/>
            <w:vAlign w:val="center"/>
          </w:tcPr>
          <w:p w14:paraId="6AE100B6"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Estadual</w:t>
            </w:r>
          </w:p>
        </w:tc>
        <w:tc>
          <w:tcPr>
            <w:tcW w:w="504" w:type="dxa"/>
            <w:textDirection w:val="btLr"/>
          </w:tcPr>
          <w:p w14:paraId="54E52906"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76639C06"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66659201"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619F2C11"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13</w:t>
            </w:r>
          </w:p>
        </w:tc>
        <w:tc>
          <w:tcPr>
            <w:tcW w:w="512" w:type="dxa"/>
            <w:textDirection w:val="btLr"/>
          </w:tcPr>
          <w:p w14:paraId="326A841C"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3B5AEA48"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14</w:t>
            </w:r>
          </w:p>
        </w:tc>
        <w:tc>
          <w:tcPr>
            <w:tcW w:w="532" w:type="dxa"/>
            <w:textDirection w:val="btLr"/>
          </w:tcPr>
          <w:p w14:paraId="29DAAA45"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11</w:t>
            </w:r>
          </w:p>
        </w:tc>
        <w:tc>
          <w:tcPr>
            <w:tcW w:w="433" w:type="dxa"/>
            <w:textDirection w:val="btLr"/>
          </w:tcPr>
          <w:p w14:paraId="44C2D1F0"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00FCB8DC"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33</w:t>
            </w:r>
          </w:p>
        </w:tc>
        <w:tc>
          <w:tcPr>
            <w:tcW w:w="504" w:type="dxa"/>
            <w:textDirection w:val="btLr"/>
          </w:tcPr>
          <w:p w14:paraId="7A4C8D23"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14</w:t>
            </w:r>
          </w:p>
        </w:tc>
        <w:tc>
          <w:tcPr>
            <w:tcW w:w="494" w:type="dxa"/>
            <w:textDirection w:val="btLr"/>
          </w:tcPr>
          <w:p w14:paraId="65CF60EA"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5FC5D749"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18</w:t>
            </w:r>
          </w:p>
        </w:tc>
        <w:tc>
          <w:tcPr>
            <w:tcW w:w="532" w:type="dxa"/>
            <w:textDirection w:val="btLr"/>
          </w:tcPr>
          <w:p w14:paraId="43E0E309"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13</w:t>
            </w:r>
          </w:p>
        </w:tc>
        <w:tc>
          <w:tcPr>
            <w:tcW w:w="494" w:type="dxa"/>
            <w:textDirection w:val="btLr"/>
          </w:tcPr>
          <w:p w14:paraId="2572B01B"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3BDABB80" w14:textId="77777777" w:rsidR="00911F11" w:rsidRPr="00046EE7" w:rsidRDefault="00911F11" w:rsidP="00911F11">
            <w:pPr>
              <w:ind w:left="113" w:right="113"/>
              <w:jc w:val="center"/>
              <w:rPr>
                <w:rFonts w:ascii="Times New Roman" w:hAnsi="Times New Roman" w:cs="Times New Roman"/>
                <w:sz w:val="24"/>
              </w:rPr>
            </w:pPr>
            <w:r w:rsidRPr="00046EE7">
              <w:rPr>
                <w:rFonts w:ascii="Times New Roman" w:hAnsi="Times New Roman" w:cs="Times New Roman"/>
                <w:sz w:val="24"/>
              </w:rPr>
              <w:t>15</w:t>
            </w:r>
          </w:p>
        </w:tc>
      </w:tr>
      <w:tr w:rsidR="00911F11" w:rsidRPr="00046EE7" w14:paraId="430B023C" w14:textId="77777777" w:rsidTr="00537914">
        <w:tblPrEx>
          <w:tblCellMar>
            <w:left w:w="108" w:type="dxa"/>
            <w:right w:w="108" w:type="dxa"/>
          </w:tblCellMar>
          <w:tblLook w:val="04A0" w:firstRow="1" w:lastRow="0" w:firstColumn="1" w:lastColumn="0" w:noHBand="0" w:noVBand="1"/>
        </w:tblPrEx>
        <w:trPr>
          <w:cantSplit/>
          <w:trHeight w:val="1134"/>
        </w:trPr>
        <w:tc>
          <w:tcPr>
            <w:tcW w:w="737" w:type="dxa"/>
            <w:vMerge/>
            <w:textDirection w:val="btLr"/>
          </w:tcPr>
          <w:p w14:paraId="333D7E5F" w14:textId="77777777" w:rsidR="00911F11" w:rsidRPr="00046EE7" w:rsidRDefault="00911F11" w:rsidP="001875AC">
            <w:pPr>
              <w:ind w:left="113" w:right="113"/>
              <w:jc w:val="center"/>
              <w:rPr>
                <w:rFonts w:ascii="Times New Roman" w:hAnsi="Times New Roman" w:cs="Times New Roman"/>
                <w:b/>
              </w:rPr>
            </w:pPr>
          </w:p>
        </w:tc>
        <w:tc>
          <w:tcPr>
            <w:tcW w:w="479" w:type="dxa"/>
            <w:textDirection w:val="btLr"/>
            <w:vAlign w:val="center"/>
          </w:tcPr>
          <w:p w14:paraId="5925C113" w14:textId="77777777" w:rsidR="00911F11" w:rsidRPr="00046EE7" w:rsidRDefault="00911F11" w:rsidP="001875AC">
            <w:pPr>
              <w:ind w:left="113" w:right="113"/>
              <w:jc w:val="center"/>
              <w:rPr>
                <w:rFonts w:ascii="Times New Roman" w:hAnsi="Times New Roman" w:cs="Times New Roman"/>
              </w:rPr>
            </w:pPr>
            <w:r w:rsidRPr="00046EE7">
              <w:rPr>
                <w:rFonts w:ascii="Times New Roman" w:hAnsi="Times New Roman" w:cs="Times New Roman"/>
              </w:rPr>
              <w:t>Privada</w:t>
            </w:r>
          </w:p>
        </w:tc>
        <w:tc>
          <w:tcPr>
            <w:tcW w:w="504" w:type="dxa"/>
            <w:textDirection w:val="btLr"/>
          </w:tcPr>
          <w:p w14:paraId="186CE972"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25447157"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4DBCCF8D" w14:textId="77777777" w:rsidR="00911F11" w:rsidRPr="00046EE7" w:rsidRDefault="00911F11" w:rsidP="00911F11">
            <w:pPr>
              <w:ind w:left="113" w:right="113"/>
              <w:jc w:val="center"/>
              <w:rPr>
                <w:rFonts w:ascii="Times New Roman" w:hAnsi="Times New Roman" w:cs="Times New Roman"/>
                <w:sz w:val="24"/>
              </w:rPr>
            </w:pPr>
          </w:p>
        </w:tc>
        <w:tc>
          <w:tcPr>
            <w:tcW w:w="504" w:type="dxa"/>
            <w:gridSpan w:val="2"/>
            <w:textDirection w:val="btLr"/>
          </w:tcPr>
          <w:p w14:paraId="5F732FDC" w14:textId="77777777" w:rsidR="00911F11" w:rsidRPr="00046EE7" w:rsidRDefault="00911F11" w:rsidP="00911F11">
            <w:pPr>
              <w:ind w:left="113" w:right="113"/>
              <w:jc w:val="center"/>
              <w:rPr>
                <w:rFonts w:ascii="Times New Roman" w:hAnsi="Times New Roman" w:cs="Times New Roman"/>
                <w:sz w:val="24"/>
              </w:rPr>
            </w:pPr>
          </w:p>
        </w:tc>
        <w:tc>
          <w:tcPr>
            <w:tcW w:w="512" w:type="dxa"/>
            <w:textDirection w:val="btLr"/>
          </w:tcPr>
          <w:p w14:paraId="60FFEA61" w14:textId="77777777" w:rsidR="00911F11" w:rsidRPr="00046EE7" w:rsidRDefault="00911F11" w:rsidP="00911F11">
            <w:pPr>
              <w:ind w:left="113" w:right="113"/>
              <w:jc w:val="center"/>
              <w:rPr>
                <w:rFonts w:ascii="Times New Roman" w:hAnsi="Times New Roman" w:cs="Times New Roman"/>
                <w:sz w:val="24"/>
              </w:rPr>
            </w:pPr>
          </w:p>
        </w:tc>
        <w:tc>
          <w:tcPr>
            <w:tcW w:w="548" w:type="dxa"/>
            <w:textDirection w:val="btLr"/>
          </w:tcPr>
          <w:p w14:paraId="54CF74D0"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35C126C8" w14:textId="77777777" w:rsidR="00911F11" w:rsidRPr="00046EE7" w:rsidRDefault="00911F11" w:rsidP="00911F11">
            <w:pPr>
              <w:ind w:left="113" w:right="113"/>
              <w:jc w:val="center"/>
              <w:rPr>
                <w:rFonts w:ascii="Times New Roman" w:hAnsi="Times New Roman" w:cs="Times New Roman"/>
                <w:sz w:val="24"/>
              </w:rPr>
            </w:pPr>
          </w:p>
        </w:tc>
        <w:tc>
          <w:tcPr>
            <w:tcW w:w="433" w:type="dxa"/>
            <w:textDirection w:val="btLr"/>
          </w:tcPr>
          <w:p w14:paraId="4DF98A9E" w14:textId="77777777" w:rsidR="00911F11" w:rsidRPr="00046EE7" w:rsidRDefault="00911F11" w:rsidP="00911F11">
            <w:pPr>
              <w:ind w:left="113" w:right="113"/>
              <w:jc w:val="center"/>
              <w:rPr>
                <w:rFonts w:ascii="Times New Roman" w:hAnsi="Times New Roman" w:cs="Times New Roman"/>
                <w:sz w:val="24"/>
              </w:rPr>
            </w:pPr>
          </w:p>
        </w:tc>
        <w:tc>
          <w:tcPr>
            <w:tcW w:w="505" w:type="dxa"/>
            <w:textDirection w:val="btLr"/>
          </w:tcPr>
          <w:p w14:paraId="79479F92" w14:textId="77777777" w:rsidR="00911F11" w:rsidRPr="00046EE7" w:rsidRDefault="00911F11" w:rsidP="00911F11">
            <w:pPr>
              <w:ind w:left="113" w:right="113"/>
              <w:jc w:val="center"/>
              <w:rPr>
                <w:rFonts w:ascii="Times New Roman" w:hAnsi="Times New Roman" w:cs="Times New Roman"/>
                <w:sz w:val="24"/>
              </w:rPr>
            </w:pPr>
          </w:p>
        </w:tc>
        <w:tc>
          <w:tcPr>
            <w:tcW w:w="504" w:type="dxa"/>
            <w:textDirection w:val="btLr"/>
          </w:tcPr>
          <w:p w14:paraId="4BC18B84"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5B121AF2"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60A0A781" w14:textId="77777777" w:rsidR="00911F11" w:rsidRPr="00046EE7" w:rsidRDefault="00911F11" w:rsidP="00911F11">
            <w:pPr>
              <w:ind w:left="113" w:right="113"/>
              <w:jc w:val="center"/>
              <w:rPr>
                <w:rFonts w:ascii="Times New Roman" w:hAnsi="Times New Roman" w:cs="Times New Roman"/>
                <w:sz w:val="24"/>
              </w:rPr>
            </w:pPr>
          </w:p>
        </w:tc>
        <w:tc>
          <w:tcPr>
            <w:tcW w:w="532" w:type="dxa"/>
            <w:textDirection w:val="btLr"/>
          </w:tcPr>
          <w:p w14:paraId="0E46E7CB" w14:textId="77777777" w:rsidR="00911F11" w:rsidRPr="00046EE7" w:rsidRDefault="00911F11" w:rsidP="00911F11">
            <w:pPr>
              <w:ind w:left="113" w:right="113"/>
              <w:jc w:val="center"/>
              <w:rPr>
                <w:rFonts w:ascii="Times New Roman" w:hAnsi="Times New Roman" w:cs="Times New Roman"/>
                <w:sz w:val="24"/>
              </w:rPr>
            </w:pPr>
          </w:p>
        </w:tc>
        <w:tc>
          <w:tcPr>
            <w:tcW w:w="494" w:type="dxa"/>
            <w:textDirection w:val="btLr"/>
          </w:tcPr>
          <w:p w14:paraId="513707C0" w14:textId="77777777" w:rsidR="00911F11" w:rsidRPr="00046EE7" w:rsidRDefault="00911F11" w:rsidP="00911F11">
            <w:pPr>
              <w:ind w:left="113" w:right="113"/>
              <w:jc w:val="center"/>
              <w:rPr>
                <w:rFonts w:ascii="Times New Roman" w:hAnsi="Times New Roman" w:cs="Times New Roman"/>
                <w:sz w:val="24"/>
              </w:rPr>
            </w:pPr>
          </w:p>
        </w:tc>
        <w:tc>
          <w:tcPr>
            <w:tcW w:w="533" w:type="dxa"/>
            <w:textDirection w:val="btLr"/>
          </w:tcPr>
          <w:p w14:paraId="473122A6" w14:textId="77777777" w:rsidR="00911F11" w:rsidRPr="00046EE7" w:rsidRDefault="00911F11" w:rsidP="00911F11">
            <w:pPr>
              <w:ind w:left="113" w:right="113"/>
              <w:jc w:val="center"/>
              <w:rPr>
                <w:rFonts w:ascii="Times New Roman" w:hAnsi="Times New Roman" w:cs="Times New Roman"/>
                <w:sz w:val="24"/>
              </w:rPr>
            </w:pPr>
          </w:p>
        </w:tc>
      </w:tr>
    </w:tbl>
    <w:p w14:paraId="1861A006" w14:textId="77777777" w:rsidR="00911F11" w:rsidRPr="00911F11" w:rsidRDefault="00911F11" w:rsidP="00911F11">
      <w:pPr>
        <w:rPr>
          <w:rFonts w:ascii="Times New Roman" w:hAnsi="Times New Roman" w:cs="Times New Roman"/>
          <w:sz w:val="24"/>
        </w:rPr>
      </w:pPr>
      <w:r w:rsidRPr="00911F11">
        <w:rPr>
          <w:rFonts w:ascii="Times New Roman" w:hAnsi="Times New Roman" w:cs="Times New Roman"/>
          <w:sz w:val="24"/>
        </w:rPr>
        <w:t>Fonte: Secretaria da escola Barão, 2015.</w:t>
      </w:r>
    </w:p>
    <w:p w14:paraId="7444D30E" w14:textId="77777777" w:rsidR="00537914" w:rsidRDefault="00537914" w:rsidP="00537914">
      <w:pPr>
        <w:spacing w:after="0" w:line="240" w:lineRule="auto"/>
        <w:ind w:firstLine="708"/>
        <w:jc w:val="both"/>
        <w:rPr>
          <w:rFonts w:ascii="Times New Roman" w:hAnsi="Times New Roman" w:cs="Times New Roman"/>
          <w:sz w:val="24"/>
        </w:rPr>
      </w:pPr>
    </w:p>
    <w:p w14:paraId="0F61A7DD" w14:textId="77777777" w:rsidR="00211DAE" w:rsidRDefault="00911F11" w:rsidP="001F7A48">
      <w:pPr>
        <w:spacing w:after="0" w:line="360" w:lineRule="auto"/>
        <w:ind w:firstLine="708"/>
        <w:jc w:val="both"/>
        <w:rPr>
          <w:rFonts w:ascii="Times New Roman" w:hAnsi="Times New Roman" w:cs="Times New Roman"/>
          <w:sz w:val="24"/>
        </w:rPr>
      </w:pPr>
      <w:r>
        <w:rPr>
          <w:rFonts w:ascii="Times New Roman" w:hAnsi="Times New Roman" w:cs="Times New Roman"/>
          <w:sz w:val="24"/>
        </w:rPr>
        <w:t>A tabela 21</w:t>
      </w:r>
      <w:r w:rsidRPr="00046EE7">
        <w:rPr>
          <w:rFonts w:ascii="Times New Roman" w:hAnsi="Times New Roman" w:cs="Times New Roman"/>
          <w:sz w:val="24"/>
        </w:rPr>
        <w:t xml:space="preserve"> nos traz a realidade de alunos matriculados nos últimos cincos anos e mais uma vez vem demonstrando </w:t>
      </w:r>
      <w:r w:rsidR="00C7659F">
        <w:rPr>
          <w:rFonts w:ascii="Times New Roman" w:hAnsi="Times New Roman" w:cs="Times New Roman"/>
          <w:sz w:val="24"/>
        </w:rPr>
        <w:t xml:space="preserve">o mesmo </w:t>
      </w:r>
      <w:r w:rsidRPr="00046EE7">
        <w:rPr>
          <w:rFonts w:ascii="Times New Roman" w:hAnsi="Times New Roman" w:cs="Times New Roman"/>
          <w:sz w:val="24"/>
        </w:rPr>
        <w:t xml:space="preserve">que está acontecendo nas matriculas do ensino </w:t>
      </w:r>
      <w:r w:rsidRPr="00046EE7">
        <w:rPr>
          <w:rFonts w:ascii="Times New Roman" w:hAnsi="Times New Roman" w:cs="Times New Roman"/>
          <w:sz w:val="24"/>
        </w:rPr>
        <w:lastRenderedPageBreak/>
        <w:t>fundamental que ano após anos a quantidade de alunos est</w:t>
      </w:r>
      <w:r w:rsidR="00C7659F">
        <w:rPr>
          <w:rFonts w:ascii="Times New Roman" w:hAnsi="Times New Roman" w:cs="Times New Roman"/>
          <w:sz w:val="24"/>
        </w:rPr>
        <w:t>á</w:t>
      </w:r>
      <w:r w:rsidRPr="00046EE7">
        <w:rPr>
          <w:rFonts w:ascii="Times New Roman" w:hAnsi="Times New Roman" w:cs="Times New Roman"/>
          <w:sz w:val="24"/>
        </w:rPr>
        <w:t xml:space="preserve"> caindo, </w:t>
      </w:r>
      <w:r w:rsidR="00211DAE">
        <w:rPr>
          <w:rFonts w:ascii="Times New Roman" w:hAnsi="Times New Roman" w:cs="Times New Roman"/>
          <w:sz w:val="24"/>
        </w:rPr>
        <w:t xml:space="preserve">essa redução são </w:t>
      </w:r>
      <w:r w:rsidR="00C962DC">
        <w:rPr>
          <w:rFonts w:ascii="Times New Roman" w:hAnsi="Times New Roman" w:cs="Times New Roman"/>
          <w:sz w:val="24"/>
        </w:rPr>
        <w:t>pelos mesmos fatores</w:t>
      </w:r>
      <w:r w:rsidR="00211DAE">
        <w:rPr>
          <w:rFonts w:ascii="Times New Roman" w:hAnsi="Times New Roman" w:cs="Times New Roman"/>
          <w:sz w:val="24"/>
        </w:rPr>
        <w:t xml:space="preserve"> já citados nos </w:t>
      </w:r>
      <w:r w:rsidR="00211DAE" w:rsidRPr="00004F4A">
        <w:rPr>
          <w:rFonts w:ascii="Times New Roman" w:hAnsi="Times New Roman" w:cs="Times New Roman"/>
          <w:color w:val="FF0000"/>
          <w:sz w:val="24"/>
        </w:rPr>
        <w:t>capítulos anteriores</w:t>
      </w:r>
      <w:r w:rsidR="00211DAE">
        <w:rPr>
          <w:rFonts w:ascii="Times New Roman" w:hAnsi="Times New Roman" w:cs="Times New Roman"/>
          <w:sz w:val="24"/>
        </w:rPr>
        <w:t>.</w:t>
      </w:r>
    </w:p>
    <w:p w14:paraId="307192CB" w14:textId="77777777" w:rsidR="00911F11" w:rsidRPr="00891913" w:rsidRDefault="00211DAE" w:rsidP="001F7A48">
      <w:pPr>
        <w:spacing w:after="0" w:line="360" w:lineRule="auto"/>
        <w:ind w:firstLine="708"/>
        <w:jc w:val="both"/>
        <w:rPr>
          <w:rFonts w:ascii="Times New Roman" w:hAnsi="Times New Roman" w:cs="Times New Roman"/>
          <w:sz w:val="24"/>
          <w:szCs w:val="24"/>
        </w:rPr>
      </w:pPr>
      <w:r w:rsidRPr="00046EE7">
        <w:rPr>
          <w:rFonts w:ascii="Times New Roman" w:hAnsi="Times New Roman" w:cs="Times New Roman"/>
          <w:sz w:val="24"/>
        </w:rPr>
        <w:t xml:space="preserve"> </w:t>
      </w:r>
      <w:r w:rsidR="00911F11" w:rsidRPr="00046EE7">
        <w:rPr>
          <w:rFonts w:ascii="Times New Roman" w:hAnsi="Times New Roman" w:cs="Times New Roman"/>
          <w:sz w:val="24"/>
        </w:rPr>
        <w:t xml:space="preserve">Juntamente com o ensino médio regular temos o EJA também oferecido em uma das escolas estaduais que tem como </w:t>
      </w:r>
      <w:r w:rsidR="00911F11" w:rsidRPr="00046EE7">
        <w:rPr>
          <w:rFonts w:ascii="Times New Roman" w:hAnsi="Times New Roman" w:cs="Times New Roman"/>
          <w:sz w:val="24"/>
          <w:szCs w:val="24"/>
        </w:rPr>
        <w:t xml:space="preserve">funcionamento, </w:t>
      </w:r>
      <w:r w:rsidR="00D202EB" w:rsidRPr="00891913">
        <w:rPr>
          <w:rFonts w:ascii="Times New Roman" w:hAnsi="Times New Roman" w:cs="Times New Roman"/>
          <w:sz w:val="24"/>
          <w:szCs w:val="24"/>
        </w:rPr>
        <w:t xml:space="preserve">do primeiro </w:t>
      </w:r>
      <w:r w:rsidR="007F431F" w:rsidRPr="00891913">
        <w:rPr>
          <w:rFonts w:ascii="Times New Roman" w:hAnsi="Times New Roman" w:cs="Times New Roman"/>
          <w:sz w:val="24"/>
          <w:szCs w:val="24"/>
        </w:rPr>
        <w:t>e</w:t>
      </w:r>
      <w:r w:rsidR="00D202EB" w:rsidRPr="00891913">
        <w:rPr>
          <w:rFonts w:ascii="Times New Roman" w:hAnsi="Times New Roman" w:cs="Times New Roman"/>
          <w:sz w:val="24"/>
          <w:szCs w:val="24"/>
        </w:rPr>
        <w:t xml:space="preserve"> segundo seguimento, sendo </w:t>
      </w:r>
      <w:r w:rsidR="007F431F" w:rsidRPr="00891913">
        <w:rPr>
          <w:rFonts w:ascii="Times New Roman" w:hAnsi="Times New Roman" w:cs="Times New Roman"/>
          <w:sz w:val="24"/>
          <w:szCs w:val="24"/>
        </w:rPr>
        <w:t xml:space="preserve">que </w:t>
      </w:r>
      <w:r w:rsidR="00D202EB" w:rsidRPr="00891913">
        <w:rPr>
          <w:rFonts w:ascii="Times New Roman" w:hAnsi="Times New Roman" w:cs="Times New Roman"/>
          <w:sz w:val="24"/>
          <w:szCs w:val="24"/>
        </w:rPr>
        <w:t xml:space="preserve">o primeiro </w:t>
      </w:r>
      <w:r w:rsidR="00891913" w:rsidRPr="00891913">
        <w:rPr>
          <w:rFonts w:ascii="Times New Roman" w:hAnsi="Times New Roman" w:cs="Times New Roman"/>
          <w:sz w:val="24"/>
          <w:szCs w:val="24"/>
        </w:rPr>
        <w:t xml:space="preserve">ano do ensino médio, </w:t>
      </w:r>
      <w:r w:rsidR="00D202EB" w:rsidRPr="00891913">
        <w:rPr>
          <w:rFonts w:ascii="Times New Roman" w:hAnsi="Times New Roman" w:cs="Times New Roman"/>
          <w:sz w:val="24"/>
          <w:szCs w:val="24"/>
        </w:rPr>
        <w:t>cursa o ano todo, já o segundo e o terceiro</w:t>
      </w:r>
      <w:r w:rsidR="00891913" w:rsidRPr="00891913">
        <w:rPr>
          <w:rFonts w:ascii="Times New Roman" w:hAnsi="Times New Roman" w:cs="Times New Roman"/>
          <w:sz w:val="24"/>
          <w:szCs w:val="24"/>
        </w:rPr>
        <w:t xml:space="preserve"> ano do ensino médio</w:t>
      </w:r>
      <w:r w:rsidR="00D202EB" w:rsidRPr="00891913">
        <w:rPr>
          <w:rFonts w:ascii="Times New Roman" w:hAnsi="Times New Roman" w:cs="Times New Roman"/>
          <w:sz w:val="24"/>
          <w:szCs w:val="24"/>
        </w:rPr>
        <w:t xml:space="preserve"> cursa no mesmo ano, assim concluindo o ensino médio com 2 (dois) anos, onde as matriculas são efetuadas uma vez por ano com a carga horária de 640</w:t>
      </w:r>
      <w:r w:rsidR="00CA7C2F" w:rsidRPr="00891913">
        <w:rPr>
          <w:rFonts w:ascii="Times New Roman" w:hAnsi="Times New Roman" w:cs="Times New Roman"/>
          <w:sz w:val="24"/>
          <w:szCs w:val="24"/>
        </w:rPr>
        <w:t xml:space="preserve"> </w:t>
      </w:r>
      <w:r w:rsidR="00D202EB" w:rsidRPr="00891913">
        <w:rPr>
          <w:rFonts w:ascii="Times New Roman" w:hAnsi="Times New Roman" w:cs="Times New Roman"/>
          <w:sz w:val="24"/>
          <w:szCs w:val="24"/>
        </w:rPr>
        <w:t>horas</w:t>
      </w:r>
      <w:r w:rsidR="00CA7C2F" w:rsidRPr="00891913">
        <w:rPr>
          <w:rFonts w:ascii="Times New Roman" w:hAnsi="Times New Roman" w:cs="Times New Roman"/>
          <w:sz w:val="24"/>
          <w:szCs w:val="24"/>
        </w:rPr>
        <w:t xml:space="preserve"> anual e 200 dias letivo.</w:t>
      </w:r>
    </w:p>
    <w:p w14:paraId="1019307E" w14:textId="77777777" w:rsidR="00537914" w:rsidRPr="00046EE7" w:rsidRDefault="00537914" w:rsidP="001F7A48">
      <w:pPr>
        <w:spacing w:after="0" w:line="360" w:lineRule="auto"/>
        <w:ind w:firstLine="708"/>
        <w:jc w:val="both"/>
        <w:rPr>
          <w:rFonts w:ascii="Times New Roman" w:hAnsi="Times New Roman" w:cs="Times New Roman"/>
          <w:sz w:val="24"/>
        </w:rPr>
      </w:pPr>
    </w:p>
    <w:p w14:paraId="316614D6" w14:textId="77777777" w:rsidR="00EE6821" w:rsidRDefault="00911F11" w:rsidP="00537914">
      <w:pPr>
        <w:spacing w:after="0" w:line="240" w:lineRule="auto"/>
        <w:jc w:val="both"/>
        <w:rPr>
          <w:rFonts w:ascii="Times New Roman" w:hAnsi="Times New Roman" w:cs="Times New Roman"/>
          <w:b/>
          <w:sz w:val="24"/>
          <w:szCs w:val="24"/>
        </w:rPr>
      </w:pPr>
      <w:r w:rsidRPr="001F7A48">
        <w:rPr>
          <w:rFonts w:ascii="Times New Roman" w:hAnsi="Times New Roman" w:cs="Times New Roman"/>
          <w:b/>
          <w:sz w:val="24"/>
          <w:szCs w:val="24"/>
        </w:rPr>
        <w:t>TABELA 22</w:t>
      </w:r>
      <w:r w:rsidR="001F7A48">
        <w:rPr>
          <w:rFonts w:ascii="Times New Roman" w:hAnsi="Times New Roman" w:cs="Times New Roman"/>
          <w:b/>
          <w:sz w:val="24"/>
          <w:szCs w:val="24"/>
        </w:rPr>
        <w:t xml:space="preserve"> </w:t>
      </w:r>
      <w:r w:rsidRPr="001F7A48">
        <w:rPr>
          <w:rFonts w:ascii="Times New Roman" w:hAnsi="Times New Roman" w:cs="Times New Roman"/>
          <w:b/>
          <w:sz w:val="24"/>
          <w:szCs w:val="24"/>
        </w:rPr>
        <w:t>-  LEVANTAMENTO DA TAXA DE APROVAÇÃO/REPROVAÇÃO DO ENSINO MÉDIO</w:t>
      </w:r>
    </w:p>
    <w:tbl>
      <w:tblPr>
        <w:tblStyle w:val="Tabelacomgrade"/>
        <w:tblW w:w="8856" w:type="dxa"/>
        <w:jc w:val="center"/>
        <w:tblLook w:val="04A0" w:firstRow="1" w:lastRow="0" w:firstColumn="1" w:lastColumn="0" w:noHBand="0" w:noVBand="1"/>
      </w:tblPr>
      <w:tblGrid>
        <w:gridCol w:w="825"/>
        <w:gridCol w:w="975"/>
        <w:gridCol w:w="1036"/>
        <w:gridCol w:w="917"/>
        <w:gridCol w:w="992"/>
        <w:gridCol w:w="1134"/>
        <w:gridCol w:w="992"/>
        <w:gridCol w:w="993"/>
        <w:gridCol w:w="992"/>
      </w:tblGrid>
      <w:tr w:rsidR="00EE6821" w:rsidRPr="00046EE7" w14:paraId="1E29C2A1" w14:textId="77777777" w:rsidTr="00EE6821">
        <w:trPr>
          <w:jc w:val="center"/>
        </w:trPr>
        <w:tc>
          <w:tcPr>
            <w:tcW w:w="825" w:type="dxa"/>
          </w:tcPr>
          <w:p w14:paraId="343A1F06"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Ano</w:t>
            </w:r>
          </w:p>
        </w:tc>
        <w:tc>
          <w:tcPr>
            <w:tcW w:w="2011" w:type="dxa"/>
            <w:gridSpan w:val="2"/>
          </w:tcPr>
          <w:p w14:paraId="34C4F562"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Estadual</w:t>
            </w:r>
          </w:p>
        </w:tc>
        <w:tc>
          <w:tcPr>
            <w:tcW w:w="1909" w:type="dxa"/>
            <w:gridSpan w:val="2"/>
          </w:tcPr>
          <w:p w14:paraId="03068008"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Federal</w:t>
            </w:r>
          </w:p>
        </w:tc>
        <w:tc>
          <w:tcPr>
            <w:tcW w:w="2126" w:type="dxa"/>
            <w:gridSpan w:val="2"/>
          </w:tcPr>
          <w:p w14:paraId="2B6A54B3"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Privada</w:t>
            </w:r>
          </w:p>
        </w:tc>
        <w:tc>
          <w:tcPr>
            <w:tcW w:w="1985" w:type="dxa"/>
            <w:gridSpan w:val="2"/>
          </w:tcPr>
          <w:p w14:paraId="29402DCC"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Total</w:t>
            </w:r>
          </w:p>
        </w:tc>
      </w:tr>
      <w:tr w:rsidR="00EE6821" w:rsidRPr="00046EE7" w14:paraId="47C7F450" w14:textId="77777777" w:rsidTr="00EE6821">
        <w:trPr>
          <w:jc w:val="center"/>
        </w:trPr>
        <w:tc>
          <w:tcPr>
            <w:tcW w:w="825" w:type="dxa"/>
          </w:tcPr>
          <w:p w14:paraId="431C53F5" w14:textId="77777777" w:rsidR="00EE6821" w:rsidRPr="00046EE7" w:rsidRDefault="00EE6821" w:rsidP="001875AC">
            <w:pPr>
              <w:jc w:val="center"/>
              <w:rPr>
                <w:rFonts w:ascii="Times New Roman" w:hAnsi="Times New Roman" w:cs="Times New Roman"/>
                <w:sz w:val="24"/>
                <w:szCs w:val="24"/>
              </w:rPr>
            </w:pPr>
          </w:p>
        </w:tc>
        <w:tc>
          <w:tcPr>
            <w:tcW w:w="975" w:type="dxa"/>
          </w:tcPr>
          <w:p w14:paraId="30CDC40F"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Aprov.</w:t>
            </w:r>
          </w:p>
        </w:tc>
        <w:tc>
          <w:tcPr>
            <w:tcW w:w="1036" w:type="dxa"/>
          </w:tcPr>
          <w:p w14:paraId="60E7360F"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Reprov.</w:t>
            </w:r>
          </w:p>
        </w:tc>
        <w:tc>
          <w:tcPr>
            <w:tcW w:w="917" w:type="dxa"/>
          </w:tcPr>
          <w:p w14:paraId="2111C9A6"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Aprov.</w:t>
            </w:r>
          </w:p>
        </w:tc>
        <w:tc>
          <w:tcPr>
            <w:tcW w:w="992" w:type="dxa"/>
          </w:tcPr>
          <w:p w14:paraId="4271A3DF"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Reprov.</w:t>
            </w:r>
          </w:p>
        </w:tc>
        <w:tc>
          <w:tcPr>
            <w:tcW w:w="1134" w:type="dxa"/>
          </w:tcPr>
          <w:p w14:paraId="1CA86F31"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Aprov.</w:t>
            </w:r>
          </w:p>
        </w:tc>
        <w:tc>
          <w:tcPr>
            <w:tcW w:w="992" w:type="dxa"/>
          </w:tcPr>
          <w:p w14:paraId="04BE61BA"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Reprov.</w:t>
            </w:r>
          </w:p>
        </w:tc>
        <w:tc>
          <w:tcPr>
            <w:tcW w:w="993" w:type="dxa"/>
          </w:tcPr>
          <w:p w14:paraId="16B7D585"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Aprov.</w:t>
            </w:r>
          </w:p>
        </w:tc>
        <w:tc>
          <w:tcPr>
            <w:tcW w:w="992" w:type="dxa"/>
          </w:tcPr>
          <w:p w14:paraId="25870498"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Reprov.</w:t>
            </w:r>
          </w:p>
        </w:tc>
      </w:tr>
      <w:tr w:rsidR="00EE6821" w:rsidRPr="00046EE7" w14:paraId="205F987D" w14:textId="77777777" w:rsidTr="00EE6821">
        <w:trPr>
          <w:jc w:val="center"/>
        </w:trPr>
        <w:tc>
          <w:tcPr>
            <w:tcW w:w="825" w:type="dxa"/>
          </w:tcPr>
          <w:p w14:paraId="5CF48AA3"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2010</w:t>
            </w:r>
          </w:p>
        </w:tc>
        <w:tc>
          <w:tcPr>
            <w:tcW w:w="975" w:type="dxa"/>
          </w:tcPr>
          <w:p w14:paraId="2C77666F"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145</w:t>
            </w:r>
          </w:p>
        </w:tc>
        <w:tc>
          <w:tcPr>
            <w:tcW w:w="1036" w:type="dxa"/>
          </w:tcPr>
          <w:p w14:paraId="7BA17448"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38</w:t>
            </w:r>
          </w:p>
        </w:tc>
        <w:tc>
          <w:tcPr>
            <w:tcW w:w="917" w:type="dxa"/>
          </w:tcPr>
          <w:p w14:paraId="7BF6E4B1" w14:textId="77777777" w:rsidR="00EE6821" w:rsidRPr="00046EE7" w:rsidRDefault="00EE6821" w:rsidP="001875AC">
            <w:pPr>
              <w:jc w:val="center"/>
              <w:rPr>
                <w:rFonts w:ascii="Times New Roman" w:hAnsi="Times New Roman" w:cs="Times New Roman"/>
                <w:sz w:val="24"/>
                <w:szCs w:val="24"/>
              </w:rPr>
            </w:pPr>
          </w:p>
        </w:tc>
        <w:tc>
          <w:tcPr>
            <w:tcW w:w="992" w:type="dxa"/>
          </w:tcPr>
          <w:p w14:paraId="49B041ED" w14:textId="77777777" w:rsidR="00EE6821" w:rsidRPr="00046EE7" w:rsidRDefault="00EE6821" w:rsidP="001875AC">
            <w:pPr>
              <w:jc w:val="center"/>
              <w:rPr>
                <w:rFonts w:ascii="Times New Roman" w:hAnsi="Times New Roman" w:cs="Times New Roman"/>
                <w:sz w:val="24"/>
                <w:szCs w:val="24"/>
              </w:rPr>
            </w:pPr>
          </w:p>
        </w:tc>
        <w:tc>
          <w:tcPr>
            <w:tcW w:w="1134" w:type="dxa"/>
          </w:tcPr>
          <w:p w14:paraId="09DE0308" w14:textId="77777777" w:rsidR="00EE6821" w:rsidRPr="00046EE7" w:rsidRDefault="00EE6821" w:rsidP="001875AC">
            <w:pPr>
              <w:jc w:val="center"/>
              <w:rPr>
                <w:rFonts w:ascii="Times New Roman" w:hAnsi="Times New Roman" w:cs="Times New Roman"/>
                <w:sz w:val="24"/>
                <w:szCs w:val="24"/>
              </w:rPr>
            </w:pPr>
          </w:p>
        </w:tc>
        <w:tc>
          <w:tcPr>
            <w:tcW w:w="992" w:type="dxa"/>
          </w:tcPr>
          <w:p w14:paraId="25270CE5" w14:textId="77777777" w:rsidR="00EE6821" w:rsidRPr="00046EE7" w:rsidRDefault="00EE6821" w:rsidP="001875AC">
            <w:pPr>
              <w:jc w:val="center"/>
              <w:rPr>
                <w:rFonts w:ascii="Times New Roman" w:hAnsi="Times New Roman" w:cs="Times New Roman"/>
                <w:sz w:val="24"/>
                <w:szCs w:val="24"/>
              </w:rPr>
            </w:pPr>
          </w:p>
        </w:tc>
        <w:tc>
          <w:tcPr>
            <w:tcW w:w="993" w:type="dxa"/>
          </w:tcPr>
          <w:p w14:paraId="66266F80"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145</w:t>
            </w:r>
          </w:p>
        </w:tc>
        <w:tc>
          <w:tcPr>
            <w:tcW w:w="992" w:type="dxa"/>
          </w:tcPr>
          <w:p w14:paraId="6B90782F"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38</w:t>
            </w:r>
          </w:p>
        </w:tc>
      </w:tr>
      <w:tr w:rsidR="00EE6821" w:rsidRPr="00046EE7" w14:paraId="2441CD71" w14:textId="77777777" w:rsidTr="00EE6821">
        <w:trPr>
          <w:jc w:val="center"/>
        </w:trPr>
        <w:tc>
          <w:tcPr>
            <w:tcW w:w="825" w:type="dxa"/>
          </w:tcPr>
          <w:p w14:paraId="0E69BF2A"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2011</w:t>
            </w:r>
          </w:p>
        </w:tc>
        <w:tc>
          <w:tcPr>
            <w:tcW w:w="975" w:type="dxa"/>
          </w:tcPr>
          <w:p w14:paraId="09D77A3D"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107</w:t>
            </w:r>
          </w:p>
        </w:tc>
        <w:tc>
          <w:tcPr>
            <w:tcW w:w="1036" w:type="dxa"/>
          </w:tcPr>
          <w:p w14:paraId="2A7930AE"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39</w:t>
            </w:r>
          </w:p>
        </w:tc>
        <w:tc>
          <w:tcPr>
            <w:tcW w:w="917" w:type="dxa"/>
          </w:tcPr>
          <w:p w14:paraId="064D57BC" w14:textId="77777777" w:rsidR="00EE6821" w:rsidRPr="00046EE7" w:rsidRDefault="00EE6821" w:rsidP="001875AC">
            <w:pPr>
              <w:jc w:val="center"/>
              <w:rPr>
                <w:rFonts w:ascii="Times New Roman" w:hAnsi="Times New Roman" w:cs="Times New Roman"/>
                <w:sz w:val="24"/>
                <w:szCs w:val="24"/>
              </w:rPr>
            </w:pPr>
          </w:p>
        </w:tc>
        <w:tc>
          <w:tcPr>
            <w:tcW w:w="992" w:type="dxa"/>
          </w:tcPr>
          <w:p w14:paraId="602B7693" w14:textId="77777777" w:rsidR="00EE6821" w:rsidRPr="00046EE7" w:rsidRDefault="00EE6821" w:rsidP="001875AC">
            <w:pPr>
              <w:jc w:val="center"/>
              <w:rPr>
                <w:rFonts w:ascii="Times New Roman" w:hAnsi="Times New Roman" w:cs="Times New Roman"/>
                <w:sz w:val="24"/>
                <w:szCs w:val="24"/>
              </w:rPr>
            </w:pPr>
          </w:p>
        </w:tc>
        <w:tc>
          <w:tcPr>
            <w:tcW w:w="1134" w:type="dxa"/>
          </w:tcPr>
          <w:p w14:paraId="7E70D6D7" w14:textId="77777777" w:rsidR="00EE6821" w:rsidRPr="00046EE7" w:rsidRDefault="00EE6821" w:rsidP="001875AC">
            <w:pPr>
              <w:jc w:val="center"/>
              <w:rPr>
                <w:rFonts w:ascii="Times New Roman" w:hAnsi="Times New Roman" w:cs="Times New Roman"/>
                <w:sz w:val="24"/>
                <w:szCs w:val="24"/>
              </w:rPr>
            </w:pPr>
          </w:p>
        </w:tc>
        <w:tc>
          <w:tcPr>
            <w:tcW w:w="992" w:type="dxa"/>
          </w:tcPr>
          <w:p w14:paraId="49EEF675" w14:textId="77777777" w:rsidR="00EE6821" w:rsidRPr="00046EE7" w:rsidRDefault="00EE6821" w:rsidP="001875AC">
            <w:pPr>
              <w:jc w:val="center"/>
              <w:rPr>
                <w:rFonts w:ascii="Times New Roman" w:hAnsi="Times New Roman" w:cs="Times New Roman"/>
                <w:sz w:val="24"/>
                <w:szCs w:val="24"/>
              </w:rPr>
            </w:pPr>
          </w:p>
        </w:tc>
        <w:tc>
          <w:tcPr>
            <w:tcW w:w="993" w:type="dxa"/>
          </w:tcPr>
          <w:p w14:paraId="6F71C62F"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107</w:t>
            </w:r>
          </w:p>
        </w:tc>
        <w:tc>
          <w:tcPr>
            <w:tcW w:w="992" w:type="dxa"/>
          </w:tcPr>
          <w:p w14:paraId="7ACCF78D"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39</w:t>
            </w:r>
          </w:p>
        </w:tc>
      </w:tr>
      <w:tr w:rsidR="00EE6821" w:rsidRPr="00046EE7" w14:paraId="0F586DCB" w14:textId="77777777" w:rsidTr="00EE6821">
        <w:trPr>
          <w:jc w:val="center"/>
        </w:trPr>
        <w:tc>
          <w:tcPr>
            <w:tcW w:w="825" w:type="dxa"/>
          </w:tcPr>
          <w:p w14:paraId="0B732D37"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2012</w:t>
            </w:r>
          </w:p>
        </w:tc>
        <w:tc>
          <w:tcPr>
            <w:tcW w:w="975" w:type="dxa"/>
          </w:tcPr>
          <w:p w14:paraId="5C9A3D31"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118</w:t>
            </w:r>
          </w:p>
        </w:tc>
        <w:tc>
          <w:tcPr>
            <w:tcW w:w="1036" w:type="dxa"/>
          </w:tcPr>
          <w:p w14:paraId="242A7312"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25</w:t>
            </w:r>
          </w:p>
        </w:tc>
        <w:tc>
          <w:tcPr>
            <w:tcW w:w="917" w:type="dxa"/>
          </w:tcPr>
          <w:p w14:paraId="0B8D2D18" w14:textId="77777777" w:rsidR="00EE6821" w:rsidRPr="00046EE7" w:rsidRDefault="00EE6821" w:rsidP="001875AC">
            <w:pPr>
              <w:jc w:val="center"/>
              <w:rPr>
                <w:rFonts w:ascii="Times New Roman" w:hAnsi="Times New Roman" w:cs="Times New Roman"/>
                <w:sz w:val="24"/>
                <w:szCs w:val="24"/>
              </w:rPr>
            </w:pPr>
          </w:p>
        </w:tc>
        <w:tc>
          <w:tcPr>
            <w:tcW w:w="992" w:type="dxa"/>
          </w:tcPr>
          <w:p w14:paraId="4207A3FF" w14:textId="77777777" w:rsidR="00EE6821" w:rsidRPr="00046EE7" w:rsidRDefault="00EE6821" w:rsidP="001875AC">
            <w:pPr>
              <w:jc w:val="center"/>
              <w:rPr>
                <w:rFonts w:ascii="Times New Roman" w:hAnsi="Times New Roman" w:cs="Times New Roman"/>
                <w:sz w:val="24"/>
                <w:szCs w:val="24"/>
              </w:rPr>
            </w:pPr>
          </w:p>
        </w:tc>
        <w:tc>
          <w:tcPr>
            <w:tcW w:w="1134" w:type="dxa"/>
          </w:tcPr>
          <w:p w14:paraId="3A2B42E8" w14:textId="77777777" w:rsidR="00EE6821" w:rsidRPr="00046EE7" w:rsidRDefault="00EE6821" w:rsidP="001875AC">
            <w:pPr>
              <w:jc w:val="center"/>
              <w:rPr>
                <w:rFonts w:ascii="Times New Roman" w:hAnsi="Times New Roman" w:cs="Times New Roman"/>
                <w:sz w:val="24"/>
                <w:szCs w:val="24"/>
              </w:rPr>
            </w:pPr>
          </w:p>
        </w:tc>
        <w:tc>
          <w:tcPr>
            <w:tcW w:w="992" w:type="dxa"/>
          </w:tcPr>
          <w:p w14:paraId="28B28CE2" w14:textId="77777777" w:rsidR="00EE6821" w:rsidRPr="00046EE7" w:rsidRDefault="00EE6821" w:rsidP="001875AC">
            <w:pPr>
              <w:jc w:val="center"/>
              <w:rPr>
                <w:rFonts w:ascii="Times New Roman" w:hAnsi="Times New Roman" w:cs="Times New Roman"/>
                <w:sz w:val="24"/>
                <w:szCs w:val="24"/>
              </w:rPr>
            </w:pPr>
          </w:p>
        </w:tc>
        <w:tc>
          <w:tcPr>
            <w:tcW w:w="993" w:type="dxa"/>
          </w:tcPr>
          <w:p w14:paraId="64D38255"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118</w:t>
            </w:r>
          </w:p>
        </w:tc>
        <w:tc>
          <w:tcPr>
            <w:tcW w:w="992" w:type="dxa"/>
          </w:tcPr>
          <w:p w14:paraId="213BD49E"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25</w:t>
            </w:r>
          </w:p>
        </w:tc>
      </w:tr>
      <w:tr w:rsidR="00EE6821" w:rsidRPr="00046EE7" w14:paraId="4D83AA71" w14:textId="77777777" w:rsidTr="00EE6821">
        <w:trPr>
          <w:jc w:val="center"/>
        </w:trPr>
        <w:tc>
          <w:tcPr>
            <w:tcW w:w="825" w:type="dxa"/>
          </w:tcPr>
          <w:p w14:paraId="4E78C7A8"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2013</w:t>
            </w:r>
          </w:p>
        </w:tc>
        <w:tc>
          <w:tcPr>
            <w:tcW w:w="975" w:type="dxa"/>
          </w:tcPr>
          <w:p w14:paraId="0A9059BE"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80</w:t>
            </w:r>
          </w:p>
        </w:tc>
        <w:tc>
          <w:tcPr>
            <w:tcW w:w="1036" w:type="dxa"/>
          </w:tcPr>
          <w:p w14:paraId="5ECF7C1A"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44</w:t>
            </w:r>
          </w:p>
        </w:tc>
        <w:tc>
          <w:tcPr>
            <w:tcW w:w="917" w:type="dxa"/>
          </w:tcPr>
          <w:p w14:paraId="58D8E67B" w14:textId="77777777" w:rsidR="00EE6821" w:rsidRPr="00046EE7" w:rsidRDefault="00EE6821" w:rsidP="001875AC">
            <w:pPr>
              <w:jc w:val="center"/>
              <w:rPr>
                <w:rFonts w:ascii="Times New Roman" w:hAnsi="Times New Roman" w:cs="Times New Roman"/>
                <w:sz w:val="24"/>
                <w:szCs w:val="24"/>
              </w:rPr>
            </w:pPr>
          </w:p>
        </w:tc>
        <w:tc>
          <w:tcPr>
            <w:tcW w:w="992" w:type="dxa"/>
          </w:tcPr>
          <w:p w14:paraId="140EF240" w14:textId="77777777" w:rsidR="00EE6821" w:rsidRPr="00046EE7" w:rsidRDefault="00EE6821" w:rsidP="001875AC">
            <w:pPr>
              <w:jc w:val="center"/>
              <w:rPr>
                <w:rFonts w:ascii="Times New Roman" w:hAnsi="Times New Roman" w:cs="Times New Roman"/>
                <w:sz w:val="24"/>
                <w:szCs w:val="24"/>
              </w:rPr>
            </w:pPr>
          </w:p>
        </w:tc>
        <w:tc>
          <w:tcPr>
            <w:tcW w:w="1134" w:type="dxa"/>
          </w:tcPr>
          <w:p w14:paraId="1C703481" w14:textId="77777777" w:rsidR="00EE6821" w:rsidRPr="00046EE7" w:rsidRDefault="00EE6821" w:rsidP="001875AC">
            <w:pPr>
              <w:jc w:val="center"/>
              <w:rPr>
                <w:rFonts w:ascii="Times New Roman" w:hAnsi="Times New Roman" w:cs="Times New Roman"/>
                <w:sz w:val="24"/>
                <w:szCs w:val="24"/>
              </w:rPr>
            </w:pPr>
          </w:p>
        </w:tc>
        <w:tc>
          <w:tcPr>
            <w:tcW w:w="992" w:type="dxa"/>
          </w:tcPr>
          <w:p w14:paraId="179AF5A2" w14:textId="77777777" w:rsidR="00EE6821" w:rsidRPr="00046EE7" w:rsidRDefault="00EE6821" w:rsidP="001875AC">
            <w:pPr>
              <w:jc w:val="center"/>
              <w:rPr>
                <w:rFonts w:ascii="Times New Roman" w:hAnsi="Times New Roman" w:cs="Times New Roman"/>
                <w:sz w:val="24"/>
                <w:szCs w:val="24"/>
              </w:rPr>
            </w:pPr>
          </w:p>
        </w:tc>
        <w:tc>
          <w:tcPr>
            <w:tcW w:w="993" w:type="dxa"/>
          </w:tcPr>
          <w:p w14:paraId="2ECE073E"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80</w:t>
            </w:r>
          </w:p>
        </w:tc>
        <w:tc>
          <w:tcPr>
            <w:tcW w:w="992" w:type="dxa"/>
          </w:tcPr>
          <w:p w14:paraId="30F8A2A0"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44</w:t>
            </w:r>
          </w:p>
        </w:tc>
      </w:tr>
      <w:tr w:rsidR="00EE6821" w:rsidRPr="00046EE7" w14:paraId="559A6343" w14:textId="77777777" w:rsidTr="00EE6821">
        <w:trPr>
          <w:jc w:val="center"/>
        </w:trPr>
        <w:tc>
          <w:tcPr>
            <w:tcW w:w="825" w:type="dxa"/>
          </w:tcPr>
          <w:p w14:paraId="4F2E947B"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2014</w:t>
            </w:r>
          </w:p>
        </w:tc>
        <w:tc>
          <w:tcPr>
            <w:tcW w:w="975" w:type="dxa"/>
          </w:tcPr>
          <w:p w14:paraId="49030DF2"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111</w:t>
            </w:r>
          </w:p>
        </w:tc>
        <w:tc>
          <w:tcPr>
            <w:tcW w:w="1036" w:type="dxa"/>
          </w:tcPr>
          <w:p w14:paraId="153ADFE6"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w:t>
            </w:r>
          </w:p>
        </w:tc>
        <w:tc>
          <w:tcPr>
            <w:tcW w:w="917" w:type="dxa"/>
          </w:tcPr>
          <w:p w14:paraId="0EAC2C03" w14:textId="77777777" w:rsidR="00EE6821" w:rsidRPr="00046EE7" w:rsidRDefault="00EE6821" w:rsidP="001875AC">
            <w:pPr>
              <w:jc w:val="center"/>
              <w:rPr>
                <w:rFonts w:ascii="Times New Roman" w:hAnsi="Times New Roman" w:cs="Times New Roman"/>
                <w:sz w:val="24"/>
                <w:szCs w:val="24"/>
              </w:rPr>
            </w:pPr>
          </w:p>
        </w:tc>
        <w:tc>
          <w:tcPr>
            <w:tcW w:w="992" w:type="dxa"/>
          </w:tcPr>
          <w:p w14:paraId="7E211E11" w14:textId="77777777" w:rsidR="00EE6821" w:rsidRPr="00046EE7" w:rsidRDefault="00EE6821" w:rsidP="001875AC">
            <w:pPr>
              <w:jc w:val="center"/>
              <w:rPr>
                <w:rFonts w:ascii="Times New Roman" w:hAnsi="Times New Roman" w:cs="Times New Roman"/>
                <w:sz w:val="24"/>
                <w:szCs w:val="24"/>
              </w:rPr>
            </w:pPr>
          </w:p>
        </w:tc>
        <w:tc>
          <w:tcPr>
            <w:tcW w:w="1134" w:type="dxa"/>
          </w:tcPr>
          <w:p w14:paraId="578B6E1B" w14:textId="77777777" w:rsidR="00EE6821" w:rsidRPr="00046EE7" w:rsidRDefault="00EE6821" w:rsidP="001875AC">
            <w:pPr>
              <w:jc w:val="center"/>
              <w:rPr>
                <w:rFonts w:ascii="Times New Roman" w:hAnsi="Times New Roman" w:cs="Times New Roman"/>
                <w:sz w:val="24"/>
                <w:szCs w:val="24"/>
              </w:rPr>
            </w:pPr>
          </w:p>
        </w:tc>
        <w:tc>
          <w:tcPr>
            <w:tcW w:w="992" w:type="dxa"/>
          </w:tcPr>
          <w:p w14:paraId="1B0BEC6F" w14:textId="77777777" w:rsidR="00EE6821" w:rsidRPr="00046EE7" w:rsidRDefault="00EE6821" w:rsidP="001875AC">
            <w:pPr>
              <w:jc w:val="center"/>
              <w:rPr>
                <w:rFonts w:ascii="Times New Roman" w:hAnsi="Times New Roman" w:cs="Times New Roman"/>
                <w:sz w:val="24"/>
                <w:szCs w:val="24"/>
              </w:rPr>
            </w:pPr>
          </w:p>
        </w:tc>
        <w:tc>
          <w:tcPr>
            <w:tcW w:w="993" w:type="dxa"/>
          </w:tcPr>
          <w:p w14:paraId="337A2402"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111</w:t>
            </w:r>
          </w:p>
        </w:tc>
        <w:tc>
          <w:tcPr>
            <w:tcW w:w="992" w:type="dxa"/>
          </w:tcPr>
          <w:p w14:paraId="6FC437B7"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w:t>
            </w:r>
          </w:p>
        </w:tc>
      </w:tr>
    </w:tbl>
    <w:p w14:paraId="1EDEDDE1" w14:textId="77777777" w:rsidR="00911F11" w:rsidRPr="001875AC" w:rsidRDefault="00EE6821" w:rsidP="001875AC">
      <w:pPr>
        <w:rPr>
          <w:rFonts w:ascii="Times New Roman" w:hAnsi="Times New Roman" w:cs="Times New Roman"/>
          <w:sz w:val="24"/>
        </w:rPr>
      </w:pPr>
      <w:r w:rsidRPr="00046EE7">
        <w:rPr>
          <w:rFonts w:ascii="Times New Roman" w:hAnsi="Times New Roman" w:cs="Times New Roman"/>
          <w:sz w:val="24"/>
        </w:rPr>
        <w:t>Fonte: Se</w:t>
      </w:r>
      <w:r w:rsidR="001875AC">
        <w:rPr>
          <w:rFonts w:ascii="Times New Roman" w:hAnsi="Times New Roman" w:cs="Times New Roman"/>
          <w:sz w:val="24"/>
        </w:rPr>
        <w:t>cretaria da escola Barão, 2015.</w:t>
      </w:r>
    </w:p>
    <w:p w14:paraId="66F2C0BA" w14:textId="77777777" w:rsidR="00537914" w:rsidRDefault="00537914" w:rsidP="00BC4506">
      <w:pPr>
        <w:spacing w:after="0" w:line="360" w:lineRule="auto"/>
        <w:jc w:val="both"/>
        <w:rPr>
          <w:rFonts w:ascii="Times New Roman" w:hAnsi="Times New Roman" w:cs="Times New Roman"/>
          <w:sz w:val="24"/>
        </w:rPr>
      </w:pPr>
    </w:p>
    <w:p w14:paraId="09D87E0F" w14:textId="77777777" w:rsidR="00EE6821" w:rsidRPr="00046EE7" w:rsidRDefault="00EE6821" w:rsidP="001F7A48">
      <w:pPr>
        <w:spacing w:after="0" w:line="360" w:lineRule="auto"/>
        <w:ind w:firstLine="708"/>
        <w:jc w:val="both"/>
        <w:rPr>
          <w:rFonts w:ascii="Times New Roman" w:hAnsi="Times New Roman" w:cs="Times New Roman"/>
          <w:sz w:val="24"/>
        </w:rPr>
      </w:pPr>
      <w:r w:rsidRPr="00046EE7">
        <w:rPr>
          <w:rFonts w:ascii="Times New Roman" w:hAnsi="Times New Roman" w:cs="Times New Roman"/>
          <w:sz w:val="24"/>
        </w:rPr>
        <w:t xml:space="preserve">O ensino médio tem um papel fundamental na vida </w:t>
      </w:r>
      <w:r w:rsidR="00BC4506">
        <w:rPr>
          <w:rFonts w:ascii="Times New Roman" w:hAnsi="Times New Roman" w:cs="Times New Roman"/>
          <w:sz w:val="24"/>
        </w:rPr>
        <w:t xml:space="preserve">de qualquer jovem, pois a partir </w:t>
      </w:r>
      <w:r w:rsidRPr="00046EE7">
        <w:rPr>
          <w:rFonts w:ascii="Times New Roman" w:hAnsi="Times New Roman" w:cs="Times New Roman"/>
          <w:sz w:val="24"/>
        </w:rPr>
        <w:t xml:space="preserve">dele que se tem toda a preparação para que possa ingressar em uma instituição de nível superior ou até mesmo em alguns concursos públicos que exige </w:t>
      </w:r>
      <w:r w:rsidR="00521C31">
        <w:rPr>
          <w:rFonts w:ascii="Times New Roman" w:hAnsi="Times New Roman" w:cs="Times New Roman"/>
          <w:sz w:val="24"/>
        </w:rPr>
        <w:t xml:space="preserve">o certificado de conclusão </w:t>
      </w:r>
      <w:r w:rsidR="001F7A48" w:rsidRPr="00046EE7">
        <w:rPr>
          <w:rFonts w:ascii="Times New Roman" w:hAnsi="Times New Roman" w:cs="Times New Roman"/>
          <w:sz w:val="24"/>
        </w:rPr>
        <w:t>d</w:t>
      </w:r>
      <w:r w:rsidR="001F7A48">
        <w:rPr>
          <w:rFonts w:ascii="Times New Roman" w:hAnsi="Times New Roman" w:cs="Times New Roman"/>
          <w:sz w:val="24"/>
        </w:rPr>
        <w:t>o ensino</w:t>
      </w:r>
      <w:r w:rsidR="00521C31">
        <w:rPr>
          <w:rFonts w:ascii="Times New Roman" w:hAnsi="Times New Roman" w:cs="Times New Roman"/>
          <w:sz w:val="24"/>
        </w:rPr>
        <w:t xml:space="preserve"> médio.</w:t>
      </w:r>
      <w:r w:rsidRPr="00046EE7">
        <w:rPr>
          <w:rFonts w:ascii="Times New Roman" w:hAnsi="Times New Roman" w:cs="Times New Roman"/>
          <w:sz w:val="24"/>
        </w:rPr>
        <w:t xml:space="preserve"> </w:t>
      </w:r>
      <w:r w:rsidR="00521C31">
        <w:rPr>
          <w:rFonts w:ascii="Times New Roman" w:hAnsi="Times New Roman" w:cs="Times New Roman"/>
          <w:sz w:val="24"/>
        </w:rPr>
        <w:t>E</w:t>
      </w:r>
      <w:r w:rsidRPr="00046EE7">
        <w:rPr>
          <w:rFonts w:ascii="Times New Roman" w:hAnsi="Times New Roman" w:cs="Times New Roman"/>
          <w:sz w:val="24"/>
        </w:rPr>
        <w:t>ssa etapa é considerada por muitos profissionais da educação a mais difícil de trabalhar por conta da faixa etária onde na maioria das vezes surgem inúmeros problemas com indisciplina</w:t>
      </w:r>
      <w:r w:rsidR="00521C31">
        <w:rPr>
          <w:rFonts w:ascii="Times New Roman" w:hAnsi="Times New Roman" w:cs="Times New Roman"/>
          <w:sz w:val="24"/>
        </w:rPr>
        <w:t>,</w:t>
      </w:r>
      <w:r w:rsidRPr="00046EE7">
        <w:rPr>
          <w:rFonts w:ascii="Times New Roman" w:hAnsi="Times New Roman" w:cs="Times New Roman"/>
          <w:sz w:val="24"/>
        </w:rPr>
        <w:t xml:space="preserve"> falta de interesse, ausência nos dias letivos </w:t>
      </w:r>
      <w:r w:rsidR="00521C31">
        <w:rPr>
          <w:rFonts w:ascii="Times New Roman" w:hAnsi="Times New Roman" w:cs="Times New Roman"/>
          <w:sz w:val="24"/>
        </w:rPr>
        <w:t>e a evasão escolar provocada pela</w:t>
      </w:r>
      <w:r w:rsidRPr="00046EE7">
        <w:rPr>
          <w:rFonts w:ascii="Times New Roman" w:hAnsi="Times New Roman" w:cs="Times New Roman"/>
          <w:sz w:val="24"/>
        </w:rPr>
        <w:t xml:space="preserve"> necessidade de trabalhar para ajudar em casa.</w:t>
      </w:r>
    </w:p>
    <w:p w14:paraId="5168BACC" w14:textId="77777777" w:rsidR="00EE6821" w:rsidRDefault="00EE6821" w:rsidP="001F7A48">
      <w:pPr>
        <w:spacing w:after="0" w:line="360" w:lineRule="auto"/>
        <w:ind w:firstLine="708"/>
        <w:jc w:val="both"/>
        <w:rPr>
          <w:rFonts w:ascii="Times New Roman" w:hAnsi="Times New Roman" w:cs="Times New Roman"/>
          <w:sz w:val="24"/>
        </w:rPr>
      </w:pPr>
      <w:r>
        <w:rPr>
          <w:rFonts w:ascii="Times New Roman" w:hAnsi="Times New Roman" w:cs="Times New Roman"/>
          <w:sz w:val="24"/>
        </w:rPr>
        <w:t>Analisando a tabela 22</w:t>
      </w:r>
      <w:r w:rsidRPr="00046EE7">
        <w:rPr>
          <w:rFonts w:ascii="Times New Roman" w:hAnsi="Times New Roman" w:cs="Times New Roman"/>
          <w:sz w:val="24"/>
        </w:rPr>
        <w:t xml:space="preserve"> observamo</w:t>
      </w:r>
      <w:r>
        <w:rPr>
          <w:rFonts w:ascii="Times New Roman" w:hAnsi="Times New Roman" w:cs="Times New Roman"/>
          <w:sz w:val="24"/>
        </w:rPr>
        <w:t>s que durante o período de 2010</w:t>
      </w:r>
      <w:r w:rsidRPr="00046EE7">
        <w:rPr>
          <w:rFonts w:ascii="Times New Roman" w:hAnsi="Times New Roman" w:cs="Times New Roman"/>
          <w:sz w:val="24"/>
        </w:rPr>
        <w:t xml:space="preserve"> a 2014 obteve um percentual de 77% de aprovação e 23 % de reprovação</w:t>
      </w:r>
      <w:r w:rsidR="00026634">
        <w:rPr>
          <w:rFonts w:ascii="Times New Roman" w:hAnsi="Times New Roman" w:cs="Times New Roman"/>
          <w:sz w:val="24"/>
        </w:rPr>
        <w:t>,</w:t>
      </w:r>
      <w:r w:rsidR="000B7BA5">
        <w:rPr>
          <w:rFonts w:ascii="Times New Roman" w:hAnsi="Times New Roman" w:cs="Times New Roman"/>
          <w:sz w:val="24"/>
        </w:rPr>
        <w:t xml:space="preserve"> assim</w:t>
      </w:r>
      <w:r w:rsidRPr="00046EE7">
        <w:rPr>
          <w:rFonts w:ascii="Times New Roman" w:hAnsi="Times New Roman" w:cs="Times New Roman"/>
          <w:sz w:val="24"/>
        </w:rPr>
        <w:t xml:space="preserve"> podemos </w:t>
      </w:r>
      <w:r w:rsidR="000B7BA5">
        <w:rPr>
          <w:rFonts w:ascii="Times New Roman" w:hAnsi="Times New Roman" w:cs="Times New Roman"/>
          <w:sz w:val="24"/>
        </w:rPr>
        <w:t>conside</w:t>
      </w:r>
      <w:r w:rsidRPr="00046EE7">
        <w:rPr>
          <w:rFonts w:ascii="Times New Roman" w:hAnsi="Times New Roman" w:cs="Times New Roman"/>
          <w:sz w:val="24"/>
        </w:rPr>
        <w:t xml:space="preserve">rar um índice de reprovação </w:t>
      </w:r>
      <w:r w:rsidR="000B7BA5">
        <w:rPr>
          <w:rFonts w:ascii="Times New Roman" w:hAnsi="Times New Roman" w:cs="Times New Roman"/>
          <w:sz w:val="24"/>
        </w:rPr>
        <w:t>muito alto quando queremos fal</w:t>
      </w:r>
      <w:r w:rsidRPr="00046EE7">
        <w:rPr>
          <w:rFonts w:ascii="Times New Roman" w:hAnsi="Times New Roman" w:cs="Times New Roman"/>
          <w:sz w:val="24"/>
        </w:rPr>
        <w:t>ar de uma educação de qualidade</w:t>
      </w:r>
      <w:r w:rsidR="000B7BA5">
        <w:rPr>
          <w:rFonts w:ascii="Times New Roman" w:hAnsi="Times New Roman" w:cs="Times New Roman"/>
          <w:sz w:val="24"/>
        </w:rPr>
        <w:t>.</w:t>
      </w:r>
      <w:r w:rsidRPr="00046EE7">
        <w:rPr>
          <w:rFonts w:ascii="Times New Roman" w:hAnsi="Times New Roman" w:cs="Times New Roman"/>
          <w:sz w:val="24"/>
        </w:rPr>
        <w:t xml:space="preserve"> </w:t>
      </w:r>
    </w:p>
    <w:p w14:paraId="39D30A89" w14:textId="77777777" w:rsidR="00EE6821" w:rsidRDefault="00EE6821" w:rsidP="001F7A48">
      <w:pPr>
        <w:spacing w:after="0" w:line="360" w:lineRule="auto"/>
        <w:jc w:val="both"/>
        <w:rPr>
          <w:rFonts w:ascii="Times New Roman" w:hAnsi="Times New Roman" w:cs="Times New Roman"/>
          <w:sz w:val="24"/>
        </w:rPr>
      </w:pPr>
    </w:p>
    <w:p w14:paraId="70480F38" w14:textId="77777777" w:rsidR="00EE6821" w:rsidRPr="001F7A48" w:rsidRDefault="00EE6821" w:rsidP="00537914">
      <w:pPr>
        <w:spacing w:after="0"/>
        <w:jc w:val="both"/>
        <w:rPr>
          <w:rFonts w:ascii="Times New Roman" w:hAnsi="Times New Roman" w:cs="Times New Roman"/>
          <w:b/>
          <w:sz w:val="24"/>
          <w:szCs w:val="24"/>
        </w:rPr>
      </w:pPr>
      <w:r w:rsidRPr="001F7A48">
        <w:rPr>
          <w:rFonts w:ascii="Times New Roman" w:hAnsi="Times New Roman" w:cs="Times New Roman"/>
          <w:b/>
          <w:sz w:val="24"/>
          <w:szCs w:val="24"/>
        </w:rPr>
        <w:t>TABELA 23</w:t>
      </w:r>
      <w:r w:rsidR="001F7A48" w:rsidRPr="001F7A48">
        <w:rPr>
          <w:rFonts w:ascii="Times New Roman" w:hAnsi="Times New Roman" w:cs="Times New Roman"/>
          <w:b/>
          <w:sz w:val="24"/>
          <w:szCs w:val="24"/>
        </w:rPr>
        <w:t xml:space="preserve"> </w:t>
      </w:r>
      <w:r w:rsidRPr="001F7A48">
        <w:rPr>
          <w:rFonts w:ascii="Times New Roman" w:hAnsi="Times New Roman" w:cs="Times New Roman"/>
          <w:b/>
          <w:sz w:val="24"/>
          <w:szCs w:val="24"/>
        </w:rPr>
        <w:t>- LEVANTAMENTO DO PERCENTUAL DA</w:t>
      </w:r>
      <w:r w:rsidR="00537914">
        <w:rPr>
          <w:rFonts w:ascii="Times New Roman" w:hAnsi="Times New Roman" w:cs="Times New Roman"/>
          <w:b/>
          <w:sz w:val="24"/>
          <w:szCs w:val="24"/>
        </w:rPr>
        <w:t xml:space="preserve"> TAXA DE ABANDONO: ENSINO MÉDIO</w:t>
      </w:r>
    </w:p>
    <w:tbl>
      <w:tblPr>
        <w:tblStyle w:val="Tabelacomgrade"/>
        <w:tblW w:w="8824" w:type="dxa"/>
        <w:jc w:val="center"/>
        <w:tblLook w:val="04A0" w:firstRow="1" w:lastRow="0" w:firstColumn="1" w:lastColumn="0" w:noHBand="0" w:noVBand="1"/>
      </w:tblPr>
      <w:tblGrid>
        <w:gridCol w:w="993"/>
        <w:gridCol w:w="708"/>
        <w:gridCol w:w="989"/>
        <w:gridCol w:w="797"/>
        <w:gridCol w:w="1043"/>
        <w:gridCol w:w="950"/>
        <w:gridCol w:w="936"/>
        <w:gridCol w:w="741"/>
        <w:gridCol w:w="709"/>
        <w:gridCol w:w="958"/>
      </w:tblGrid>
      <w:tr w:rsidR="001875AC" w:rsidRPr="00046EE7" w14:paraId="17BBD525" w14:textId="77777777" w:rsidTr="001875AC">
        <w:trPr>
          <w:trHeight w:val="708"/>
          <w:jc w:val="center"/>
        </w:trPr>
        <w:tc>
          <w:tcPr>
            <w:tcW w:w="993" w:type="dxa"/>
          </w:tcPr>
          <w:p w14:paraId="177CD54D" w14:textId="77777777" w:rsidR="00EE6821" w:rsidRPr="00046EE7" w:rsidRDefault="00EE6821" w:rsidP="001875AC">
            <w:pPr>
              <w:jc w:val="center"/>
              <w:rPr>
                <w:rFonts w:ascii="Times New Roman" w:hAnsi="Times New Roman" w:cs="Times New Roman"/>
                <w:sz w:val="24"/>
                <w:szCs w:val="24"/>
              </w:rPr>
            </w:pPr>
          </w:p>
        </w:tc>
        <w:tc>
          <w:tcPr>
            <w:tcW w:w="7831" w:type="dxa"/>
            <w:gridSpan w:val="9"/>
          </w:tcPr>
          <w:p w14:paraId="2B0FAB7D"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ENSINO MÉDIO REGULAR</w:t>
            </w:r>
          </w:p>
          <w:p w14:paraId="13329CF3" w14:textId="77777777" w:rsidR="00EE6821" w:rsidRPr="00046EE7" w:rsidRDefault="00EE6821" w:rsidP="001875AC">
            <w:pPr>
              <w:jc w:val="center"/>
              <w:rPr>
                <w:rFonts w:ascii="Times New Roman" w:hAnsi="Times New Roman" w:cs="Times New Roman"/>
                <w:sz w:val="24"/>
                <w:szCs w:val="24"/>
              </w:rPr>
            </w:pPr>
          </w:p>
        </w:tc>
      </w:tr>
      <w:tr w:rsidR="001875AC" w:rsidRPr="00046EE7" w14:paraId="42ADA392" w14:textId="77777777" w:rsidTr="001875AC">
        <w:trPr>
          <w:trHeight w:val="304"/>
          <w:jc w:val="center"/>
        </w:trPr>
        <w:tc>
          <w:tcPr>
            <w:tcW w:w="993" w:type="dxa"/>
          </w:tcPr>
          <w:p w14:paraId="1BECAF21" w14:textId="77777777" w:rsidR="00EE6821" w:rsidRPr="00046EE7" w:rsidRDefault="00EE6821" w:rsidP="001875AC">
            <w:pPr>
              <w:rPr>
                <w:rFonts w:ascii="Times New Roman" w:hAnsi="Times New Roman" w:cs="Times New Roman"/>
                <w:sz w:val="24"/>
                <w:szCs w:val="24"/>
              </w:rPr>
            </w:pPr>
          </w:p>
        </w:tc>
        <w:tc>
          <w:tcPr>
            <w:tcW w:w="2494" w:type="dxa"/>
            <w:gridSpan w:val="3"/>
          </w:tcPr>
          <w:p w14:paraId="620751CA"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1º ano</w:t>
            </w:r>
          </w:p>
        </w:tc>
        <w:tc>
          <w:tcPr>
            <w:tcW w:w="2929" w:type="dxa"/>
            <w:gridSpan w:val="3"/>
          </w:tcPr>
          <w:p w14:paraId="4DD99331"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2º ano</w:t>
            </w:r>
          </w:p>
        </w:tc>
        <w:tc>
          <w:tcPr>
            <w:tcW w:w="2408" w:type="dxa"/>
            <w:gridSpan w:val="3"/>
          </w:tcPr>
          <w:p w14:paraId="2EF08C5A"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3º ano</w:t>
            </w:r>
          </w:p>
          <w:p w14:paraId="5D453275" w14:textId="77777777" w:rsidR="00EE6821" w:rsidRPr="00046EE7" w:rsidRDefault="00EE6821" w:rsidP="001875AC">
            <w:pPr>
              <w:jc w:val="center"/>
              <w:rPr>
                <w:rFonts w:ascii="Times New Roman" w:hAnsi="Times New Roman" w:cs="Times New Roman"/>
                <w:sz w:val="24"/>
                <w:szCs w:val="24"/>
              </w:rPr>
            </w:pPr>
          </w:p>
        </w:tc>
      </w:tr>
      <w:tr w:rsidR="001875AC" w:rsidRPr="00046EE7" w14:paraId="6EBC7F52" w14:textId="77777777" w:rsidTr="001875AC">
        <w:trPr>
          <w:cantSplit/>
          <w:trHeight w:val="298"/>
          <w:jc w:val="center"/>
        </w:trPr>
        <w:tc>
          <w:tcPr>
            <w:tcW w:w="993" w:type="dxa"/>
          </w:tcPr>
          <w:p w14:paraId="1A68F58D" w14:textId="77777777" w:rsidR="00EE6821" w:rsidRPr="00046EE7" w:rsidRDefault="00EE6821" w:rsidP="001875AC">
            <w:pPr>
              <w:jc w:val="center"/>
              <w:rPr>
                <w:rFonts w:ascii="Times New Roman" w:hAnsi="Times New Roman" w:cs="Times New Roman"/>
                <w:sz w:val="24"/>
                <w:szCs w:val="24"/>
              </w:rPr>
            </w:pPr>
          </w:p>
        </w:tc>
        <w:tc>
          <w:tcPr>
            <w:tcW w:w="708" w:type="dxa"/>
          </w:tcPr>
          <w:p w14:paraId="47A0F013" w14:textId="77777777" w:rsidR="00EE6821" w:rsidRPr="00046EE7" w:rsidRDefault="001875AC" w:rsidP="00EE6821">
            <w:pPr>
              <w:jc w:val="center"/>
              <w:rPr>
                <w:rFonts w:ascii="Times New Roman" w:hAnsi="Times New Roman" w:cs="Times New Roman"/>
                <w:sz w:val="24"/>
                <w:szCs w:val="24"/>
              </w:rPr>
            </w:pPr>
            <w:r>
              <w:rPr>
                <w:rFonts w:ascii="Times New Roman" w:hAnsi="Times New Roman" w:cs="Times New Roman"/>
                <w:sz w:val="24"/>
                <w:szCs w:val="24"/>
              </w:rPr>
              <w:t>Est.</w:t>
            </w:r>
          </w:p>
        </w:tc>
        <w:tc>
          <w:tcPr>
            <w:tcW w:w="989" w:type="dxa"/>
          </w:tcPr>
          <w:p w14:paraId="0426D82E" w14:textId="77777777" w:rsidR="00EE6821" w:rsidRPr="00046EE7" w:rsidRDefault="001875AC" w:rsidP="00EE6821">
            <w:pPr>
              <w:jc w:val="center"/>
              <w:rPr>
                <w:rFonts w:ascii="Times New Roman" w:hAnsi="Times New Roman" w:cs="Times New Roman"/>
                <w:sz w:val="24"/>
                <w:szCs w:val="24"/>
              </w:rPr>
            </w:pPr>
            <w:r>
              <w:rPr>
                <w:rFonts w:ascii="Times New Roman" w:hAnsi="Times New Roman" w:cs="Times New Roman"/>
                <w:sz w:val="24"/>
                <w:szCs w:val="24"/>
              </w:rPr>
              <w:t>Priv.</w:t>
            </w:r>
          </w:p>
        </w:tc>
        <w:tc>
          <w:tcPr>
            <w:tcW w:w="797" w:type="dxa"/>
          </w:tcPr>
          <w:p w14:paraId="614016EE" w14:textId="77777777" w:rsidR="00EE6821" w:rsidRPr="00046EE7" w:rsidRDefault="001875AC" w:rsidP="00EE6821">
            <w:pPr>
              <w:jc w:val="center"/>
              <w:rPr>
                <w:rFonts w:ascii="Times New Roman" w:hAnsi="Times New Roman" w:cs="Times New Roman"/>
                <w:sz w:val="24"/>
                <w:szCs w:val="24"/>
              </w:rPr>
            </w:pPr>
            <w:r>
              <w:rPr>
                <w:rFonts w:ascii="Times New Roman" w:hAnsi="Times New Roman" w:cs="Times New Roman"/>
                <w:sz w:val="24"/>
                <w:szCs w:val="24"/>
              </w:rPr>
              <w:t>Fed.</w:t>
            </w:r>
          </w:p>
        </w:tc>
        <w:tc>
          <w:tcPr>
            <w:tcW w:w="1043" w:type="dxa"/>
          </w:tcPr>
          <w:p w14:paraId="72BC8778" w14:textId="77777777" w:rsidR="00EE6821" w:rsidRPr="00046EE7" w:rsidRDefault="001875AC" w:rsidP="00EE6821">
            <w:pPr>
              <w:jc w:val="center"/>
              <w:rPr>
                <w:rFonts w:ascii="Times New Roman" w:hAnsi="Times New Roman" w:cs="Times New Roman"/>
                <w:sz w:val="24"/>
                <w:szCs w:val="24"/>
              </w:rPr>
            </w:pPr>
            <w:r>
              <w:rPr>
                <w:rFonts w:ascii="Times New Roman" w:hAnsi="Times New Roman" w:cs="Times New Roman"/>
                <w:sz w:val="24"/>
                <w:szCs w:val="24"/>
              </w:rPr>
              <w:t>Est.</w:t>
            </w:r>
          </w:p>
        </w:tc>
        <w:tc>
          <w:tcPr>
            <w:tcW w:w="950" w:type="dxa"/>
          </w:tcPr>
          <w:p w14:paraId="45A5ECB9" w14:textId="77777777" w:rsidR="00EE6821" w:rsidRPr="00046EE7" w:rsidRDefault="001875AC" w:rsidP="00EE6821">
            <w:pPr>
              <w:jc w:val="center"/>
              <w:rPr>
                <w:rFonts w:ascii="Times New Roman" w:hAnsi="Times New Roman" w:cs="Times New Roman"/>
                <w:sz w:val="24"/>
                <w:szCs w:val="24"/>
              </w:rPr>
            </w:pPr>
            <w:r>
              <w:rPr>
                <w:rFonts w:ascii="Times New Roman" w:hAnsi="Times New Roman" w:cs="Times New Roman"/>
                <w:sz w:val="24"/>
                <w:szCs w:val="24"/>
              </w:rPr>
              <w:t>Priv.</w:t>
            </w:r>
          </w:p>
        </w:tc>
        <w:tc>
          <w:tcPr>
            <w:tcW w:w="936" w:type="dxa"/>
          </w:tcPr>
          <w:p w14:paraId="09773EDD" w14:textId="77777777" w:rsidR="00EE6821" w:rsidRPr="00046EE7" w:rsidRDefault="001875AC" w:rsidP="00EE6821">
            <w:pPr>
              <w:jc w:val="center"/>
              <w:rPr>
                <w:rFonts w:ascii="Times New Roman" w:hAnsi="Times New Roman" w:cs="Times New Roman"/>
                <w:sz w:val="24"/>
                <w:szCs w:val="24"/>
              </w:rPr>
            </w:pPr>
            <w:r>
              <w:rPr>
                <w:rFonts w:ascii="Times New Roman" w:hAnsi="Times New Roman" w:cs="Times New Roman"/>
                <w:sz w:val="24"/>
                <w:szCs w:val="24"/>
              </w:rPr>
              <w:t>Fed.</w:t>
            </w:r>
          </w:p>
        </w:tc>
        <w:tc>
          <w:tcPr>
            <w:tcW w:w="741" w:type="dxa"/>
          </w:tcPr>
          <w:p w14:paraId="3EB36CF7" w14:textId="77777777" w:rsidR="00EE6821" w:rsidRPr="00046EE7" w:rsidRDefault="001875AC" w:rsidP="00EE6821">
            <w:pPr>
              <w:jc w:val="center"/>
              <w:rPr>
                <w:rFonts w:ascii="Times New Roman" w:hAnsi="Times New Roman" w:cs="Times New Roman"/>
                <w:sz w:val="24"/>
                <w:szCs w:val="24"/>
              </w:rPr>
            </w:pPr>
            <w:r>
              <w:rPr>
                <w:rFonts w:ascii="Times New Roman" w:hAnsi="Times New Roman" w:cs="Times New Roman"/>
                <w:sz w:val="24"/>
                <w:szCs w:val="24"/>
              </w:rPr>
              <w:t>Est.</w:t>
            </w:r>
          </w:p>
        </w:tc>
        <w:tc>
          <w:tcPr>
            <w:tcW w:w="709" w:type="dxa"/>
          </w:tcPr>
          <w:p w14:paraId="046820EB" w14:textId="77777777" w:rsidR="00EE6821" w:rsidRPr="00046EE7" w:rsidRDefault="001875AC" w:rsidP="00EE6821">
            <w:pPr>
              <w:jc w:val="center"/>
              <w:rPr>
                <w:rFonts w:ascii="Times New Roman" w:hAnsi="Times New Roman" w:cs="Times New Roman"/>
                <w:sz w:val="24"/>
                <w:szCs w:val="24"/>
              </w:rPr>
            </w:pPr>
            <w:r>
              <w:rPr>
                <w:rFonts w:ascii="Times New Roman" w:hAnsi="Times New Roman" w:cs="Times New Roman"/>
                <w:sz w:val="24"/>
                <w:szCs w:val="24"/>
              </w:rPr>
              <w:t>Priv.</w:t>
            </w:r>
          </w:p>
        </w:tc>
        <w:tc>
          <w:tcPr>
            <w:tcW w:w="958" w:type="dxa"/>
          </w:tcPr>
          <w:p w14:paraId="29C37B0A" w14:textId="77777777" w:rsidR="00EE6821" w:rsidRPr="00046EE7" w:rsidRDefault="001875AC" w:rsidP="00EE6821">
            <w:pPr>
              <w:jc w:val="center"/>
              <w:rPr>
                <w:rFonts w:ascii="Times New Roman" w:hAnsi="Times New Roman" w:cs="Times New Roman"/>
                <w:sz w:val="24"/>
                <w:szCs w:val="24"/>
              </w:rPr>
            </w:pPr>
            <w:r>
              <w:rPr>
                <w:rFonts w:ascii="Times New Roman" w:hAnsi="Times New Roman" w:cs="Times New Roman"/>
                <w:sz w:val="24"/>
                <w:szCs w:val="24"/>
              </w:rPr>
              <w:t>Fed.</w:t>
            </w:r>
          </w:p>
          <w:p w14:paraId="4B53F3CB" w14:textId="77777777" w:rsidR="00EE6821" w:rsidRPr="00046EE7" w:rsidRDefault="00EE6821" w:rsidP="00EE6821">
            <w:pPr>
              <w:jc w:val="center"/>
              <w:rPr>
                <w:rFonts w:ascii="Times New Roman" w:hAnsi="Times New Roman" w:cs="Times New Roman"/>
                <w:sz w:val="24"/>
                <w:szCs w:val="24"/>
              </w:rPr>
            </w:pPr>
          </w:p>
        </w:tc>
      </w:tr>
      <w:tr w:rsidR="001875AC" w:rsidRPr="00046EE7" w14:paraId="31ADA93E" w14:textId="77777777" w:rsidTr="001875AC">
        <w:trPr>
          <w:trHeight w:val="434"/>
          <w:jc w:val="center"/>
        </w:trPr>
        <w:tc>
          <w:tcPr>
            <w:tcW w:w="993" w:type="dxa"/>
          </w:tcPr>
          <w:p w14:paraId="506D5F0E"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2012</w:t>
            </w:r>
          </w:p>
        </w:tc>
        <w:tc>
          <w:tcPr>
            <w:tcW w:w="708" w:type="dxa"/>
          </w:tcPr>
          <w:p w14:paraId="0EE47614" w14:textId="77777777" w:rsidR="00EE6821" w:rsidRPr="00046EE7" w:rsidRDefault="00EE6821" w:rsidP="001875AC">
            <w:pPr>
              <w:rPr>
                <w:rFonts w:ascii="Times New Roman" w:hAnsi="Times New Roman" w:cs="Times New Roman"/>
                <w:sz w:val="24"/>
                <w:szCs w:val="24"/>
              </w:rPr>
            </w:pPr>
          </w:p>
        </w:tc>
        <w:tc>
          <w:tcPr>
            <w:tcW w:w="989" w:type="dxa"/>
          </w:tcPr>
          <w:p w14:paraId="6D929682" w14:textId="77777777" w:rsidR="00EE6821" w:rsidRPr="00046EE7" w:rsidRDefault="00EE6821" w:rsidP="001875AC">
            <w:pPr>
              <w:rPr>
                <w:rFonts w:ascii="Times New Roman" w:hAnsi="Times New Roman" w:cs="Times New Roman"/>
                <w:sz w:val="24"/>
                <w:szCs w:val="24"/>
              </w:rPr>
            </w:pPr>
          </w:p>
        </w:tc>
        <w:tc>
          <w:tcPr>
            <w:tcW w:w="797" w:type="dxa"/>
          </w:tcPr>
          <w:p w14:paraId="2BA4F0BD" w14:textId="77777777" w:rsidR="00EE6821" w:rsidRPr="00046EE7" w:rsidRDefault="00EE6821" w:rsidP="001875AC">
            <w:pPr>
              <w:rPr>
                <w:rFonts w:ascii="Times New Roman" w:hAnsi="Times New Roman" w:cs="Times New Roman"/>
                <w:sz w:val="24"/>
                <w:szCs w:val="24"/>
              </w:rPr>
            </w:pPr>
          </w:p>
        </w:tc>
        <w:tc>
          <w:tcPr>
            <w:tcW w:w="1043" w:type="dxa"/>
          </w:tcPr>
          <w:p w14:paraId="71B451B5" w14:textId="77777777" w:rsidR="00EE6821" w:rsidRPr="00046EE7" w:rsidRDefault="00EE6821" w:rsidP="001875AC">
            <w:pPr>
              <w:rPr>
                <w:rFonts w:ascii="Times New Roman" w:hAnsi="Times New Roman" w:cs="Times New Roman"/>
                <w:sz w:val="24"/>
                <w:szCs w:val="24"/>
              </w:rPr>
            </w:pPr>
          </w:p>
        </w:tc>
        <w:tc>
          <w:tcPr>
            <w:tcW w:w="950" w:type="dxa"/>
          </w:tcPr>
          <w:p w14:paraId="2DAF7ECC" w14:textId="77777777" w:rsidR="00EE6821" w:rsidRPr="00046EE7" w:rsidRDefault="00EE6821" w:rsidP="001875AC">
            <w:pPr>
              <w:rPr>
                <w:rFonts w:ascii="Times New Roman" w:hAnsi="Times New Roman" w:cs="Times New Roman"/>
                <w:sz w:val="24"/>
                <w:szCs w:val="24"/>
              </w:rPr>
            </w:pPr>
          </w:p>
        </w:tc>
        <w:tc>
          <w:tcPr>
            <w:tcW w:w="936" w:type="dxa"/>
          </w:tcPr>
          <w:p w14:paraId="40A01D45" w14:textId="77777777" w:rsidR="00EE6821" w:rsidRPr="00046EE7" w:rsidRDefault="00EE6821" w:rsidP="001875AC">
            <w:pPr>
              <w:rPr>
                <w:rFonts w:ascii="Times New Roman" w:hAnsi="Times New Roman" w:cs="Times New Roman"/>
                <w:sz w:val="24"/>
                <w:szCs w:val="24"/>
              </w:rPr>
            </w:pPr>
          </w:p>
        </w:tc>
        <w:tc>
          <w:tcPr>
            <w:tcW w:w="741" w:type="dxa"/>
          </w:tcPr>
          <w:p w14:paraId="598FACA4" w14:textId="77777777" w:rsidR="00EE6821" w:rsidRPr="00046EE7" w:rsidRDefault="00EE6821" w:rsidP="001875AC">
            <w:pPr>
              <w:rPr>
                <w:rFonts w:ascii="Times New Roman" w:hAnsi="Times New Roman" w:cs="Times New Roman"/>
                <w:sz w:val="24"/>
                <w:szCs w:val="24"/>
              </w:rPr>
            </w:pPr>
          </w:p>
        </w:tc>
        <w:tc>
          <w:tcPr>
            <w:tcW w:w="709" w:type="dxa"/>
          </w:tcPr>
          <w:p w14:paraId="77DF01D7" w14:textId="77777777" w:rsidR="00EE6821" w:rsidRPr="00046EE7" w:rsidRDefault="00EE6821" w:rsidP="001875AC">
            <w:pPr>
              <w:rPr>
                <w:rFonts w:ascii="Times New Roman" w:hAnsi="Times New Roman" w:cs="Times New Roman"/>
                <w:sz w:val="24"/>
                <w:szCs w:val="24"/>
              </w:rPr>
            </w:pPr>
          </w:p>
        </w:tc>
        <w:tc>
          <w:tcPr>
            <w:tcW w:w="958" w:type="dxa"/>
          </w:tcPr>
          <w:p w14:paraId="41569562" w14:textId="77777777" w:rsidR="00EE6821" w:rsidRPr="00046EE7" w:rsidRDefault="00EE6821" w:rsidP="001875AC">
            <w:pPr>
              <w:rPr>
                <w:rFonts w:ascii="Times New Roman" w:hAnsi="Times New Roman" w:cs="Times New Roman"/>
                <w:sz w:val="24"/>
                <w:szCs w:val="24"/>
              </w:rPr>
            </w:pPr>
          </w:p>
        </w:tc>
      </w:tr>
      <w:tr w:rsidR="001875AC" w:rsidRPr="00046EE7" w14:paraId="09A99968" w14:textId="77777777" w:rsidTr="001875AC">
        <w:trPr>
          <w:trHeight w:val="153"/>
          <w:jc w:val="center"/>
        </w:trPr>
        <w:tc>
          <w:tcPr>
            <w:tcW w:w="993" w:type="dxa"/>
          </w:tcPr>
          <w:p w14:paraId="6E4284CA"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2013</w:t>
            </w:r>
          </w:p>
        </w:tc>
        <w:tc>
          <w:tcPr>
            <w:tcW w:w="708" w:type="dxa"/>
          </w:tcPr>
          <w:p w14:paraId="08ED2E59" w14:textId="77777777" w:rsidR="00EE6821" w:rsidRPr="00046EE7" w:rsidRDefault="00EE6821" w:rsidP="001875AC">
            <w:pPr>
              <w:rPr>
                <w:rFonts w:ascii="Times New Roman" w:hAnsi="Times New Roman" w:cs="Times New Roman"/>
                <w:sz w:val="24"/>
                <w:szCs w:val="24"/>
              </w:rPr>
            </w:pPr>
          </w:p>
        </w:tc>
        <w:tc>
          <w:tcPr>
            <w:tcW w:w="989" w:type="dxa"/>
          </w:tcPr>
          <w:p w14:paraId="0E17D4A4" w14:textId="77777777" w:rsidR="00EE6821" w:rsidRPr="00046EE7" w:rsidRDefault="00EE6821" w:rsidP="001875AC">
            <w:pPr>
              <w:rPr>
                <w:rFonts w:ascii="Times New Roman" w:hAnsi="Times New Roman" w:cs="Times New Roman"/>
                <w:sz w:val="24"/>
                <w:szCs w:val="24"/>
              </w:rPr>
            </w:pPr>
          </w:p>
        </w:tc>
        <w:tc>
          <w:tcPr>
            <w:tcW w:w="797" w:type="dxa"/>
          </w:tcPr>
          <w:p w14:paraId="434555EB" w14:textId="77777777" w:rsidR="00EE6821" w:rsidRPr="00046EE7" w:rsidRDefault="00EE6821" w:rsidP="001875AC">
            <w:pPr>
              <w:rPr>
                <w:rFonts w:ascii="Times New Roman" w:hAnsi="Times New Roman" w:cs="Times New Roman"/>
                <w:sz w:val="24"/>
                <w:szCs w:val="24"/>
              </w:rPr>
            </w:pPr>
          </w:p>
        </w:tc>
        <w:tc>
          <w:tcPr>
            <w:tcW w:w="1043" w:type="dxa"/>
          </w:tcPr>
          <w:p w14:paraId="55FDF701" w14:textId="77777777" w:rsidR="00EE6821" w:rsidRPr="00046EE7" w:rsidRDefault="00EE6821" w:rsidP="001875AC">
            <w:pPr>
              <w:rPr>
                <w:rFonts w:ascii="Times New Roman" w:hAnsi="Times New Roman" w:cs="Times New Roman"/>
                <w:sz w:val="24"/>
                <w:szCs w:val="24"/>
              </w:rPr>
            </w:pPr>
          </w:p>
        </w:tc>
        <w:tc>
          <w:tcPr>
            <w:tcW w:w="950" w:type="dxa"/>
          </w:tcPr>
          <w:p w14:paraId="0AF9CB04" w14:textId="77777777" w:rsidR="00EE6821" w:rsidRPr="00046EE7" w:rsidRDefault="00EE6821" w:rsidP="001875AC">
            <w:pPr>
              <w:rPr>
                <w:rFonts w:ascii="Times New Roman" w:hAnsi="Times New Roman" w:cs="Times New Roman"/>
                <w:sz w:val="24"/>
                <w:szCs w:val="24"/>
              </w:rPr>
            </w:pPr>
          </w:p>
        </w:tc>
        <w:tc>
          <w:tcPr>
            <w:tcW w:w="936" w:type="dxa"/>
          </w:tcPr>
          <w:p w14:paraId="2BEE1047" w14:textId="77777777" w:rsidR="00EE6821" w:rsidRPr="00046EE7" w:rsidRDefault="00EE6821" w:rsidP="001875AC">
            <w:pPr>
              <w:rPr>
                <w:rFonts w:ascii="Times New Roman" w:hAnsi="Times New Roman" w:cs="Times New Roman"/>
                <w:sz w:val="24"/>
                <w:szCs w:val="24"/>
              </w:rPr>
            </w:pPr>
          </w:p>
        </w:tc>
        <w:tc>
          <w:tcPr>
            <w:tcW w:w="741" w:type="dxa"/>
          </w:tcPr>
          <w:p w14:paraId="66F333A1" w14:textId="77777777" w:rsidR="00EE6821" w:rsidRPr="00046EE7" w:rsidRDefault="00EE6821" w:rsidP="001875AC">
            <w:pPr>
              <w:rPr>
                <w:rFonts w:ascii="Times New Roman" w:hAnsi="Times New Roman" w:cs="Times New Roman"/>
                <w:sz w:val="24"/>
                <w:szCs w:val="24"/>
              </w:rPr>
            </w:pPr>
          </w:p>
        </w:tc>
        <w:tc>
          <w:tcPr>
            <w:tcW w:w="709" w:type="dxa"/>
          </w:tcPr>
          <w:p w14:paraId="1B109E67" w14:textId="77777777" w:rsidR="00EE6821" w:rsidRPr="00046EE7" w:rsidRDefault="00EE6821" w:rsidP="001875AC">
            <w:pPr>
              <w:rPr>
                <w:rFonts w:ascii="Times New Roman" w:hAnsi="Times New Roman" w:cs="Times New Roman"/>
                <w:sz w:val="24"/>
                <w:szCs w:val="24"/>
              </w:rPr>
            </w:pPr>
          </w:p>
        </w:tc>
        <w:tc>
          <w:tcPr>
            <w:tcW w:w="958" w:type="dxa"/>
          </w:tcPr>
          <w:p w14:paraId="67999302" w14:textId="77777777" w:rsidR="00EE6821" w:rsidRPr="00046EE7" w:rsidRDefault="00EE6821" w:rsidP="001875AC">
            <w:pPr>
              <w:rPr>
                <w:rFonts w:ascii="Times New Roman" w:hAnsi="Times New Roman" w:cs="Times New Roman"/>
                <w:sz w:val="24"/>
                <w:szCs w:val="24"/>
              </w:rPr>
            </w:pPr>
          </w:p>
        </w:tc>
      </w:tr>
      <w:tr w:rsidR="001875AC" w:rsidRPr="00046EE7" w14:paraId="2FA0F953" w14:textId="77777777" w:rsidTr="001875AC">
        <w:trPr>
          <w:trHeight w:val="77"/>
          <w:jc w:val="center"/>
        </w:trPr>
        <w:tc>
          <w:tcPr>
            <w:tcW w:w="993" w:type="dxa"/>
          </w:tcPr>
          <w:p w14:paraId="4A6EF0EA" w14:textId="77777777" w:rsidR="00EE6821" w:rsidRPr="00046EE7" w:rsidRDefault="00EE6821" w:rsidP="001875AC">
            <w:pPr>
              <w:jc w:val="center"/>
              <w:rPr>
                <w:rFonts w:ascii="Times New Roman" w:hAnsi="Times New Roman" w:cs="Times New Roman"/>
                <w:sz w:val="24"/>
                <w:szCs w:val="24"/>
              </w:rPr>
            </w:pPr>
            <w:r w:rsidRPr="00046EE7">
              <w:rPr>
                <w:rFonts w:ascii="Times New Roman" w:hAnsi="Times New Roman" w:cs="Times New Roman"/>
                <w:sz w:val="24"/>
                <w:szCs w:val="24"/>
              </w:rPr>
              <w:t>2014</w:t>
            </w:r>
          </w:p>
        </w:tc>
        <w:tc>
          <w:tcPr>
            <w:tcW w:w="708" w:type="dxa"/>
          </w:tcPr>
          <w:p w14:paraId="1D1D1B73" w14:textId="77777777" w:rsidR="00EE6821" w:rsidRPr="00046EE7" w:rsidRDefault="00EE6821" w:rsidP="001875AC">
            <w:pPr>
              <w:rPr>
                <w:rFonts w:ascii="Times New Roman" w:hAnsi="Times New Roman" w:cs="Times New Roman"/>
                <w:sz w:val="24"/>
                <w:szCs w:val="24"/>
              </w:rPr>
            </w:pPr>
          </w:p>
        </w:tc>
        <w:tc>
          <w:tcPr>
            <w:tcW w:w="989" w:type="dxa"/>
          </w:tcPr>
          <w:p w14:paraId="00B2C779" w14:textId="77777777" w:rsidR="00EE6821" w:rsidRPr="00046EE7" w:rsidRDefault="00EE6821" w:rsidP="001875AC">
            <w:pPr>
              <w:rPr>
                <w:rFonts w:ascii="Times New Roman" w:hAnsi="Times New Roman" w:cs="Times New Roman"/>
                <w:sz w:val="24"/>
                <w:szCs w:val="24"/>
              </w:rPr>
            </w:pPr>
          </w:p>
        </w:tc>
        <w:tc>
          <w:tcPr>
            <w:tcW w:w="797" w:type="dxa"/>
          </w:tcPr>
          <w:p w14:paraId="659B2560" w14:textId="77777777" w:rsidR="00EE6821" w:rsidRPr="00046EE7" w:rsidRDefault="00EE6821" w:rsidP="001875AC">
            <w:pPr>
              <w:rPr>
                <w:rFonts w:ascii="Times New Roman" w:hAnsi="Times New Roman" w:cs="Times New Roman"/>
                <w:sz w:val="24"/>
                <w:szCs w:val="24"/>
              </w:rPr>
            </w:pPr>
          </w:p>
        </w:tc>
        <w:tc>
          <w:tcPr>
            <w:tcW w:w="1043" w:type="dxa"/>
          </w:tcPr>
          <w:p w14:paraId="0BF5CB77" w14:textId="77777777" w:rsidR="00EE6821" w:rsidRPr="00046EE7" w:rsidRDefault="00EE6821" w:rsidP="001875AC">
            <w:pPr>
              <w:rPr>
                <w:rFonts w:ascii="Times New Roman" w:hAnsi="Times New Roman" w:cs="Times New Roman"/>
                <w:sz w:val="24"/>
                <w:szCs w:val="24"/>
              </w:rPr>
            </w:pPr>
          </w:p>
        </w:tc>
        <w:tc>
          <w:tcPr>
            <w:tcW w:w="950" w:type="dxa"/>
          </w:tcPr>
          <w:p w14:paraId="6F8B4F45" w14:textId="77777777" w:rsidR="00EE6821" w:rsidRPr="00046EE7" w:rsidRDefault="00EE6821" w:rsidP="001875AC">
            <w:pPr>
              <w:rPr>
                <w:rFonts w:ascii="Times New Roman" w:hAnsi="Times New Roman" w:cs="Times New Roman"/>
                <w:sz w:val="24"/>
                <w:szCs w:val="24"/>
              </w:rPr>
            </w:pPr>
          </w:p>
        </w:tc>
        <w:tc>
          <w:tcPr>
            <w:tcW w:w="936" w:type="dxa"/>
          </w:tcPr>
          <w:p w14:paraId="4E6D0F5D" w14:textId="77777777" w:rsidR="00EE6821" w:rsidRPr="00046EE7" w:rsidRDefault="00EE6821" w:rsidP="001875AC">
            <w:pPr>
              <w:rPr>
                <w:rFonts w:ascii="Times New Roman" w:hAnsi="Times New Roman" w:cs="Times New Roman"/>
                <w:sz w:val="24"/>
                <w:szCs w:val="24"/>
              </w:rPr>
            </w:pPr>
          </w:p>
        </w:tc>
        <w:tc>
          <w:tcPr>
            <w:tcW w:w="741" w:type="dxa"/>
          </w:tcPr>
          <w:p w14:paraId="48F34205" w14:textId="77777777" w:rsidR="00EE6821" w:rsidRPr="00046EE7" w:rsidRDefault="00EE6821" w:rsidP="001875AC">
            <w:pPr>
              <w:rPr>
                <w:rFonts w:ascii="Times New Roman" w:hAnsi="Times New Roman" w:cs="Times New Roman"/>
                <w:sz w:val="24"/>
                <w:szCs w:val="24"/>
              </w:rPr>
            </w:pPr>
          </w:p>
        </w:tc>
        <w:tc>
          <w:tcPr>
            <w:tcW w:w="709" w:type="dxa"/>
          </w:tcPr>
          <w:p w14:paraId="37388E7C" w14:textId="77777777" w:rsidR="00EE6821" w:rsidRPr="00046EE7" w:rsidRDefault="00EE6821" w:rsidP="001875AC">
            <w:pPr>
              <w:rPr>
                <w:rFonts w:ascii="Times New Roman" w:hAnsi="Times New Roman" w:cs="Times New Roman"/>
                <w:sz w:val="24"/>
                <w:szCs w:val="24"/>
              </w:rPr>
            </w:pPr>
          </w:p>
        </w:tc>
        <w:tc>
          <w:tcPr>
            <w:tcW w:w="958" w:type="dxa"/>
          </w:tcPr>
          <w:p w14:paraId="0FBF0EA1" w14:textId="77777777" w:rsidR="00EE6821" w:rsidRPr="00046EE7" w:rsidRDefault="00EE6821" w:rsidP="001875AC">
            <w:pPr>
              <w:rPr>
                <w:rFonts w:ascii="Times New Roman" w:hAnsi="Times New Roman" w:cs="Times New Roman"/>
                <w:sz w:val="24"/>
                <w:szCs w:val="24"/>
              </w:rPr>
            </w:pPr>
          </w:p>
        </w:tc>
      </w:tr>
    </w:tbl>
    <w:p w14:paraId="4D89BFE4" w14:textId="77777777" w:rsidR="00EE6821" w:rsidRDefault="001875AC" w:rsidP="001875AC">
      <w:pPr>
        <w:rPr>
          <w:rFonts w:ascii="Times New Roman" w:hAnsi="Times New Roman" w:cs="Times New Roman"/>
          <w:sz w:val="24"/>
        </w:rPr>
      </w:pPr>
      <w:r w:rsidRPr="00046EE7">
        <w:rPr>
          <w:rFonts w:ascii="Times New Roman" w:hAnsi="Times New Roman" w:cs="Times New Roman"/>
          <w:sz w:val="24"/>
        </w:rPr>
        <w:t>Fonte: Secretaria da escola Barão, 2015.</w:t>
      </w:r>
    </w:p>
    <w:tbl>
      <w:tblPr>
        <w:tblStyle w:val="Tabelacomgrade"/>
        <w:tblW w:w="8847" w:type="dxa"/>
        <w:jc w:val="center"/>
        <w:tblLook w:val="04A0" w:firstRow="1" w:lastRow="0" w:firstColumn="1" w:lastColumn="0" w:noHBand="0" w:noVBand="1"/>
      </w:tblPr>
      <w:tblGrid>
        <w:gridCol w:w="1272"/>
        <w:gridCol w:w="1418"/>
        <w:gridCol w:w="1276"/>
        <w:gridCol w:w="1272"/>
        <w:gridCol w:w="1210"/>
        <w:gridCol w:w="1203"/>
        <w:gridCol w:w="1196"/>
      </w:tblGrid>
      <w:tr w:rsidR="001875AC" w:rsidRPr="00046EE7" w14:paraId="720228FE" w14:textId="77777777" w:rsidTr="001875AC">
        <w:trPr>
          <w:jc w:val="center"/>
        </w:trPr>
        <w:tc>
          <w:tcPr>
            <w:tcW w:w="1272" w:type="dxa"/>
          </w:tcPr>
          <w:p w14:paraId="38936665"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b/>
                <w:sz w:val="24"/>
              </w:rPr>
              <w:tab/>
            </w:r>
          </w:p>
        </w:tc>
        <w:tc>
          <w:tcPr>
            <w:tcW w:w="7575" w:type="dxa"/>
            <w:gridSpan w:val="6"/>
          </w:tcPr>
          <w:p w14:paraId="09CBFEFF"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sz w:val="24"/>
                <w:szCs w:val="24"/>
              </w:rPr>
              <w:t>EJA</w:t>
            </w:r>
          </w:p>
        </w:tc>
      </w:tr>
      <w:tr w:rsidR="001875AC" w:rsidRPr="00046EE7" w14:paraId="582FBF36" w14:textId="77777777" w:rsidTr="001875AC">
        <w:trPr>
          <w:jc w:val="center"/>
        </w:trPr>
        <w:tc>
          <w:tcPr>
            <w:tcW w:w="1272" w:type="dxa"/>
          </w:tcPr>
          <w:p w14:paraId="57EB867E" w14:textId="77777777" w:rsidR="001875AC" w:rsidRPr="00046EE7" w:rsidRDefault="001875AC" w:rsidP="001875AC">
            <w:pPr>
              <w:jc w:val="center"/>
              <w:rPr>
                <w:rFonts w:ascii="Times New Roman" w:hAnsi="Times New Roman" w:cs="Times New Roman"/>
                <w:sz w:val="24"/>
                <w:szCs w:val="24"/>
              </w:rPr>
            </w:pPr>
          </w:p>
        </w:tc>
        <w:tc>
          <w:tcPr>
            <w:tcW w:w="3966" w:type="dxa"/>
            <w:gridSpan w:val="3"/>
          </w:tcPr>
          <w:p w14:paraId="0193711C"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sz w:val="24"/>
                <w:szCs w:val="24"/>
              </w:rPr>
              <w:t>1º ano</w:t>
            </w:r>
          </w:p>
        </w:tc>
        <w:tc>
          <w:tcPr>
            <w:tcW w:w="3609" w:type="dxa"/>
            <w:gridSpan w:val="3"/>
          </w:tcPr>
          <w:p w14:paraId="1066F0C7"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sz w:val="24"/>
                <w:szCs w:val="24"/>
              </w:rPr>
              <w:t>2º ano</w:t>
            </w:r>
          </w:p>
        </w:tc>
      </w:tr>
      <w:tr w:rsidR="001875AC" w:rsidRPr="00046EE7" w14:paraId="3401F748" w14:textId="77777777" w:rsidTr="001875AC">
        <w:trPr>
          <w:jc w:val="center"/>
        </w:trPr>
        <w:tc>
          <w:tcPr>
            <w:tcW w:w="1272" w:type="dxa"/>
          </w:tcPr>
          <w:p w14:paraId="3AC75372" w14:textId="77777777" w:rsidR="001875AC" w:rsidRPr="00046EE7" w:rsidRDefault="001875AC" w:rsidP="001875AC">
            <w:pPr>
              <w:jc w:val="center"/>
              <w:rPr>
                <w:rFonts w:ascii="Times New Roman" w:hAnsi="Times New Roman" w:cs="Times New Roman"/>
                <w:sz w:val="24"/>
                <w:szCs w:val="24"/>
              </w:rPr>
            </w:pPr>
          </w:p>
        </w:tc>
        <w:tc>
          <w:tcPr>
            <w:tcW w:w="1418" w:type="dxa"/>
          </w:tcPr>
          <w:p w14:paraId="0BD90FE3"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sz w:val="24"/>
                <w:szCs w:val="24"/>
              </w:rPr>
              <w:t>Estadual</w:t>
            </w:r>
          </w:p>
        </w:tc>
        <w:tc>
          <w:tcPr>
            <w:tcW w:w="1276" w:type="dxa"/>
          </w:tcPr>
          <w:p w14:paraId="21433848"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sz w:val="24"/>
                <w:szCs w:val="24"/>
              </w:rPr>
              <w:t>Privada</w:t>
            </w:r>
          </w:p>
        </w:tc>
        <w:tc>
          <w:tcPr>
            <w:tcW w:w="1272" w:type="dxa"/>
          </w:tcPr>
          <w:p w14:paraId="2AD2DA34"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sz w:val="24"/>
                <w:szCs w:val="24"/>
              </w:rPr>
              <w:t xml:space="preserve">Total </w:t>
            </w:r>
          </w:p>
        </w:tc>
        <w:tc>
          <w:tcPr>
            <w:tcW w:w="1210" w:type="dxa"/>
          </w:tcPr>
          <w:p w14:paraId="7609D1A2"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sz w:val="24"/>
                <w:szCs w:val="24"/>
              </w:rPr>
              <w:t>Estadual</w:t>
            </w:r>
          </w:p>
        </w:tc>
        <w:tc>
          <w:tcPr>
            <w:tcW w:w="1203" w:type="dxa"/>
          </w:tcPr>
          <w:p w14:paraId="71BC1E66"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sz w:val="24"/>
                <w:szCs w:val="24"/>
              </w:rPr>
              <w:t>Privada</w:t>
            </w:r>
          </w:p>
        </w:tc>
        <w:tc>
          <w:tcPr>
            <w:tcW w:w="1196" w:type="dxa"/>
          </w:tcPr>
          <w:p w14:paraId="58E71448" w14:textId="77777777" w:rsidR="001875AC" w:rsidRPr="00046EE7" w:rsidRDefault="001875AC" w:rsidP="001875AC">
            <w:pPr>
              <w:jc w:val="center"/>
              <w:rPr>
                <w:rFonts w:ascii="Times New Roman" w:hAnsi="Times New Roman" w:cs="Times New Roman"/>
                <w:sz w:val="24"/>
                <w:szCs w:val="24"/>
              </w:rPr>
            </w:pPr>
            <w:r w:rsidRPr="00046EE7">
              <w:rPr>
                <w:rFonts w:ascii="Times New Roman" w:hAnsi="Times New Roman" w:cs="Times New Roman"/>
                <w:sz w:val="24"/>
                <w:szCs w:val="24"/>
              </w:rPr>
              <w:t xml:space="preserve">Total </w:t>
            </w:r>
          </w:p>
        </w:tc>
      </w:tr>
      <w:tr w:rsidR="001875AC" w:rsidRPr="00046EE7" w14:paraId="31AAF28E" w14:textId="77777777" w:rsidTr="001875AC">
        <w:trPr>
          <w:trHeight w:val="404"/>
          <w:jc w:val="center"/>
        </w:trPr>
        <w:tc>
          <w:tcPr>
            <w:tcW w:w="1272" w:type="dxa"/>
          </w:tcPr>
          <w:p w14:paraId="4A7858ED" w14:textId="77777777" w:rsidR="001875AC" w:rsidRPr="001875AC" w:rsidRDefault="001875AC" w:rsidP="001875AC">
            <w:pPr>
              <w:jc w:val="center"/>
              <w:rPr>
                <w:rFonts w:ascii="Times New Roman" w:hAnsi="Times New Roman" w:cs="Times New Roman"/>
                <w:sz w:val="24"/>
                <w:szCs w:val="24"/>
              </w:rPr>
            </w:pPr>
            <w:r w:rsidRPr="001875AC">
              <w:rPr>
                <w:rFonts w:ascii="Times New Roman" w:hAnsi="Times New Roman" w:cs="Times New Roman"/>
                <w:sz w:val="24"/>
                <w:szCs w:val="24"/>
              </w:rPr>
              <w:t>2012</w:t>
            </w:r>
          </w:p>
        </w:tc>
        <w:tc>
          <w:tcPr>
            <w:tcW w:w="1418" w:type="dxa"/>
          </w:tcPr>
          <w:p w14:paraId="05F858CA" w14:textId="77777777" w:rsidR="001875AC" w:rsidRPr="00046EE7" w:rsidRDefault="001875AC" w:rsidP="001875AC">
            <w:pPr>
              <w:jc w:val="center"/>
              <w:rPr>
                <w:rFonts w:ascii="Times New Roman" w:hAnsi="Times New Roman" w:cs="Times New Roman"/>
                <w:sz w:val="24"/>
                <w:szCs w:val="24"/>
              </w:rPr>
            </w:pPr>
          </w:p>
        </w:tc>
        <w:tc>
          <w:tcPr>
            <w:tcW w:w="1276" w:type="dxa"/>
          </w:tcPr>
          <w:p w14:paraId="2372E4F2" w14:textId="77777777" w:rsidR="001875AC" w:rsidRPr="00046EE7" w:rsidRDefault="001875AC" w:rsidP="001875AC">
            <w:pPr>
              <w:jc w:val="center"/>
              <w:rPr>
                <w:rFonts w:ascii="Times New Roman" w:hAnsi="Times New Roman" w:cs="Times New Roman"/>
                <w:sz w:val="24"/>
                <w:szCs w:val="24"/>
              </w:rPr>
            </w:pPr>
          </w:p>
        </w:tc>
        <w:tc>
          <w:tcPr>
            <w:tcW w:w="1272" w:type="dxa"/>
          </w:tcPr>
          <w:p w14:paraId="09C5EE29" w14:textId="77777777" w:rsidR="001875AC" w:rsidRPr="00046EE7" w:rsidRDefault="001875AC" w:rsidP="001875AC">
            <w:pPr>
              <w:jc w:val="center"/>
              <w:rPr>
                <w:rFonts w:ascii="Times New Roman" w:hAnsi="Times New Roman" w:cs="Times New Roman"/>
                <w:sz w:val="24"/>
                <w:szCs w:val="24"/>
              </w:rPr>
            </w:pPr>
          </w:p>
        </w:tc>
        <w:tc>
          <w:tcPr>
            <w:tcW w:w="1210" w:type="dxa"/>
          </w:tcPr>
          <w:p w14:paraId="094E50FF" w14:textId="77777777" w:rsidR="001875AC" w:rsidRPr="00046EE7" w:rsidRDefault="001875AC" w:rsidP="001875AC">
            <w:pPr>
              <w:jc w:val="center"/>
              <w:rPr>
                <w:rFonts w:ascii="Times New Roman" w:hAnsi="Times New Roman" w:cs="Times New Roman"/>
                <w:sz w:val="24"/>
                <w:szCs w:val="24"/>
              </w:rPr>
            </w:pPr>
          </w:p>
        </w:tc>
        <w:tc>
          <w:tcPr>
            <w:tcW w:w="1203" w:type="dxa"/>
          </w:tcPr>
          <w:p w14:paraId="1C85FFA9" w14:textId="77777777" w:rsidR="001875AC" w:rsidRPr="00046EE7" w:rsidRDefault="001875AC" w:rsidP="001875AC">
            <w:pPr>
              <w:jc w:val="center"/>
              <w:rPr>
                <w:rFonts w:ascii="Times New Roman" w:hAnsi="Times New Roman" w:cs="Times New Roman"/>
                <w:sz w:val="24"/>
                <w:szCs w:val="24"/>
              </w:rPr>
            </w:pPr>
          </w:p>
        </w:tc>
        <w:tc>
          <w:tcPr>
            <w:tcW w:w="1196" w:type="dxa"/>
          </w:tcPr>
          <w:p w14:paraId="5BADB2A3" w14:textId="77777777" w:rsidR="001875AC" w:rsidRPr="00046EE7" w:rsidRDefault="001875AC" w:rsidP="001875AC">
            <w:pPr>
              <w:jc w:val="center"/>
              <w:rPr>
                <w:rFonts w:ascii="Times New Roman" w:hAnsi="Times New Roman" w:cs="Times New Roman"/>
                <w:sz w:val="24"/>
                <w:szCs w:val="24"/>
              </w:rPr>
            </w:pPr>
          </w:p>
        </w:tc>
      </w:tr>
      <w:tr w:rsidR="001875AC" w:rsidRPr="00046EE7" w14:paraId="3EA5BC3A" w14:textId="77777777" w:rsidTr="001875AC">
        <w:trPr>
          <w:trHeight w:val="398"/>
          <w:jc w:val="center"/>
        </w:trPr>
        <w:tc>
          <w:tcPr>
            <w:tcW w:w="1272" w:type="dxa"/>
          </w:tcPr>
          <w:p w14:paraId="0627F52D" w14:textId="77777777" w:rsidR="001875AC" w:rsidRPr="001875AC" w:rsidRDefault="001875AC" w:rsidP="001875AC">
            <w:pPr>
              <w:jc w:val="center"/>
              <w:rPr>
                <w:rFonts w:ascii="Times New Roman" w:hAnsi="Times New Roman" w:cs="Times New Roman"/>
                <w:sz w:val="24"/>
                <w:szCs w:val="24"/>
              </w:rPr>
            </w:pPr>
            <w:r w:rsidRPr="001875AC">
              <w:rPr>
                <w:rFonts w:ascii="Times New Roman" w:hAnsi="Times New Roman" w:cs="Times New Roman"/>
                <w:sz w:val="24"/>
                <w:szCs w:val="24"/>
              </w:rPr>
              <w:t>2013</w:t>
            </w:r>
          </w:p>
        </w:tc>
        <w:tc>
          <w:tcPr>
            <w:tcW w:w="1418" w:type="dxa"/>
          </w:tcPr>
          <w:p w14:paraId="45F56CAE" w14:textId="77777777" w:rsidR="001875AC" w:rsidRPr="00046EE7" w:rsidRDefault="001875AC" w:rsidP="001875AC">
            <w:pPr>
              <w:jc w:val="center"/>
              <w:rPr>
                <w:rFonts w:ascii="Times New Roman" w:hAnsi="Times New Roman" w:cs="Times New Roman"/>
                <w:sz w:val="24"/>
                <w:szCs w:val="24"/>
              </w:rPr>
            </w:pPr>
          </w:p>
        </w:tc>
        <w:tc>
          <w:tcPr>
            <w:tcW w:w="1276" w:type="dxa"/>
          </w:tcPr>
          <w:p w14:paraId="735724ED" w14:textId="77777777" w:rsidR="001875AC" w:rsidRPr="00046EE7" w:rsidRDefault="001875AC" w:rsidP="001875AC">
            <w:pPr>
              <w:jc w:val="center"/>
              <w:rPr>
                <w:rFonts w:ascii="Times New Roman" w:hAnsi="Times New Roman" w:cs="Times New Roman"/>
                <w:sz w:val="24"/>
                <w:szCs w:val="24"/>
              </w:rPr>
            </w:pPr>
          </w:p>
        </w:tc>
        <w:tc>
          <w:tcPr>
            <w:tcW w:w="1272" w:type="dxa"/>
          </w:tcPr>
          <w:p w14:paraId="71309081" w14:textId="77777777" w:rsidR="001875AC" w:rsidRPr="00046EE7" w:rsidRDefault="001875AC" w:rsidP="001875AC">
            <w:pPr>
              <w:jc w:val="center"/>
              <w:rPr>
                <w:rFonts w:ascii="Times New Roman" w:hAnsi="Times New Roman" w:cs="Times New Roman"/>
                <w:sz w:val="24"/>
                <w:szCs w:val="24"/>
              </w:rPr>
            </w:pPr>
          </w:p>
        </w:tc>
        <w:tc>
          <w:tcPr>
            <w:tcW w:w="1210" w:type="dxa"/>
          </w:tcPr>
          <w:p w14:paraId="6F24A12B" w14:textId="77777777" w:rsidR="001875AC" w:rsidRPr="00046EE7" w:rsidRDefault="001875AC" w:rsidP="001875AC">
            <w:pPr>
              <w:jc w:val="center"/>
              <w:rPr>
                <w:rFonts w:ascii="Times New Roman" w:hAnsi="Times New Roman" w:cs="Times New Roman"/>
                <w:sz w:val="24"/>
                <w:szCs w:val="24"/>
              </w:rPr>
            </w:pPr>
          </w:p>
        </w:tc>
        <w:tc>
          <w:tcPr>
            <w:tcW w:w="1203" w:type="dxa"/>
          </w:tcPr>
          <w:p w14:paraId="6B47D5A5" w14:textId="77777777" w:rsidR="001875AC" w:rsidRPr="00046EE7" w:rsidRDefault="001875AC" w:rsidP="001875AC">
            <w:pPr>
              <w:jc w:val="center"/>
              <w:rPr>
                <w:rFonts w:ascii="Times New Roman" w:hAnsi="Times New Roman" w:cs="Times New Roman"/>
                <w:sz w:val="24"/>
                <w:szCs w:val="24"/>
              </w:rPr>
            </w:pPr>
          </w:p>
        </w:tc>
        <w:tc>
          <w:tcPr>
            <w:tcW w:w="1196" w:type="dxa"/>
          </w:tcPr>
          <w:p w14:paraId="3DDC11DA" w14:textId="77777777" w:rsidR="001875AC" w:rsidRPr="00046EE7" w:rsidRDefault="001875AC" w:rsidP="001875AC">
            <w:pPr>
              <w:jc w:val="center"/>
              <w:rPr>
                <w:rFonts w:ascii="Times New Roman" w:hAnsi="Times New Roman" w:cs="Times New Roman"/>
                <w:sz w:val="24"/>
                <w:szCs w:val="24"/>
              </w:rPr>
            </w:pPr>
          </w:p>
        </w:tc>
      </w:tr>
      <w:tr w:rsidR="001875AC" w:rsidRPr="00046EE7" w14:paraId="6245D311" w14:textId="77777777" w:rsidTr="001875AC">
        <w:trPr>
          <w:jc w:val="center"/>
        </w:trPr>
        <w:tc>
          <w:tcPr>
            <w:tcW w:w="1272" w:type="dxa"/>
          </w:tcPr>
          <w:p w14:paraId="7732C35A" w14:textId="77777777" w:rsidR="001875AC" w:rsidRPr="001875AC" w:rsidRDefault="001875AC" w:rsidP="001875AC">
            <w:pPr>
              <w:jc w:val="center"/>
              <w:rPr>
                <w:rFonts w:ascii="Times New Roman" w:hAnsi="Times New Roman" w:cs="Times New Roman"/>
                <w:sz w:val="24"/>
                <w:szCs w:val="24"/>
              </w:rPr>
            </w:pPr>
            <w:r w:rsidRPr="001875AC">
              <w:rPr>
                <w:rFonts w:ascii="Times New Roman" w:hAnsi="Times New Roman" w:cs="Times New Roman"/>
                <w:sz w:val="24"/>
                <w:szCs w:val="24"/>
              </w:rPr>
              <w:t>2014</w:t>
            </w:r>
          </w:p>
        </w:tc>
        <w:tc>
          <w:tcPr>
            <w:tcW w:w="1418" w:type="dxa"/>
          </w:tcPr>
          <w:p w14:paraId="717D3C11" w14:textId="77777777" w:rsidR="001875AC" w:rsidRPr="00046EE7" w:rsidRDefault="001875AC" w:rsidP="001875AC">
            <w:pPr>
              <w:jc w:val="center"/>
              <w:rPr>
                <w:rFonts w:ascii="Times New Roman" w:hAnsi="Times New Roman" w:cs="Times New Roman"/>
                <w:sz w:val="24"/>
                <w:szCs w:val="24"/>
              </w:rPr>
            </w:pPr>
          </w:p>
        </w:tc>
        <w:tc>
          <w:tcPr>
            <w:tcW w:w="1276" w:type="dxa"/>
          </w:tcPr>
          <w:p w14:paraId="6C76596D" w14:textId="77777777" w:rsidR="001875AC" w:rsidRPr="00046EE7" w:rsidRDefault="001875AC" w:rsidP="001875AC">
            <w:pPr>
              <w:jc w:val="center"/>
              <w:rPr>
                <w:rFonts w:ascii="Times New Roman" w:hAnsi="Times New Roman" w:cs="Times New Roman"/>
                <w:sz w:val="24"/>
                <w:szCs w:val="24"/>
              </w:rPr>
            </w:pPr>
          </w:p>
        </w:tc>
        <w:tc>
          <w:tcPr>
            <w:tcW w:w="1272" w:type="dxa"/>
          </w:tcPr>
          <w:p w14:paraId="1351912D" w14:textId="77777777" w:rsidR="001875AC" w:rsidRPr="00046EE7" w:rsidRDefault="001875AC" w:rsidP="001875AC">
            <w:pPr>
              <w:jc w:val="center"/>
              <w:rPr>
                <w:rFonts w:ascii="Times New Roman" w:hAnsi="Times New Roman" w:cs="Times New Roman"/>
                <w:sz w:val="24"/>
                <w:szCs w:val="24"/>
              </w:rPr>
            </w:pPr>
          </w:p>
        </w:tc>
        <w:tc>
          <w:tcPr>
            <w:tcW w:w="1210" w:type="dxa"/>
          </w:tcPr>
          <w:p w14:paraId="3B3B3873" w14:textId="77777777" w:rsidR="001875AC" w:rsidRPr="00046EE7" w:rsidRDefault="001875AC" w:rsidP="001875AC">
            <w:pPr>
              <w:jc w:val="center"/>
              <w:rPr>
                <w:rFonts w:ascii="Times New Roman" w:hAnsi="Times New Roman" w:cs="Times New Roman"/>
                <w:sz w:val="24"/>
                <w:szCs w:val="24"/>
              </w:rPr>
            </w:pPr>
          </w:p>
        </w:tc>
        <w:tc>
          <w:tcPr>
            <w:tcW w:w="1203" w:type="dxa"/>
          </w:tcPr>
          <w:p w14:paraId="69F16A18" w14:textId="77777777" w:rsidR="001875AC" w:rsidRPr="00046EE7" w:rsidRDefault="001875AC" w:rsidP="001875AC">
            <w:pPr>
              <w:jc w:val="center"/>
              <w:rPr>
                <w:rFonts w:ascii="Times New Roman" w:hAnsi="Times New Roman" w:cs="Times New Roman"/>
                <w:sz w:val="24"/>
                <w:szCs w:val="24"/>
              </w:rPr>
            </w:pPr>
          </w:p>
        </w:tc>
        <w:tc>
          <w:tcPr>
            <w:tcW w:w="1196" w:type="dxa"/>
          </w:tcPr>
          <w:p w14:paraId="6D7FFE25" w14:textId="77777777" w:rsidR="001875AC" w:rsidRPr="00046EE7" w:rsidRDefault="001875AC" w:rsidP="001875AC">
            <w:pPr>
              <w:jc w:val="center"/>
              <w:rPr>
                <w:rFonts w:ascii="Times New Roman" w:hAnsi="Times New Roman" w:cs="Times New Roman"/>
                <w:sz w:val="24"/>
                <w:szCs w:val="24"/>
              </w:rPr>
            </w:pPr>
          </w:p>
        </w:tc>
      </w:tr>
    </w:tbl>
    <w:p w14:paraId="2BBF164F" w14:textId="77777777" w:rsidR="001875AC" w:rsidRDefault="001875AC" w:rsidP="001875AC">
      <w:pPr>
        <w:rPr>
          <w:rFonts w:ascii="Times New Roman" w:hAnsi="Times New Roman" w:cs="Times New Roman"/>
          <w:sz w:val="24"/>
        </w:rPr>
      </w:pPr>
      <w:r w:rsidRPr="00046EE7">
        <w:rPr>
          <w:rFonts w:ascii="Times New Roman" w:hAnsi="Times New Roman" w:cs="Times New Roman"/>
          <w:sz w:val="24"/>
        </w:rPr>
        <w:t xml:space="preserve">  Fonte: Secretaria da escola Barão, 2015.</w:t>
      </w:r>
    </w:p>
    <w:p w14:paraId="5CC79416" w14:textId="77777777" w:rsidR="001875AC" w:rsidRPr="001875AC" w:rsidRDefault="001875AC" w:rsidP="001875AC">
      <w:pPr>
        <w:pStyle w:val="Default"/>
        <w:spacing w:line="360" w:lineRule="auto"/>
        <w:ind w:firstLine="708"/>
        <w:jc w:val="both"/>
        <w:rPr>
          <w:rFonts w:ascii="Times New Roman" w:hAnsi="Times New Roman" w:cs="Times New Roman"/>
        </w:rPr>
      </w:pPr>
      <w:r w:rsidRPr="001875AC">
        <w:rPr>
          <w:rFonts w:ascii="Times New Roman" w:hAnsi="Times New Roman" w:cs="Times New Roman"/>
        </w:rPr>
        <w:t xml:space="preserve">Segundo Mesquita (2013) Tais pesquisas realizadas no cotidiano das escolas apontam ainda para um crescente desinteresse dos alunos e professores pelo ensino médio. A maioria dos jovens de classe popular que chega a escola não reconhece sua legitimidade para garantir sua empregabilidade, nem visa os estudos superiores. Além disso, a atual escola de ensino médio brasileiro institui uma demanda por profissionais cada vez mais especializados e atualizados, a fim de que possam dar conta da profundidade dos conteúdos elencados pelas reorientações curriculares e atender as demandas dos vestibulares. Por outro lado, a questão da falta da identidade do ensino médio dificulta as orientações de políticas de formação deste novo profissional. </w:t>
      </w:r>
    </w:p>
    <w:p w14:paraId="6F890374" w14:textId="77777777" w:rsidR="00C766F5" w:rsidRDefault="001875AC" w:rsidP="00C766F5">
      <w:pPr>
        <w:pStyle w:val="Default"/>
        <w:spacing w:line="360" w:lineRule="auto"/>
        <w:ind w:firstLine="708"/>
        <w:jc w:val="both"/>
        <w:rPr>
          <w:rFonts w:ascii="Times New Roman" w:hAnsi="Times New Roman" w:cs="Times New Roman"/>
        </w:rPr>
      </w:pPr>
      <w:r w:rsidRPr="001875AC">
        <w:rPr>
          <w:rFonts w:ascii="Times New Roman" w:hAnsi="Times New Roman" w:cs="Times New Roman"/>
        </w:rPr>
        <w:t>Como foi destacado no cap</w:t>
      </w:r>
      <w:r w:rsidR="00D97C4A">
        <w:rPr>
          <w:rFonts w:ascii="Times New Roman" w:hAnsi="Times New Roman" w:cs="Times New Roman"/>
        </w:rPr>
        <w:t>í</w:t>
      </w:r>
      <w:r w:rsidRPr="001875AC">
        <w:rPr>
          <w:rFonts w:ascii="Times New Roman" w:hAnsi="Times New Roman" w:cs="Times New Roman"/>
        </w:rPr>
        <w:t>tulo anterior do ensino fundamental</w:t>
      </w:r>
      <w:r w:rsidR="00D97C4A">
        <w:rPr>
          <w:rFonts w:ascii="Times New Roman" w:hAnsi="Times New Roman" w:cs="Times New Roman"/>
        </w:rPr>
        <w:t>,</w:t>
      </w:r>
      <w:r w:rsidRPr="001875AC">
        <w:rPr>
          <w:rFonts w:ascii="Times New Roman" w:hAnsi="Times New Roman" w:cs="Times New Roman"/>
        </w:rPr>
        <w:t xml:space="preserve"> os dados de abandono escolar </w:t>
      </w:r>
      <w:r w:rsidR="00D97C4A">
        <w:rPr>
          <w:rFonts w:ascii="Times New Roman" w:hAnsi="Times New Roman" w:cs="Times New Roman"/>
        </w:rPr>
        <w:t xml:space="preserve">no quadro acima </w:t>
      </w:r>
      <w:r w:rsidRPr="001875AC">
        <w:rPr>
          <w:rFonts w:ascii="Times New Roman" w:hAnsi="Times New Roman" w:cs="Times New Roman"/>
        </w:rPr>
        <w:t xml:space="preserve">ficaram vagos por conta </w:t>
      </w:r>
      <w:r w:rsidR="00CA7C2F">
        <w:rPr>
          <w:rFonts w:ascii="Times New Roman" w:hAnsi="Times New Roman" w:cs="Times New Roman"/>
        </w:rPr>
        <w:t>do programa da Secretaria Estadual de Educação o Gestão Educacional (GED)</w:t>
      </w:r>
      <w:r w:rsidRPr="001875AC">
        <w:rPr>
          <w:rFonts w:ascii="Times New Roman" w:hAnsi="Times New Roman" w:cs="Times New Roman"/>
        </w:rPr>
        <w:t>, onde esse sistema agora os reconhece como reprovados e não m</w:t>
      </w:r>
      <w:r w:rsidR="00D97C4A">
        <w:rPr>
          <w:rFonts w:ascii="Times New Roman" w:hAnsi="Times New Roman" w:cs="Times New Roman"/>
        </w:rPr>
        <w:t>ais como abandono</w:t>
      </w:r>
      <w:r w:rsidR="00CA7C2F">
        <w:rPr>
          <w:rFonts w:ascii="Times New Roman" w:hAnsi="Times New Roman" w:cs="Times New Roman"/>
        </w:rPr>
        <w:t xml:space="preserve"> ou desistente</w:t>
      </w:r>
      <w:r w:rsidR="00D97C4A">
        <w:rPr>
          <w:rFonts w:ascii="Times New Roman" w:hAnsi="Times New Roman" w:cs="Times New Roman"/>
        </w:rPr>
        <w:t>.</w:t>
      </w:r>
      <w:r w:rsidRPr="001875AC">
        <w:rPr>
          <w:rFonts w:ascii="Times New Roman" w:hAnsi="Times New Roman" w:cs="Times New Roman"/>
        </w:rPr>
        <w:t xml:space="preserve"> </w:t>
      </w:r>
      <w:r w:rsidR="00D97C4A">
        <w:rPr>
          <w:rFonts w:ascii="Times New Roman" w:hAnsi="Times New Roman" w:cs="Times New Roman"/>
        </w:rPr>
        <w:t>E</w:t>
      </w:r>
      <w:r w:rsidRPr="001875AC">
        <w:rPr>
          <w:rFonts w:ascii="Times New Roman" w:hAnsi="Times New Roman" w:cs="Times New Roman"/>
        </w:rPr>
        <w:t>ssas informações foram passada</w:t>
      </w:r>
      <w:r w:rsidR="00D97C4A">
        <w:rPr>
          <w:rFonts w:ascii="Times New Roman" w:hAnsi="Times New Roman" w:cs="Times New Roman"/>
        </w:rPr>
        <w:t>s</w:t>
      </w:r>
      <w:r w:rsidRPr="001875AC">
        <w:rPr>
          <w:rFonts w:ascii="Times New Roman" w:hAnsi="Times New Roman" w:cs="Times New Roman"/>
        </w:rPr>
        <w:t xml:space="preserve"> </w:t>
      </w:r>
      <w:r w:rsidR="00D97C4A">
        <w:rPr>
          <w:rFonts w:ascii="Times New Roman" w:hAnsi="Times New Roman" w:cs="Times New Roman"/>
        </w:rPr>
        <w:t>à</w:t>
      </w:r>
      <w:r w:rsidRPr="001875AC">
        <w:rPr>
          <w:rFonts w:ascii="Times New Roman" w:hAnsi="Times New Roman" w:cs="Times New Roman"/>
        </w:rPr>
        <w:t xml:space="preserve"> comissão de elaboração deste plano, </w:t>
      </w:r>
      <w:r w:rsidRPr="00C84B63">
        <w:rPr>
          <w:rFonts w:ascii="Times New Roman" w:hAnsi="Times New Roman" w:cs="Times New Roman"/>
        </w:rPr>
        <w:t>pela secret</w:t>
      </w:r>
      <w:r w:rsidR="00C84B63" w:rsidRPr="00C84B63">
        <w:rPr>
          <w:rFonts w:ascii="Times New Roman" w:hAnsi="Times New Roman" w:cs="Times New Roman"/>
        </w:rPr>
        <w:t>á</w:t>
      </w:r>
      <w:r w:rsidRPr="00C84B63">
        <w:rPr>
          <w:rFonts w:ascii="Times New Roman" w:hAnsi="Times New Roman" w:cs="Times New Roman"/>
        </w:rPr>
        <w:t>ria</w:t>
      </w:r>
      <w:r w:rsidRPr="001875AC">
        <w:rPr>
          <w:rFonts w:ascii="Times New Roman" w:hAnsi="Times New Roman" w:cs="Times New Roman"/>
        </w:rPr>
        <w:t xml:space="preserve"> da escola Estadual Barão de Melgaço responsável por oferecer a mod</w:t>
      </w:r>
      <w:r w:rsidR="00C766F5">
        <w:rPr>
          <w:rFonts w:ascii="Times New Roman" w:hAnsi="Times New Roman" w:cs="Times New Roman"/>
        </w:rPr>
        <w:t>alidade de ensino no município.</w:t>
      </w:r>
    </w:p>
    <w:p w14:paraId="765675D1" w14:textId="77777777" w:rsidR="00C766F5" w:rsidRDefault="00C766F5" w:rsidP="00C766F5">
      <w:pPr>
        <w:pStyle w:val="Default"/>
        <w:spacing w:line="360" w:lineRule="auto"/>
        <w:jc w:val="both"/>
        <w:rPr>
          <w:rFonts w:ascii="Times New Roman" w:hAnsi="Times New Roman" w:cs="Times New Roman"/>
        </w:rPr>
        <w:sectPr w:rsidR="00C766F5" w:rsidSect="00AE6458">
          <w:pgSz w:w="11906" w:h="16838" w:code="9"/>
          <w:pgMar w:top="1701" w:right="1274" w:bottom="1134" w:left="1701" w:header="709" w:footer="709" w:gutter="0"/>
          <w:cols w:space="708"/>
          <w:docGrid w:linePitch="360"/>
        </w:sectPr>
      </w:pPr>
    </w:p>
    <w:p w14:paraId="6DF2DCB7" w14:textId="77777777" w:rsidR="00C766F5" w:rsidRDefault="00C766F5" w:rsidP="00537914">
      <w:pPr>
        <w:spacing w:after="0" w:line="240" w:lineRule="auto"/>
        <w:jc w:val="both"/>
        <w:rPr>
          <w:rFonts w:ascii="Times New Roman" w:hAnsi="Times New Roman" w:cs="Times New Roman"/>
          <w:b/>
          <w:sz w:val="24"/>
          <w:szCs w:val="24"/>
        </w:rPr>
      </w:pPr>
    </w:p>
    <w:p w14:paraId="190A5A2F" w14:textId="77777777" w:rsidR="001875AC" w:rsidRPr="001F7A48" w:rsidRDefault="001875AC" w:rsidP="00537914">
      <w:pPr>
        <w:spacing w:after="0" w:line="240" w:lineRule="auto"/>
        <w:jc w:val="both"/>
        <w:rPr>
          <w:rFonts w:ascii="Times New Roman" w:hAnsi="Times New Roman" w:cs="Times New Roman"/>
          <w:b/>
          <w:sz w:val="24"/>
          <w:szCs w:val="24"/>
        </w:rPr>
      </w:pPr>
      <w:r w:rsidRPr="001F7A48">
        <w:rPr>
          <w:rFonts w:ascii="Times New Roman" w:hAnsi="Times New Roman" w:cs="Times New Roman"/>
          <w:b/>
          <w:sz w:val="24"/>
          <w:szCs w:val="24"/>
        </w:rPr>
        <w:t>TABELA 24</w:t>
      </w:r>
      <w:r w:rsidR="001F7A48" w:rsidRPr="001F7A48">
        <w:rPr>
          <w:rFonts w:ascii="Times New Roman" w:hAnsi="Times New Roman" w:cs="Times New Roman"/>
          <w:b/>
          <w:sz w:val="24"/>
          <w:szCs w:val="24"/>
        </w:rPr>
        <w:t xml:space="preserve"> </w:t>
      </w:r>
      <w:r w:rsidR="00C766F5">
        <w:rPr>
          <w:rFonts w:ascii="Times New Roman" w:hAnsi="Times New Roman" w:cs="Times New Roman"/>
          <w:b/>
          <w:sz w:val="24"/>
          <w:szCs w:val="24"/>
        </w:rPr>
        <w:t xml:space="preserve">- </w:t>
      </w:r>
      <w:r w:rsidRPr="001F7A48">
        <w:rPr>
          <w:rFonts w:ascii="Times New Roman" w:hAnsi="Times New Roman" w:cs="Times New Roman"/>
          <w:b/>
          <w:sz w:val="24"/>
          <w:szCs w:val="24"/>
        </w:rPr>
        <w:t>INSTITUIÇÕES QUE OFERECEM ATENDIMENTO EM EDUCAÇÃO DE</w:t>
      </w:r>
      <w:r w:rsidR="00537914">
        <w:rPr>
          <w:rFonts w:ascii="Times New Roman" w:hAnsi="Times New Roman" w:cs="Times New Roman"/>
          <w:b/>
          <w:sz w:val="24"/>
          <w:szCs w:val="24"/>
        </w:rPr>
        <w:t xml:space="preserve"> TEMPO INTEGRAL NO ENSINO MÉDIO</w:t>
      </w:r>
    </w:p>
    <w:tbl>
      <w:tblPr>
        <w:tblStyle w:val="Tabelacomgrade"/>
        <w:tblW w:w="8931" w:type="dxa"/>
        <w:tblInd w:w="113" w:type="dxa"/>
        <w:tblLayout w:type="fixed"/>
        <w:tblLook w:val="04A0" w:firstRow="1" w:lastRow="0" w:firstColumn="1" w:lastColumn="0" w:noHBand="0" w:noVBand="1"/>
      </w:tblPr>
      <w:tblGrid>
        <w:gridCol w:w="1310"/>
        <w:gridCol w:w="817"/>
        <w:gridCol w:w="567"/>
        <w:gridCol w:w="708"/>
        <w:gridCol w:w="567"/>
        <w:gridCol w:w="709"/>
        <w:gridCol w:w="709"/>
        <w:gridCol w:w="709"/>
        <w:gridCol w:w="708"/>
        <w:gridCol w:w="567"/>
        <w:gridCol w:w="709"/>
        <w:gridCol w:w="851"/>
      </w:tblGrid>
      <w:tr w:rsidR="007B10A0" w:rsidRPr="00046EE7" w14:paraId="18B24228" w14:textId="77777777" w:rsidTr="001F7A48">
        <w:trPr>
          <w:trHeight w:val="489"/>
        </w:trPr>
        <w:tc>
          <w:tcPr>
            <w:tcW w:w="1310" w:type="dxa"/>
            <w:tcBorders>
              <w:top w:val="nil"/>
              <w:left w:val="nil"/>
              <w:bottom w:val="nil"/>
              <w:right w:val="single" w:sz="4" w:space="0" w:color="auto"/>
            </w:tcBorders>
            <w:vAlign w:val="center"/>
          </w:tcPr>
          <w:p w14:paraId="3D3280BC" w14:textId="77777777" w:rsidR="007B10A0" w:rsidRPr="00046EE7" w:rsidRDefault="007B10A0" w:rsidP="00727E1A">
            <w:pPr>
              <w:jc w:val="center"/>
              <w:rPr>
                <w:rFonts w:ascii="Times New Roman" w:hAnsi="Times New Roman" w:cs="Times New Roman"/>
                <w:sz w:val="24"/>
              </w:rPr>
            </w:pPr>
          </w:p>
        </w:tc>
        <w:tc>
          <w:tcPr>
            <w:tcW w:w="817" w:type="dxa"/>
            <w:vMerge w:val="restart"/>
            <w:tcBorders>
              <w:left w:val="single" w:sz="4" w:space="0" w:color="auto"/>
              <w:right w:val="single" w:sz="4" w:space="0" w:color="auto"/>
            </w:tcBorders>
            <w:textDirection w:val="btLr"/>
            <w:vAlign w:val="center"/>
          </w:tcPr>
          <w:p w14:paraId="558186F6" w14:textId="77777777" w:rsidR="007B10A0" w:rsidRPr="00046EE7" w:rsidRDefault="007B10A0" w:rsidP="00727E1A">
            <w:pPr>
              <w:ind w:left="113" w:right="113"/>
              <w:jc w:val="center"/>
              <w:rPr>
                <w:rFonts w:ascii="Times New Roman" w:hAnsi="Times New Roman" w:cs="Times New Roman"/>
              </w:rPr>
            </w:pPr>
            <w:r w:rsidRPr="00046EE7">
              <w:rPr>
                <w:rFonts w:ascii="Times New Roman" w:hAnsi="Times New Roman" w:cs="Times New Roman"/>
              </w:rPr>
              <w:t>Total de Instituições</w:t>
            </w:r>
          </w:p>
        </w:tc>
        <w:tc>
          <w:tcPr>
            <w:tcW w:w="6804" w:type="dxa"/>
            <w:gridSpan w:val="10"/>
            <w:tcBorders>
              <w:left w:val="single" w:sz="4" w:space="0" w:color="auto"/>
            </w:tcBorders>
            <w:vAlign w:val="center"/>
          </w:tcPr>
          <w:p w14:paraId="65235CF6" w14:textId="77777777" w:rsidR="007B10A0" w:rsidRPr="00046EE7" w:rsidRDefault="007B10A0" w:rsidP="00727E1A">
            <w:pPr>
              <w:jc w:val="center"/>
              <w:rPr>
                <w:rFonts w:ascii="Times New Roman" w:hAnsi="Times New Roman" w:cs="Times New Roman"/>
                <w:sz w:val="24"/>
              </w:rPr>
            </w:pPr>
            <w:r w:rsidRPr="00046EE7">
              <w:rPr>
                <w:rFonts w:ascii="Times New Roman" w:hAnsi="Times New Roman" w:cs="Times New Roman"/>
                <w:sz w:val="24"/>
              </w:rPr>
              <w:t>Total de alunos matriculados x Total de alunos atendidos</w:t>
            </w:r>
          </w:p>
        </w:tc>
      </w:tr>
      <w:tr w:rsidR="007B10A0" w:rsidRPr="00046EE7" w14:paraId="40B432A1" w14:textId="77777777" w:rsidTr="001F7A48">
        <w:trPr>
          <w:trHeight w:val="817"/>
        </w:trPr>
        <w:tc>
          <w:tcPr>
            <w:tcW w:w="1310" w:type="dxa"/>
            <w:vMerge w:val="restart"/>
            <w:tcBorders>
              <w:top w:val="nil"/>
              <w:left w:val="nil"/>
              <w:right w:val="single" w:sz="4" w:space="0" w:color="auto"/>
            </w:tcBorders>
            <w:vAlign w:val="center"/>
          </w:tcPr>
          <w:p w14:paraId="09A0A485" w14:textId="77777777" w:rsidR="007B10A0" w:rsidRPr="00046EE7" w:rsidRDefault="007B10A0" w:rsidP="00727E1A">
            <w:pPr>
              <w:jc w:val="center"/>
              <w:rPr>
                <w:rFonts w:ascii="Times New Roman" w:hAnsi="Times New Roman" w:cs="Times New Roman"/>
                <w:sz w:val="24"/>
              </w:rPr>
            </w:pPr>
          </w:p>
        </w:tc>
        <w:tc>
          <w:tcPr>
            <w:tcW w:w="817" w:type="dxa"/>
            <w:vMerge/>
            <w:tcBorders>
              <w:left w:val="single" w:sz="4" w:space="0" w:color="auto"/>
              <w:right w:val="single" w:sz="4" w:space="0" w:color="auto"/>
            </w:tcBorders>
          </w:tcPr>
          <w:p w14:paraId="72D42754" w14:textId="77777777" w:rsidR="007B10A0" w:rsidRPr="00046EE7" w:rsidRDefault="007B10A0" w:rsidP="00727E1A">
            <w:pPr>
              <w:jc w:val="center"/>
              <w:rPr>
                <w:rFonts w:ascii="Times New Roman" w:hAnsi="Times New Roman" w:cs="Times New Roman"/>
                <w:sz w:val="24"/>
              </w:rPr>
            </w:pPr>
          </w:p>
        </w:tc>
        <w:tc>
          <w:tcPr>
            <w:tcW w:w="1275" w:type="dxa"/>
            <w:gridSpan w:val="2"/>
            <w:tcBorders>
              <w:left w:val="single" w:sz="4" w:space="0" w:color="auto"/>
            </w:tcBorders>
            <w:vAlign w:val="center"/>
          </w:tcPr>
          <w:p w14:paraId="4FF5B761" w14:textId="77777777" w:rsidR="007B10A0" w:rsidRPr="00046EE7" w:rsidRDefault="007B10A0" w:rsidP="00727E1A">
            <w:pPr>
              <w:jc w:val="center"/>
              <w:rPr>
                <w:rFonts w:ascii="Times New Roman" w:hAnsi="Times New Roman" w:cs="Times New Roman"/>
                <w:sz w:val="24"/>
              </w:rPr>
            </w:pPr>
            <w:r w:rsidRPr="00046EE7">
              <w:rPr>
                <w:rFonts w:ascii="Times New Roman" w:hAnsi="Times New Roman" w:cs="Times New Roman"/>
                <w:sz w:val="24"/>
              </w:rPr>
              <w:t>2011</w:t>
            </w:r>
          </w:p>
        </w:tc>
        <w:tc>
          <w:tcPr>
            <w:tcW w:w="1276" w:type="dxa"/>
            <w:gridSpan w:val="2"/>
            <w:vAlign w:val="center"/>
          </w:tcPr>
          <w:p w14:paraId="2088D371" w14:textId="77777777" w:rsidR="007B10A0" w:rsidRPr="00046EE7" w:rsidRDefault="007B10A0" w:rsidP="00727E1A">
            <w:pPr>
              <w:jc w:val="center"/>
              <w:rPr>
                <w:rFonts w:ascii="Times New Roman" w:hAnsi="Times New Roman" w:cs="Times New Roman"/>
                <w:sz w:val="24"/>
              </w:rPr>
            </w:pPr>
            <w:r w:rsidRPr="00046EE7">
              <w:rPr>
                <w:rFonts w:ascii="Times New Roman" w:hAnsi="Times New Roman" w:cs="Times New Roman"/>
                <w:sz w:val="24"/>
              </w:rPr>
              <w:t>2012</w:t>
            </w:r>
          </w:p>
        </w:tc>
        <w:tc>
          <w:tcPr>
            <w:tcW w:w="1418" w:type="dxa"/>
            <w:gridSpan w:val="2"/>
            <w:vAlign w:val="center"/>
          </w:tcPr>
          <w:p w14:paraId="3C24494D" w14:textId="77777777" w:rsidR="007B10A0" w:rsidRPr="00046EE7" w:rsidRDefault="007B10A0" w:rsidP="00727E1A">
            <w:pPr>
              <w:jc w:val="center"/>
              <w:rPr>
                <w:rFonts w:ascii="Times New Roman" w:hAnsi="Times New Roman" w:cs="Times New Roman"/>
                <w:sz w:val="24"/>
              </w:rPr>
            </w:pPr>
            <w:r w:rsidRPr="00046EE7">
              <w:rPr>
                <w:rFonts w:ascii="Times New Roman" w:hAnsi="Times New Roman" w:cs="Times New Roman"/>
                <w:sz w:val="24"/>
              </w:rPr>
              <w:t>2013</w:t>
            </w:r>
          </w:p>
        </w:tc>
        <w:tc>
          <w:tcPr>
            <w:tcW w:w="1275" w:type="dxa"/>
            <w:gridSpan w:val="2"/>
            <w:vAlign w:val="center"/>
          </w:tcPr>
          <w:p w14:paraId="571CF21A" w14:textId="77777777" w:rsidR="007B10A0" w:rsidRPr="00046EE7" w:rsidRDefault="007B10A0" w:rsidP="00727E1A">
            <w:pPr>
              <w:jc w:val="center"/>
              <w:rPr>
                <w:rFonts w:ascii="Times New Roman" w:hAnsi="Times New Roman" w:cs="Times New Roman"/>
                <w:sz w:val="24"/>
              </w:rPr>
            </w:pPr>
            <w:r w:rsidRPr="00046EE7">
              <w:rPr>
                <w:rFonts w:ascii="Times New Roman" w:hAnsi="Times New Roman" w:cs="Times New Roman"/>
                <w:sz w:val="24"/>
              </w:rPr>
              <w:t>2014</w:t>
            </w:r>
          </w:p>
        </w:tc>
        <w:tc>
          <w:tcPr>
            <w:tcW w:w="1560" w:type="dxa"/>
            <w:gridSpan w:val="2"/>
            <w:vAlign w:val="center"/>
          </w:tcPr>
          <w:p w14:paraId="0C80B534" w14:textId="77777777" w:rsidR="007B10A0" w:rsidRPr="00046EE7" w:rsidRDefault="007B10A0" w:rsidP="00727E1A">
            <w:pPr>
              <w:jc w:val="center"/>
              <w:rPr>
                <w:rFonts w:ascii="Times New Roman" w:hAnsi="Times New Roman" w:cs="Times New Roman"/>
                <w:sz w:val="24"/>
              </w:rPr>
            </w:pPr>
            <w:r w:rsidRPr="00046EE7">
              <w:rPr>
                <w:rFonts w:ascii="Times New Roman" w:hAnsi="Times New Roman" w:cs="Times New Roman"/>
                <w:sz w:val="24"/>
              </w:rPr>
              <w:t>2015</w:t>
            </w:r>
          </w:p>
        </w:tc>
      </w:tr>
      <w:tr w:rsidR="007B10A0" w:rsidRPr="00046EE7" w14:paraId="14CF6453" w14:textId="77777777" w:rsidTr="001F7A48">
        <w:trPr>
          <w:cantSplit/>
          <w:trHeight w:val="1268"/>
        </w:trPr>
        <w:tc>
          <w:tcPr>
            <w:tcW w:w="1310" w:type="dxa"/>
            <w:vMerge/>
            <w:tcBorders>
              <w:left w:val="nil"/>
              <w:bottom w:val="single" w:sz="4" w:space="0" w:color="auto"/>
              <w:right w:val="single" w:sz="4" w:space="0" w:color="auto"/>
            </w:tcBorders>
            <w:vAlign w:val="center"/>
          </w:tcPr>
          <w:p w14:paraId="5C0720CE" w14:textId="77777777" w:rsidR="007B10A0" w:rsidRPr="00046EE7" w:rsidRDefault="007B10A0" w:rsidP="00727E1A">
            <w:pPr>
              <w:jc w:val="center"/>
              <w:rPr>
                <w:rFonts w:ascii="Times New Roman" w:hAnsi="Times New Roman" w:cs="Times New Roman"/>
                <w:sz w:val="24"/>
              </w:rPr>
            </w:pPr>
          </w:p>
        </w:tc>
        <w:tc>
          <w:tcPr>
            <w:tcW w:w="817" w:type="dxa"/>
            <w:tcBorders>
              <w:left w:val="single" w:sz="4" w:space="0" w:color="auto"/>
              <w:right w:val="single" w:sz="4" w:space="0" w:color="auto"/>
            </w:tcBorders>
          </w:tcPr>
          <w:p w14:paraId="18826245" w14:textId="77777777" w:rsidR="007B10A0" w:rsidRPr="00046EE7" w:rsidRDefault="007B10A0" w:rsidP="00727E1A">
            <w:pPr>
              <w:jc w:val="center"/>
              <w:rPr>
                <w:rFonts w:ascii="Times New Roman" w:hAnsi="Times New Roman" w:cs="Times New Roman"/>
                <w:sz w:val="24"/>
              </w:rPr>
            </w:pPr>
          </w:p>
        </w:tc>
        <w:tc>
          <w:tcPr>
            <w:tcW w:w="567" w:type="dxa"/>
            <w:tcBorders>
              <w:left w:val="single" w:sz="4" w:space="0" w:color="auto"/>
            </w:tcBorders>
            <w:textDirection w:val="btLr"/>
            <w:vAlign w:val="center"/>
          </w:tcPr>
          <w:p w14:paraId="5D00A5F7"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Matríc.</w:t>
            </w:r>
          </w:p>
        </w:tc>
        <w:tc>
          <w:tcPr>
            <w:tcW w:w="708" w:type="dxa"/>
            <w:tcBorders>
              <w:left w:val="single" w:sz="4" w:space="0" w:color="auto"/>
            </w:tcBorders>
            <w:textDirection w:val="btLr"/>
            <w:vAlign w:val="center"/>
          </w:tcPr>
          <w:p w14:paraId="7CEBD7B5"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Atendidos</w:t>
            </w:r>
          </w:p>
        </w:tc>
        <w:tc>
          <w:tcPr>
            <w:tcW w:w="567" w:type="dxa"/>
            <w:textDirection w:val="btLr"/>
            <w:vAlign w:val="center"/>
          </w:tcPr>
          <w:p w14:paraId="7EBF38EE"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Matríc.</w:t>
            </w:r>
          </w:p>
        </w:tc>
        <w:tc>
          <w:tcPr>
            <w:tcW w:w="709" w:type="dxa"/>
            <w:textDirection w:val="btLr"/>
            <w:vAlign w:val="center"/>
          </w:tcPr>
          <w:p w14:paraId="08F7FE2C"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Atendidos</w:t>
            </w:r>
          </w:p>
        </w:tc>
        <w:tc>
          <w:tcPr>
            <w:tcW w:w="709" w:type="dxa"/>
            <w:textDirection w:val="btLr"/>
            <w:vAlign w:val="center"/>
          </w:tcPr>
          <w:p w14:paraId="2CDE8D44"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Matríc.</w:t>
            </w:r>
          </w:p>
        </w:tc>
        <w:tc>
          <w:tcPr>
            <w:tcW w:w="709" w:type="dxa"/>
            <w:textDirection w:val="btLr"/>
            <w:vAlign w:val="center"/>
          </w:tcPr>
          <w:p w14:paraId="70DE34C7"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Atendidos</w:t>
            </w:r>
          </w:p>
        </w:tc>
        <w:tc>
          <w:tcPr>
            <w:tcW w:w="708" w:type="dxa"/>
            <w:textDirection w:val="btLr"/>
            <w:vAlign w:val="center"/>
          </w:tcPr>
          <w:p w14:paraId="179BB6A6"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Matríc.</w:t>
            </w:r>
          </w:p>
        </w:tc>
        <w:tc>
          <w:tcPr>
            <w:tcW w:w="567" w:type="dxa"/>
            <w:textDirection w:val="btLr"/>
            <w:vAlign w:val="center"/>
          </w:tcPr>
          <w:p w14:paraId="4BBAB7A0"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Atendidos</w:t>
            </w:r>
          </w:p>
        </w:tc>
        <w:tc>
          <w:tcPr>
            <w:tcW w:w="709" w:type="dxa"/>
            <w:textDirection w:val="btLr"/>
            <w:vAlign w:val="center"/>
          </w:tcPr>
          <w:p w14:paraId="55234D3D"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Matríc.</w:t>
            </w:r>
          </w:p>
        </w:tc>
        <w:tc>
          <w:tcPr>
            <w:tcW w:w="851" w:type="dxa"/>
            <w:textDirection w:val="btLr"/>
            <w:vAlign w:val="center"/>
          </w:tcPr>
          <w:p w14:paraId="46570E60" w14:textId="77777777" w:rsidR="007B10A0" w:rsidRPr="00046EE7" w:rsidRDefault="007B10A0" w:rsidP="00727E1A">
            <w:pPr>
              <w:ind w:left="113" w:right="113"/>
              <w:jc w:val="center"/>
              <w:rPr>
                <w:rFonts w:ascii="Times New Roman" w:hAnsi="Times New Roman" w:cs="Times New Roman"/>
                <w:sz w:val="24"/>
              </w:rPr>
            </w:pPr>
            <w:r w:rsidRPr="00046EE7">
              <w:rPr>
                <w:rFonts w:ascii="Times New Roman" w:hAnsi="Times New Roman" w:cs="Times New Roman"/>
                <w:sz w:val="24"/>
              </w:rPr>
              <w:t>Atendidos</w:t>
            </w:r>
          </w:p>
        </w:tc>
      </w:tr>
      <w:tr w:rsidR="007B10A0" w:rsidRPr="00046EE7" w14:paraId="454F82A3" w14:textId="77777777" w:rsidTr="001F7A48">
        <w:trPr>
          <w:trHeight w:val="489"/>
        </w:trPr>
        <w:tc>
          <w:tcPr>
            <w:tcW w:w="1310" w:type="dxa"/>
            <w:vAlign w:val="center"/>
          </w:tcPr>
          <w:p w14:paraId="734889C2" w14:textId="77777777" w:rsidR="007B10A0" w:rsidRPr="00046EE7" w:rsidRDefault="007B10A0" w:rsidP="00727E1A">
            <w:pPr>
              <w:jc w:val="center"/>
              <w:rPr>
                <w:rFonts w:ascii="Times New Roman" w:hAnsi="Times New Roman" w:cs="Times New Roman"/>
                <w:sz w:val="24"/>
              </w:rPr>
            </w:pPr>
            <w:r w:rsidRPr="00046EE7">
              <w:rPr>
                <w:rFonts w:ascii="Times New Roman" w:hAnsi="Times New Roman" w:cs="Times New Roman"/>
                <w:sz w:val="24"/>
              </w:rPr>
              <w:t>Estadual</w:t>
            </w:r>
          </w:p>
        </w:tc>
        <w:tc>
          <w:tcPr>
            <w:tcW w:w="817" w:type="dxa"/>
          </w:tcPr>
          <w:p w14:paraId="40D9CDDD" w14:textId="77777777" w:rsidR="007B10A0" w:rsidRPr="00046EE7" w:rsidRDefault="007B10A0" w:rsidP="00727E1A">
            <w:pPr>
              <w:jc w:val="center"/>
              <w:rPr>
                <w:rFonts w:ascii="Times New Roman" w:hAnsi="Times New Roman" w:cs="Times New Roman"/>
                <w:sz w:val="24"/>
              </w:rPr>
            </w:pPr>
          </w:p>
        </w:tc>
        <w:tc>
          <w:tcPr>
            <w:tcW w:w="567" w:type="dxa"/>
          </w:tcPr>
          <w:p w14:paraId="7EBB70D2" w14:textId="77777777" w:rsidR="007B10A0" w:rsidRPr="00046EE7" w:rsidRDefault="007B10A0" w:rsidP="00727E1A">
            <w:pPr>
              <w:jc w:val="center"/>
              <w:rPr>
                <w:rFonts w:ascii="Times New Roman" w:hAnsi="Times New Roman" w:cs="Times New Roman"/>
                <w:sz w:val="24"/>
              </w:rPr>
            </w:pPr>
          </w:p>
        </w:tc>
        <w:tc>
          <w:tcPr>
            <w:tcW w:w="708" w:type="dxa"/>
          </w:tcPr>
          <w:p w14:paraId="77E42AD0" w14:textId="77777777" w:rsidR="007B10A0" w:rsidRPr="00046EE7" w:rsidRDefault="007B10A0" w:rsidP="00727E1A">
            <w:pPr>
              <w:jc w:val="center"/>
              <w:rPr>
                <w:rFonts w:ascii="Times New Roman" w:hAnsi="Times New Roman" w:cs="Times New Roman"/>
                <w:sz w:val="24"/>
              </w:rPr>
            </w:pPr>
          </w:p>
        </w:tc>
        <w:tc>
          <w:tcPr>
            <w:tcW w:w="567" w:type="dxa"/>
          </w:tcPr>
          <w:p w14:paraId="074B5797" w14:textId="77777777" w:rsidR="007B10A0" w:rsidRPr="00046EE7" w:rsidRDefault="007B10A0" w:rsidP="00727E1A">
            <w:pPr>
              <w:jc w:val="center"/>
              <w:rPr>
                <w:rFonts w:ascii="Times New Roman" w:hAnsi="Times New Roman" w:cs="Times New Roman"/>
                <w:sz w:val="24"/>
              </w:rPr>
            </w:pPr>
          </w:p>
        </w:tc>
        <w:tc>
          <w:tcPr>
            <w:tcW w:w="709" w:type="dxa"/>
          </w:tcPr>
          <w:p w14:paraId="706BF03A" w14:textId="77777777" w:rsidR="007B10A0" w:rsidRPr="00046EE7" w:rsidRDefault="007B10A0" w:rsidP="00727E1A">
            <w:pPr>
              <w:jc w:val="center"/>
              <w:rPr>
                <w:rFonts w:ascii="Times New Roman" w:hAnsi="Times New Roman" w:cs="Times New Roman"/>
                <w:sz w:val="24"/>
              </w:rPr>
            </w:pPr>
          </w:p>
        </w:tc>
        <w:tc>
          <w:tcPr>
            <w:tcW w:w="709" w:type="dxa"/>
          </w:tcPr>
          <w:p w14:paraId="77EBDFFF" w14:textId="77777777" w:rsidR="007B10A0" w:rsidRPr="00046EE7" w:rsidRDefault="007B10A0" w:rsidP="00727E1A">
            <w:pPr>
              <w:jc w:val="center"/>
              <w:rPr>
                <w:rFonts w:ascii="Times New Roman" w:hAnsi="Times New Roman" w:cs="Times New Roman"/>
                <w:sz w:val="24"/>
              </w:rPr>
            </w:pPr>
          </w:p>
        </w:tc>
        <w:tc>
          <w:tcPr>
            <w:tcW w:w="709" w:type="dxa"/>
          </w:tcPr>
          <w:p w14:paraId="2EFD2E74" w14:textId="77777777" w:rsidR="007B10A0" w:rsidRPr="00046EE7" w:rsidRDefault="007B10A0" w:rsidP="00727E1A">
            <w:pPr>
              <w:jc w:val="center"/>
              <w:rPr>
                <w:rFonts w:ascii="Times New Roman" w:hAnsi="Times New Roman" w:cs="Times New Roman"/>
                <w:sz w:val="24"/>
              </w:rPr>
            </w:pPr>
          </w:p>
        </w:tc>
        <w:tc>
          <w:tcPr>
            <w:tcW w:w="708" w:type="dxa"/>
          </w:tcPr>
          <w:p w14:paraId="41EBD283" w14:textId="77777777" w:rsidR="007B10A0" w:rsidRPr="00046EE7" w:rsidRDefault="007B10A0" w:rsidP="00727E1A">
            <w:pPr>
              <w:jc w:val="center"/>
              <w:rPr>
                <w:rFonts w:ascii="Times New Roman" w:hAnsi="Times New Roman" w:cs="Times New Roman"/>
                <w:sz w:val="24"/>
              </w:rPr>
            </w:pPr>
          </w:p>
        </w:tc>
        <w:tc>
          <w:tcPr>
            <w:tcW w:w="567" w:type="dxa"/>
          </w:tcPr>
          <w:p w14:paraId="0EF7B22D" w14:textId="77777777" w:rsidR="007B10A0" w:rsidRPr="00046EE7" w:rsidRDefault="007B10A0" w:rsidP="00727E1A">
            <w:pPr>
              <w:jc w:val="center"/>
              <w:rPr>
                <w:rFonts w:ascii="Times New Roman" w:hAnsi="Times New Roman" w:cs="Times New Roman"/>
                <w:sz w:val="24"/>
              </w:rPr>
            </w:pPr>
          </w:p>
        </w:tc>
        <w:tc>
          <w:tcPr>
            <w:tcW w:w="709" w:type="dxa"/>
          </w:tcPr>
          <w:p w14:paraId="4F7B1FDE" w14:textId="77777777" w:rsidR="007B10A0" w:rsidRPr="00046EE7" w:rsidRDefault="007B10A0" w:rsidP="00727E1A">
            <w:pPr>
              <w:jc w:val="center"/>
              <w:rPr>
                <w:rFonts w:ascii="Times New Roman" w:hAnsi="Times New Roman" w:cs="Times New Roman"/>
                <w:sz w:val="24"/>
              </w:rPr>
            </w:pPr>
          </w:p>
        </w:tc>
        <w:tc>
          <w:tcPr>
            <w:tcW w:w="851" w:type="dxa"/>
          </w:tcPr>
          <w:p w14:paraId="41827857" w14:textId="77777777" w:rsidR="007B10A0" w:rsidRPr="00046EE7" w:rsidRDefault="007B10A0" w:rsidP="00727E1A">
            <w:pPr>
              <w:jc w:val="center"/>
              <w:rPr>
                <w:rFonts w:ascii="Times New Roman" w:hAnsi="Times New Roman" w:cs="Times New Roman"/>
                <w:sz w:val="24"/>
              </w:rPr>
            </w:pPr>
          </w:p>
        </w:tc>
      </w:tr>
      <w:tr w:rsidR="007B10A0" w:rsidRPr="00046EE7" w14:paraId="126B40FB" w14:textId="77777777" w:rsidTr="001F7A48">
        <w:trPr>
          <w:trHeight w:val="489"/>
        </w:trPr>
        <w:tc>
          <w:tcPr>
            <w:tcW w:w="1310" w:type="dxa"/>
            <w:vAlign w:val="center"/>
          </w:tcPr>
          <w:p w14:paraId="165389AC" w14:textId="77777777" w:rsidR="007B10A0" w:rsidRPr="00046EE7" w:rsidRDefault="007B10A0" w:rsidP="00727E1A">
            <w:pPr>
              <w:jc w:val="center"/>
              <w:rPr>
                <w:rFonts w:ascii="Times New Roman" w:hAnsi="Times New Roman" w:cs="Times New Roman"/>
                <w:sz w:val="24"/>
              </w:rPr>
            </w:pPr>
            <w:r w:rsidRPr="00046EE7">
              <w:rPr>
                <w:rFonts w:ascii="Times New Roman" w:hAnsi="Times New Roman" w:cs="Times New Roman"/>
                <w:sz w:val="24"/>
              </w:rPr>
              <w:t>Privada</w:t>
            </w:r>
          </w:p>
        </w:tc>
        <w:tc>
          <w:tcPr>
            <w:tcW w:w="817" w:type="dxa"/>
          </w:tcPr>
          <w:p w14:paraId="1DD558E3" w14:textId="77777777" w:rsidR="007B10A0" w:rsidRPr="00046EE7" w:rsidRDefault="007B10A0" w:rsidP="00727E1A">
            <w:pPr>
              <w:jc w:val="center"/>
              <w:rPr>
                <w:rFonts w:ascii="Times New Roman" w:hAnsi="Times New Roman" w:cs="Times New Roman"/>
                <w:sz w:val="24"/>
              </w:rPr>
            </w:pPr>
          </w:p>
        </w:tc>
        <w:tc>
          <w:tcPr>
            <w:tcW w:w="567" w:type="dxa"/>
          </w:tcPr>
          <w:p w14:paraId="1CBFC84B" w14:textId="77777777" w:rsidR="007B10A0" w:rsidRPr="00046EE7" w:rsidRDefault="007B10A0" w:rsidP="00727E1A">
            <w:pPr>
              <w:jc w:val="center"/>
              <w:rPr>
                <w:rFonts w:ascii="Times New Roman" w:hAnsi="Times New Roman" w:cs="Times New Roman"/>
                <w:sz w:val="24"/>
              </w:rPr>
            </w:pPr>
          </w:p>
        </w:tc>
        <w:tc>
          <w:tcPr>
            <w:tcW w:w="708" w:type="dxa"/>
          </w:tcPr>
          <w:p w14:paraId="0473B832" w14:textId="77777777" w:rsidR="007B10A0" w:rsidRPr="00046EE7" w:rsidRDefault="007B10A0" w:rsidP="00727E1A">
            <w:pPr>
              <w:jc w:val="center"/>
              <w:rPr>
                <w:rFonts w:ascii="Times New Roman" w:hAnsi="Times New Roman" w:cs="Times New Roman"/>
                <w:sz w:val="24"/>
              </w:rPr>
            </w:pPr>
          </w:p>
        </w:tc>
        <w:tc>
          <w:tcPr>
            <w:tcW w:w="567" w:type="dxa"/>
          </w:tcPr>
          <w:p w14:paraId="666E0C8F" w14:textId="77777777" w:rsidR="007B10A0" w:rsidRPr="00046EE7" w:rsidRDefault="007B10A0" w:rsidP="00727E1A">
            <w:pPr>
              <w:jc w:val="center"/>
              <w:rPr>
                <w:rFonts w:ascii="Times New Roman" w:hAnsi="Times New Roman" w:cs="Times New Roman"/>
                <w:sz w:val="24"/>
              </w:rPr>
            </w:pPr>
          </w:p>
        </w:tc>
        <w:tc>
          <w:tcPr>
            <w:tcW w:w="709" w:type="dxa"/>
          </w:tcPr>
          <w:p w14:paraId="26E4C535" w14:textId="77777777" w:rsidR="007B10A0" w:rsidRPr="00046EE7" w:rsidRDefault="007B10A0" w:rsidP="00727E1A">
            <w:pPr>
              <w:jc w:val="center"/>
              <w:rPr>
                <w:rFonts w:ascii="Times New Roman" w:hAnsi="Times New Roman" w:cs="Times New Roman"/>
                <w:sz w:val="24"/>
              </w:rPr>
            </w:pPr>
          </w:p>
        </w:tc>
        <w:tc>
          <w:tcPr>
            <w:tcW w:w="709" w:type="dxa"/>
          </w:tcPr>
          <w:p w14:paraId="316E5460" w14:textId="77777777" w:rsidR="007B10A0" w:rsidRPr="00046EE7" w:rsidRDefault="007B10A0" w:rsidP="00727E1A">
            <w:pPr>
              <w:jc w:val="center"/>
              <w:rPr>
                <w:rFonts w:ascii="Times New Roman" w:hAnsi="Times New Roman" w:cs="Times New Roman"/>
                <w:sz w:val="24"/>
              </w:rPr>
            </w:pPr>
          </w:p>
        </w:tc>
        <w:tc>
          <w:tcPr>
            <w:tcW w:w="709" w:type="dxa"/>
          </w:tcPr>
          <w:p w14:paraId="70A7C3B5" w14:textId="77777777" w:rsidR="007B10A0" w:rsidRPr="00046EE7" w:rsidRDefault="007B10A0" w:rsidP="00727E1A">
            <w:pPr>
              <w:jc w:val="center"/>
              <w:rPr>
                <w:rFonts w:ascii="Times New Roman" w:hAnsi="Times New Roman" w:cs="Times New Roman"/>
                <w:sz w:val="24"/>
              </w:rPr>
            </w:pPr>
          </w:p>
        </w:tc>
        <w:tc>
          <w:tcPr>
            <w:tcW w:w="708" w:type="dxa"/>
          </w:tcPr>
          <w:p w14:paraId="6F0BF8FA" w14:textId="77777777" w:rsidR="007B10A0" w:rsidRPr="00046EE7" w:rsidRDefault="007B10A0" w:rsidP="00727E1A">
            <w:pPr>
              <w:jc w:val="center"/>
              <w:rPr>
                <w:rFonts w:ascii="Times New Roman" w:hAnsi="Times New Roman" w:cs="Times New Roman"/>
                <w:sz w:val="24"/>
              </w:rPr>
            </w:pPr>
          </w:p>
        </w:tc>
        <w:tc>
          <w:tcPr>
            <w:tcW w:w="567" w:type="dxa"/>
          </w:tcPr>
          <w:p w14:paraId="395B8356" w14:textId="77777777" w:rsidR="007B10A0" w:rsidRPr="00046EE7" w:rsidRDefault="007B10A0" w:rsidP="00727E1A">
            <w:pPr>
              <w:jc w:val="center"/>
              <w:rPr>
                <w:rFonts w:ascii="Times New Roman" w:hAnsi="Times New Roman" w:cs="Times New Roman"/>
                <w:sz w:val="24"/>
              </w:rPr>
            </w:pPr>
          </w:p>
        </w:tc>
        <w:tc>
          <w:tcPr>
            <w:tcW w:w="709" w:type="dxa"/>
          </w:tcPr>
          <w:p w14:paraId="06CA3F1B" w14:textId="77777777" w:rsidR="007B10A0" w:rsidRPr="00046EE7" w:rsidRDefault="007B10A0" w:rsidP="00727E1A">
            <w:pPr>
              <w:jc w:val="center"/>
              <w:rPr>
                <w:rFonts w:ascii="Times New Roman" w:hAnsi="Times New Roman" w:cs="Times New Roman"/>
                <w:sz w:val="24"/>
              </w:rPr>
            </w:pPr>
          </w:p>
        </w:tc>
        <w:tc>
          <w:tcPr>
            <w:tcW w:w="851" w:type="dxa"/>
          </w:tcPr>
          <w:p w14:paraId="17E39F84" w14:textId="77777777" w:rsidR="007B10A0" w:rsidRPr="00046EE7" w:rsidRDefault="007B10A0" w:rsidP="00727E1A">
            <w:pPr>
              <w:jc w:val="center"/>
              <w:rPr>
                <w:rFonts w:ascii="Times New Roman" w:hAnsi="Times New Roman" w:cs="Times New Roman"/>
                <w:sz w:val="24"/>
              </w:rPr>
            </w:pPr>
          </w:p>
        </w:tc>
      </w:tr>
      <w:tr w:rsidR="007B10A0" w:rsidRPr="00046EE7" w14:paraId="2B42A88E" w14:textId="77777777" w:rsidTr="001F7A48">
        <w:trPr>
          <w:trHeight w:val="489"/>
        </w:trPr>
        <w:tc>
          <w:tcPr>
            <w:tcW w:w="1310" w:type="dxa"/>
            <w:vAlign w:val="center"/>
          </w:tcPr>
          <w:p w14:paraId="37A88F3D" w14:textId="77777777" w:rsidR="007B10A0" w:rsidRPr="00046EE7" w:rsidRDefault="007B10A0" w:rsidP="00727E1A">
            <w:pPr>
              <w:jc w:val="center"/>
              <w:rPr>
                <w:rFonts w:ascii="Times New Roman" w:hAnsi="Times New Roman" w:cs="Times New Roman"/>
                <w:color w:val="000000" w:themeColor="text1"/>
                <w:sz w:val="24"/>
              </w:rPr>
            </w:pPr>
            <w:r w:rsidRPr="00046EE7">
              <w:rPr>
                <w:rFonts w:ascii="Times New Roman" w:hAnsi="Times New Roman" w:cs="Times New Roman"/>
                <w:color w:val="000000" w:themeColor="text1"/>
                <w:sz w:val="24"/>
              </w:rPr>
              <w:t>Federal</w:t>
            </w:r>
          </w:p>
        </w:tc>
        <w:tc>
          <w:tcPr>
            <w:tcW w:w="817" w:type="dxa"/>
          </w:tcPr>
          <w:p w14:paraId="588BD786" w14:textId="77777777" w:rsidR="007B10A0" w:rsidRPr="00046EE7" w:rsidRDefault="007B10A0" w:rsidP="00727E1A">
            <w:pPr>
              <w:jc w:val="center"/>
              <w:rPr>
                <w:rFonts w:ascii="Times New Roman" w:hAnsi="Times New Roman" w:cs="Times New Roman"/>
                <w:color w:val="000000" w:themeColor="text1"/>
                <w:sz w:val="24"/>
              </w:rPr>
            </w:pPr>
          </w:p>
        </w:tc>
        <w:tc>
          <w:tcPr>
            <w:tcW w:w="567" w:type="dxa"/>
          </w:tcPr>
          <w:p w14:paraId="07D80AA5" w14:textId="77777777" w:rsidR="007B10A0" w:rsidRPr="00046EE7" w:rsidRDefault="007B10A0" w:rsidP="00727E1A">
            <w:pPr>
              <w:jc w:val="center"/>
              <w:rPr>
                <w:rFonts w:ascii="Times New Roman" w:hAnsi="Times New Roman" w:cs="Times New Roman"/>
                <w:color w:val="000000" w:themeColor="text1"/>
                <w:sz w:val="24"/>
              </w:rPr>
            </w:pPr>
          </w:p>
        </w:tc>
        <w:tc>
          <w:tcPr>
            <w:tcW w:w="708" w:type="dxa"/>
          </w:tcPr>
          <w:p w14:paraId="061D230D" w14:textId="77777777" w:rsidR="007B10A0" w:rsidRPr="00046EE7" w:rsidRDefault="007B10A0" w:rsidP="00727E1A">
            <w:pPr>
              <w:jc w:val="center"/>
              <w:rPr>
                <w:rFonts w:ascii="Times New Roman" w:hAnsi="Times New Roman" w:cs="Times New Roman"/>
                <w:color w:val="000000" w:themeColor="text1"/>
                <w:sz w:val="24"/>
              </w:rPr>
            </w:pPr>
          </w:p>
        </w:tc>
        <w:tc>
          <w:tcPr>
            <w:tcW w:w="567" w:type="dxa"/>
          </w:tcPr>
          <w:p w14:paraId="26D66BA9" w14:textId="77777777" w:rsidR="007B10A0" w:rsidRPr="00046EE7" w:rsidRDefault="007B10A0" w:rsidP="00727E1A">
            <w:pPr>
              <w:jc w:val="center"/>
              <w:rPr>
                <w:rFonts w:ascii="Times New Roman" w:hAnsi="Times New Roman" w:cs="Times New Roman"/>
                <w:color w:val="000000" w:themeColor="text1"/>
                <w:sz w:val="24"/>
              </w:rPr>
            </w:pPr>
          </w:p>
        </w:tc>
        <w:tc>
          <w:tcPr>
            <w:tcW w:w="709" w:type="dxa"/>
          </w:tcPr>
          <w:p w14:paraId="0AED063E" w14:textId="77777777" w:rsidR="007B10A0" w:rsidRPr="00046EE7" w:rsidRDefault="007B10A0" w:rsidP="00727E1A">
            <w:pPr>
              <w:jc w:val="center"/>
              <w:rPr>
                <w:rFonts w:ascii="Times New Roman" w:hAnsi="Times New Roman" w:cs="Times New Roman"/>
                <w:color w:val="000000" w:themeColor="text1"/>
                <w:sz w:val="24"/>
              </w:rPr>
            </w:pPr>
          </w:p>
        </w:tc>
        <w:tc>
          <w:tcPr>
            <w:tcW w:w="709" w:type="dxa"/>
          </w:tcPr>
          <w:p w14:paraId="421535D1" w14:textId="77777777" w:rsidR="007B10A0" w:rsidRPr="00046EE7" w:rsidRDefault="007B10A0" w:rsidP="00727E1A">
            <w:pPr>
              <w:jc w:val="center"/>
              <w:rPr>
                <w:rFonts w:ascii="Times New Roman" w:hAnsi="Times New Roman" w:cs="Times New Roman"/>
                <w:color w:val="000000" w:themeColor="text1"/>
                <w:sz w:val="24"/>
              </w:rPr>
            </w:pPr>
          </w:p>
        </w:tc>
        <w:tc>
          <w:tcPr>
            <w:tcW w:w="709" w:type="dxa"/>
          </w:tcPr>
          <w:p w14:paraId="42BE5CBB" w14:textId="77777777" w:rsidR="007B10A0" w:rsidRPr="00046EE7" w:rsidRDefault="007B10A0" w:rsidP="00727E1A">
            <w:pPr>
              <w:jc w:val="center"/>
              <w:rPr>
                <w:rFonts w:ascii="Times New Roman" w:hAnsi="Times New Roman" w:cs="Times New Roman"/>
                <w:color w:val="000000" w:themeColor="text1"/>
                <w:sz w:val="24"/>
              </w:rPr>
            </w:pPr>
          </w:p>
        </w:tc>
        <w:tc>
          <w:tcPr>
            <w:tcW w:w="708" w:type="dxa"/>
          </w:tcPr>
          <w:p w14:paraId="1BF8488E" w14:textId="77777777" w:rsidR="007B10A0" w:rsidRPr="00046EE7" w:rsidRDefault="007B10A0" w:rsidP="00727E1A">
            <w:pPr>
              <w:jc w:val="center"/>
              <w:rPr>
                <w:rFonts w:ascii="Times New Roman" w:hAnsi="Times New Roman" w:cs="Times New Roman"/>
                <w:color w:val="000000" w:themeColor="text1"/>
                <w:sz w:val="24"/>
              </w:rPr>
            </w:pPr>
          </w:p>
        </w:tc>
        <w:tc>
          <w:tcPr>
            <w:tcW w:w="567" w:type="dxa"/>
          </w:tcPr>
          <w:p w14:paraId="1F04222A" w14:textId="77777777" w:rsidR="007B10A0" w:rsidRPr="00046EE7" w:rsidRDefault="007B10A0" w:rsidP="00727E1A">
            <w:pPr>
              <w:jc w:val="center"/>
              <w:rPr>
                <w:rFonts w:ascii="Times New Roman" w:hAnsi="Times New Roman" w:cs="Times New Roman"/>
                <w:color w:val="000000" w:themeColor="text1"/>
                <w:sz w:val="24"/>
              </w:rPr>
            </w:pPr>
          </w:p>
        </w:tc>
        <w:tc>
          <w:tcPr>
            <w:tcW w:w="709" w:type="dxa"/>
          </w:tcPr>
          <w:p w14:paraId="7C9F7008" w14:textId="77777777" w:rsidR="007B10A0" w:rsidRPr="00046EE7" w:rsidRDefault="007B10A0" w:rsidP="00727E1A">
            <w:pPr>
              <w:jc w:val="center"/>
              <w:rPr>
                <w:rFonts w:ascii="Times New Roman" w:hAnsi="Times New Roman" w:cs="Times New Roman"/>
                <w:color w:val="000000" w:themeColor="text1"/>
                <w:sz w:val="24"/>
              </w:rPr>
            </w:pPr>
          </w:p>
        </w:tc>
        <w:tc>
          <w:tcPr>
            <w:tcW w:w="851" w:type="dxa"/>
          </w:tcPr>
          <w:p w14:paraId="0B99EDC0" w14:textId="77777777" w:rsidR="007B10A0" w:rsidRPr="00046EE7" w:rsidRDefault="007B10A0" w:rsidP="00727E1A">
            <w:pPr>
              <w:jc w:val="center"/>
              <w:rPr>
                <w:rFonts w:ascii="Times New Roman" w:hAnsi="Times New Roman" w:cs="Times New Roman"/>
                <w:color w:val="000000" w:themeColor="text1"/>
                <w:sz w:val="24"/>
              </w:rPr>
            </w:pPr>
          </w:p>
        </w:tc>
      </w:tr>
    </w:tbl>
    <w:p w14:paraId="37492634" w14:textId="77777777" w:rsidR="007B10A0" w:rsidRDefault="007B10A0" w:rsidP="007B10A0">
      <w:pPr>
        <w:rPr>
          <w:rFonts w:ascii="Times New Roman" w:hAnsi="Times New Roman" w:cs="Times New Roman"/>
          <w:color w:val="000000" w:themeColor="text1"/>
          <w:sz w:val="24"/>
        </w:rPr>
      </w:pPr>
      <w:r w:rsidRPr="00046EE7">
        <w:rPr>
          <w:rFonts w:ascii="Times New Roman" w:hAnsi="Times New Roman" w:cs="Times New Roman"/>
          <w:color w:val="000000" w:themeColor="text1"/>
          <w:sz w:val="24"/>
        </w:rPr>
        <w:t>Fonte: Secretaria Municipal de Educação, 2015.</w:t>
      </w:r>
    </w:p>
    <w:p w14:paraId="0C4B71D6" w14:textId="77777777" w:rsidR="001F7A48" w:rsidRDefault="001F7A48" w:rsidP="00537914">
      <w:pPr>
        <w:spacing w:after="0" w:line="360" w:lineRule="auto"/>
        <w:ind w:firstLine="708"/>
        <w:jc w:val="both"/>
        <w:rPr>
          <w:rFonts w:ascii="Times New Roman" w:hAnsi="Times New Roman" w:cs="Times New Roman"/>
          <w:sz w:val="24"/>
        </w:rPr>
      </w:pPr>
    </w:p>
    <w:p w14:paraId="455AC328" w14:textId="77777777" w:rsidR="00537914" w:rsidRDefault="007B10A0" w:rsidP="00C766F5">
      <w:pPr>
        <w:spacing w:line="360" w:lineRule="auto"/>
        <w:ind w:firstLine="708"/>
        <w:jc w:val="both"/>
        <w:rPr>
          <w:rFonts w:ascii="Times New Roman" w:hAnsi="Times New Roman" w:cs="Times New Roman"/>
          <w:sz w:val="24"/>
        </w:rPr>
      </w:pPr>
      <w:r w:rsidRPr="00046EE7">
        <w:rPr>
          <w:rFonts w:ascii="Times New Roman" w:hAnsi="Times New Roman" w:cs="Times New Roman"/>
          <w:sz w:val="24"/>
        </w:rPr>
        <w:t>A oferta de ensino em tempo integral é uma realidade ainda não vivida pelo município por inúmeras questões</w:t>
      </w:r>
      <w:r w:rsidR="00CE1E94">
        <w:rPr>
          <w:rFonts w:ascii="Times New Roman" w:hAnsi="Times New Roman" w:cs="Times New Roman"/>
          <w:sz w:val="24"/>
        </w:rPr>
        <w:t>,</w:t>
      </w:r>
      <w:r w:rsidRPr="00046EE7">
        <w:rPr>
          <w:rFonts w:ascii="Times New Roman" w:hAnsi="Times New Roman" w:cs="Times New Roman"/>
          <w:sz w:val="24"/>
        </w:rPr>
        <w:t xml:space="preserve"> como financeiras, espaço físico adequado, n</w:t>
      </w:r>
      <w:r w:rsidR="00CE1E94">
        <w:rPr>
          <w:rFonts w:ascii="Times New Roman" w:hAnsi="Times New Roman" w:cs="Times New Roman"/>
          <w:sz w:val="24"/>
        </w:rPr>
        <w:t>ú</w:t>
      </w:r>
      <w:r w:rsidRPr="00046EE7">
        <w:rPr>
          <w:rFonts w:ascii="Times New Roman" w:hAnsi="Times New Roman" w:cs="Times New Roman"/>
          <w:sz w:val="24"/>
        </w:rPr>
        <w:t>mero de profiss</w:t>
      </w:r>
      <w:r w:rsidR="00CE1E94">
        <w:rPr>
          <w:rFonts w:ascii="Times New Roman" w:hAnsi="Times New Roman" w:cs="Times New Roman"/>
          <w:sz w:val="24"/>
        </w:rPr>
        <w:t>ionais suficientes entre outras.</w:t>
      </w:r>
      <w:r w:rsidRPr="00046EE7">
        <w:rPr>
          <w:rFonts w:ascii="Times New Roman" w:hAnsi="Times New Roman" w:cs="Times New Roman"/>
          <w:sz w:val="24"/>
        </w:rPr>
        <w:t xml:space="preserve"> Com a evolução da sociedade e do mundo</w:t>
      </w:r>
      <w:r w:rsidR="00060FFA">
        <w:rPr>
          <w:rFonts w:ascii="Times New Roman" w:hAnsi="Times New Roman" w:cs="Times New Roman"/>
          <w:sz w:val="24"/>
        </w:rPr>
        <w:t>, o município terá que buscar mecanismos para que</w:t>
      </w:r>
      <w:r w:rsidRPr="00046EE7">
        <w:rPr>
          <w:rFonts w:ascii="Times New Roman" w:hAnsi="Times New Roman" w:cs="Times New Roman"/>
          <w:sz w:val="24"/>
        </w:rPr>
        <w:t xml:space="preserve"> em </w:t>
      </w:r>
      <w:r w:rsidR="00060FFA">
        <w:rPr>
          <w:rFonts w:ascii="Times New Roman" w:hAnsi="Times New Roman" w:cs="Times New Roman"/>
          <w:sz w:val="24"/>
        </w:rPr>
        <w:t xml:space="preserve">um </w:t>
      </w:r>
      <w:r w:rsidRPr="00046EE7">
        <w:rPr>
          <w:rFonts w:ascii="Times New Roman" w:hAnsi="Times New Roman" w:cs="Times New Roman"/>
          <w:sz w:val="24"/>
        </w:rPr>
        <w:t>futuro próximo pode</w:t>
      </w:r>
      <w:r w:rsidR="00060FFA">
        <w:rPr>
          <w:rFonts w:ascii="Times New Roman" w:hAnsi="Times New Roman" w:cs="Times New Roman"/>
          <w:sz w:val="24"/>
        </w:rPr>
        <w:t>re</w:t>
      </w:r>
      <w:r w:rsidRPr="00046EE7">
        <w:rPr>
          <w:rFonts w:ascii="Times New Roman" w:hAnsi="Times New Roman" w:cs="Times New Roman"/>
          <w:sz w:val="24"/>
        </w:rPr>
        <w:t>mos est</w:t>
      </w:r>
      <w:r w:rsidR="00060FFA">
        <w:rPr>
          <w:rFonts w:ascii="Times New Roman" w:hAnsi="Times New Roman" w:cs="Times New Roman"/>
          <w:sz w:val="24"/>
        </w:rPr>
        <w:t>á</w:t>
      </w:r>
      <w:r w:rsidRPr="00046EE7">
        <w:rPr>
          <w:rFonts w:ascii="Times New Roman" w:hAnsi="Times New Roman" w:cs="Times New Roman"/>
          <w:sz w:val="24"/>
        </w:rPr>
        <w:t xml:space="preserve"> oferecendo a educação em tempo integral. </w:t>
      </w:r>
    </w:p>
    <w:p w14:paraId="45FDBA03" w14:textId="77777777" w:rsidR="00C766F5" w:rsidRDefault="00C766F5" w:rsidP="00C766F5">
      <w:pPr>
        <w:spacing w:line="360" w:lineRule="auto"/>
        <w:ind w:firstLine="708"/>
        <w:jc w:val="both"/>
        <w:rPr>
          <w:rFonts w:ascii="Times New Roman" w:hAnsi="Times New Roman" w:cs="Times New Roman"/>
          <w:sz w:val="24"/>
        </w:rPr>
      </w:pPr>
    </w:p>
    <w:p w14:paraId="31D5CED2" w14:textId="77777777" w:rsidR="007B10A0" w:rsidRDefault="007B10A0" w:rsidP="007B10A0">
      <w:pPr>
        <w:rPr>
          <w:rFonts w:ascii="Times New Roman" w:hAnsi="Times New Roman" w:cs="Times New Roman"/>
          <w:b/>
          <w:sz w:val="24"/>
        </w:rPr>
      </w:pPr>
      <w:r>
        <w:rPr>
          <w:rFonts w:ascii="Times New Roman" w:hAnsi="Times New Roman" w:cs="Times New Roman"/>
          <w:b/>
          <w:sz w:val="24"/>
        </w:rPr>
        <w:t>TABELA 25</w:t>
      </w:r>
      <w:r w:rsidR="001F7A48">
        <w:rPr>
          <w:rFonts w:ascii="Times New Roman" w:hAnsi="Times New Roman" w:cs="Times New Roman"/>
          <w:b/>
          <w:sz w:val="24"/>
        </w:rPr>
        <w:t xml:space="preserve"> </w:t>
      </w:r>
      <w:r>
        <w:rPr>
          <w:rFonts w:ascii="Times New Roman" w:hAnsi="Times New Roman" w:cs="Times New Roman"/>
          <w:b/>
          <w:sz w:val="24"/>
        </w:rPr>
        <w:t xml:space="preserve">- </w:t>
      </w:r>
      <w:r w:rsidR="00537914">
        <w:rPr>
          <w:rFonts w:ascii="Times New Roman" w:hAnsi="Times New Roman" w:cs="Times New Roman"/>
          <w:b/>
          <w:sz w:val="24"/>
        </w:rPr>
        <w:t>FORMAÇÃO DOS PROFESSORES</w:t>
      </w:r>
    </w:p>
    <w:tbl>
      <w:tblPr>
        <w:tblStyle w:val="Tabelacomgrade"/>
        <w:tblW w:w="8931" w:type="dxa"/>
        <w:tblInd w:w="108" w:type="dxa"/>
        <w:tblLayout w:type="fixed"/>
        <w:tblLook w:val="04A0" w:firstRow="1" w:lastRow="0" w:firstColumn="1" w:lastColumn="0" w:noHBand="0" w:noVBand="1"/>
      </w:tblPr>
      <w:tblGrid>
        <w:gridCol w:w="1133"/>
        <w:gridCol w:w="1282"/>
        <w:gridCol w:w="1364"/>
        <w:gridCol w:w="1183"/>
        <w:gridCol w:w="1559"/>
        <w:gridCol w:w="1134"/>
        <w:gridCol w:w="1276"/>
      </w:tblGrid>
      <w:tr w:rsidR="007B10A0" w:rsidRPr="00046EE7" w14:paraId="06972ACF" w14:textId="77777777" w:rsidTr="00537914">
        <w:trPr>
          <w:gridAfter w:val="5"/>
          <w:wAfter w:w="6516" w:type="dxa"/>
          <w:trHeight w:val="562"/>
        </w:trPr>
        <w:tc>
          <w:tcPr>
            <w:tcW w:w="1133" w:type="dxa"/>
            <w:vMerge w:val="restart"/>
            <w:vAlign w:val="center"/>
          </w:tcPr>
          <w:p w14:paraId="726C1DEF" w14:textId="77777777" w:rsidR="007B10A0" w:rsidRPr="00046EE7" w:rsidRDefault="007B10A0" w:rsidP="00727E1A">
            <w:pPr>
              <w:jc w:val="center"/>
              <w:rPr>
                <w:rFonts w:ascii="Times New Roman" w:hAnsi="Times New Roman" w:cs="Times New Roman"/>
                <w:b/>
                <w:sz w:val="24"/>
              </w:rPr>
            </w:pPr>
            <w:r w:rsidRPr="00046EE7">
              <w:rPr>
                <w:rFonts w:ascii="Times New Roman" w:hAnsi="Times New Roman" w:cs="Times New Roman"/>
                <w:b/>
                <w:sz w:val="24"/>
              </w:rPr>
              <w:t>Etapa</w:t>
            </w:r>
          </w:p>
        </w:tc>
        <w:tc>
          <w:tcPr>
            <w:tcW w:w="1282" w:type="dxa"/>
            <w:vMerge w:val="restart"/>
            <w:vAlign w:val="center"/>
          </w:tcPr>
          <w:p w14:paraId="38C55D40" w14:textId="77777777" w:rsidR="007B10A0" w:rsidRPr="00046EE7" w:rsidRDefault="007B10A0" w:rsidP="00727E1A">
            <w:pPr>
              <w:jc w:val="center"/>
              <w:rPr>
                <w:rFonts w:ascii="Times New Roman" w:hAnsi="Times New Roman" w:cs="Times New Roman"/>
                <w:b/>
                <w:sz w:val="24"/>
              </w:rPr>
            </w:pPr>
            <w:r w:rsidRPr="00046EE7">
              <w:rPr>
                <w:rFonts w:ascii="Times New Roman" w:hAnsi="Times New Roman" w:cs="Times New Roman"/>
                <w:b/>
                <w:sz w:val="24"/>
              </w:rPr>
              <w:t>Rede de ensino</w:t>
            </w:r>
          </w:p>
        </w:tc>
      </w:tr>
      <w:tr w:rsidR="007B10A0" w:rsidRPr="00046EE7" w14:paraId="479E2914" w14:textId="77777777" w:rsidTr="00537914">
        <w:trPr>
          <w:trHeight w:val="970"/>
        </w:trPr>
        <w:tc>
          <w:tcPr>
            <w:tcW w:w="1133" w:type="dxa"/>
            <w:vMerge/>
            <w:vAlign w:val="center"/>
          </w:tcPr>
          <w:p w14:paraId="7051F068" w14:textId="77777777" w:rsidR="007B10A0" w:rsidRPr="00046EE7" w:rsidRDefault="007B10A0" w:rsidP="00727E1A">
            <w:pPr>
              <w:jc w:val="center"/>
              <w:rPr>
                <w:rFonts w:ascii="Times New Roman" w:hAnsi="Times New Roman" w:cs="Times New Roman"/>
                <w:b/>
                <w:sz w:val="24"/>
              </w:rPr>
            </w:pPr>
          </w:p>
        </w:tc>
        <w:tc>
          <w:tcPr>
            <w:tcW w:w="1282" w:type="dxa"/>
            <w:vMerge/>
            <w:vAlign w:val="center"/>
          </w:tcPr>
          <w:p w14:paraId="1280C23E" w14:textId="77777777" w:rsidR="007B10A0" w:rsidRPr="00046EE7" w:rsidRDefault="007B10A0" w:rsidP="00727E1A">
            <w:pPr>
              <w:jc w:val="center"/>
              <w:rPr>
                <w:rFonts w:ascii="Times New Roman" w:hAnsi="Times New Roman" w:cs="Times New Roman"/>
                <w:b/>
                <w:sz w:val="24"/>
              </w:rPr>
            </w:pPr>
          </w:p>
        </w:tc>
        <w:tc>
          <w:tcPr>
            <w:tcW w:w="1364" w:type="dxa"/>
            <w:vAlign w:val="center"/>
          </w:tcPr>
          <w:p w14:paraId="70A86CC2" w14:textId="77777777" w:rsidR="007B10A0" w:rsidRPr="00046EE7" w:rsidRDefault="007B10A0" w:rsidP="00727E1A">
            <w:pPr>
              <w:jc w:val="center"/>
              <w:rPr>
                <w:rFonts w:ascii="Times New Roman" w:hAnsi="Times New Roman" w:cs="Times New Roman"/>
                <w:b/>
              </w:rPr>
            </w:pPr>
            <w:r w:rsidRPr="00046EE7">
              <w:rPr>
                <w:rFonts w:ascii="Times New Roman" w:hAnsi="Times New Roman" w:cs="Times New Roman"/>
                <w:b/>
              </w:rPr>
              <w:t>Ensino Médio com Magistério</w:t>
            </w:r>
          </w:p>
        </w:tc>
        <w:tc>
          <w:tcPr>
            <w:tcW w:w="1183" w:type="dxa"/>
            <w:vAlign w:val="center"/>
          </w:tcPr>
          <w:p w14:paraId="08613D13" w14:textId="77777777" w:rsidR="007B10A0" w:rsidRPr="00046EE7" w:rsidRDefault="007B10A0" w:rsidP="00727E1A">
            <w:pPr>
              <w:jc w:val="center"/>
              <w:rPr>
                <w:rFonts w:ascii="Times New Roman" w:hAnsi="Times New Roman" w:cs="Times New Roman"/>
                <w:b/>
              </w:rPr>
            </w:pPr>
            <w:r w:rsidRPr="00046EE7">
              <w:rPr>
                <w:rFonts w:ascii="Times New Roman" w:hAnsi="Times New Roman" w:cs="Times New Roman"/>
                <w:b/>
              </w:rPr>
              <w:t>Graduação</w:t>
            </w:r>
          </w:p>
        </w:tc>
        <w:tc>
          <w:tcPr>
            <w:tcW w:w="1559" w:type="dxa"/>
            <w:vAlign w:val="center"/>
          </w:tcPr>
          <w:p w14:paraId="1570B947" w14:textId="77777777" w:rsidR="007B10A0" w:rsidRPr="00046EE7" w:rsidRDefault="007B10A0" w:rsidP="00727E1A">
            <w:pPr>
              <w:jc w:val="center"/>
              <w:rPr>
                <w:rFonts w:ascii="Times New Roman" w:hAnsi="Times New Roman" w:cs="Times New Roman"/>
                <w:b/>
              </w:rPr>
            </w:pPr>
            <w:r w:rsidRPr="00046EE7">
              <w:rPr>
                <w:rFonts w:ascii="Times New Roman" w:hAnsi="Times New Roman" w:cs="Times New Roman"/>
                <w:b/>
              </w:rPr>
              <w:t>Pós-graduação/</w:t>
            </w:r>
          </w:p>
          <w:p w14:paraId="20809530" w14:textId="77777777" w:rsidR="007B10A0" w:rsidRPr="00046EE7" w:rsidRDefault="007B10A0" w:rsidP="00727E1A">
            <w:pPr>
              <w:jc w:val="center"/>
              <w:rPr>
                <w:rFonts w:ascii="Times New Roman" w:hAnsi="Times New Roman" w:cs="Times New Roman"/>
                <w:b/>
              </w:rPr>
            </w:pPr>
            <w:r w:rsidRPr="00046EE7">
              <w:rPr>
                <w:rFonts w:ascii="Times New Roman" w:hAnsi="Times New Roman" w:cs="Times New Roman"/>
                <w:b/>
              </w:rPr>
              <w:t>Especialização</w:t>
            </w:r>
          </w:p>
        </w:tc>
        <w:tc>
          <w:tcPr>
            <w:tcW w:w="1134" w:type="dxa"/>
            <w:vAlign w:val="center"/>
          </w:tcPr>
          <w:p w14:paraId="7FE81558" w14:textId="77777777" w:rsidR="007B10A0" w:rsidRPr="00046EE7" w:rsidRDefault="007B10A0" w:rsidP="00727E1A">
            <w:pPr>
              <w:jc w:val="center"/>
              <w:rPr>
                <w:rFonts w:ascii="Times New Roman" w:hAnsi="Times New Roman" w:cs="Times New Roman"/>
                <w:b/>
              </w:rPr>
            </w:pPr>
            <w:r w:rsidRPr="00046EE7">
              <w:rPr>
                <w:rFonts w:ascii="Times New Roman" w:hAnsi="Times New Roman" w:cs="Times New Roman"/>
                <w:b/>
              </w:rPr>
              <w:t>Mestrado</w:t>
            </w:r>
          </w:p>
        </w:tc>
        <w:tc>
          <w:tcPr>
            <w:tcW w:w="1276" w:type="dxa"/>
            <w:vAlign w:val="center"/>
          </w:tcPr>
          <w:p w14:paraId="0587D90B" w14:textId="77777777" w:rsidR="007B10A0" w:rsidRPr="00046EE7" w:rsidRDefault="007B10A0" w:rsidP="00727E1A">
            <w:pPr>
              <w:jc w:val="center"/>
              <w:rPr>
                <w:rFonts w:ascii="Times New Roman" w:hAnsi="Times New Roman" w:cs="Times New Roman"/>
                <w:b/>
              </w:rPr>
            </w:pPr>
            <w:r w:rsidRPr="00046EE7">
              <w:rPr>
                <w:rFonts w:ascii="Times New Roman" w:hAnsi="Times New Roman" w:cs="Times New Roman"/>
                <w:b/>
              </w:rPr>
              <w:t>Doutorado</w:t>
            </w:r>
          </w:p>
        </w:tc>
      </w:tr>
      <w:tr w:rsidR="007B10A0" w:rsidRPr="00046EE7" w14:paraId="64AC7514" w14:textId="77777777" w:rsidTr="00537914">
        <w:trPr>
          <w:trHeight w:val="518"/>
        </w:trPr>
        <w:tc>
          <w:tcPr>
            <w:tcW w:w="1133" w:type="dxa"/>
            <w:vMerge w:val="restart"/>
            <w:vAlign w:val="center"/>
          </w:tcPr>
          <w:p w14:paraId="199AB2F1" w14:textId="77777777" w:rsidR="007B10A0" w:rsidRPr="00046EE7" w:rsidRDefault="007B10A0" w:rsidP="00727E1A">
            <w:pPr>
              <w:jc w:val="center"/>
              <w:rPr>
                <w:rFonts w:ascii="Times New Roman" w:hAnsi="Times New Roman" w:cs="Times New Roman"/>
                <w:b/>
                <w:sz w:val="24"/>
              </w:rPr>
            </w:pPr>
            <w:r w:rsidRPr="00046EE7">
              <w:rPr>
                <w:rFonts w:ascii="Times New Roman" w:hAnsi="Times New Roman" w:cs="Times New Roman"/>
                <w:b/>
                <w:sz w:val="24"/>
              </w:rPr>
              <w:t>Ensino Médio Regular</w:t>
            </w:r>
          </w:p>
        </w:tc>
        <w:tc>
          <w:tcPr>
            <w:tcW w:w="1282" w:type="dxa"/>
            <w:vAlign w:val="center"/>
          </w:tcPr>
          <w:p w14:paraId="5ECF96C0" w14:textId="77777777" w:rsidR="007B10A0" w:rsidRPr="00046EE7" w:rsidRDefault="007B10A0" w:rsidP="00727E1A">
            <w:pPr>
              <w:rPr>
                <w:rFonts w:ascii="Times New Roman" w:hAnsi="Times New Roman" w:cs="Times New Roman"/>
                <w:b/>
                <w:sz w:val="20"/>
              </w:rPr>
            </w:pPr>
            <w:r w:rsidRPr="00046EE7">
              <w:rPr>
                <w:rFonts w:ascii="Times New Roman" w:hAnsi="Times New Roman" w:cs="Times New Roman"/>
                <w:b/>
                <w:sz w:val="20"/>
              </w:rPr>
              <w:t>Estadual</w:t>
            </w:r>
          </w:p>
        </w:tc>
        <w:tc>
          <w:tcPr>
            <w:tcW w:w="1364" w:type="dxa"/>
            <w:vAlign w:val="center"/>
          </w:tcPr>
          <w:p w14:paraId="5CD71D5D" w14:textId="77777777" w:rsidR="007B10A0" w:rsidRPr="00046EE7" w:rsidRDefault="007B10A0" w:rsidP="00727E1A">
            <w:pPr>
              <w:jc w:val="center"/>
              <w:rPr>
                <w:rFonts w:ascii="Times New Roman" w:hAnsi="Times New Roman" w:cs="Times New Roman"/>
                <w:b/>
                <w:sz w:val="24"/>
              </w:rPr>
            </w:pPr>
          </w:p>
        </w:tc>
        <w:tc>
          <w:tcPr>
            <w:tcW w:w="1183" w:type="dxa"/>
            <w:vAlign w:val="center"/>
          </w:tcPr>
          <w:p w14:paraId="438E5BEA" w14:textId="77777777" w:rsidR="007B10A0" w:rsidRPr="00046EE7" w:rsidRDefault="007B10A0" w:rsidP="00727E1A">
            <w:pPr>
              <w:jc w:val="center"/>
              <w:rPr>
                <w:rFonts w:ascii="Times New Roman" w:hAnsi="Times New Roman" w:cs="Times New Roman"/>
                <w:b/>
                <w:sz w:val="24"/>
              </w:rPr>
            </w:pPr>
          </w:p>
        </w:tc>
        <w:tc>
          <w:tcPr>
            <w:tcW w:w="1559" w:type="dxa"/>
            <w:vAlign w:val="center"/>
          </w:tcPr>
          <w:p w14:paraId="476905C3" w14:textId="77777777" w:rsidR="007B10A0" w:rsidRPr="00046EE7" w:rsidRDefault="00A2512A" w:rsidP="00727E1A">
            <w:pPr>
              <w:jc w:val="center"/>
              <w:rPr>
                <w:rFonts w:ascii="Times New Roman" w:hAnsi="Times New Roman" w:cs="Times New Roman"/>
                <w:b/>
                <w:sz w:val="24"/>
              </w:rPr>
            </w:pPr>
            <w:r>
              <w:rPr>
                <w:rFonts w:ascii="Times New Roman" w:hAnsi="Times New Roman" w:cs="Times New Roman"/>
                <w:b/>
                <w:sz w:val="24"/>
              </w:rPr>
              <w:t>09</w:t>
            </w:r>
          </w:p>
        </w:tc>
        <w:tc>
          <w:tcPr>
            <w:tcW w:w="1134" w:type="dxa"/>
            <w:vAlign w:val="center"/>
          </w:tcPr>
          <w:p w14:paraId="230ED6F1" w14:textId="77777777" w:rsidR="007B10A0" w:rsidRPr="00046EE7" w:rsidRDefault="007B10A0" w:rsidP="00727E1A">
            <w:pPr>
              <w:jc w:val="center"/>
              <w:rPr>
                <w:rFonts w:ascii="Times New Roman" w:hAnsi="Times New Roman" w:cs="Times New Roman"/>
                <w:b/>
                <w:sz w:val="24"/>
              </w:rPr>
            </w:pPr>
          </w:p>
        </w:tc>
        <w:tc>
          <w:tcPr>
            <w:tcW w:w="1276" w:type="dxa"/>
            <w:vAlign w:val="center"/>
          </w:tcPr>
          <w:p w14:paraId="0B58B1DF" w14:textId="77777777" w:rsidR="007B10A0" w:rsidRPr="00046EE7" w:rsidRDefault="007B10A0" w:rsidP="00727E1A">
            <w:pPr>
              <w:jc w:val="center"/>
              <w:rPr>
                <w:rFonts w:ascii="Times New Roman" w:hAnsi="Times New Roman" w:cs="Times New Roman"/>
                <w:b/>
                <w:sz w:val="24"/>
              </w:rPr>
            </w:pPr>
          </w:p>
        </w:tc>
      </w:tr>
      <w:tr w:rsidR="007B10A0" w:rsidRPr="00046EE7" w14:paraId="6913BC28" w14:textId="77777777" w:rsidTr="00537914">
        <w:trPr>
          <w:trHeight w:val="540"/>
        </w:trPr>
        <w:tc>
          <w:tcPr>
            <w:tcW w:w="1133" w:type="dxa"/>
            <w:vMerge/>
            <w:vAlign w:val="center"/>
          </w:tcPr>
          <w:p w14:paraId="47145B87" w14:textId="77777777" w:rsidR="007B10A0" w:rsidRPr="00046EE7" w:rsidRDefault="007B10A0" w:rsidP="00727E1A">
            <w:pPr>
              <w:jc w:val="center"/>
              <w:rPr>
                <w:rFonts w:ascii="Times New Roman" w:hAnsi="Times New Roman" w:cs="Times New Roman"/>
                <w:b/>
                <w:sz w:val="24"/>
              </w:rPr>
            </w:pPr>
          </w:p>
        </w:tc>
        <w:tc>
          <w:tcPr>
            <w:tcW w:w="1282" w:type="dxa"/>
            <w:vAlign w:val="center"/>
          </w:tcPr>
          <w:p w14:paraId="73082D05" w14:textId="77777777" w:rsidR="007B10A0" w:rsidRPr="00046EE7" w:rsidRDefault="007B10A0" w:rsidP="00727E1A">
            <w:pPr>
              <w:rPr>
                <w:rFonts w:ascii="Times New Roman" w:hAnsi="Times New Roman" w:cs="Times New Roman"/>
                <w:b/>
                <w:sz w:val="20"/>
              </w:rPr>
            </w:pPr>
            <w:r w:rsidRPr="00046EE7">
              <w:rPr>
                <w:rFonts w:ascii="Times New Roman" w:hAnsi="Times New Roman" w:cs="Times New Roman"/>
                <w:b/>
                <w:sz w:val="20"/>
              </w:rPr>
              <w:t>Federal</w:t>
            </w:r>
          </w:p>
        </w:tc>
        <w:tc>
          <w:tcPr>
            <w:tcW w:w="1364" w:type="dxa"/>
            <w:vAlign w:val="center"/>
          </w:tcPr>
          <w:p w14:paraId="1BB41700" w14:textId="77777777" w:rsidR="007B10A0" w:rsidRPr="00046EE7" w:rsidRDefault="007B10A0" w:rsidP="00727E1A">
            <w:pPr>
              <w:jc w:val="center"/>
              <w:rPr>
                <w:rFonts w:ascii="Times New Roman" w:hAnsi="Times New Roman" w:cs="Times New Roman"/>
                <w:b/>
                <w:sz w:val="24"/>
              </w:rPr>
            </w:pPr>
          </w:p>
        </w:tc>
        <w:tc>
          <w:tcPr>
            <w:tcW w:w="1183" w:type="dxa"/>
            <w:vAlign w:val="center"/>
          </w:tcPr>
          <w:p w14:paraId="66E309FA" w14:textId="77777777" w:rsidR="007B10A0" w:rsidRPr="00046EE7" w:rsidRDefault="007B10A0" w:rsidP="00727E1A">
            <w:pPr>
              <w:jc w:val="center"/>
              <w:rPr>
                <w:rFonts w:ascii="Times New Roman" w:hAnsi="Times New Roman" w:cs="Times New Roman"/>
                <w:b/>
                <w:sz w:val="24"/>
              </w:rPr>
            </w:pPr>
          </w:p>
        </w:tc>
        <w:tc>
          <w:tcPr>
            <w:tcW w:w="1559" w:type="dxa"/>
            <w:vAlign w:val="center"/>
          </w:tcPr>
          <w:p w14:paraId="2F02B7C1" w14:textId="77777777" w:rsidR="007B10A0" w:rsidRPr="00046EE7" w:rsidRDefault="007B10A0" w:rsidP="00727E1A">
            <w:pPr>
              <w:jc w:val="center"/>
              <w:rPr>
                <w:rFonts w:ascii="Times New Roman" w:hAnsi="Times New Roman" w:cs="Times New Roman"/>
                <w:b/>
                <w:sz w:val="24"/>
              </w:rPr>
            </w:pPr>
          </w:p>
        </w:tc>
        <w:tc>
          <w:tcPr>
            <w:tcW w:w="1134" w:type="dxa"/>
            <w:vAlign w:val="center"/>
          </w:tcPr>
          <w:p w14:paraId="16502B3A" w14:textId="77777777" w:rsidR="007B10A0" w:rsidRPr="00046EE7" w:rsidRDefault="007B10A0" w:rsidP="00727E1A">
            <w:pPr>
              <w:jc w:val="center"/>
              <w:rPr>
                <w:rFonts w:ascii="Times New Roman" w:hAnsi="Times New Roman" w:cs="Times New Roman"/>
                <w:b/>
                <w:sz w:val="24"/>
              </w:rPr>
            </w:pPr>
          </w:p>
        </w:tc>
        <w:tc>
          <w:tcPr>
            <w:tcW w:w="1276" w:type="dxa"/>
            <w:vAlign w:val="center"/>
          </w:tcPr>
          <w:p w14:paraId="1C9707D2" w14:textId="77777777" w:rsidR="007B10A0" w:rsidRPr="00046EE7" w:rsidRDefault="007B10A0" w:rsidP="00727E1A">
            <w:pPr>
              <w:jc w:val="center"/>
              <w:rPr>
                <w:rFonts w:ascii="Times New Roman" w:hAnsi="Times New Roman" w:cs="Times New Roman"/>
                <w:b/>
                <w:sz w:val="24"/>
              </w:rPr>
            </w:pPr>
          </w:p>
        </w:tc>
      </w:tr>
      <w:tr w:rsidR="007B10A0" w:rsidRPr="00046EE7" w14:paraId="46C6DE80" w14:textId="77777777" w:rsidTr="00537914">
        <w:trPr>
          <w:trHeight w:val="556"/>
        </w:trPr>
        <w:tc>
          <w:tcPr>
            <w:tcW w:w="1133" w:type="dxa"/>
            <w:vMerge/>
            <w:vAlign w:val="center"/>
          </w:tcPr>
          <w:p w14:paraId="35264591" w14:textId="77777777" w:rsidR="007B10A0" w:rsidRPr="00046EE7" w:rsidRDefault="007B10A0" w:rsidP="00727E1A">
            <w:pPr>
              <w:jc w:val="center"/>
              <w:rPr>
                <w:rFonts w:ascii="Times New Roman" w:hAnsi="Times New Roman" w:cs="Times New Roman"/>
                <w:b/>
                <w:sz w:val="24"/>
              </w:rPr>
            </w:pPr>
          </w:p>
        </w:tc>
        <w:tc>
          <w:tcPr>
            <w:tcW w:w="1282" w:type="dxa"/>
            <w:vAlign w:val="center"/>
          </w:tcPr>
          <w:p w14:paraId="184788E5" w14:textId="77777777" w:rsidR="007B10A0" w:rsidRPr="00046EE7" w:rsidRDefault="007B10A0" w:rsidP="00727E1A">
            <w:pPr>
              <w:rPr>
                <w:rFonts w:ascii="Times New Roman" w:hAnsi="Times New Roman" w:cs="Times New Roman"/>
                <w:b/>
                <w:sz w:val="20"/>
              </w:rPr>
            </w:pPr>
            <w:r w:rsidRPr="00046EE7">
              <w:rPr>
                <w:rFonts w:ascii="Times New Roman" w:hAnsi="Times New Roman" w:cs="Times New Roman"/>
                <w:b/>
                <w:sz w:val="20"/>
              </w:rPr>
              <w:t>Privada/</w:t>
            </w:r>
          </w:p>
          <w:p w14:paraId="0B5B7C08" w14:textId="77777777" w:rsidR="007B10A0" w:rsidRPr="00046EE7" w:rsidRDefault="007B10A0" w:rsidP="00727E1A">
            <w:pPr>
              <w:rPr>
                <w:rFonts w:ascii="Times New Roman" w:hAnsi="Times New Roman" w:cs="Times New Roman"/>
                <w:b/>
                <w:sz w:val="20"/>
              </w:rPr>
            </w:pPr>
            <w:r w:rsidRPr="00046EE7">
              <w:rPr>
                <w:rFonts w:ascii="Times New Roman" w:hAnsi="Times New Roman" w:cs="Times New Roman"/>
                <w:b/>
                <w:sz w:val="20"/>
              </w:rPr>
              <w:t>Filantrópica</w:t>
            </w:r>
          </w:p>
        </w:tc>
        <w:tc>
          <w:tcPr>
            <w:tcW w:w="1364" w:type="dxa"/>
            <w:vAlign w:val="center"/>
          </w:tcPr>
          <w:p w14:paraId="4FB1F348" w14:textId="77777777" w:rsidR="007B10A0" w:rsidRPr="00046EE7" w:rsidRDefault="007B10A0" w:rsidP="00727E1A">
            <w:pPr>
              <w:jc w:val="center"/>
              <w:rPr>
                <w:rFonts w:ascii="Times New Roman" w:hAnsi="Times New Roman" w:cs="Times New Roman"/>
                <w:b/>
                <w:sz w:val="24"/>
              </w:rPr>
            </w:pPr>
          </w:p>
        </w:tc>
        <w:tc>
          <w:tcPr>
            <w:tcW w:w="1183" w:type="dxa"/>
            <w:vAlign w:val="center"/>
          </w:tcPr>
          <w:p w14:paraId="78CEE9B8" w14:textId="77777777" w:rsidR="007B10A0" w:rsidRPr="00046EE7" w:rsidRDefault="007B10A0" w:rsidP="00727E1A">
            <w:pPr>
              <w:jc w:val="center"/>
              <w:rPr>
                <w:rFonts w:ascii="Times New Roman" w:hAnsi="Times New Roman" w:cs="Times New Roman"/>
                <w:b/>
                <w:sz w:val="24"/>
              </w:rPr>
            </w:pPr>
          </w:p>
        </w:tc>
        <w:tc>
          <w:tcPr>
            <w:tcW w:w="1559" w:type="dxa"/>
            <w:vAlign w:val="center"/>
          </w:tcPr>
          <w:p w14:paraId="34E92C82" w14:textId="77777777" w:rsidR="007B10A0" w:rsidRPr="00046EE7" w:rsidRDefault="007B10A0" w:rsidP="00727E1A">
            <w:pPr>
              <w:jc w:val="center"/>
              <w:rPr>
                <w:rFonts w:ascii="Times New Roman" w:hAnsi="Times New Roman" w:cs="Times New Roman"/>
                <w:b/>
                <w:sz w:val="24"/>
              </w:rPr>
            </w:pPr>
          </w:p>
        </w:tc>
        <w:tc>
          <w:tcPr>
            <w:tcW w:w="1134" w:type="dxa"/>
            <w:vAlign w:val="center"/>
          </w:tcPr>
          <w:p w14:paraId="705D4A05" w14:textId="77777777" w:rsidR="007B10A0" w:rsidRPr="00046EE7" w:rsidRDefault="007B10A0" w:rsidP="00727E1A">
            <w:pPr>
              <w:jc w:val="center"/>
              <w:rPr>
                <w:rFonts w:ascii="Times New Roman" w:hAnsi="Times New Roman" w:cs="Times New Roman"/>
                <w:b/>
                <w:sz w:val="24"/>
              </w:rPr>
            </w:pPr>
          </w:p>
        </w:tc>
        <w:tc>
          <w:tcPr>
            <w:tcW w:w="1276" w:type="dxa"/>
            <w:vAlign w:val="center"/>
          </w:tcPr>
          <w:p w14:paraId="45ED9701" w14:textId="77777777" w:rsidR="007B10A0" w:rsidRPr="00046EE7" w:rsidRDefault="007B10A0" w:rsidP="00727E1A">
            <w:pPr>
              <w:jc w:val="center"/>
              <w:rPr>
                <w:rFonts w:ascii="Times New Roman" w:hAnsi="Times New Roman" w:cs="Times New Roman"/>
                <w:b/>
                <w:sz w:val="24"/>
              </w:rPr>
            </w:pPr>
          </w:p>
        </w:tc>
      </w:tr>
      <w:tr w:rsidR="007B10A0" w:rsidRPr="00046EE7" w14:paraId="65FA0263" w14:textId="77777777" w:rsidTr="00537914">
        <w:trPr>
          <w:trHeight w:val="556"/>
        </w:trPr>
        <w:tc>
          <w:tcPr>
            <w:tcW w:w="1133" w:type="dxa"/>
            <w:vMerge w:val="restart"/>
            <w:vAlign w:val="center"/>
          </w:tcPr>
          <w:p w14:paraId="5652A5DF" w14:textId="77777777" w:rsidR="007B10A0" w:rsidRPr="00046EE7" w:rsidRDefault="007B10A0" w:rsidP="00727E1A">
            <w:pPr>
              <w:jc w:val="center"/>
              <w:rPr>
                <w:rFonts w:ascii="Times New Roman" w:hAnsi="Times New Roman" w:cs="Times New Roman"/>
                <w:b/>
                <w:sz w:val="24"/>
              </w:rPr>
            </w:pPr>
            <w:r w:rsidRPr="00046EE7">
              <w:rPr>
                <w:rFonts w:ascii="Times New Roman" w:hAnsi="Times New Roman" w:cs="Times New Roman"/>
                <w:b/>
                <w:sz w:val="24"/>
              </w:rPr>
              <w:t>Ensino Médio EJA</w:t>
            </w:r>
          </w:p>
        </w:tc>
        <w:tc>
          <w:tcPr>
            <w:tcW w:w="1282" w:type="dxa"/>
            <w:vAlign w:val="center"/>
          </w:tcPr>
          <w:p w14:paraId="3BB23FE4" w14:textId="77777777" w:rsidR="007B10A0" w:rsidRPr="00046EE7" w:rsidRDefault="007B10A0" w:rsidP="00727E1A">
            <w:pPr>
              <w:rPr>
                <w:rFonts w:ascii="Times New Roman" w:hAnsi="Times New Roman" w:cs="Times New Roman"/>
                <w:b/>
                <w:sz w:val="20"/>
              </w:rPr>
            </w:pPr>
            <w:r w:rsidRPr="00046EE7">
              <w:rPr>
                <w:rFonts w:ascii="Times New Roman" w:hAnsi="Times New Roman" w:cs="Times New Roman"/>
                <w:b/>
                <w:sz w:val="20"/>
              </w:rPr>
              <w:t>Estadual</w:t>
            </w:r>
          </w:p>
        </w:tc>
        <w:tc>
          <w:tcPr>
            <w:tcW w:w="1364" w:type="dxa"/>
            <w:vAlign w:val="center"/>
          </w:tcPr>
          <w:p w14:paraId="4049EC8A" w14:textId="77777777" w:rsidR="007B10A0" w:rsidRPr="00046EE7" w:rsidRDefault="007B10A0" w:rsidP="00727E1A">
            <w:pPr>
              <w:jc w:val="center"/>
              <w:rPr>
                <w:rFonts w:ascii="Times New Roman" w:hAnsi="Times New Roman" w:cs="Times New Roman"/>
                <w:b/>
                <w:sz w:val="24"/>
              </w:rPr>
            </w:pPr>
          </w:p>
        </w:tc>
        <w:tc>
          <w:tcPr>
            <w:tcW w:w="1183" w:type="dxa"/>
            <w:vAlign w:val="center"/>
          </w:tcPr>
          <w:p w14:paraId="6F043462" w14:textId="77777777" w:rsidR="007B10A0" w:rsidRPr="00046EE7" w:rsidRDefault="007B10A0" w:rsidP="00727E1A">
            <w:pPr>
              <w:jc w:val="center"/>
              <w:rPr>
                <w:rFonts w:ascii="Times New Roman" w:hAnsi="Times New Roman" w:cs="Times New Roman"/>
                <w:b/>
                <w:sz w:val="24"/>
              </w:rPr>
            </w:pPr>
          </w:p>
        </w:tc>
        <w:tc>
          <w:tcPr>
            <w:tcW w:w="1559" w:type="dxa"/>
            <w:vAlign w:val="center"/>
          </w:tcPr>
          <w:p w14:paraId="0F5A9408" w14:textId="77777777" w:rsidR="007B10A0" w:rsidRPr="00046EE7" w:rsidRDefault="007B10A0" w:rsidP="00727E1A">
            <w:pPr>
              <w:jc w:val="center"/>
              <w:rPr>
                <w:rFonts w:ascii="Times New Roman" w:hAnsi="Times New Roman" w:cs="Times New Roman"/>
                <w:b/>
                <w:sz w:val="24"/>
              </w:rPr>
            </w:pPr>
          </w:p>
        </w:tc>
        <w:tc>
          <w:tcPr>
            <w:tcW w:w="1134" w:type="dxa"/>
            <w:vAlign w:val="center"/>
          </w:tcPr>
          <w:p w14:paraId="20EDB746" w14:textId="77777777" w:rsidR="007B10A0" w:rsidRPr="00046EE7" w:rsidRDefault="007B10A0" w:rsidP="00727E1A">
            <w:pPr>
              <w:jc w:val="center"/>
              <w:rPr>
                <w:rFonts w:ascii="Times New Roman" w:hAnsi="Times New Roman" w:cs="Times New Roman"/>
                <w:b/>
                <w:sz w:val="24"/>
              </w:rPr>
            </w:pPr>
          </w:p>
        </w:tc>
        <w:tc>
          <w:tcPr>
            <w:tcW w:w="1276" w:type="dxa"/>
            <w:vAlign w:val="center"/>
          </w:tcPr>
          <w:p w14:paraId="5A9CAD07" w14:textId="77777777" w:rsidR="007B10A0" w:rsidRPr="00046EE7" w:rsidRDefault="007B10A0" w:rsidP="00727E1A">
            <w:pPr>
              <w:jc w:val="center"/>
              <w:rPr>
                <w:rFonts w:ascii="Times New Roman" w:hAnsi="Times New Roman" w:cs="Times New Roman"/>
                <w:b/>
                <w:sz w:val="24"/>
              </w:rPr>
            </w:pPr>
          </w:p>
          <w:p w14:paraId="47A6D303" w14:textId="77777777" w:rsidR="007B10A0" w:rsidRPr="00046EE7" w:rsidRDefault="007B10A0" w:rsidP="00727E1A">
            <w:pPr>
              <w:jc w:val="center"/>
              <w:rPr>
                <w:rFonts w:ascii="Times New Roman" w:hAnsi="Times New Roman" w:cs="Times New Roman"/>
                <w:b/>
                <w:sz w:val="24"/>
              </w:rPr>
            </w:pPr>
          </w:p>
        </w:tc>
      </w:tr>
      <w:tr w:rsidR="007B10A0" w:rsidRPr="00046EE7" w14:paraId="566EE7A4" w14:textId="77777777" w:rsidTr="00537914">
        <w:trPr>
          <w:trHeight w:val="556"/>
        </w:trPr>
        <w:tc>
          <w:tcPr>
            <w:tcW w:w="1133" w:type="dxa"/>
            <w:vMerge/>
            <w:vAlign w:val="center"/>
          </w:tcPr>
          <w:p w14:paraId="433A8A2C" w14:textId="77777777" w:rsidR="007B10A0" w:rsidRPr="00046EE7" w:rsidRDefault="007B10A0" w:rsidP="00727E1A">
            <w:pPr>
              <w:jc w:val="center"/>
              <w:rPr>
                <w:rFonts w:ascii="Times New Roman" w:hAnsi="Times New Roman" w:cs="Times New Roman"/>
                <w:b/>
                <w:sz w:val="24"/>
              </w:rPr>
            </w:pPr>
          </w:p>
        </w:tc>
        <w:tc>
          <w:tcPr>
            <w:tcW w:w="1282" w:type="dxa"/>
            <w:vAlign w:val="center"/>
          </w:tcPr>
          <w:p w14:paraId="37D39DA4" w14:textId="77777777" w:rsidR="007B10A0" w:rsidRPr="00046EE7" w:rsidRDefault="007B10A0" w:rsidP="00727E1A">
            <w:pPr>
              <w:rPr>
                <w:rFonts w:ascii="Times New Roman" w:hAnsi="Times New Roman" w:cs="Times New Roman"/>
                <w:b/>
                <w:sz w:val="20"/>
              </w:rPr>
            </w:pPr>
            <w:r w:rsidRPr="00046EE7">
              <w:rPr>
                <w:rFonts w:ascii="Times New Roman" w:hAnsi="Times New Roman" w:cs="Times New Roman"/>
                <w:b/>
                <w:sz w:val="20"/>
              </w:rPr>
              <w:t>Privada/</w:t>
            </w:r>
          </w:p>
          <w:p w14:paraId="4C536662" w14:textId="77777777" w:rsidR="007B10A0" w:rsidRPr="00046EE7" w:rsidRDefault="007B10A0" w:rsidP="00727E1A">
            <w:pPr>
              <w:rPr>
                <w:rFonts w:ascii="Times New Roman" w:hAnsi="Times New Roman" w:cs="Times New Roman"/>
                <w:b/>
                <w:sz w:val="20"/>
              </w:rPr>
            </w:pPr>
            <w:r w:rsidRPr="00046EE7">
              <w:rPr>
                <w:rFonts w:ascii="Times New Roman" w:hAnsi="Times New Roman" w:cs="Times New Roman"/>
                <w:b/>
                <w:sz w:val="20"/>
              </w:rPr>
              <w:t>Filantrópica</w:t>
            </w:r>
          </w:p>
        </w:tc>
        <w:tc>
          <w:tcPr>
            <w:tcW w:w="1364" w:type="dxa"/>
            <w:vAlign w:val="center"/>
          </w:tcPr>
          <w:p w14:paraId="368B9438" w14:textId="77777777" w:rsidR="007B10A0" w:rsidRPr="00046EE7" w:rsidRDefault="007B10A0" w:rsidP="00727E1A">
            <w:pPr>
              <w:jc w:val="center"/>
              <w:rPr>
                <w:rFonts w:ascii="Times New Roman" w:hAnsi="Times New Roman" w:cs="Times New Roman"/>
                <w:b/>
                <w:sz w:val="24"/>
              </w:rPr>
            </w:pPr>
          </w:p>
        </w:tc>
        <w:tc>
          <w:tcPr>
            <w:tcW w:w="1183" w:type="dxa"/>
            <w:vAlign w:val="center"/>
          </w:tcPr>
          <w:p w14:paraId="23C20149" w14:textId="77777777" w:rsidR="007B10A0" w:rsidRPr="00046EE7" w:rsidRDefault="007B10A0" w:rsidP="00727E1A">
            <w:pPr>
              <w:jc w:val="center"/>
              <w:rPr>
                <w:rFonts w:ascii="Times New Roman" w:hAnsi="Times New Roman" w:cs="Times New Roman"/>
                <w:b/>
                <w:sz w:val="24"/>
              </w:rPr>
            </w:pPr>
          </w:p>
        </w:tc>
        <w:tc>
          <w:tcPr>
            <w:tcW w:w="1559" w:type="dxa"/>
            <w:vAlign w:val="center"/>
          </w:tcPr>
          <w:p w14:paraId="64B8184C" w14:textId="77777777" w:rsidR="007B10A0" w:rsidRPr="00046EE7" w:rsidRDefault="007B10A0" w:rsidP="00727E1A">
            <w:pPr>
              <w:jc w:val="center"/>
              <w:rPr>
                <w:rFonts w:ascii="Times New Roman" w:hAnsi="Times New Roman" w:cs="Times New Roman"/>
                <w:b/>
                <w:sz w:val="24"/>
              </w:rPr>
            </w:pPr>
          </w:p>
        </w:tc>
        <w:tc>
          <w:tcPr>
            <w:tcW w:w="1134" w:type="dxa"/>
            <w:vAlign w:val="center"/>
          </w:tcPr>
          <w:p w14:paraId="05890018" w14:textId="77777777" w:rsidR="007B10A0" w:rsidRPr="00046EE7" w:rsidRDefault="007B10A0" w:rsidP="00727E1A">
            <w:pPr>
              <w:jc w:val="center"/>
              <w:rPr>
                <w:rFonts w:ascii="Times New Roman" w:hAnsi="Times New Roman" w:cs="Times New Roman"/>
                <w:b/>
                <w:sz w:val="24"/>
              </w:rPr>
            </w:pPr>
          </w:p>
        </w:tc>
        <w:tc>
          <w:tcPr>
            <w:tcW w:w="1276" w:type="dxa"/>
            <w:vAlign w:val="center"/>
          </w:tcPr>
          <w:p w14:paraId="73D53C15" w14:textId="77777777" w:rsidR="007B10A0" w:rsidRPr="00046EE7" w:rsidRDefault="007B10A0" w:rsidP="00727E1A">
            <w:pPr>
              <w:jc w:val="center"/>
              <w:rPr>
                <w:rFonts w:ascii="Times New Roman" w:hAnsi="Times New Roman" w:cs="Times New Roman"/>
                <w:b/>
                <w:sz w:val="24"/>
              </w:rPr>
            </w:pPr>
          </w:p>
        </w:tc>
      </w:tr>
    </w:tbl>
    <w:p w14:paraId="77B95BB6" w14:textId="77777777" w:rsidR="007B10A0" w:rsidRPr="00046EE7" w:rsidRDefault="007B10A0" w:rsidP="007B10A0">
      <w:pPr>
        <w:rPr>
          <w:rFonts w:ascii="Times New Roman" w:hAnsi="Times New Roman" w:cs="Times New Roman"/>
          <w:sz w:val="24"/>
        </w:rPr>
      </w:pPr>
      <w:r w:rsidRPr="00046EE7">
        <w:rPr>
          <w:rFonts w:ascii="Times New Roman" w:hAnsi="Times New Roman" w:cs="Times New Roman"/>
          <w:sz w:val="24"/>
        </w:rPr>
        <w:lastRenderedPageBreak/>
        <w:t>Fonte: Secretaria da escola Barão, 2015.</w:t>
      </w:r>
    </w:p>
    <w:p w14:paraId="1D004CDB" w14:textId="77777777" w:rsidR="007B10A0" w:rsidRDefault="007B10A0" w:rsidP="00EE6821">
      <w:pPr>
        <w:spacing w:line="360" w:lineRule="auto"/>
        <w:jc w:val="both"/>
        <w:rPr>
          <w:rFonts w:ascii="Times New Roman" w:hAnsi="Times New Roman" w:cs="Times New Roman"/>
          <w:sz w:val="24"/>
        </w:rPr>
      </w:pPr>
    </w:p>
    <w:p w14:paraId="2F912B3A" w14:textId="2FD6A4A6" w:rsidR="00C766F5" w:rsidRDefault="007B10A0" w:rsidP="00C766F5">
      <w:pPr>
        <w:spacing w:line="360" w:lineRule="auto"/>
        <w:ind w:firstLine="708"/>
        <w:jc w:val="both"/>
        <w:rPr>
          <w:rFonts w:ascii="Times New Roman" w:hAnsi="Times New Roman" w:cs="Times New Roman"/>
          <w:sz w:val="24"/>
        </w:rPr>
      </w:pPr>
      <w:r>
        <w:rPr>
          <w:rFonts w:ascii="Times New Roman" w:hAnsi="Times New Roman" w:cs="Times New Roman"/>
          <w:sz w:val="24"/>
        </w:rPr>
        <w:t>O município hoje está bem servido de profissi</w:t>
      </w:r>
      <w:r w:rsidR="00A2512A">
        <w:rPr>
          <w:rFonts w:ascii="Times New Roman" w:hAnsi="Times New Roman" w:cs="Times New Roman"/>
          <w:sz w:val="24"/>
        </w:rPr>
        <w:t>onais como demonstra a tabela 25</w:t>
      </w:r>
      <w:r w:rsidR="00310ED0">
        <w:rPr>
          <w:rFonts w:ascii="Times New Roman" w:hAnsi="Times New Roman" w:cs="Times New Roman"/>
          <w:sz w:val="24"/>
        </w:rPr>
        <w:t>,</w:t>
      </w:r>
      <w:r>
        <w:rPr>
          <w:rFonts w:ascii="Times New Roman" w:hAnsi="Times New Roman" w:cs="Times New Roman"/>
          <w:sz w:val="24"/>
        </w:rPr>
        <w:t xml:space="preserve"> onde os especialistas representam a maioria dentro </w:t>
      </w:r>
      <w:r w:rsidR="00310ED0">
        <w:rPr>
          <w:rFonts w:ascii="Times New Roman" w:hAnsi="Times New Roman" w:cs="Times New Roman"/>
          <w:sz w:val="24"/>
        </w:rPr>
        <w:t>do quadro de ensino médio e EJA.</w:t>
      </w:r>
      <w:r>
        <w:rPr>
          <w:rFonts w:ascii="Times New Roman" w:hAnsi="Times New Roman" w:cs="Times New Roman"/>
          <w:sz w:val="24"/>
        </w:rPr>
        <w:t xml:space="preserve"> </w:t>
      </w:r>
      <w:r w:rsidR="00310ED0">
        <w:rPr>
          <w:rFonts w:ascii="Times New Roman" w:hAnsi="Times New Roman" w:cs="Times New Roman"/>
          <w:sz w:val="24"/>
        </w:rPr>
        <w:t>C</w:t>
      </w:r>
      <w:r>
        <w:rPr>
          <w:rFonts w:ascii="Times New Roman" w:hAnsi="Times New Roman" w:cs="Times New Roman"/>
          <w:sz w:val="24"/>
        </w:rPr>
        <w:t>omo as matriculas do ensino médio são baixas</w:t>
      </w:r>
      <w:r w:rsidR="00310ED0">
        <w:rPr>
          <w:rFonts w:ascii="Times New Roman" w:hAnsi="Times New Roman" w:cs="Times New Roman"/>
          <w:sz w:val="24"/>
        </w:rPr>
        <w:t>,</w:t>
      </w:r>
      <w:r>
        <w:rPr>
          <w:rFonts w:ascii="Times New Roman" w:hAnsi="Times New Roman" w:cs="Times New Roman"/>
          <w:sz w:val="24"/>
        </w:rPr>
        <w:t xml:space="preserve"> os profissionais atendem as demanda</w:t>
      </w:r>
      <w:r w:rsidR="00310ED0">
        <w:rPr>
          <w:rFonts w:ascii="Times New Roman" w:hAnsi="Times New Roman" w:cs="Times New Roman"/>
          <w:sz w:val="24"/>
        </w:rPr>
        <w:t>s</w:t>
      </w:r>
      <w:r>
        <w:rPr>
          <w:rFonts w:ascii="Times New Roman" w:hAnsi="Times New Roman" w:cs="Times New Roman"/>
          <w:sz w:val="24"/>
        </w:rPr>
        <w:t xml:space="preserve"> do ensino regular e do EJA</w:t>
      </w:r>
      <w:r w:rsidR="00310ED0">
        <w:rPr>
          <w:rFonts w:ascii="Times New Roman" w:hAnsi="Times New Roman" w:cs="Times New Roman"/>
          <w:sz w:val="24"/>
        </w:rPr>
        <w:t>, desta forma a tabela</w:t>
      </w:r>
      <w:r>
        <w:rPr>
          <w:rFonts w:ascii="Times New Roman" w:hAnsi="Times New Roman" w:cs="Times New Roman"/>
          <w:sz w:val="24"/>
        </w:rPr>
        <w:t xml:space="preserve"> está especificado apenas em uma modalidade. As dificuldades da profissão são imensas ainda mais quando se trabalha com o ensino médio, e a realidade do nosso país se confrontam com uma crise de identida</w:t>
      </w:r>
      <w:r w:rsidR="001240A1">
        <w:rPr>
          <w:rFonts w:ascii="Times New Roman" w:hAnsi="Times New Roman" w:cs="Times New Roman"/>
          <w:sz w:val="24"/>
        </w:rPr>
        <w:t>de enorme onde o jovem trabalha</w:t>
      </w:r>
      <w:r>
        <w:rPr>
          <w:rFonts w:ascii="Times New Roman" w:hAnsi="Times New Roman" w:cs="Times New Roman"/>
          <w:sz w:val="24"/>
        </w:rPr>
        <w:t xml:space="preserve"> p</w:t>
      </w:r>
      <w:r w:rsidR="001240A1">
        <w:rPr>
          <w:rFonts w:ascii="Times New Roman" w:hAnsi="Times New Roman" w:cs="Times New Roman"/>
          <w:sz w:val="24"/>
        </w:rPr>
        <w:t xml:space="preserve">ara poder se manter nos estudos, </w:t>
      </w:r>
      <w:r>
        <w:rPr>
          <w:rFonts w:ascii="Times New Roman" w:hAnsi="Times New Roman" w:cs="Times New Roman"/>
          <w:sz w:val="24"/>
        </w:rPr>
        <w:t>almejando um ensino superior ou desiste do estudo somente para trabalhar e assim entrando para as e</w:t>
      </w:r>
      <w:r w:rsidR="001240A1">
        <w:rPr>
          <w:rFonts w:ascii="Times New Roman" w:hAnsi="Times New Roman" w:cs="Times New Roman"/>
          <w:sz w:val="24"/>
        </w:rPr>
        <w:t>statísticas de abandono escolar.</w:t>
      </w:r>
      <w:r>
        <w:rPr>
          <w:rFonts w:ascii="Times New Roman" w:hAnsi="Times New Roman" w:cs="Times New Roman"/>
          <w:sz w:val="24"/>
        </w:rPr>
        <w:t xml:space="preserve"> </w:t>
      </w:r>
      <w:r w:rsidR="001240A1">
        <w:rPr>
          <w:rFonts w:ascii="Times New Roman" w:hAnsi="Times New Roman" w:cs="Times New Roman"/>
          <w:sz w:val="24"/>
        </w:rPr>
        <w:t>O</w:t>
      </w:r>
      <w:r>
        <w:rPr>
          <w:rFonts w:ascii="Times New Roman" w:hAnsi="Times New Roman" w:cs="Times New Roman"/>
          <w:sz w:val="24"/>
        </w:rPr>
        <w:t xml:space="preserve"> professor está no meio dessa mudança toda, cada vez mais ele tem que se atualizar para que possa prender a atenção do aluno e contribuir para o aprendizado</w:t>
      </w:r>
      <w:r w:rsidR="001240A1">
        <w:rPr>
          <w:rFonts w:ascii="Times New Roman" w:hAnsi="Times New Roman" w:cs="Times New Roman"/>
          <w:sz w:val="24"/>
        </w:rPr>
        <w:t>,</w:t>
      </w:r>
      <w:r>
        <w:rPr>
          <w:rFonts w:ascii="Times New Roman" w:hAnsi="Times New Roman" w:cs="Times New Roman"/>
          <w:sz w:val="24"/>
        </w:rPr>
        <w:t xml:space="preserve"> lidar com a violência que chega mais cedo aos jovens e eles acabam levando p</w:t>
      </w:r>
      <w:r w:rsidR="004F07B9">
        <w:rPr>
          <w:rFonts w:ascii="Times New Roman" w:hAnsi="Times New Roman" w:cs="Times New Roman"/>
          <w:sz w:val="24"/>
        </w:rPr>
        <w:t>a</w:t>
      </w:r>
      <w:r>
        <w:rPr>
          <w:rFonts w:ascii="Times New Roman" w:hAnsi="Times New Roman" w:cs="Times New Roman"/>
          <w:sz w:val="24"/>
        </w:rPr>
        <w:t>ra dentro da escola.</w:t>
      </w:r>
    </w:p>
    <w:tbl>
      <w:tblPr>
        <w:tblpPr w:leftFromText="141" w:rightFromText="141" w:vertAnchor="page" w:horzAnchor="margin" w:tblpX="108" w:tblpY="9466"/>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371"/>
      </w:tblGrid>
      <w:tr w:rsidR="00E2404F" w:rsidRPr="00046EE7" w14:paraId="1CB21B81" w14:textId="77777777" w:rsidTr="00030094">
        <w:trPr>
          <w:trHeight w:val="531"/>
        </w:trPr>
        <w:tc>
          <w:tcPr>
            <w:tcW w:w="1526" w:type="dxa"/>
            <w:vMerge w:val="restart"/>
            <w:tcBorders>
              <w:top w:val="single" w:sz="4" w:space="0" w:color="auto"/>
              <w:left w:val="single" w:sz="4" w:space="0" w:color="auto"/>
              <w:bottom w:val="single" w:sz="4" w:space="0" w:color="auto"/>
              <w:right w:val="single" w:sz="4" w:space="0" w:color="auto"/>
            </w:tcBorders>
          </w:tcPr>
          <w:p w14:paraId="6F34165A" w14:textId="77777777" w:rsidR="00E2404F" w:rsidRPr="00046EE7" w:rsidRDefault="00E2404F" w:rsidP="00E2404F">
            <w:pPr>
              <w:autoSpaceDE w:val="0"/>
              <w:autoSpaceDN w:val="0"/>
              <w:adjustRightInd w:val="0"/>
              <w:spacing w:line="360" w:lineRule="auto"/>
              <w:rPr>
                <w:rFonts w:ascii="Times New Roman" w:hAnsi="Times New Roman" w:cs="Times New Roman"/>
                <w:szCs w:val="24"/>
              </w:rPr>
            </w:pPr>
          </w:p>
          <w:p w14:paraId="3C4A6312" w14:textId="77777777" w:rsidR="00E2404F" w:rsidRPr="00D17931" w:rsidRDefault="00030094" w:rsidP="00E2404F">
            <w:pPr>
              <w:rPr>
                <w:rFonts w:ascii="Times New Roman" w:hAnsi="Times New Roman" w:cs="Times New Roman"/>
                <w:sz w:val="24"/>
                <w:szCs w:val="24"/>
              </w:rPr>
            </w:pPr>
            <w:r>
              <w:rPr>
                <w:rFonts w:ascii="Times New Roman" w:hAnsi="Times New Roman" w:cs="Times New Roman"/>
                <w:sz w:val="24"/>
                <w:szCs w:val="24"/>
              </w:rPr>
              <w:t>META Nº 3</w:t>
            </w:r>
          </w:p>
          <w:p w14:paraId="0CC7846E" w14:textId="77777777" w:rsidR="00E2404F" w:rsidRPr="00046EE7" w:rsidRDefault="00E2404F" w:rsidP="00E2404F">
            <w:pPr>
              <w:autoSpaceDE w:val="0"/>
              <w:autoSpaceDN w:val="0"/>
              <w:adjustRightInd w:val="0"/>
              <w:spacing w:line="360" w:lineRule="auto"/>
              <w:rPr>
                <w:rFonts w:ascii="Times New Roman" w:hAnsi="Times New Roman" w:cs="Times New Roman"/>
                <w:szCs w:val="24"/>
              </w:rPr>
            </w:pPr>
          </w:p>
        </w:tc>
        <w:tc>
          <w:tcPr>
            <w:tcW w:w="7371" w:type="dxa"/>
            <w:tcBorders>
              <w:top w:val="single" w:sz="4" w:space="0" w:color="auto"/>
              <w:left w:val="single" w:sz="4" w:space="0" w:color="auto"/>
              <w:bottom w:val="single" w:sz="4" w:space="0" w:color="auto"/>
              <w:right w:val="single" w:sz="4" w:space="0" w:color="auto"/>
            </w:tcBorders>
          </w:tcPr>
          <w:p w14:paraId="5D303019" w14:textId="77777777" w:rsidR="00E2404F" w:rsidRPr="00D17931" w:rsidRDefault="00E2404F" w:rsidP="00E2404F">
            <w:pPr>
              <w:jc w:val="center"/>
              <w:rPr>
                <w:rFonts w:ascii="Times New Roman" w:hAnsi="Times New Roman" w:cs="Times New Roman"/>
                <w:sz w:val="24"/>
                <w:szCs w:val="24"/>
              </w:rPr>
            </w:pPr>
            <w:r w:rsidRPr="00D17931">
              <w:rPr>
                <w:rFonts w:ascii="Times New Roman" w:hAnsi="Times New Roman" w:cs="Times New Roman"/>
                <w:sz w:val="24"/>
                <w:szCs w:val="24"/>
              </w:rPr>
              <w:t>ENSINO MÉDIO</w:t>
            </w:r>
          </w:p>
        </w:tc>
      </w:tr>
      <w:tr w:rsidR="00E2404F" w:rsidRPr="00046EE7" w14:paraId="19117A93" w14:textId="77777777" w:rsidTr="00030094">
        <w:trPr>
          <w:trHeight w:val="823"/>
        </w:trPr>
        <w:tc>
          <w:tcPr>
            <w:tcW w:w="1526" w:type="dxa"/>
            <w:vMerge/>
            <w:tcBorders>
              <w:top w:val="single" w:sz="4" w:space="0" w:color="auto"/>
              <w:left w:val="single" w:sz="4" w:space="0" w:color="auto"/>
              <w:bottom w:val="single" w:sz="4" w:space="0" w:color="auto"/>
              <w:right w:val="single" w:sz="4" w:space="0" w:color="auto"/>
            </w:tcBorders>
            <w:vAlign w:val="center"/>
            <w:hideMark/>
          </w:tcPr>
          <w:p w14:paraId="77D5F755" w14:textId="77777777" w:rsidR="00E2404F" w:rsidRPr="00046EE7" w:rsidRDefault="00E2404F" w:rsidP="00E2404F">
            <w:pPr>
              <w:spacing w:line="240" w:lineRule="auto"/>
              <w:rPr>
                <w:rFonts w:ascii="Times New Roman" w:hAnsi="Times New Roman" w:cs="Times New Roman"/>
                <w:szCs w:val="24"/>
              </w:rPr>
            </w:pPr>
          </w:p>
        </w:tc>
        <w:tc>
          <w:tcPr>
            <w:tcW w:w="7371" w:type="dxa"/>
            <w:tcBorders>
              <w:top w:val="single" w:sz="4" w:space="0" w:color="auto"/>
              <w:left w:val="single" w:sz="4" w:space="0" w:color="auto"/>
              <w:bottom w:val="single" w:sz="4" w:space="0" w:color="auto"/>
              <w:right w:val="single" w:sz="4" w:space="0" w:color="auto"/>
            </w:tcBorders>
          </w:tcPr>
          <w:p w14:paraId="667E5F0E" w14:textId="77777777" w:rsidR="00E2404F" w:rsidRPr="00D17931" w:rsidRDefault="00E2404F" w:rsidP="00EA3832">
            <w:pPr>
              <w:spacing w:after="0" w:line="360" w:lineRule="auto"/>
              <w:jc w:val="both"/>
              <w:rPr>
                <w:rFonts w:ascii="Times New Roman" w:hAnsi="Times New Roman" w:cs="Times New Roman"/>
                <w:color w:val="FF0000"/>
                <w:sz w:val="24"/>
                <w:szCs w:val="24"/>
              </w:rPr>
            </w:pPr>
            <w:r w:rsidRPr="00D17931">
              <w:rPr>
                <w:rFonts w:ascii="Times New Roman" w:hAnsi="Times New Roman" w:cs="Times New Roman"/>
                <w:sz w:val="24"/>
                <w:szCs w:val="24"/>
              </w:rPr>
              <w:t xml:space="preserve">Universalizar </w:t>
            </w:r>
            <w:r>
              <w:rPr>
                <w:rFonts w:ascii="Times New Roman" w:hAnsi="Times New Roman" w:cs="Times New Roman"/>
                <w:sz w:val="24"/>
                <w:szCs w:val="24"/>
              </w:rPr>
              <w:t>e</w:t>
            </w:r>
            <w:r w:rsidRPr="00D17931">
              <w:rPr>
                <w:rFonts w:ascii="Times New Roman" w:hAnsi="Times New Roman" w:cs="Times New Roman"/>
                <w:sz w:val="24"/>
                <w:szCs w:val="24"/>
              </w:rPr>
              <w:t xml:space="preserve"> qualificar o ensino/aprendizagem paralelo ao atendimento escolar à população de 15 a 17 anos no ensino médio até 2020, e elevar até o último ano</w:t>
            </w:r>
            <w:r>
              <w:rPr>
                <w:rFonts w:ascii="Times New Roman" w:hAnsi="Times New Roman" w:cs="Times New Roman"/>
                <w:sz w:val="24"/>
                <w:szCs w:val="24"/>
              </w:rPr>
              <w:t xml:space="preserve"> de vigência deste PME a taxa lí</w:t>
            </w:r>
            <w:r w:rsidRPr="00D17931">
              <w:rPr>
                <w:rFonts w:ascii="Times New Roman" w:hAnsi="Times New Roman" w:cs="Times New Roman"/>
                <w:sz w:val="24"/>
                <w:szCs w:val="24"/>
              </w:rPr>
              <w:t>quida de matriculas no Ensino Médio para 75 %.</w:t>
            </w:r>
          </w:p>
        </w:tc>
      </w:tr>
    </w:tbl>
    <w:p w14:paraId="4E980EC0" w14:textId="77777777" w:rsidR="00DD6436" w:rsidRPr="00DD6436" w:rsidRDefault="00727E1A" w:rsidP="00E2404F">
      <w:pPr>
        <w:spacing w:line="360" w:lineRule="auto"/>
        <w:jc w:val="both"/>
        <w:rPr>
          <w:rFonts w:ascii="Times New Roman" w:hAnsi="Times New Roman" w:cs="Times New Roman"/>
          <w:sz w:val="24"/>
          <w:szCs w:val="24"/>
        </w:rPr>
      </w:pPr>
      <w:r w:rsidRPr="001F7A48">
        <w:rPr>
          <w:rFonts w:ascii="Times New Roman" w:hAnsi="Times New Roman" w:cs="Times New Roman"/>
          <w:b/>
          <w:bCs/>
          <w:sz w:val="24"/>
          <w:szCs w:val="24"/>
        </w:rPr>
        <w:t>2.9</w:t>
      </w:r>
      <w:r w:rsidR="00D17931" w:rsidRPr="001F7A48">
        <w:rPr>
          <w:rFonts w:ascii="Times New Roman" w:hAnsi="Times New Roman" w:cs="Times New Roman"/>
          <w:b/>
          <w:bCs/>
          <w:sz w:val="24"/>
          <w:szCs w:val="24"/>
        </w:rPr>
        <w:t xml:space="preserve"> </w:t>
      </w:r>
      <w:r w:rsidR="007B10A0" w:rsidRPr="001F7A48">
        <w:rPr>
          <w:rFonts w:ascii="Times New Roman" w:hAnsi="Times New Roman" w:cs="Times New Roman"/>
          <w:b/>
          <w:bCs/>
          <w:sz w:val="24"/>
          <w:szCs w:val="24"/>
        </w:rPr>
        <w:t>METAS E ESTRATÉGIAS DO ENSINO MÉDIO</w:t>
      </w:r>
    </w:p>
    <w:p w14:paraId="3A7AC22D" w14:textId="77777777" w:rsidR="00E2404F" w:rsidRDefault="00E2404F" w:rsidP="001F7A48">
      <w:pPr>
        <w:rPr>
          <w:rFonts w:ascii="Times New Roman" w:hAnsi="Times New Roman" w:cs="Times New Roman"/>
          <w:b/>
          <w:sz w:val="24"/>
          <w:szCs w:val="24"/>
        </w:rPr>
      </w:pPr>
    </w:p>
    <w:p w14:paraId="12781DCE" w14:textId="77777777" w:rsidR="00D17931" w:rsidRPr="001F7A48" w:rsidRDefault="00727E1A" w:rsidP="001F7A48">
      <w:pPr>
        <w:rPr>
          <w:rFonts w:ascii="Times New Roman" w:hAnsi="Times New Roman" w:cs="Times New Roman"/>
          <w:b/>
          <w:sz w:val="24"/>
          <w:szCs w:val="24"/>
        </w:rPr>
      </w:pPr>
      <w:r w:rsidRPr="001F7A48">
        <w:rPr>
          <w:rFonts w:ascii="Times New Roman" w:hAnsi="Times New Roman" w:cs="Times New Roman"/>
          <w:b/>
          <w:sz w:val="24"/>
          <w:szCs w:val="24"/>
        </w:rPr>
        <w:t>2.10</w:t>
      </w:r>
      <w:r w:rsidR="00D17931" w:rsidRPr="001F7A48">
        <w:rPr>
          <w:rFonts w:ascii="Times New Roman" w:hAnsi="Times New Roman" w:cs="Times New Roman"/>
          <w:b/>
          <w:sz w:val="24"/>
          <w:szCs w:val="24"/>
        </w:rPr>
        <w:t xml:space="preserve"> ESTRATÉGIAS DA META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7866"/>
      </w:tblGrid>
      <w:tr w:rsidR="00D17931" w:rsidRPr="00D17931" w14:paraId="3D7FA5F8" w14:textId="77777777" w:rsidTr="00E2404F">
        <w:tc>
          <w:tcPr>
            <w:tcW w:w="953" w:type="dxa"/>
            <w:tcBorders>
              <w:top w:val="single" w:sz="4" w:space="0" w:color="auto"/>
              <w:left w:val="single" w:sz="4" w:space="0" w:color="auto"/>
              <w:bottom w:val="single" w:sz="4" w:space="0" w:color="auto"/>
              <w:right w:val="single" w:sz="4" w:space="0" w:color="auto"/>
            </w:tcBorders>
          </w:tcPr>
          <w:p w14:paraId="251C1911" w14:textId="77777777" w:rsidR="00D17931" w:rsidRPr="00D17931" w:rsidRDefault="00D17931" w:rsidP="00727E1A">
            <w:pPr>
              <w:rPr>
                <w:rFonts w:ascii="Times New Roman" w:hAnsi="Times New Roman" w:cs="Times New Roman"/>
                <w:sz w:val="24"/>
                <w:szCs w:val="24"/>
              </w:rPr>
            </w:pPr>
            <w:r w:rsidRPr="00D17931">
              <w:rPr>
                <w:rFonts w:ascii="Times New Roman" w:hAnsi="Times New Roman" w:cs="Times New Roman"/>
                <w:sz w:val="24"/>
                <w:szCs w:val="24"/>
              </w:rPr>
              <w:t>Nº</w:t>
            </w:r>
          </w:p>
        </w:tc>
        <w:tc>
          <w:tcPr>
            <w:tcW w:w="7978" w:type="dxa"/>
            <w:tcBorders>
              <w:top w:val="single" w:sz="4" w:space="0" w:color="auto"/>
              <w:left w:val="single" w:sz="4" w:space="0" w:color="auto"/>
              <w:bottom w:val="single" w:sz="4" w:space="0" w:color="auto"/>
              <w:right w:val="single" w:sz="4" w:space="0" w:color="auto"/>
            </w:tcBorders>
          </w:tcPr>
          <w:p w14:paraId="41FA619D" w14:textId="77777777" w:rsidR="00D17931" w:rsidRPr="00D17931" w:rsidRDefault="00D17931" w:rsidP="00727E1A">
            <w:pPr>
              <w:jc w:val="center"/>
              <w:rPr>
                <w:rFonts w:ascii="Times New Roman" w:hAnsi="Times New Roman" w:cs="Times New Roman"/>
                <w:sz w:val="24"/>
                <w:szCs w:val="24"/>
              </w:rPr>
            </w:pPr>
            <w:r w:rsidRPr="00D17931">
              <w:rPr>
                <w:rFonts w:ascii="Times New Roman" w:hAnsi="Times New Roman" w:cs="Times New Roman"/>
                <w:sz w:val="24"/>
                <w:szCs w:val="24"/>
              </w:rPr>
              <w:t>ESTRATÉGIAS DA META 1 – ENSINO MÉDIO</w:t>
            </w:r>
          </w:p>
        </w:tc>
      </w:tr>
      <w:tr w:rsidR="00D17931" w:rsidRPr="00D17931" w14:paraId="25E42E6D" w14:textId="77777777" w:rsidTr="00E2404F">
        <w:tc>
          <w:tcPr>
            <w:tcW w:w="953" w:type="dxa"/>
            <w:tcBorders>
              <w:top w:val="single" w:sz="4" w:space="0" w:color="auto"/>
              <w:left w:val="single" w:sz="4" w:space="0" w:color="auto"/>
              <w:bottom w:val="single" w:sz="4" w:space="0" w:color="auto"/>
              <w:right w:val="single" w:sz="4" w:space="0" w:color="auto"/>
            </w:tcBorders>
          </w:tcPr>
          <w:p w14:paraId="650EDE14" w14:textId="77777777" w:rsidR="00D17931" w:rsidRPr="00D17931" w:rsidRDefault="00D17931" w:rsidP="00727E1A">
            <w:pPr>
              <w:jc w:val="center"/>
              <w:rPr>
                <w:rFonts w:ascii="Times New Roman" w:hAnsi="Times New Roman" w:cs="Times New Roman"/>
                <w:sz w:val="24"/>
                <w:szCs w:val="24"/>
              </w:rPr>
            </w:pPr>
          </w:p>
          <w:p w14:paraId="066A8DF2" w14:textId="77777777" w:rsidR="00D17931" w:rsidRPr="00D17931" w:rsidRDefault="0029086D"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.1</w:t>
            </w:r>
          </w:p>
        </w:tc>
        <w:tc>
          <w:tcPr>
            <w:tcW w:w="7978" w:type="dxa"/>
            <w:tcBorders>
              <w:top w:val="single" w:sz="4" w:space="0" w:color="auto"/>
              <w:left w:val="single" w:sz="4" w:space="0" w:color="auto"/>
              <w:bottom w:val="single" w:sz="4" w:space="0" w:color="auto"/>
              <w:right w:val="single" w:sz="4" w:space="0" w:color="auto"/>
            </w:tcBorders>
          </w:tcPr>
          <w:p w14:paraId="40D426E0"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Aderir ao Programa Nacional de Recuperação do Ensino Médio, a fim de incentivar práticas pedagógicas com abordagens interdisciplinares estruturadas entre teoria e prática, de maneira flexibilizada e diversificada, conteúdos obrigatórios e eletivos articulados com as demandas da cidade e com dimensões como ciência, trabalho, linguagens, tecnologia, cultura e esporte.</w:t>
            </w:r>
          </w:p>
        </w:tc>
      </w:tr>
      <w:tr w:rsidR="00D17931" w:rsidRPr="00D17931" w14:paraId="41BD347A" w14:textId="77777777" w:rsidTr="00E2404F">
        <w:tc>
          <w:tcPr>
            <w:tcW w:w="953" w:type="dxa"/>
            <w:tcBorders>
              <w:top w:val="single" w:sz="4" w:space="0" w:color="auto"/>
              <w:left w:val="single" w:sz="4" w:space="0" w:color="auto"/>
              <w:bottom w:val="single" w:sz="4" w:space="0" w:color="auto"/>
              <w:right w:val="single" w:sz="4" w:space="0" w:color="auto"/>
            </w:tcBorders>
          </w:tcPr>
          <w:p w14:paraId="3DD5D747"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00D17931" w:rsidRPr="00D17931">
              <w:rPr>
                <w:rFonts w:ascii="Times New Roman" w:hAnsi="Times New Roman" w:cs="Times New Roman"/>
                <w:sz w:val="24"/>
                <w:szCs w:val="24"/>
              </w:rPr>
              <w:t>.2</w:t>
            </w:r>
          </w:p>
        </w:tc>
        <w:tc>
          <w:tcPr>
            <w:tcW w:w="7978" w:type="dxa"/>
            <w:tcBorders>
              <w:top w:val="single" w:sz="4" w:space="0" w:color="auto"/>
              <w:left w:val="single" w:sz="4" w:space="0" w:color="auto"/>
              <w:bottom w:val="single" w:sz="4" w:space="0" w:color="auto"/>
              <w:right w:val="single" w:sz="4" w:space="0" w:color="auto"/>
            </w:tcBorders>
          </w:tcPr>
          <w:p w14:paraId="4FB083CD"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Assegurar a matrícula de estudantes do ensino fundamental da rede pública do município no ensino médio, considerando a demanda existente.</w:t>
            </w:r>
          </w:p>
        </w:tc>
      </w:tr>
      <w:tr w:rsidR="00D17931" w:rsidRPr="00D17931" w14:paraId="1F803861" w14:textId="77777777" w:rsidTr="00E2404F">
        <w:tc>
          <w:tcPr>
            <w:tcW w:w="953" w:type="dxa"/>
            <w:tcBorders>
              <w:top w:val="single" w:sz="4" w:space="0" w:color="auto"/>
              <w:left w:val="single" w:sz="4" w:space="0" w:color="auto"/>
              <w:bottom w:val="single" w:sz="4" w:space="0" w:color="auto"/>
              <w:right w:val="single" w:sz="4" w:space="0" w:color="auto"/>
            </w:tcBorders>
          </w:tcPr>
          <w:p w14:paraId="12930078"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.3</w:t>
            </w:r>
          </w:p>
        </w:tc>
        <w:tc>
          <w:tcPr>
            <w:tcW w:w="7978" w:type="dxa"/>
            <w:tcBorders>
              <w:top w:val="single" w:sz="4" w:space="0" w:color="auto"/>
              <w:left w:val="single" w:sz="4" w:space="0" w:color="auto"/>
              <w:bottom w:val="single" w:sz="4" w:space="0" w:color="auto"/>
              <w:right w:val="single" w:sz="4" w:space="0" w:color="auto"/>
            </w:tcBorders>
          </w:tcPr>
          <w:p w14:paraId="2C85AE66"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Desenvolver e implementar programas e ações que contemplem a correção de fluxo, o acompanhamento pedagógico individualizado e a recuperação e progressão parcial, priorizando estudantes do ensino médio com rendimento escolar defasado.</w:t>
            </w:r>
          </w:p>
        </w:tc>
      </w:tr>
      <w:tr w:rsidR="00D17931" w:rsidRPr="00D17931" w14:paraId="2280E813" w14:textId="77777777" w:rsidTr="00E2404F">
        <w:tc>
          <w:tcPr>
            <w:tcW w:w="953" w:type="dxa"/>
            <w:tcBorders>
              <w:top w:val="single" w:sz="4" w:space="0" w:color="auto"/>
              <w:left w:val="single" w:sz="4" w:space="0" w:color="auto"/>
              <w:bottom w:val="single" w:sz="4" w:space="0" w:color="auto"/>
              <w:right w:val="single" w:sz="4" w:space="0" w:color="auto"/>
            </w:tcBorders>
          </w:tcPr>
          <w:p w14:paraId="14FF92FE"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.4</w:t>
            </w:r>
          </w:p>
        </w:tc>
        <w:tc>
          <w:tcPr>
            <w:tcW w:w="7978" w:type="dxa"/>
            <w:tcBorders>
              <w:top w:val="single" w:sz="4" w:space="0" w:color="auto"/>
              <w:left w:val="single" w:sz="4" w:space="0" w:color="auto"/>
              <w:bottom w:val="single" w:sz="4" w:space="0" w:color="auto"/>
              <w:right w:val="single" w:sz="4" w:space="0" w:color="auto"/>
            </w:tcBorders>
          </w:tcPr>
          <w:p w14:paraId="2BB6E521"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Ampliar e incentivar a oferta do ensino médio com qualificação social e profissional aos segmentos populacionais considerados, que estejam fora da escola e com defasagem idade/série, associadas a outras estratégias que garantam a conti</w:t>
            </w:r>
            <w:r w:rsidR="00BC4506">
              <w:rPr>
                <w:rFonts w:ascii="Times New Roman" w:hAnsi="Times New Roman" w:cs="Times New Roman"/>
                <w:sz w:val="24"/>
                <w:szCs w:val="24"/>
              </w:rPr>
              <w:t>nuidade da escolarização por meio</w:t>
            </w:r>
            <w:r w:rsidRPr="00D17931">
              <w:rPr>
                <w:rFonts w:ascii="Times New Roman" w:hAnsi="Times New Roman" w:cs="Times New Roman"/>
                <w:sz w:val="24"/>
                <w:szCs w:val="24"/>
              </w:rPr>
              <w:t xml:space="preserve"> da EJA Educação de Jovens e Adultos.</w:t>
            </w:r>
          </w:p>
        </w:tc>
      </w:tr>
      <w:tr w:rsidR="00D17931" w:rsidRPr="00D17931" w14:paraId="09610394" w14:textId="77777777" w:rsidTr="00E2404F">
        <w:tc>
          <w:tcPr>
            <w:tcW w:w="953" w:type="dxa"/>
            <w:tcBorders>
              <w:top w:val="single" w:sz="4" w:space="0" w:color="auto"/>
              <w:left w:val="single" w:sz="4" w:space="0" w:color="auto"/>
              <w:bottom w:val="single" w:sz="4" w:space="0" w:color="auto"/>
              <w:right w:val="single" w:sz="4" w:space="0" w:color="auto"/>
            </w:tcBorders>
          </w:tcPr>
          <w:p w14:paraId="4653E683"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.5</w:t>
            </w:r>
          </w:p>
        </w:tc>
        <w:tc>
          <w:tcPr>
            <w:tcW w:w="7978" w:type="dxa"/>
            <w:tcBorders>
              <w:top w:val="single" w:sz="4" w:space="0" w:color="auto"/>
              <w:left w:val="single" w:sz="4" w:space="0" w:color="auto"/>
              <w:bottom w:val="single" w:sz="4" w:space="0" w:color="auto"/>
              <w:right w:val="single" w:sz="4" w:space="0" w:color="auto"/>
            </w:tcBorders>
          </w:tcPr>
          <w:p w14:paraId="1BBEFF9E" w14:textId="77777777" w:rsidR="00D17931" w:rsidRPr="00D17931" w:rsidRDefault="00D17931" w:rsidP="00EA3832">
            <w:pPr>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Apoiar os centros familiares de formação por alternância na oferta de cursos de ensino médio integrado à educação profissional na perspectiva da agricultura familiar, agropecuária, meio ambiente e outras áreas de interesse dos segmentos populacionais considerados.</w:t>
            </w:r>
          </w:p>
        </w:tc>
      </w:tr>
      <w:tr w:rsidR="00D17931" w:rsidRPr="00D17931" w14:paraId="74880E29" w14:textId="77777777" w:rsidTr="00E2404F">
        <w:tc>
          <w:tcPr>
            <w:tcW w:w="953" w:type="dxa"/>
            <w:tcBorders>
              <w:top w:val="single" w:sz="4" w:space="0" w:color="auto"/>
              <w:left w:val="single" w:sz="4" w:space="0" w:color="auto"/>
              <w:bottom w:val="single" w:sz="4" w:space="0" w:color="auto"/>
              <w:right w:val="single" w:sz="4" w:space="0" w:color="auto"/>
            </w:tcBorders>
          </w:tcPr>
          <w:p w14:paraId="69D2FA90"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.6</w:t>
            </w:r>
          </w:p>
        </w:tc>
        <w:tc>
          <w:tcPr>
            <w:tcW w:w="7978" w:type="dxa"/>
            <w:tcBorders>
              <w:top w:val="single" w:sz="4" w:space="0" w:color="auto"/>
              <w:left w:val="single" w:sz="4" w:space="0" w:color="auto"/>
              <w:bottom w:val="single" w:sz="4" w:space="0" w:color="auto"/>
              <w:right w:val="single" w:sz="4" w:space="0" w:color="auto"/>
            </w:tcBorders>
          </w:tcPr>
          <w:p w14:paraId="5DE3502F"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Promover</w:t>
            </w:r>
            <w:r w:rsidR="007C08D1">
              <w:rPr>
                <w:rFonts w:ascii="Times New Roman" w:hAnsi="Times New Roman" w:cs="Times New Roman"/>
                <w:sz w:val="24"/>
                <w:szCs w:val="24"/>
              </w:rPr>
              <w:t xml:space="preserve"> a</w:t>
            </w:r>
            <w:r w:rsidRPr="00D17931">
              <w:rPr>
                <w:rFonts w:ascii="Times New Roman" w:hAnsi="Times New Roman" w:cs="Times New Roman"/>
                <w:sz w:val="24"/>
                <w:szCs w:val="24"/>
              </w:rPr>
              <w:t xml:space="preserve"> busca ativa de jovens que estão fora da escola pertencentes aos segmentos populacionais considerados, em parceria com as áreas de assistência social, saúde e proteção à juventude.</w:t>
            </w:r>
          </w:p>
        </w:tc>
      </w:tr>
      <w:tr w:rsidR="00D17931" w:rsidRPr="00D17931" w14:paraId="00824861" w14:textId="77777777" w:rsidTr="00E2404F">
        <w:tc>
          <w:tcPr>
            <w:tcW w:w="953" w:type="dxa"/>
            <w:tcBorders>
              <w:top w:val="single" w:sz="4" w:space="0" w:color="auto"/>
              <w:left w:val="single" w:sz="4" w:space="0" w:color="auto"/>
              <w:bottom w:val="single" w:sz="4" w:space="0" w:color="auto"/>
              <w:right w:val="single" w:sz="4" w:space="0" w:color="auto"/>
            </w:tcBorders>
          </w:tcPr>
          <w:p w14:paraId="22943B19"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.7</w:t>
            </w:r>
          </w:p>
        </w:tc>
        <w:tc>
          <w:tcPr>
            <w:tcW w:w="7978" w:type="dxa"/>
            <w:tcBorders>
              <w:top w:val="single" w:sz="4" w:space="0" w:color="auto"/>
              <w:left w:val="single" w:sz="4" w:space="0" w:color="auto"/>
              <w:bottom w:val="single" w:sz="4" w:space="0" w:color="auto"/>
              <w:right w:val="single" w:sz="4" w:space="0" w:color="auto"/>
            </w:tcBorders>
          </w:tcPr>
          <w:p w14:paraId="2BABFFD5"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Viabilizar as tecnologias educacionais e de inovação das práticas pedagógicas no ensino médio, favorecendo a melhoria do fluxo escolar e as aprendizagens dos estudantes, segundo as diversas abordagens metodológicas.</w:t>
            </w:r>
          </w:p>
        </w:tc>
      </w:tr>
      <w:tr w:rsidR="00D17931" w:rsidRPr="00D17931" w14:paraId="469BEA05" w14:textId="77777777" w:rsidTr="00E2404F">
        <w:tc>
          <w:tcPr>
            <w:tcW w:w="953" w:type="dxa"/>
            <w:tcBorders>
              <w:top w:val="single" w:sz="4" w:space="0" w:color="auto"/>
              <w:left w:val="single" w:sz="4" w:space="0" w:color="auto"/>
              <w:bottom w:val="single" w:sz="4" w:space="0" w:color="auto"/>
              <w:right w:val="single" w:sz="4" w:space="0" w:color="auto"/>
            </w:tcBorders>
          </w:tcPr>
          <w:p w14:paraId="211F54FB"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.8</w:t>
            </w:r>
          </w:p>
        </w:tc>
        <w:tc>
          <w:tcPr>
            <w:tcW w:w="7978" w:type="dxa"/>
            <w:tcBorders>
              <w:top w:val="single" w:sz="4" w:space="0" w:color="auto"/>
              <w:left w:val="single" w:sz="4" w:space="0" w:color="auto"/>
              <w:bottom w:val="single" w:sz="4" w:space="0" w:color="auto"/>
              <w:right w:val="single" w:sz="4" w:space="0" w:color="auto"/>
            </w:tcBorders>
          </w:tcPr>
          <w:p w14:paraId="4A0BED50"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Promover a integração da educação de jovens, adultos</w:t>
            </w:r>
            <w:r w:rsidR="00917B7D">
              <w:rPr>
                <w:rFonts w:ascii="Times New Roman" w:hAnsi="Times New Roman" w:cs="Times New Roman"/>
                <w:sz w:val="24"/>
                <w:szCs w:val="24"/>
              </w:rPr>
              <w:t xml:space="preserve"> (EJA)</w:t>
            </w:r>
            <w:r w:rsidRPr="00D17931">
              <w:rPr>
                <w:rFonts w:ascii="Times New Roman" w:hAnsi="Times New Roman" w:cs="Times New Roman"/>
                <w:sz w:val="24"/>
                <w:szCs w:val="24"/>
              </w:rPr>
              <w:t xml:space="preserve"> e idosos no ensino médio com políticas de saúde, trabalho, meio ambiente, cultura, lazer e esporte, entre outras na perspectiva da formação integral dos cidadãos.</w:t>
            </w:r>
          </w:p>
        </w:tc>
      </w:tr>
      <w:tr w:rsidR="00D17931" w:rsidRPr="00D17931" w14:paraId="0E470025" w14:textId="77777777" w:rsidTr="00E2404F">
        <w:tc>
          <w:tcPr>
            <w:tcW w:w="953" w:type="dxa"/>
            <w:tcBorders>
              <w:top w:val="single" w:sz="4" w:space="0" w:color="auto"/>
              <w:left w:val="single" w:sz="4" w:space="0" w:color="auto"/>
              <w:bottom w:val="single" w:sz="4" w:space="0" w:color="auto"/>
              <w:right w:val="single" w:sz="4" w:space="0" w:color="auto"/>
            </w:tcBorders>
          </w:tcPr>
          <w:p w14:paraId="666D9CC7"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.9</w:t>
            </w:r>
          </w:p>
        </w:tc>
        <w:tc>
          <w:tcPr>
            <w:tcW w:w="7978" w:type="dxa"/>
            <w:tcBorders>
              <w:top w:val="single" w:sz="4" w:space="0" w:color="auto"/>
              <w:left w:val="single" w:sz="4" w:space="0" w:color="auto"/>
              <w:bottom w:val="single" w:sz="4" w:space="0" w:color="auto"/>
              <w:right w:val="single" w:sz="4" w:space="0" w:color="auto"/>
            </w:tcBorders>
          </w:tcPr>
          <w:p w14:paraId="16246BC4"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Expandir as matrículas na educação de jovens, adultos</w:t>
            </w:r>
            <w:r w:rsidR="00917B7D">
              <w:rPr>
                <w:rFonts w:ascii="Times New Roman" w:hAnsi="Times New Roman" w:cs="Times New Roman"/>
                <w:sz w:val="24"/>
                <w:szCs w:val="24"/>
              </w:rPr>
              <w:t xml:space="preserve"> (EJA)</w:t>
            </w:r>
            <w:r w:rsidRPr="00D17931">
              <w:rPr>
                <w:rFonts w:ascii="Times New Roman" w:hAnsi="Times New Roman" w:cs="Times New Roman"/>
                <w:sz w:val="24"/>
                <w:szCs w:val="24"/>
              </w:rPr>
              <w:t xml:space="preserve"> e idosos, garantindo a oferta pública de ensino médio integrado à formação profissional, objetivando a elevação do nível de escolaridade e assegurando condições de permanência e conclusão de estudos.</w:t>
            </w:r>
          </w:p>
        </w:tc>
      </w:tr>
      <w:tr w:rsidR="00D17931" w:rsidRPr="00D17931" w14:paraId="61525B21" w14:textId="77777777" w:rsidTr="00E2404F">
        <w:tc>
          <w:tcPr>
            <w:tcW w:w="953" w:type="dxa"/>
            <w:tcBorders>
              <w:top w:val="single" w:sz="4" w:space="0" w:color="auto"/>
              <w:left w:val="single" w:sz="4" w:space="0" w:color="auto"/>
              <w:bottom w:val="single" w:sz="4" w:space="0" w:color="auto"/>
              <w:right w:val="single" w:sz="4" w:space="0" w:color="auto"/>
            </w:tcBorders>
          </w:tcPr>
          <w:p w14:paraId="54DD38EC"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.10</w:t>
            </w:r>
          </w:p>
        </w:tc>
        <w:tc>
          <w:tcPr>
            <w:tcW w:w="7978" w:type="dxa"/>
            <w:tcBorders>
              <w:top w:val="single" w:sz="4" w:space="0" w:color="auto"/>
              <w:left w:val="single" w:sz="4" w:space="0" w:color="auto"/>
              <w:bottom w:val="single" w:sz="4" w:space="0" w:color="auto"/>
              <w:right w:val="single" w:sz="4" w:space="0" w:color="auto"/>
            </w:tcBorders>
          </w:tcPr>
          <w:p w14:paraId="45DD9964"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 xml:space="preserve">Realizar, anualmente, estabelecendo parcerias com Secretaria de Ação Social e Conselho </w:t>
            </w:r>
            <w:r w:rsidR="00A66648">
              <w:rPr>
                <w:rFonts w:ascii="Times New Roman" w:hAnsi="Times New Roman" w:cs="Times New Roman"/>
                <w:sz w:val="24"/>
                <w:szCs w:val="24"/>
              </w:rPr>
              <w:t>Tutelar, um levantamento público</w:t>
            </w:r>
            <w:r w:rsidRPr="00D17931">
              <w:rPr>
                <w:rFonts w:ascii="Times New Roman" w:hAnsi="Times New Roman" w:cs="Times New Roman"/>
                <w:sz w:val="24"/>
                <w:szCs w:val="24"/>
              </w:rPr>
              <w:t xml:space="preserve"> da população de 15 a 24 anos que necessita iniciar ou concluir sua escolarização nas etapas de ensino fundamental e médio.</w:t>
            </w:r>
          </w:p>
        </w:tc>
      </w:tr>
      <w:tr w:rsidR="00D17931" w:rsidRPr="00D17931" w14:paraId="3728E00D" w14:textId="77777777" w:rsidTr="00E2404F">
        <w:tc>
          <w:tcPr>
            <w:tcW w:w="953" w:type="dxa"/>
            <w:tcBorders>
              <w:top w:val="single" w:sz="4" w:space="0" w:color="auto"/>
              <w:left w:val="single" w:sz="4" w:space="0" w:color="auto"/>
              <w:bottom w:val="single" w:sz="4" w:space="0" w:color="auto"/>
              <w:right w:val="single" w:sz="4" w:space="0" w:color="auto"/>
            </w:tcBorders>
          </w:tcPr>
          <w:p w14:paraId="2F7EFDF8"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00D17931" w:rsidRPr="00D17931">
              <w:rPr>
                <w:rFonts w:ascii="Times New Roman" w:hAnsi="Times New Roman" w:cs="Times New Roman"/>
                <w:sz w:val="24"/>
                <w:szCs w:val="24"/>
              </w:rPr>
              <w:t>.11</w:t>
            </w:r>
          </w:p>
        </w:tc>
        <w:tc>
          <w:tcPr>
            <w:tcW w:w="7978" w:type="dxa"/>
            <w:tcBorders>
              <w:top w:val="single" w:sz="4" w:space="0" w:color="auto"/>
              <w:left w:val="single" w:sz="4" w:space="0" w:color="auto"/>
              <w:bottom w:val="single" w:sz="4" w:space="0" w:color="auto"/>
              <w:right w:val="single" w:sz="4" w:space="0" w:color="auto"/>
            </w:tcBorders>
          </w:tcPr>
          <w:p w14:paraId="35E1EC09"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Garantir o acesso e permanência a estudantes da EJA no ensino médio, com possibilidade de acesso à universidade pública e gratuita.</w:t>
            </w:r>
          </w:p>
        </w:tc>
      </w:tr>
      <w:tr w:rsidR="00D17931" w:rsidRPr="00D17931" w14:paraId="31F0CE64" w14:textId="77777777" w:rsidTr="00E2404F">
        <w:tc>
          <w:tcPr>
            <w:tcW w:w="953" w:type="dxa"/>
            <w:tcBorders>
              <w:top w:val="single" w:sz="4" w:space="0" w:color="auto"/>
              <w:left w:val="single" w:sz="4" w:space="0" w:color="auto"/>
              <w:bottom w:val="single" w:sz="4" w:space="0" w:color="auto"/>
              <w:right w:val="single" w:sz="4" w:space="0" w:color="auto"/>
            </w:tcBorders>
          </w:tcPr>
          <w:p w14:paraId="362810D7"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.12</w:t>
            </w:r>
          </w:p>
        </w:tc>
        <w:tc>
          <w:tcPr>
            <w:tcW w:w="7978" w:type="dxa"/>
            <w:tcBorders>
              <w:top w:val="single" w:sz="4" w:space="0" w:color="auto"/>
              <w:left w:val="single" w:sz="4" w:space="0" w:color="auto"/>
              <w:bottom w:val="single" w:sz="4" w:space="0" w:color="auto"/>
              <w:right w:val="single" w:sz="4" w:space="0" w:color="auto"/>
            </w:tcBorders>
          </w:tcPr>
          <w:p w14:paraId="3A1AD1D6"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Promover a reestruturação e aquisição de equipamentos, voltados à expansão e à melhoria da rede física de escolas públicas que atuam no ensino médio regular e educação de jovens, adultos e idosos em nível médio, integrada à educação profissional, garantindo acessibilidade à pessoa com deficiência.</w:t>
            </w:r>
          </w:p>
        </w:tc>
      </w:tr>
      <w:tr w:rsidR="00D17931" w:rsidRPr="00D17931" w14:paraId="375A4303" w14:textId="77777777" w:rsidTr="00E2404F">
        <w:tc>
          <w:tcPr>
            <w:tcW w:w="953" w:type="dxa"/>
            <w:tcBorders>
              <w:top w:val="single" w:sz="4" w:space="0" w:color="auto"/>
              <w:left w:val="single" w:sz="4" w:space="0" w:color="auto"/>
              <w:bottom w:val="single" w:sz="4" w:space="0" w:color="auto"/>
              <w:right w:val="single" w:sz="4" w:space="0" w:color="auto"/>
            </w:tcBorders>
          </w:tcPr>
          <w:p w14:paraId="7E2AAF63" w14:textId="77777777" w:rsidR="00D17931" w:rsidRPr="00D17931" w:rsidRDefault="0040045E" w:rsidP="00727E1A">
            <w:pPr>
              <w:jc w:val="center"/>
              <w:rPr>
                <w:rFonts w:ascii="Times New Roman" w:hAnsi="Times New Roman" w:cs="Times New Roman"/>
                <w:sz w:val="24"/>
                <w:szCs w:val="24"/>
              </w:rPr>
            </w:pPr>
            <w:r>
              <w:rPr>
                <w:rFonts w:ascii="Times New Roman" w:hAnsi="Times New Roman" w:cs="Times New Roman"/>
                <w:sz w:val="24"/>
                <w:szCs w:val="24"/>
              </w:rPr>
              <w:t>3</w:t>
            </w:r>
            <w:r w:rsidR="00D17931" w:rsidRPr="00D17931">
              <w:rPr>
                <w:rFonts w:ascii="Times New Roman" w:hAnsi="Times New Roman" w:cs="Times New Roman"/>
                <w:sz w:val="24"/>
                <w:szCs w:val="24"/>
              </w:rPr>
              <w:t>.13</w:t>
            </w:r>
          </w:p>
        </w:tc>
        <w:tc>
          <w:tcPr>
            <w:tcW w:w="7978" w:type="dxa"/>
            <w:tcBorders>
              <w:top w:val="single" w:sz="4" w:space="0" w:color="auto"/>
              <w:left w:val="single" w:sz="4" w:space="0" w:color="auto"/>
              <w:bottom w:val="single" w:sz="4" w:space="0" w:color="auto"/>
              <w:right w:val="single" w:sz="4" w:space="0" w:color="auto"/>
            </w:tcBorders>
          </w:tcPr>
          <w:p w14:paraId="469759BB" w14:textId="77777777" w:rsidR="00D17931" w:rsidRPr="00D17931" w:rsidRDefault="00D17931" w:rsidP="00EA3832">
            <w:pPr>
              <w:autoSpaceDE w:val="0"/>
              <w:autoSpaceDN w:val="0"/>
              <w:adjustRightInd w:val="0"/>
              <w:spacing w:after="0" w:line="360" w:lineRule="auto"/>
              <w:jc w:val="both"/>
              <w:rPr>
                <w:rFonts w:ascii="Times New Roman" w:hAnsi="Times New Roman" w:cs="Times New Roman"/>
                <w:sz w:val="24"/>
                <w:szCs w:val="24"/>
              </w:rPr>
            </w:pPr>
            <w:r w:rsidRPr="00D17931">
              <w:rPr>
                <w:rFonts w:ascii="Times New Roman" w:hAnsi="Times New Roman" w:cs="Times New Roman"/>
                <w:sz w:val="24"/>
                <w:szCs w:val="24"/>
              </w:rPr>
              <w:t>Promover formação continuada de docentes do ensino médio regular e os que atuam na educação de jovens, adultos e idosos.</w:t>
            </w:r>
          </w:p>
        </w:tc>
      </w:tr>
    </w:tbl>
    <w:p w14:paraId="1CC98908" w14:textId="77777777" w:rsidR="00D17931" w:rsidRDefault="00D17931" w:rsidP="00EE6821">
      <w:pPr>
        <w:spacing w:line="360" w:lineRule="auto"/>
        <w:jc w:val="both"/>
        <w:rPr>
          <w:rFonts w:ascii="Times New Roman" w:hAnsi="Times New Roman" w:cs="Times New Roman"/>
          <w:sz w:val="24"/>
        </w:rPr>
        <w:sectPr w:rsidR="00D17931" w:rsidSect="00AE6458">
          <w:pgSz w:w="11906" w:h="16838" w:code="9"/>
          <w:pgMar w:top="1701" w:right="1274" w:bottom="1134" w:left="1701" w:header="709" w:footer="709" w:gutter="0"/>
          <w:cols w:space="708"/>
          <w:docGrid w:linePitch="360"/>
        </w:sectPr>
      </w:pPr>
    </w:p>
    <w:p w14:paraId="7A9AC18F" w14:textId="77777777" w:rsidR="003D3038" w:rsidRPr="001F7A48" w:rsidRDefault="003D3038" w:rsidP="001F7A48">
      <w:pPr>
        <w:spacing w:after="0"/>
        <w:rPr>
          <w:rFonts w:ascii="Times New Roman" w:hAnsi="Times New Roman" w:cs="Times New Roman"/>
          <w:b/>
          <w:sz w:val="24"/>
          <w:szCs w:val="24"/>
        </w:rPr>
      </w:pPr>
      <w:r w:rsidRPr="001F7A48">
        <w:rPr>
          <w:rFonts w:ascii="Times New Roman" w:hAnsi="Times New Roman" w:cs="Times New Roman"/>
          <w:b/>
          <w:sz w:val="24"/>
          <w:szCs w:val="24"/>
        </w:rPr>
        <w:lastRenderedPageBreak/>
        <w:t>2.11 ENSINO SUPERIOR</w:t>
      </w:r>
    </w:p>
    <w:p w14:paraId="1E0079FF" w14:textId="77777777" w:rsidR="001F7A48" w:rsidRPr="003D3038" w:rsidRDefault="001F7A48" w:rsidP="001F7A48">
      <w:pPr>
        <w:spacing w:after="0"/>
        <w:jc w:val="center"/>
        <w:rPr>
          <w:rFonts w:ascii="Times New Roman" w:hAnsi="Times New Roman" w:cs="Times New Roman"/>
          <w:b/>
          <w:sz w:val="28"/>
          <w:szCs w:val="28"/>
        </w:rPr>
      </w:pPr>
    </w:p>
    <w:p w14:paraId="1354E69C" w14:textId="77777777" w:rsidR="003D3038" w:rsidRDefault="003D3038" w:rsidP="001F7A48">
      <w:pPr>
        <w:spacing w:after="0" w:line="360" w:lineRule="auto"/>
        <w:ind w:firstLine="708"/>
        <w:jc w:val="both"/>
        <w:rPr>
          <w:rFonts w:ascii="Times New Roman" w:hAnsi="Times New Roman" w:cs="Times New Roman"/>
          <w:sz w:val="24"/>
          <w:szCs w:val="24"/>
        </w:rPr>
      </w:pPr>
      <w:r w:rsidRPr="00A85CC9">
        <w:rPr>
          <w:rFonts w:ascii="Times New Roman" w:hAnsi="Times New Roman" w:cs="Times New Roman"/>
          <w:sz w:val="24"/>
          <w:szCs w:val="24"/>
        </w:rPr>
        <w:t>De acordo com Art.</w:t>
      </w:r>
      <w:r>
        <w:rPr>
          <w:rFonts w:ascii="Times New Roman" w:hAnsi="Times New Roman" w:cs="Times New Roman"/>
          <w:sz w:val="24"/>
          <w:szCs w:val="24"/>
        </w:rPr>
        <w:t xml:space="preserve"> 45º da LDB, Lei nº 9394/96, </w:t>
      </w:r>
      <w:r w:rsidRPr="00A85CC9">
        <w:rPr>
          <w:rFonts w:ascii="Times New Roman" w:hAnsi="Times New Roman" w:cs="Times New Roman"/>
          <w:sz w:val="24"/>
          <w:szCs w:val="24"/>
        </w:rPr>
        <w:t>a educação superior será ministrada em instituições de ensino superior, públicas ou privadas, com variados graus de abrangência e especialização, tendo como finalidade, dentre outras de semelhante relevância: o estimulo a criação cultural, o desenvolvimento do espirito cientifico e do pensamento reflexivo, a formação de diplomados nas diferentes áreas do conhecimento, colaborando na sua formação continua, o incentivo ao trabalho de pesquisa e investigação cientifica, a promoção e a divulgação de conhecimentos culturais, científicos e técnicos, o estimulo do conhecimento dos problemas do mundo presente, em particular os nacionais e regionais, a prestação de serviços especializados a comunidade e o estabelecimento de uma relação de reciprocidade. Além disso, no artigo 44, a referida lei descreve que a educação superior dever</w:t>
      </w:r>
      <w:r w:rsidR="001A316D">
        <w:rPr>
          <w:rFonts w:ascii="Times New Roman" w:hAnsi="Times New Roman" w:cs="Times New Roman"/>
          <w:sz w:val="24"/>
          <w:szCs w:val="24"/>
        </w:rPr>
        <w:t>á</w:t>
      </w:r>
      <w:r w:rsidRPr="00A85CC9">
        <w:rPr>
          <w:rFonts w:ascii="Times New Roman" w:hAnsi="Times New Roman" w:cs="Times New Roman"/>
          <w:sz w:val="24"/>
          <w:szCs w:val="24"/>
        </w:rPr>
        <w:t xml:space="preserve"> abranger cursos sequenciais, cursos de graduação, cursos de pós-graduação, programas de extensão e pesquisa. Entretanto, é necessário registrar que essa abrangência não e obrigatória, nem est</w:t>
      </w:r>
      <w:r w:rsidR="001A316D">
        <w:rPr>
          <w:rFonts w:ascii="Times New Roman" w:hAnsi="Times New Roman" w:cs="Times New Roman"/>
          <w:sz w:val="24"/>
          <w:szCs w:val="24"/>
        </w:rPr>
        <w:t>á</w:t>
      </w:r>
      <w:r w:rsidRPr="00A85CC9">
        <w:rPr>
          <w:rFonts w:ascii="Times New Roman" w:hAnsi="Times New Roman" w:cs="Times New Roman"/>
          <w:sz w:val="24"/>
          <w:szCs w:val="24"/>
        </w:rPr>
        <w:t xml:space="preserve"> presente em todas as instituições de ensino superior.</w:t>
      </w:r>
    </w:p>
    <w:p w14:paraId="3B1FA046" w14:textId="77777777" w:rsidR="001F7A48" w:rsidRDefault="001F7A48" w:rsidP="001F7A48">
      <w:pPr>
        <w:spacing w:after="0" w:line="360" w:lineRule="auto"/>
        <w:ind w:firstLine="708"/>
        <w:jc w:val="both"/>
        <w:rPr>
          <w:rFonts w:ascii="Times New Roman" w:hAnsi="Times New Roman" w:cs="Times New Roman"/>
          <w:sz w:val="24"/>
          <w:szCs w:val="24"/>
        </w:rPr>
      </w:pPr>
    </w:p>
    <w:p w14:paraId="475480B6" w14:textId="77777777" w:rsidR="003D3038" w:rsidRDefault="003D3038" w:rsidP="00DD6436">
      <w:pPr>
        <w:spacing w:after="0"/>
        <w:jc w:val="both"/>
        <w:rPr>
          <w:rFonts w:ascii="Times New Roman" w:hAnsi="Times New Roman" w:cs="Times New Roman"/>
          <w:b/>
          <w:sz w:val="28"/>
          <w:szCs w:val="28"/>
        </w:rPr>
      </w:pPr>
      <w:r>
        <w:rPr>
          <w:rFonts w:ascii="Times New Roman" w:hAnsi="Times New Roman" w:cs="Times New Roman"/>
          <w:b/>
          <w:sz w:val="24"/>
          <w:szCs w:val="24"/>
        </w:rPr>
        <w:t>TABELA 26</w:t>
      </w:r>
      <w:r w:rsidR="001F7A48">
        <w:rPr>
          <w:rFonts w:ascii="Times New Roman" w:hAnsi="Times New Roman" w:cs="Times New Roman"/>
          <w:b/>
          <w:sz w:val="24"/>
          <w:szCs w:val="24"/>
        </w:rPr>
        <w:t xml:space="preserve"> </w:t>
      </w:r>
      <w:r>
        <w:rPr>
          <w:rFonts w:ascii="Times New Roman" w:hAnsi="Times New Roman" w:cs="Times New Roman"/>
          <w:b/>
          <w:sz w:val="24"/>
          <w:szCs w:val="24"/>
        </w:rPr>
        <w:t>- CURSOS DE GR</w:t>
      </w:r>
      <w:r w:rsidR="00DD6436">
        <w:rPr>
          <w:rFonts w:ascii="Times New Roman" w:hAnsi="Times New Roman" w:cs="Times New Roman"/>
          <w:b/>
          <w:sz w:val="24"/>
          <w:szCs w:val="24"/>
        </w:rPr>
        <w:t>ADUAÇÃO OFERECIDOS NO MUNICÍPIO</w:t>
      </w:r>
    </w:p>
    <w:tbl>
      <w:tblPr>
        <w:tblStyle w:val="Tabelacomgrade"/>
        <w:tblW w:w="4884" w:type="pct"/>
        <w:tblInd w:w="108" w:type="dxa"/>
        <w:tblLayout w:type="fixed"/>
        <w:tblLook w:val="04A0" w:firstRow="1" w:lastRow="0" w:firstColumn="1" w:lastColumn="0" w:noHBand="0" w:noVBand="1"/>
      </w:tblPr>
      <w:tblGrid>
        <w:gridCol w:w="1385"/>
        <w:gridCol w:w="371"/>
        <w:gridCol w:w="44"/>
        <w:gridCol w:w="378"/>
        <w:gridCol w:w="35"/>
        <w:gridCol w:w="357"/>
        <w:gridCol w:w="26"/>
        <w:gridCol w:w="1140"/>
        <w:gridCol w:w="26"/>
        <w:gridCol w:w="924"/>
        <w:gridCol w:w="26"/>
        <w:gridCol w:w="960"/>
        <w:gridCol w:w="26"/>
        <w:gridCol w:w="1000"/>
        <w:gridCol w:w="26"/>
        <w:gridCol w:w="1011"/>
        <w:gridCol w:w="26"/>
        <w:gridCol w:w="953"/>
      </w:tblGrid>
      <w:tr w:rsidR="003D3038" w:rsidRPr="00C75BF1" w14:paraId="6D1D654C" w14:textId="77777777" w:rsidTr="003D3038">
        <w:tc>
          <w:tcPr>
            <w:tcW w:w="794" w:type="pct"/>
          </w:tcPr>
          <w:p w14:paraId="0FDA9372"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2013</w:t>
            </w:r>
          </w:p>
        </w:tc>
        <w:tc>
          <w:tcPr>
            <w:tcW w:w="680" w:type="pct"/>
            <w:gridSpan w:val="5"/>
            <w:vAlign w:val="center"/>
          </w:tcPr>
          <w:p w14:paraId="4F574146" w14:textId="77777777" w:rsidR="003D3038" w:rsidRPr="00C75BF1" w:rsidRDefault="003D3038" w:rsidP="003D3038">
            <w:pPr>
              <w:jc w:val="center"/>
              <w:rPr>
                <w:rFonts w:ascii="Times New Roman" w:hAnsi="Times New Roman" w:cs="Times New Roman"/>
                <w:sz w:val="20"/>
              </w:rPr>
            </w:pPr>
            <w:r w:rsidRPr="00C75BF1">
              <w:rPr>
                <w:rFonts w:ascii="Times New Roman" w:hAnsi="Times New Roman" w:cs="Times New Roman"/>
                <w:sz w:val="20"/>
              </w:rPr>
              <w:t>REDE</w:t>
            </w:r>
          </w:p>
        </w:tc>
        <w:tc>
          <w:tcPr>
            <w:tcW w:w="669" w:type="pct"/>
            <w:gridSpan w:val="2"/>
            <w:vMerge w:val="restart"/>
            <w:vAlign w:val="center"/>
          </w:tcPr>
          <w:p w14:paraId="616FF17F"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Nome da instituição</w:t>
            </w:r>
          </w:p>
        </w:tc>
        <w:tc>
          <w:tcPr>
            <w:tcW w:w="545" w:type="pct"/>
            <w:gridSpan w:val="2"/>
            <w:vMerge w:val="restart"/>
            <w:vAlign w:val="center"/>
          </w:tcPr>
          <w:p w14:paraId="1E907187"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vagas oferecidas</w:t>
            </w:r>
          </w:p>
        </w:tc>
        <w:tc>
          <w:tcPr>
            <w:tcW w:w="566" w:type="pct"/>
            <w:gridSpan w:val="2"/>
            <w:vMerge w:val="restart"/>
            <w:vAlign w:val="center"/>
          </w:tcPr>
          <w:p w14:paraId="265FFA19"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matrículas</w:t>
            </w:r>
          </w:p>
        </w:tc>
        <w:tc>
          <w:tcPr>
            <w:tcW w:w="589" w:type="pct"/>
            <w:gridSpan w:val="2"/>
            <w:vMerge w:val="restart"/>
            <w:vAlign w:val="center"/>
          </w:tcPr>
          <w:p w14:paraId="4B0A5172"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concluintes</w:t>
            </w:r>
          </w:p>
        </w:tc>
        <w:tc>
          <w:tcPr>
            <w:tcW w:w="595" w:type="pct"/>
            <w:gridSpan w:val="2"/>
            <w:vMerge w:val="restart"/>
            <w:vAlign w:val="center"/>
          </w:tcPr>
          <w:p w14:paraId="65E35D60"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professores</w:t>
            </w:r>
          </w:p>
        </w:tc>
        <w:tc>
          <w:tcPr>
            <w:tcW w:w="562" w:type="pct"/>
            <w:gridSpan w:val="2"/>
            <w:vMerge w:val="restart"/>
          </w:tcPr>
          <w:p w14:paraId="5E821958" w14:textId="77777777" w:rsidR="003D3038" w:rsidRDefault="003D3038" w:rsidP="003D3038">
            <w:pPr>
              <w:rPr>
                <w:rFonts w:ascii="Times New Roman" w:hAnsi="Times New Roman" w:cs="Times New Roman"/>
                <w:sz w:val="24"/>
                <w:szCs w:val="24"/>
              </w:rPr>
            </w:pPr>
          </w:p>
          <w:p w14:paraId="40132D45" w14:textId="77777777" w:rsidR="00C75BF1" w:rsidRPr="00C75BF1" w:rsidRDefault="00C75BF1" w:rsidP="003D3038">
            <w:pPr>
              <w:rPr>
                <w:rFonts w:ascii="Times New Roman" w:hAnsi="Times New Roman" w:cs="Times New Roman"/>
                <w:sz w:val="24"/>
                <w:szCs w:val="24"/>
              </w:rPr>
            </w:pPr>
          </w:p>
          <w:p w14:paraId="3ABC83E9"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 xml:space="preserve">Modalidade </w:t>
            </w:r>
          </w:p>
        </w:tc>
      </w:tr>
      <w:tr w:rsidR="003D3038" w:rsidRPr="00C75BF1" w14:paraId="4A40A94F" w14:textId="77777777" w:rsidTr="003D3038">
        <w:trPr>
          <w:cantSplit/>
          <w:trHeight w:val="1392"/>
        </w:trPr>
        <w:tc>
          <w:tcPr>
            <w:tcW w:w="794" w:type="pct"/>
            <w:vAlign w:val="center"/>
          </w:tcPr>
          <w:p w14:paraId="1BC404C8" w14:textId="77777777" w:rsidR="003D3038" w:rsidRPr="00C75BF1" w:rsidRDefault="003D3038" w:rsidP="003D3038">
            <w:pPr>
              <w:jc w:val="center"/>
              <w:rPr>
                <w:rFonts w:ascii="Times New Roman" w:hAnsi="Times New Roman" w:cs="Times New Roman"/>
                <w:sz w:val="24"/>
              </w:rPr>
            </w:pPr>
            <w:r w:rsidRPr="00C75BF1">
              <w:rPr>
                <w:rFonts w:ascii="Times New Roman" w:hAnsi="Times New Roman" w:cs="Times New Roman"/>
                <w:sz w:val="24"/>
              </w:rPr>
              <w:t>Nome do curso</w:t>
            </w:r>
          </w:p>
        </w:tc>
        <w:tc>
          <w:tcPr>
            <w:tcW w:w="238" w:type="pct"/>
            <w:gridSpan w:val="2"/>
            <w:textDirection w:val="btLr"/>
          </w:tcPr>
          <w:p w14:paraId="49F81CFC" w14:textId="77777777" w:rsidR="003D3038" w:rsidRPr="00C75BF1" w:rsidRDefault="003D3038" w:rsidP="003D3038">
            <w:pPr>
              <w:ind w:left="113" w:right="113"/>
              <w:rPr>
                <w:rFonts w:ascii="Times New Roman" w:hAnsi="Times New Roman" w:cs="Times New Roman"/>
                <w:sz w:val="24"/>
                <w:szCs w:val="24"/>
              </w:rPr>
            </w:pPr>
            <w:r w:rsidRPr="00C75BF1">
              <w:rPr>
                <w:rFonts w:ascii="Times New Roman" w:hAnsi="Times New Roman" w:cs="Times New Roman"/>
                <w:sz w:val="24"/>
                <w:szCs w:val="24"/>
              </w:rPr>
              <w:t>ESTADUAL</w:t>
            </w:r>
          </w:p>
        </w:tc>
        <w:tc>
          <w:tcPr>
            <w:tcW w:w="237" w:type="pct"/>
            <w:gridSpan w:val="2"/>
            <w:textDirection w:val="btLr"/>
          </w:tcPr>
          <w:p w14:paraId="4E7CCF74" w14:textId="77777777" w:rsidR="003D3038" w:rsidRPr="00C75BF1" w:rsidRDefault="003D3038" w:rsidP="003D3038">
            <w:pPr>
              <w:ind w:left="113" w:right="113"/>
              <w:rPr>
                <w:rFonts w:ascii="Times New Roman" w:hAnsi="Times New Roman" w:cs="Times New Roman"/>
                <w:sz w:val="24"/>
                <w:szCs w:val="24"/>
              </w:rPr>
            </w:pPr>
            <w:r w:rsidRPr="00C75BF1">
              <w:rPr>
                <w:rFonts w:ascii="Times New Roman" w:hAnsi="Times New Roman" w:cs="Times New Roman"/>
                <w:sz w:val="24"/>
                <w:szCs w:val="24"/>
              </w:rPr>
              <w:t>FEDERAL</w:t>
            </w:r>
          </w:p>
        </w:tc>
        <w:tc>
          <w:tcPr>
            <w:tcW w:w="205" w:type="pct"/>
            <w:textDirection w:val="btLr"/>
          </w:tcPr>
          <w:p w14:paraId="252F822A" w14:textId="77777777" w:rsidR="003D3038" w:rsidRPr="00C75BF1" w:rsidRDefault="003D3038" w:rsidP="003D3038">
            <w:pPr>
              <w:ind w:left="113" w:right="113"/>
              <w:rPr>
                <w:rFonts w:ascii="Times New Roman" w:hAnsi="Times New Roman" w:cs="Times New Roman"/>
                <w:sz w:val="24"/>
                <w:szCs w:val="24"/>
              </w:rPr>
            </w:pPr>
            <w:r w:rsidRPr="00C75BF1">
              <w:rPr>
                <w:rFonts w:ascii="Times New Roman" w:hAnsi="Times New Roman" w:cs="Times New Roman"/>
                <w:sz w:val="24"/>
                <w:szCs w:val="24"/>
              </w:rPr>
              <w:t>PRIVADA</w:t>
            </w:r>
          </w:p>
        </w:tc>
        <w:tc>
          <w:tcPr>
            <w:tcW w:w="669" w:type="pct"/>
            <w:gridSpan w:val="2"/>
            <w:vMerge/>
          </w:tcPr>
          <w:p w14:paraId="2AA143C0" w14:textId="77777777" w:rsidR="003D3038" w:rsidRPr="00C75BF1" w:rsidRDefault="003D3038" w:rsidP="003D3038">
            <w:pPr>
              <w:rPr>
                <w:rFonts w:ascii="Times New Roman" w:hAnsi="Times New Roman" w:cs="Times New Roman"/>
                <w:sz w:val="24"/>
              </w:rPr>
            </w:pPr>
          </w:p>
        </w:tc>
        <w:tc>
          <w:tcPr>
            <w:tcW w:w="545" w:type="pct"/>
            <w:gridSpan w:val="2"/>
            <w:vMerge/>
          </w:tcPr>
          <w:p w14:paraId="07B0E2F6" w14:textId="77777777" w:rsidR="003D3038" w:rsidRPr="00C75BF1" w:rsidRDefault="003D3038" w:rsidP="003D3038">
            <w:pPr>
              <w:rPr>
                <w:rFonts w:ascii="Times New Roman" w:hAnsi="Times New Roman" w:cs="Times New Roman"/>
                <w:sz w:val="24"/>
              </w:rPr>
            </w:pPr>
          </w:p>
        </w:tc>
        <w:tc>
          <w:tcPr>
            <w:tcW w:w="566" w:type="pct"/>
            <w:gridSpan w:val="2"/>
            <w:vMerge/>
          </w:tcPr>
          <w:p w14:paraId="27FFB26A" w14:textId="77777777" w:rsidR="003D3038" w:rsidRPr="00C75BF1" w:rsidRDefault="003D3038" w:rsidP="003D3038">
            <w:pPr>
              <w:rPr>
                <w:rFonts w:ascii="Times New Roman" w:hAnsi="Times New Roman" w:cs="Times New Roman"/>
                <w:sz w:val="24"/>
              </w:rPr>
            </w:pPr>
          </w:p>
        </w:tc>
        <w:tc>
          <w:tcPr>
            <w:tcW w:w="589" w:type="pct"/>
            <w:gridSpan w:val="2"/>
            <w:vMerge/>
          </w:tcPr>
          <w:p w14:paraId="176C4515" w14:textId="77777777" w:rsidR="003D3038" w:rsidRPr="00C75BF1" w:rsidRDefault="003D3038" w:rsidP="003D3038">
            <w:pPr>
              <w:rPr>
                <w:rFonts w:ascii="Times New Roman" w:hAnsi="Times New Roman" w:cs="Times New Roman"/>
                <w:sz w:val="24"/>
              </w:rPr>
            </w:pPr>
          </w:p>
        </w:tc>
        <w:tc>
          <w:tcPr>
            <w:tcW w:w="595" w:type="pct"/>
            <w:gridSpan w:val="2"/>
            <w:vMerge/>
          </w:tcPr>
          <w:p w14:paraId="2FA2EF6D" w14:textId="77777777" w:rsidR="003D3038" w:rsidRPr="00C75BF1" w:rsidRDefault="003D3038" w:rsidP="003D3038">
            <w:pPr>
              <w:rPr>
                <w:rFonts w:ascii="Times New Roman" w:hAnsi="Times New Roman" w:cs="Times New Roman"/>
                <w:sz w:val="24"/>
              </w:rPr>
            </w:pPr>
          </w:p>
        </w:tc>
        <w:tc>
          <w:tcPr>
            <w:tcW w:w="562" w:type="pct"/>
            <w:gridSpan w:val="2"/>
            <w:vMerge/>
          </w:tcPr>
          <w:p w14:paraId="18C7F64D" w14:textId="77777777" w:rsidR="003D3038" w:rsidRPr="00C75BF1" w:rsidRDefault="003D3038" w:rsidP="003D3038">
            <w:pPr>
              <w:rPr>
                <w:rFonts w:ascii="Times New Roman" w:hAnsi="Times New Roman" w:cs="Times New Roman"/>
                <w:sz w:val="24"/>
              </w:rPr>
            </w:pPr>
          </w:p>
        </w:tc>
      </w:tr>
      <w:tr w:rsidR="00ED350A" w:rsidRPr="00996FAB" w14:paraId="491DEA93" w14:textId="77777777" w:rsidTr="003D3038">
        <w:tc>
          <w:tcPr>
            <w:tcW w:w="794" w:type="pct"/>
          </w:tcPr>
          <w:p w14:paraId="2DAC2486"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Bacharelado em Administração</w:t>
            </w:r>
          </w:p>
        </w:tc>
        <w:tc>
          <w:tcPr>
            <w:tcW w:w="238" w:type="pct"/>
            <w:gridSpan w:val="2"/>
          </w:tcPr>
          <w:p w14:paraId="400206F1" w14:textId="77777777" w:rsidR="00ED350A" w:rsidRPr="00996FAB" w:rsidRDefault="00ED350A" w:rsidP="003D3038">
            <w:pPr>
              <w:rPr>
                <w:rFonts w:ascii="Times New Roman" w:hAnsi="Times New Roman" w:cs="Times New Roman"/>
                <w:b/>
                <w:sz w:val="40"/>
              </w:rPr>
            </w:pPr>
          </w:p>
        </w:tc>
        <w:tc>
          <w:tcPr>
            <w:tcW w:w="237" w:type="pct"/>
            <w:gridSpan w:val="2"/>
          </w:tcPr>
          <w:p w14:paraId="28D1125C" w14:textId="77777777" w:rsidR="00ED350A" w:rsidRPr="00996FAB" w:rsidRDefault="00ED350A" w:rsidP="003D3038">
            <w:pPr>
              <w:rPr>
                <w:rFonts w:ascii="Times New Roman" w:hAnsi="Times New Roman" w:cs="Times New Roman"/>
                <w:b/>
                <w:sz w:val="40"/>
              </w:rPr>
            </w:pPr>
          </w:p>
        </w:tc>
        <w:tc>
          <w:tcPr>
            <w:tcW w:w="205" w:type="pct"/>
          </w:tcPr>
          <w:p w14:paraId="77BA1FD8" w14:textId="77777777" w:rsidR="00ED350A"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3A64AC29" w14:textId="77777777" w:rsidR="00ED350A" w:rsidRDefault="00ED350A">
            <w:r w:rsidRPr="00286B2B">
              <w:rPr>
                <w:rFonts w:ascii="Times New Roman" w:hAnsi="Times New Roman" w:cs="Times New Roman"/>
                <w:sz w:val="24"/>
                <w:szCs w:val="24"/>
              </w:rPr>
              <w:t>FCAPR</w:t>
            </w:r>
            <w:r w:rsidR="00E051BB">
              <w:rPr>
                <w:rStyle w:val="Refdenotaderodap"/>
              </w:rPr>
              <w:footnoteReference w:id="1"/>
            </w:r>
          </w:p>
        </w:tc>
        <w:tc>
          <w:tcPr>
            <w:tcW w:w="545" w:type="pct"/>
            <w:gridSpan w:val="2"/>
          </w:tcPr>
          <w:p w14:paraId="432D8320"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66" w:type="pct"/>
            <w:gridSpan w:val="2"/>
          </w:tcPr>
          <w:p w14:paraId="440C417C"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161</w:t>
            </w:r>
          </w:p>
        </w:tc>
        <w:tc>
          <w:tcPr>
            <w:tcW w:w="589" w:type="pct"/>
            <w:gridSpan w:val="2"/>
          </w:tcPr>
          <w:p w14:paraId="25390A3D"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13</w:t>
            </w:r>
          </w:p>
        </w:tc>
        <w:tc>
          <w:tcPr>
            <w:tcW w:w="595" w:type="pct"/>
            <w:gridSpan w:val="2"/>
          </w:tcPr>
          <w:p w14:paraId="184A97FC"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18</w:t>
            </w:r>
          </w:p>
        </w:tc>
        <w:tc>
          <w:tcPr>
            <w:tcW w:w="562" w:type="pct"/>
            <w:gridSpan w:val="2"/>
          </w:tcPr>
          <w:p w14:paraId="00B55F84"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ED350A" w:rsidRPr="00996FAB" w14:paraId="7E5CFA93" w14:textId="77777777" w:rsidTr="003D3038">
        <w:tc>
          <w:tcPr>
            <w:tcW w:w="794" w:type="pct"/>
          </w:tcPr>
          <w:p w14:paraId="1BBCD5E8" w14:textId="77777777" w:rsidR="00ED350A" w:rsidRPr="00483A03" w:rsidRDefault="00ED350A" w:rsidP="003D3038">
            <w:pPr>
              <w:rPr>
                <w:rFonts w:ascii="Times New Roman" w:hAnsi="Times New Roman" w:cs="Times New Roman"/>
                <w:color w:val="FF0000"/>
                <w:sz w:val="24"/>
                <w:szCs w:val="24"/>
              </w:rPr>
            </w:pPr>
            <w:r w:rsidRPr="00483A03">
              <w:rPr>
                <w:rFonts w:ascii="Times New Roman" w:hAnsi="Times New Roman" w:cs="Times New Roman"/>
                <w:sz w:val="24"/>
                <w:szCs w:val="24"/>
              </w:rPr>
              <w:t>Bacharelado em Ciências Contábeis</w:t>
            </w:r>
          </w:p>
        </w:tc>
        <w:tc>
          <w:tcPr>
            <w:tcW w:w="238" w:type="pct"/>
            <w:gridSpan w:val="2"/>
          </w:tcPr>
          <w:p w14:paraId="3666F5AE" w14:textId="77777777" w:rsidR="00ED350A" w:rsidRPr="00996FAB" w:rsidRDefault="00ED350A" w:rsidP="003D3038">
            <w:pPr>
              <w:rPr>
                <w:rFonts w:ascii="Times New Roman" w:hAnsi="Times New Roman" w:cs="Times New Roman"/>
                <w:b/>
                <w:sz w:val="40"/>
              </w:rPr>
            </w:pPr>
          </w:p>
        </w:tc>
        <w:tc>
          <w:tcPr>
            <w:tcW w:w="237" w:type="pct"/>
            <w:gridSpan w:val="2"/>
          </w:tcPr>
          <w:p w14:paraId="26EBEA3B" w14:textId="77777777" w:rsidR="00ED350A" w:rsidRPr="00996FAB" w:rsidRDefault="00ED350A" w:rsidP="003D3038">
            <w:pPr>
              <w:rPr>
                <w:rFonts w:ascii="Times New Roman" w:hAnsi="Times New Roman" w:cs="Times New Roman"/>
                <w:b/>
                <w:sz w:val="40"/>
              </w:rPr>
            </w:pPr>
          </w:p>
        </w:tc>
        <w:tc>
          <w:tcPr>
            <w:tcW w:w="205" w:type="pct"/>
          </w:tcPr>
          <w:p w14:paraId="4385A0FD"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787DF5A7" w14:textId="77777777" w:rsidR="00ED350A" w:rsidRDefault="00ED350A">
            <w:r w:rsidRPr="00286B2B">
              <w:rPr>
                <w:rFonts w:ascii="Times New Roman" w:hAnsi="Times New Roman" w:cs="Times New Roman"/>
                <w:sz w:val="24"/>
                <w:szCs w:val="24"/>
              </w:rPr>
              <w:t>FCAPR</w:t>
            </w:r>
          </w:p>
        </w:tc>
        <w:tc>
          <w:tcPr>
            <w:tcW w:w="545" w:type="pct"/>
            <w:gridSpan w:val="2"/>
          </w:tcPr>
          <w:p w14:paraId="13460F84"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80</w:t>
            </w:r>
          </w:p>
        </w:tc>
        <w:tc>
          <w:tcPr>
            <w:tcW w:w="566" w:type="pct"/>
            <w:gridSpan w:val="2"/>
          </w:tcPr>
          <w:p w14:paraId="01CDFA92"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223</w:t>
            </w:r>
          </w:p>
        </w:tc>
        <w:tc>
          <w:tcPr>
            <w:tcW w:w="589" w:type="pct"/>
            <w:gridSpan w:val="2"/>
          </w:tcPr>
          <w:p w14:paraId="56126EAE"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35</w:t>
            </w:r>
          </w:p>
        </w:tc>
        <w:tc>
          <w:tcPr>
            <w:tcW w:w="595" w:type="pct"/>
            <w:gridSpan w:val="2"/>
          </w:tcPr>
          <w:p w14:paraId="1C2CF989"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27</w:t>
            </w:r>
          </w:p>
        </w:tc>
        <w:tc>
          <w:tcPr>
            <w:tcW w:w="562" w:type="pct"/>
            <w:gridSpan w:val="2"/>
          </w:tcPr>
          <w:p w14:paraId="046DAB9B"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ED350A" w:rsidRPr="00996FAB" w14:paraId="5160E3C8" w14:textId="77777777" w:rsidTr="003D3038">
        <w:tc>
          <w:tcPr>
            <w:tcW w:w="794" w:type="pct"/>
          </w:tcPr>
          <w:p w14:paraId="5005CC1E" w14:textId="77777777" w:rsidR="00ED350A" w:rsidRPr="00483A03" w:rsidRDefault="00ED350A" w:rsidP="003D3038">
            <w:pPr>
              <w:rPr>
                <w:rFonts w:ascii="Times New Roman" w:hAnsi="Times New Roman" w:cs="Times New Roman"/>
                <w:color w:val="FF0000"/>
                <w:sz w:val="24"/>
                <w:szCs w:val="24"/>
              </w:rPr>
            </w:pPr>
            <w:r w:rsidRPr="00483A03">
              <w:rPr>
                <w:rFonts w:ascii="Times New Roman" w:hAnsi="Times New Roman" w:cs="Times New Roman"/>
                <w:sz w:val="24"/>
                <w:szCs w:val="24"/>
              </w:rPr>
              <w:t>Bacharelado em Direito</w:t>
            </w:r>
          </w:p>
        </w:tc>
        <w:tc>
          <w:tcPr>
            <w:tcW w:w="238" w:type="pct"/>
            <w:gridSpan w:val="2"/>
          </w:tcPr>
          <w:p w14:paraId="09747856" w14:textId="77777777" w:rsidR="00ED350A" w:rsidRPr="00996FAB" w:rsidRDefault="00ED350A" w:rsidP="003D3038">
            <w:pPr>
              <w:rPr>
                <w:rFonts w:ascii="Times New Roman" w:hAnsi="Times New Roman" w:cs="Times New Roman"/>
                <w:b/>
                <w:sz w:val="40"/>
              </w:rPr>
            </w:pPr>
          </w:p>
        </w:tc>
        <w:tc>
          <w:tcPr>
            <w:tcW w:w="237" w:type="pct"/>
            <w:gridSpan w:val="2"/>
          </w:tcPr>
          <w:p w14:paraId="54394220" w14:textId="77777777" w:rsidR="00ED350A" w:rsidRPr="00996FAB" w:rsidRDefault="00ED350A" w:rsidP="003D3038">
            <w:pPr>
              <w:rPr>
                <w:rFonts w:ascii="Times New Roman" w:hAnsi="Times New Roman" w:cs="Times New Roman"/>
                <w:b/>
                <w:sz w:val="40"/>
              </w:rPr>
            </w:pPr>
          </w:p>
        </w:tc>
        <w:tc>
          <w:tcPr>
            <w:tcW w:w="205" w:type="pct"/>
          </w:tcPr>
          <w:p w14:paraId="33AA9905"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32BD3507" w14:textId="77777777" w:rsidR="00ED350A" w:rsidRDefault="00ED350A">
            <w:r w:rsidRPr="00286B2B">
              <w:rPr>
                <w:rFonts w:ascii="Times New Roman" w:hAnsi="Times New Roman" w:cs="Times New Roman"/>
                <w:sz w:val="24"/>
                <w:szCs w:val="24"/>
              </w:rPr>
              <w:t>FCAPR</w:t>
            </w:r>
          </w:p>
        </w:tc>
        <w:tc>
          <w:tcPr>
            <w:tcW w:w="545" w:type="pct"/>
            <w:gridSpan w:val="2"/>
          </w:tcPr>
          <w:p w14:paraId="1FA809B6"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100</w:t>
            </w:r>
          </w:p>
        </w:tc>
        <w:tc>
          <w:tcPr>
            <w:tcW w:w="566" w:type="pct"/>
            <w:gridSpan w:val="2"/>
          </w:tcPr>
          <w:p w14:paraId="0C895F7D"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459</w:t>
            </w:r>
          </w:p>
        </w:tc>
        <w:tc>
          <w:tcPr>
            <w:tcW w:w="589" w:type="pct"/>
            <w:gridSpan w:val="2"/>
          </w:tcPr>
          <w:p w14:paraId="0D21061F"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44</w:t>
            </w:r>
          </w:p>
        </w:tc>
        <w:tc>
          <w:tcPr>
            <w:tcW w:w="595" w:type="pct"/>
            <w:gridSpan w:val="2"/>
          </w:tcPr>
          <w:p w14:paraId="46F48038"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19</w:t>
            </w:r>
          </w:p>
        </w:tc>
        <w:tc>
          <w:tcPr>
            <w:tcW w:w="562" w:type="pct"/>
            <w:gridSpan w:val="2"/>
          </w:tcPr>
          <w:p w14:paraId="2CE7BD96"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ED350A" w:rsidRPr="00996FAB" w14:paraId="356EDE73" w14:textId="77777777" w:rsidTr="003D3038">
        <w:tc>
          <w:tcPr>
            <w:tcW w:w="794" w:type="pct"/>
          </w:tcPr>
          <w:p w14:paraId="0D0F43A8"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Licenciatura em Educação Física</w:t>
            </w:r>
          </w:p>
        </w:tc>
        <w:tc>
          <w:tcPr>
            <w:tcW w:w="238" w:type="pct"/>
            <w:gridSpan w:val="2"/>
          </w:tcPr>
          <w:p w14:paraId="1DA328E6" w14:textId="77777777" w:rsidR="00ED350A" w:rsidRPr="00996FAB" w:rsidRDefault="00ED350A" w:rsidP="003D3038">
            <w:pPr>
              <w:rPr>
                <w:rFonts w:ascii="Times New Roman" w:hAnsi="Times New Roman" w:cs="Times New Roman"/>
                <w:b/>
                <w:sz w:val="40"/>
              </w:rPr>
            </w:pPr>
          </w:p>
        </w:tc>
        <w:tc>
          <w:tcPr>
            <w:tcW w:w="237" w:type="pct"/>
            <w:gridSpan w:val="2"/>
          </w:tcPr>
          <w:p w14:paraId="1764C11F" w14:textId="77777777" w:rsidR="00ED350A" w:rsidRPr="00996FAB" w:rsidRDefault="00ED350A" w:rsidP="003D3038">
            <w:pPr>
              <w:rPr>
                <w:rFonts w:ascii="Times New Roman" w:hAnsi="Times New Roman" w:cs="Times New Roman"/>
                <w:b/>
                <w:sz w:val="40"/>
              </w:rPr>
            </w:pPr>
          </w:p>
        </w:tc>
        <w:tc>
          <w:tcPr>
            <w:tcW w:w="205" w:type="pct"/>
          </w:tcPr>
          <w:p w14:paraId="0F517345"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42BFC99A" w14:textId="77777777" w:rsidR="00ED350A" w:rsidRDefault="00ED350A">
            <w:r w:rsidRPr="00286B2B">
              <w:rPr>
                <w:rFonts w:ascii="Times New Roman" w:hAnsi="Times New Roman" w:cs="Times New Roman"/>
                <w:sz w:val="24"/>
                <w:szCs w:val="24"/>
              </w:rPr>
              <w:t>FCAPR</w:t>
            </w:r>
          </w:p>
        </w:tc>
        <w:tc>
          <w:tcPr>
            <w:tcW w:w="545" w:type="pct"/>
            <w:gridSpan w:val="2"/>
          </w:tcPr>
          <w:p w14:paraId="52A5E0E0"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66" w:type="pct"/>
            <w:gridSpan w:val="2"/>
          </w:tcPr>
          <w:p w14:paraId="40B0D99A"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126</w:t>
            </w:r>
          </w:p>
        </w:tc>
        <w:tc>
          <w:tcPr>
            <w:tcW w:w="589" w:type="pct"/>
            <w:gridSpan w:val="2"/>
          </w:tcPr>
          <w:p w14:paraId="5B98B5D2"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34</w:t>
            </w:r>
          </w:p>
        </w:tc>
        <w:tc>
          <w:tcPr>
            <w:tcW w:w="595" w:type="pct"/>
            <w:gridSpan w:val="2"/>
          </w:tcPr>
          <w:p w14:paraId="0C842111"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18</w:t>
            </w:r>
          </w:p>
        </w:tc>
        <w:tc>
          <w:tcPr>
            <w:tcW w:w="562" w:type="pct"/>
            <w:gridSpan w:val="2"/>
          </w:tcPr>
          <w:p w14:paraId="43F5529B"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3D3038" w:rsidRPr="00996FAB" w14:paraId="389C3AA6" w14:textId="77777777" w:rsidTr="003D3038">
        <w:tc>
          <w:tcPr>
            <w:tcW w:w="794" w:type="pct"/>
          </w:tcPr>
          <w:p w14:paraId="7958A8F5" w14:textId="77777777" w:rsidR="003D3038" w:rsidRPr="00483A03" w:rsidRDefault="003D3038" w:rsidP="003D3038">
            <w:pPr>
              <w:rPr>
                <w:rFonts w:ascii="Times New Roman" w:hAnsi="Times New Roman" w:cs="Times New Roman"/>
                <w:color w:val="FF0000"/>
                <w:sz w:val="24"/>
                <w:szCs w:val="24"/>
              </w:rPr>
            </w:pPr>
            <w:r w:rsidRPr="00483A03">
              <w:rPr>
                <w:rFonts w:ascii="Times New Roman" w:hAnsi="Times New Roman" w:cs="Times New Roman"/>
                <w:sz w:val="24"/>
                <w:szCs w:val="24"/>
              </w:rPr>
              <w:lastRenderedPageBreak/>
              <w:t>Tecnólogo- Gestão da Tecnologia da Informação</w:t>
            </w:r>
          </w:p>
        </w:tc>
        <w:tc>
          <w:tcPr>
            <w:tcW w:w="238" w:type="pct"/>
            <w:gridSpan w:val="2"/>
          </w:tcPr>
          <w:p w14:paraId="5956AE45" w14:textId="77777777" w:rsidR="003D3038" w:rsidRPr="00996FAB" w:rsidRDefault="003D3038" w:rsidP="003D3038">
            <w:pPr>
              <w:rPr>
                <w:rFonts w:ascii="Times New Roman" w:hAnsi="Times New Roman" w:cs="Times New Roman"/>
                <w:b/>
                <w:sz w:val="40"/>
              </w:rPr>
            </w:pPr>
          </w:p>
        </w:tc>
        <w:tc>
          <w:tcPr>
            <w:tcW w:w="237" w:type="pct"/>
            <w:gridSpan w:val="2"/>
          </w:tcPr>
          <w:p w14:paraId="6D68833A" w14:textId="77777777" w:rsidR="003D3038" w:rsidRPr="00996FAB" w:rsidRDefault="003D3038" w:rsidP="003D3038">
            <w:pPr>
              <w:rPr>
                <w:rFonts w:ascii="Times New Roman" w:hAnsi="Times New Roman" w:cs="Times New Roman"/>
                <w:b/>
                <w:sz w:val="40"/>
              </w:rPr>
            </w:pPr>
          </w:p>
        </w:tc>
        <w:tc>
          <w:tcPr>
            <w:tcW w:w="205" w:type="pct"/>
          </w:tcPr>
          <w:p w14:paraId="5D7F3311" w14:textId="77777777" w:rsidR="003D3038"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73D6FBB3" w14:textId="77777777" w:rsidR="003D3038" w:rsidRPr="00483A03" w:rsidRDefault="00ED350A" w:rsidP="003D3038">
            <w:pPr>
              <w:rPr>
                <w:rFonts w:ascii="Times New Roman" w:hAnsi="Times New Roman" w:cs="Times New Roman"/>
                <w:sz w:val="24"/>
                <w:szCs w:val="24"/>
              </w:rPr>
            </w:pPr>
            <w:r>
              <w:rPr>
                <w:rFonts w:ascii="Times New Roman" w:hAnsi="Times New Roman" w:cs="Times New Roman"/>
                <w:sz w:val="24"/>
                <w:szCs w:val="24"/>
              </w:rPr>
              <w:t>FCAPR</w:t>
            </w:r>
          </w:p>
        </w:tc>
        <w:tc>
          <w:tcPr>
            <w:tcW w:w="545" w:type="pct"/>
            <w:gridSpan w:val="2"/>
          </w:tcPr>
          <w:p w14:paraId="1982EAC8"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66" w:type="pct"/>
            <w:gridSpan w:val="2"/>
          </w:tcPr>
          <w:p w14:paraId="4E75ABBC"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89" w:type="pct"/>
            <w:gridSpan w:val="2"/>
          </w:tcPr>
          <w:p w14:paraId="134A242A"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w:t>
            </w:r>
          </w:p>
        </w:tc>
        <w:tc>
          <w:tcPr>
            <w:tcW w:w="595" w:type="pct"/>
            <w:gridSpan w:val="2"/>
          </w:tcPr>
          <w:p w14:paraId="1E5A2312"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05</w:t>
            </w:r>
          </w:p>
        </w:tc>
        <w:tc>
          <w:tcPr>
            <w:tcW w:w="562" w:type="pct"/>
            <w:gridSpan w:val="2"/>
          </w:tcPr>
          <w:p w14:paraId="03002BC8"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3D3038" w:rsidRPr="00996FAB" w14:paraId="5117D3E5" w14:textId="77777777" w:rsidTr="003D3038">
        <w:tc>
          <w:tcPr>
            <w:tcW w:w="794" w:type="pct"/>
          </w:tcPr>
          <w:p w14:paraId="5C82C57A" w14:textId="77777777" w:rsidR="003D3038" w:rsidRPr="002371B6" w:rsidRDefault="003D3038" w:rsidP="003D3038">
            <w:pPr>
              <w:rPr>
                <w:rFonts w:ascii="Arial" w:hAnsi="Arial" w:cs="Arial"/>
                <w:color w:val="000000" w:themeColor="text1"/>
                <w:sz w:val="24"/>
                <w:szCs w:val="24"/>
              </w:rPr>
            </w:pPr>
            <w:r w:rsidRPr="002371B6">
              <w:rPr>
                <w:rFonts w:ascii="Arial" w:hAnsi="Arial" w:cs="Arial"/>
                <w:color w:val="000000" w:themeColor="text1"/>
                <w:sz w:val="24"/>
                <w:szCs w:val="24"/>
              </w:rPr>
              <w:t>Enfermagem</w:t>
            </w:r>
          </w:p>
        </w:tc>
        <w:tc>
          <w:tcPr>
            <w:tcW w:w="238" w:type="pct"/>
            <w:gridSpan w:val="2"/>
          </w:tcPr>
          <w:p w14:paraId="1FDEBBA1" w14:textId="77777777" w:rsidR="003D3038" w:rsidRPr="002371B6" w:rsidRDefault="003D3038" w:rsidP="003D3038">
            <w:pPr>
              <w:rPr>
                <w:rFonts w:ascii="Arial" w:hAnsi="Arial" w:cs="Arial"/>
                <w:sz w:val="24"/>
                <w:szCs w:val="24"/>
              </w:rPr>
            </w:pPr>
          </w:p>
        </w:tc>
        <w:tc>
          <w:tcPr>
            <w:tcW w:w="237" w:type="pct"/>
            <w:gridSpan w:val="2"/>
          </w:tcPr>
          <w:p w14:paraId="3ED0CEF4" w14:textId="77777777" w:rsidR="003D3038" w:rsidRPr="002371B6" w:rsidRDefault="003D3038" w:rsidP="003D3038">
            <w:pPr>
              <w:rPr>
                <w:rFonts w:ascii="Arial" w:hAnsi="Arial" w:cs="Arial"/>
                <w:sz w:val="24"/>
                <w:szCs w:val="24"/>
              </w:rPr>
            </w:pPr>
          </w:p>
        </w:tc>
        <w:tc>
          <w:tcPr>
            <w:tcW w:w="205" w:type="pct"/>
          </w:tcPr>
          <w:p w14:paraId="6BA03AB5" w14:textId="77777777" w:rsidR="003D3038" w:rsidRPr="0036533F" w:rsidRDefault="003D3038" w:rsidP="003D3038">
            <w:pPr>
              <w:rPr>
                <w:rFonts w:ascii="Times New Roman" w:hAnsi="Times New Roman" w:cs="Times New Roman"/>
                <w:sz w:val="24"/>
                <w:szCs w:val="24"/>
              </w:rPr>
            </w:pPr>
            <w:r w:rsidRPr="0036533F">
              <w:rPr>
                <w:rFonts w:ascii="Times New Roman" w:hAnsi="Times New Roman" w:cs="Times New Roman"/>
                <w:sz w:val="24"/>
                <w:szCs w:val="24"/>
              </w:rPr>
              <w:t>X</w:t>
            </w:r>
          </w:p>
        </w:tc>
        <w:tc>
          <w:tcPr>
            <w:tcW w:w="669" w:type="pct"/>
            <w:gridSpan w:val="2"/>
          </w:tcPr>
          <w:p w14:paraId="7CF92A4F" w14:textId="77777777" w:rsidR="003D3038" w:rsidRPr="002371B6" w:rsidRDefault="00ED350A" w:rsidP="003D3038">
            <w:pPr>
              <w:rPr>
                <w:rFonts w:ascii="Arial" w:hAnsi="Arial" w:cs="Arial"/>
                <w:sz w:val="24"/>
                <w:szCs w:val="24"/>
              </w:rPr>
            </w:pPr>
            <w:r>
              <w:rPr>
                <w:rFonts w:ascii="Times New Roman" w:hAnsi="Times New Roman" w:cs="Times New Roman"/>
                <w:sz w:val="24"/>
                <w:szCs w:val="24"/>
              </w:rPr>
              <w:t>FQM</w:t>
            </w:r>
            <w:r w:rsidR="00E051BB">
              <w:rPr>
                <w:rStyle w:val="Refdenotaderodap"/>
                <w:rFonts w:ascii="Times New Roman" w:hAnsi="Times New Roman" w:cs="Times New Roman"/>
                <w:sz w:val="24"/>
                <w:szCs w:val="24"/>
              </w:rPr>
              <w:footnoteReference w:id="2"/>
            </w:r>
          </w:p>
        </w:tc>
        <w:tc>
          <w:tcPr>
            <w:tcW w:w="545" w:type="pct"/>
            <w:gridSpan w:val="2"/>
          </w:tcPr>
          <w:p w14:paraId="7DD922F0"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90</w:t>
            </w:r>
          </w:p>
        </w:tc>
        <w:tc>
          <w:tcPr>
            <w:tcW w:w="566" w:type="pct"/>
            <w:gridSpan w:val="2"/>
          </w:tcPr>
          <w:p w14:paraId="0E1E5657" w14:textId="77777777" w:rsidR="003D3038" w:rsidRPr="00483A03" w:rsidRDefault="003D3038" w:rsidP="003D3038">
            <w:pPr>
              <w:jc w:val="center"/>
              <w:rPr>
                <w:rFonts w:ascii="Times New Roman" w:hAnsi="Times New Roman" w:cs="Times New Roman"/>
                <w:sz w:val="24"/>
                <w:szCs w:val="24"/>
              </w:rPr>
            </w:pPr>
            <w:r w:rsidRPr="00483A03">
              <w:rPr>
                <w:rFonts w:ascii="Times New Roman" w:hAnsi="Times New Roman" w:cs="Times New Roman"/>
                <w:sz w:val="24"/>
                <w:szCs w:val="24"/>
              </w:rPr>
              <w:t>120</w:t>
            </w:r>
          </w:p>
        </w:tc>
        <w:tc>
          <w:tcPr>
            <w:tcW w:w="589" w:type="pct"/>
            <w:gridSpan w:val="2"/>
          </w:tcPr>
          <w:p w14:paraId="3CE2F28A" w14:textId="77777777" w:rsidR="003D3038" w:rsidRPr="00483A03" w:rsidRDefault="003D3038" w:rsidP="003D3038">
            <w:pPr>
              <w:jc w:val="center"/>
              <w:rPr>
                <w:rFonts w:ascii="Times New Roman" w:hAnsi="Times New Roman" w:cs="Times New Roman"/>
                <w:sz w:val="24"/>
                <w:szCs w:val="24"/>
              </w:rPr>
            </w:pPr>
            <w:r w:rsidRPr="00483A03">
              <w:rPr>
                <w:rFonts w:ascii="Times New Roman" w:hAnsi="Times New Roman" w:cs="Times New Roman"/>
                <w:sz w:val="24"/>
                <w:szCs w:val="24"/>
              </w:rPr>
              <w:t>25</w:t>
            </w:r>
          </w:p>
        </w:tc>
        <w:tc>
          <w:tcPr>
            <w:tcW w:w="595" w:type="pct"/>
            <w:gridSpan w:val="2"/>
          </w:tcPr>
          <w:p w14:paraId="697F750B"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28</w:t>
            </w:r>
          </w:p>
        </w:tc>
        <w:tc>
          <w:tcPr>
            <w:tcW w:w="562" w:type="pct"/>
            <w:gridSpan w:val="2"/>
          </w:tcPr>
          <w:p w14:paraId="59BA09D3"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ED350A" w:rsidRPr="00996FAB" w14:paraId="5D192484" w14:textId="77777777" w:rsidTr="003D3038">
        <w:tc>
          <w:tcPr>
            <w:tcW w:w="794" w:type="pct"/>
          </w:tcPr>
          <w:p w14:paraId="1A28D5C8" w14:textId="77777777" w:rsidR="00ED350A" w:rsidRPr="002371B6" w:rsidRDefault="00ED350A" w:rsidP="003D3038">
            <w:pPr>
              <w:rPr>
                <w:rFonts w:ascii="Arial" w:hAnsi="Arial" w:cs="Arial"/>
                <w:color w:val="000000" w:themeColor="text1"/>
                <w:sz w:val="24"/>
                <w:szCs w:val="24"/>
              </w:rPr>
            </w:pPr>
            <w:r w:rsidRPr="002371B6">
              <w:rPr>
                <w:rFonts w:ascii="Arial" w:hAnsi="Arial" w:cs="Arial"/>
                <w:color w:val="000000" w:themeColor="text1"/>
                <w:sz w:val="24"/>
                <w:szCs w:val="24"/>
              </w:rPr>
              <w:t xml:space="preserve">Farmácia </w:t>
            </w:r>
          </w:p>
        </w:tc>
        <w:tc>
          <w:tcPr>
            <w:tcW w:w="238" w:type="pct"/>
            <w:gridSpan w:val="2"/>
          </w:tcPr>
          <w:p w14:paraId="2B9E081D" w14:textId="77777777" w:rsidR="00ED350A" w:rsidRPr="002371B6" w:rsidRDefault="00ED350A" w:rsidP="003D3038">
            <w:pPr>
              <w:rPr>
                <w:rFonts w:ascii="Arial" w:hAnsi="Arial" w:cs="Arial"/>
                <w:sz w:val="24"/>
                <w:szCs w:val="24"/>
              </w:rPr>
            </w:pPr>
          </w:p>
        </w:tc>
        <w:tc>
          <w:tcPr>
            <w:tcW w:w="237" w:type="pct"/>
            <w:gridSpan w:val="2"/>
          </w:tcPr>
          <w:p w14:paraId="68AA0BB0" w14:textId="77777777" w:rsidR="00ED350A" w:rsidRPr="002371B6" w:rsidRDefault="00ED350A" w:rsidP="003D3038">
            <w:pPr>
              <w:rPr>
                <w:rFonts w:ascii="Arial" w:hAnsi="Arial" w:cs="Arial"/>
                <w:sz w:val="24"/>
                <w:szCs w:val="24"/>
              </w:rPr>
            </w:pPr>
          </w:p>
        </w:tc>
        <w:tc>
          <w:tcPr>
            <w:tcW w:w="205" w:type="pct"/>
          </w:tcPr>
          <w:p w14:paraId="5E8F3FE5" w14:textId="77777777" w:rsidR="00ED350A" w:rsidRPr="0036533F" w:rsidRDefault="00ED350A" w:rsidP="003D3038">
            <w:pPr>
              <w:rPr>
                <w:rFonts w:ascii="Times New Roman" w:hAnsi="Times New Roman" w:cs="Times New Roman"/>
                <w:sz w:val="24"/>
                <w:szCs w:val="24"/>
              </w:rPr>
            </w:pPr>
            <w:r w:rsidRPr="0036533F">
              <w:rPr>
                <w:rFonts w:ascii="Times New Roman" w:hAnsi="Times New Roman" w:cs="Times New Roman"/>
                <w:sz w:val="24"/>
                <w:szCs w:val="24"/>
              </w:rPr>
              <w:t>X</w:t>
            </w:r>
          </w:p>
        </w:tc>
        <w:tc>
          <w:tcPr>
            <w:tcW w:w="669" w:type="pct"/>
            <w:gridSpan w:val="2"/>
          </w:tcPr>
          <w:p w14:paraId="38930FAE" w14:textId="77777777" w:rsidR="00ED350A" w:rsidRDefault="00ED350A">
            <w:r w:rsidRPr="001F2B6E">
              <w:rPr>
                <w:rFonts w:ascii="Times New Roman" w:hAnsi="Times New Roman" w:cs="Times New Roman"/>
                <w:sz w:val="24"/>
                <w:szCs w:val="24"/>
              </w:rPr>
              <w:t>FQM</w:t>
            </w:r>
          </w:p>
        </w:tc>
        <w:tc>
          <w:tcPr>
            <w:tcW w:w="545" w:type="pct"/>
            <w:gridSpan w:val="2"/>
          </w:tcPr>
          <w:p w14:paraId="7CCD57BB"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90</w:t>
            </w:r>
          </w:p>
        </w:tc>
        <w:tc>
          <w:tcPr>
            <w:tcW w:w="566" w:type="pct"/>
            <w:gridSpan w:val="2"/>
          </w:tcPr>
          <w:p w14:paraId="6CAB92BF" w14:textId="77777777" w:rsidR="00ED350A" w:rsidRPr="00483A03" w:rsidRDefault="00ED350A" w:rsidP="003D3038">
            <w:pPr>
              <w:jc w:val="center"/>
              <w:rPr>
                <w:rFonts w:ascii="Times New Roman" w:hAnsi="Times New Roman" w:cs="Times New Roman"/>
                <w:sz w:val="24"/>
                <w:szCs w:val="24"/>
              </w:rPr>
            </w:pPr>
            <w:r w:rsidRPr="00483A03">
              <w:rPr>
                <w:rFonts w:ascii="Times New Roman" w:hAnsi="Times New Roman" w:cs="Times New Roman"/>
                <w:sz w:val="24"/>
                <w:szCs w:val="24"/>
              </w:rPr>
              <w:t>164</w:t>
            </w:r>
          </w:p>
        </w:tc>
        <w:tc>
          <w:tcPr>
            <w:tcW w:w="589" w:type="pct"/>
            <w:gridSpan w:val="2"/>
          </w:tcPr>
          <w:p w14:paraId="0D29A64C" w14:textId="77777777" w:rsidR="00ED350A" w:rsidRPr="00483A03" w:rsidRDefault="00ED350A" w:rsidP="003D3038">
            <w:pPr>
              <w:jc w:val="center"/>
              <w:rPr>
                <w:rFonts w:ascii="Times New Roman" w:hAnsi="Times New Roman" w:cs="Times New Roman"/>
                <w:sz w:val="24"/>
                <w:szCs w:val="24"/>
              </w:rPr>
            </w:pPr>
            <w:r w:rsidRPr="00483A03">
              <w:rPr>
                <w:rFonts w:ascii="Times New Roman" w:hAnsi="Times New Roman" w:cs="Times New Roman"/>
                <w:sz w:val="24"/>
                <w:szCs w:val="24"/>
              </w:rPr>
              <w:t>24</w:t>
            </w:r>
          </w:p>
        </w:tc>
        <w:tc>
          <w:tcPr>
            <w:tcW w:w="595" w:type="pct"/>
            <w:gridSpan w:val="2"/>
          </w:tcPr>
          <w:p w14:paraId="11DD5D4C"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28</w:t>
            </w:r>
          </w:p>
        </w:tc>
        <w:tc>
          <w:tcPr>
            <w:tcW w:w="562" w:type="pct"/>
            <w:gridSpan w:val="2"/>
          </w:tcPr>
          <w:p w14:paraId="7450DC1C"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ED350A" w:rsidRPr="00996FAB" w14:paraId="04661C1F" w14:textId="77777777" w:rsidTr="003D3038">
        <w:tc>
          <w:tcPr>
            <w:tcW w:w="794" w:type="pct"/>
          </w:tcPr>
          <w:p w14:paraId="289AD005" w14:textId="77777777" w:rsidR="00ED350A" w:rsidRPr="002371B6" w:rsidRDefault="00ED350A" w:rsidP="003D3038">
            <w:pPr>
              <w:rPr>
                <w:rFonts w:ascii="Arial" w:hAnsi="Arial" w:cs="Arial"/>
                <w:color w:val="000000" w:themeColor="text1"/>
                <w:sz w:val="24"/>
                <w:szCs w:val="24"/>
              </w:rPr>
            </w:pPr>
            <w:r w:rsidRPr="002371B6">
              <w:rPr>
                <w:rFonts w:ascii="Arial" w:hAnsi="Arial" w:cs="Arial"/>
                <w:color w:val="000000" w:themeColor="text1"/>
                <w:sz w:val="24"/>
                <w:szCs w:val="24"/>
              </w:rPr>
              <w:t>Psicologia</w:t>
            </w:r>
          </w:p>
        </w:tc>
        <w:tc>
          <w:tcPr>
            <w:tcW w:w="238" w:type="pct"/>
            <w:gridSpan w:val="2"/>
          </w:tcPr>
          <w:p w14:paraId="562B1127" w14:textId="77777777" w:rsidR="00ED350A" w:rsidRPr="002371B6" w:rsidRDefault="00ED350A" w:rsidP="003D3038">
            <w:pPr>
              <w:rPr>
                <w:rFonts w:ascii="Arial" w:hAnsi="Arial" w:cs="Arial"/>
                <w:sz w:val="24"/>
                <w:szCs w:val="24"/>
              </w:rPr>
            </w:pPr>
          </w:p>
        </w:tc>
        <w:tc>
          <w:tcPr>
            <w:tcW w:w="237" w:type="pct"/>
            <w:gridSpan w:val="2"/>
          </w:tcPr>
          <w:p w14:paraId="4D3DEDFE" w14:textId="77777777" w:rsidR="00ED350A" w:rsidRPr="002371B6" w:rsidRDefault="00ED350A" w:rsidP="003D3038">
            <w:pPr>
              <w:rPr>
                <w:rFonts w:ascii="Arial" w:hAnsi="Arial" w:cs="Arial"/>
                <w:sz w:val="24"/>
                <w:szCs w:val="24"/>
              </w:rPr>
            </w:pPr>
          </w:p>
        </w:tc>
        <w:tc>
          <w:tcPr>
            <w:tcW w:w="205" w:type="pct"/>
          </w:tcPr>
          <w:p w14:paraId="5BE00788" w14:textId="77777777" w:rsidR="00ED350A" w:rsidRPr="0036533F" w:rsidRDefault="00ED350A" w:rsidP="003D3038">
            <w:pPr>
              <w:rPr>
                <w:rFonts w:ascii="Times New Roman" w:hAnsi="Times New Roman" w:cs="Times New Roman"/>
                <w:sz w:val="24"/>
                <w:szCs w:val="24"/>
              </w:rPr>
            </w:pPr>
            <w:r w:rsidRPr="0036533F">
              <w:rPr>
                <w:rFonts w:ascii="Times New Roman" w:hAnsi="Times New Roman" w:cs="Times New Roman"/>
                <w:sz w:val="24"/>
                <w:szCs w:val="24"/>
              </w:rPr>
              <w:t>X</w:t>
            </w:r>
          </w:p>
        </w:tc>
        <w:tc>
          <w:tcPr>
            <w:tcW w:w="669" w:type="pct"/>
            <w:gridSpan w:val="2"/>
          </w:tcPr>
          <w:p w14:paraId="3C8DD994" w14:textId="77777777" w:rsidR="00ED350A" w:rsidRDefault="00ED350A">
            <w:r w:rsidRPr="001F2B6E">
              <w:rPr>
                <w:rFonts w:ascii="Times New Roman" w:hAnsi="Times New Roman" w:cs="Times New Roman"/>
                <w:sz w:val="24"/>
                <w:szCs w:val="24"/>
              </w:rPr>
              <w:t>FQM</w:t>
            </w:r>
          </w:p>
        </w:tc>
        <w:tc>
          <w:tcPr>
            <w:tcW w:w="545" w:type="pct"/>
            <w:gridSpan w:val="2"/>
          </w:tcPr>
          <w:p w14:paraId="28E0CF32" w14:textId="77777777" w:rsidR="00ED350A" w:rsidRPr="002371B6" w:rsidRDefault="00ED350A" w:rsidP="003D3038">
            <w:pPr>
              <w:rPr>
                <w:rFonts w:ascii="Arial" w:hAnsi="Arial" w:cs="Arial"/>
                <w:sz w:val="24"/>
                <w:szCs w:val="24"/>
              </w:rPr>
            </w:pPr>
            <w:r w:rsidRPr="002371B6">
              <w:rPr>
                <w:rFonts w:ascii="Arial" w:hAnsi="Arial" w:cs="Arial"/>
                <w:sz w:val="24"/>
                <w:szCs w:val="24"/>
              </w:rPr>
              <w:t>120</w:t>
            </w:r>
          </w:p>
        </w:tc>
        <w:tc>
          <w:tcPr>
            <w:tcW w:w="566" w:type="pct"/>
            <w:gridSpan w:val="2"/>
          </w:tcPr>
          <w:p w14:paraId="53796F21" w14:textId="77777777" w:rsidR="00ED350A" w:rsidRPr="002371B6" w:rsidRDefault="00ED350A" w:rsidP="003D3038">
            <w:pPr>
              <w:jc w:val="center"/>
              <w:rPr>
                <w:rFonts w:ascii="Arial" w:hAnsi="Arial" w:cs="Arial"/>
                <w:sz w:val="24"/>
                <w:szCs w:val="24"/>
              </w:rPr>
            </w:pPr>
            <w:r>
              <w:rPr>
                <w:rFonts w:ascii="Arial" w:hAnsi="Arial" w:cs="Arial"/>
                <w:sz w:val="24"/>
                <w:szCs w:val="24"/>
              </w:rPr>
              <w:t>171</w:t>
            </w:r>
          </w:p>
        </w:tc>
        <w:tc>
          <w:tcPr>
            <w:tcW w:w="589" w:type="pct"/>
            <w:gridSpan w:val="2"/>
          </w:tcPr>
          <w:p w14:paraId="74A92724" w14:textId="77777777" w:rsidR="00ED350A" w:rsidRPr="002371B6" w:rsidRDefault="00ED350A" w:rsidP="003D3038">
            <w:pPr>
              <w:jc w:val="center"/>
              <w:rPr>
                <w:rFonts w:ascii="Arial" w:hAnsi="Arial" w:cs="Arial"/>
                <w:sz w:val="24"/>
                <w:szCs w:val="24"/>
              </w:rPr>
            </w:pPr>
            <w:r>
              <w:rPr>
                <w:rFonts w:ascii="Arial" w:hAnsi="Arial" w:cs="Arial"/>
                <w:sz w:val="24"/>
                <w:szCs w:val="24"/>
              </w:rPr>
              <w:t>42</w:t>
            </w:r>
          </w:p>
        </w:tc>
        <w:tc>
          <w:tcPr>
            <w:tcW w:w="595" w:type="pct"/>
            <w:gridSpan w:val="2"/>
          </w:tcPr>
          <w:p w14:paraId="184F8E56" w14:textId="77777777" w:rsidR="00ED350A" w:rsidRPr="00483A03" w:rsidRDefault="00ED350A" w:rsidP="003D3038">
            <w:pPr>
              <w:rPr>
                <w:rFonts w:ascii="Times New Roman" w:hAnsi="Times New Roman" w:cs="Times New Roman"/>
                <w:sz w:val="24"/>
                <w:szCs w:val="24"/>
              </w:rPr>
            </w:pPr>
            <w:r w:rsidRPr="00483A03">
              <w:rPr>
                <w:rFonts w:ascii="Times New Roman" w:hAnsi="Times New Roman" w:cs="Times New Roman"/>
                <w:sz w:val="24"/>
                <w:szCs w:val="24"/>
              </w:rPr>
              <w:t>28</w:t>
            </w:r>
          </w:p>
        </w:tc>
        <w:tc>
          <w:tcPr>
            <w:tcW w:w="562" w:type="pct"/>
            <w:gridSpan w:val="2"/>
          </w:tcPr>
          <w:p w14:paraId="3F142F44" w14:textId="77777777" w:rsidR="00ED350A" w:rsidRPr="002371B6" w:rsidRDefault="00ED350A" w:rsidP="003D3038">
            <w:pPr>
              <w:rPr>
                <w:rFonts w:ascii="Arial" w:hAnsi="Arial" w:cs="Arial"/>
                <w:sz w:val="20"/>
                <w:szCs w:val="20"/>
              </w:rPr>
            </w:pPr>
            <w:r w:rsidRPr="002371B6">
              <w:rPr>
                <w:rFonts w:ascii="Arial" w:hAnsi="Arial" w:cs="Arial"/>
                <w:sz w:val="20"/>
                <w:szCs w:val="20"/>
              </w:rPr>
              <w:t>Presencial</w:t>
            </w:r>
          </w:p>
        </w:tc>
      </w:tr>
      <w:tr w:rsidR="003D3038" w:rsidRPr="00996FAB" w14:paraId="6A0B9F26" w14:textId="77777777" w:rsidTr="003D3038">
        <w:tc>
          <w:tcPr>
            <w:tcW w:w="794" w:type="pct"/>
          </w:tcPr>
          <w:p w14:paraId="5C5191A0" w14:textId="77777777" w:rsidR="003D3038" w:rsidRPr="001721BE" w:rsidRDefault="003D3038" w:rsidP="003D3038">
            <w:pPr>
              <w:jc w:val="center"/>
              <w:rPr>
                <w:rFonts w:ascii="Arial" w:hAnsi="Arial" w:cs="Arial"/>
                <w:color w:val="000000" w:themeColor="text1"/>
                <w:sz w:val="24"/>
                <w:szCs w:val="24"/>
              </w:rPr>
            </w:pPr>
            <w:r w:rsidRPr="001721BE">
              <w:rPr>
                <w:rFonts w:ascii="Times New Roman" w:hAnsi="Times New Roman" w:cs="Times New Roman"/>
                <w:b/>
                <w:sz w:val="24"/>
                <w:szCs w:val="24"/>
              </w:rPr>
              <w:t>2012/1</w:t>
            </w:r>
          </w:p>
        </w:tc>
        <w:tc>
          <w:tcPr>
            <w:tcW w:w="238" w:type="pct"/>
            <w:gridSpan w:val="2"/>
          </w:tcPr>
          <w:p w14:paraId="404C8217" w14:textId="77777777" w:rsidR="003D3038" w:rsidRPr="002371B6" w:rsidRDefault="003D3038" w:rsidP="003D3038">
            <w:pPr>
              <w:rPr>
                <w:rFonts w:ascii="Arial" w:hAnsi="Arial" w:cs="Arial"/>
                <w:sz w:val="24"/>
                <w:szCs w:val="24"/>
              </w:rPr>
            </w:pPr>
          </w:p>
        </w:tc>
        <w:tc>
          <w:tcPr>
            <w:tcW w:w="237" w:type="pct"/>
            <w:gridSpan w:val="2"/>
          </w:tcPr>
          <w:p w14:paraId="52277376" w14:textId="77777777" w:rsidR="003D3038" w:rsidRPr="002371B6" w:rsidRDefault="003D3038" w:rsidP="003D3038">
            <w:pPr>
              <w:rPr>
                <w:rFonts w:ascii="Arial" w:hAnsi="Arial" w:cs="Arial"/>
                <w:sz w:val="24"/>
                <w:szCs w:val="24"/>
              </w:rPr>
            </w:pPr>
          </w:p>
        </w:tc>
        <w:tc>
          <w:tcPr>
            <w:tcW w:w="205" w:type="pct"/>
          </w:tcPr>
          <w:p w14:paraId="4E855E2B" w14:textId="77777777" w:rsidR="003D3038" w:rsidRPr="002371B6" w:rsidRDefault="003D3038" w:rsidP="003D3038">
            <w:pPr>
              <w:rPr>
                <w:rFonts w:ascii="Arial" w:hAnsi="Arial" w:cs="Arial"/>
                <w:sz w:val="24"/>
                <w:szCs w:val="24"/>
              </w:rPr>
            </w:pPr>
          </w:p>
        </w:tc>
        <w:tc>
          <w:tcPr>
            <w:tcW w:w="669" w:type="pct"/>
            <w:gridSpan w:val="2"/>
          </w:tcPr>
          <w:p w14:paraId="6D7A6B77" w14:textId="77777777" w:rsidR="003D3038" w:rsidRPr="002371B6" w:rsidRDefault="003D3038" w:rsidP="003D3038">
            <w:pPr>
              <w:rPr>
                <w:rFonts w:ascii="Arial" w:hAnsi="Arial" w:cs="Arial"/>
                <w:sz w:val="24"/>
                <w:szCs w:val="24"/>
              </w:rPr>
            </w:pPr>
          </w:p>
        </w:tc>
        <w:tc>
          <w:tcPr>
            <w:tcW w:w="545" w:type="pct"/>
            <w:gridSpan w:val="2"/>
          </w:tcPr>
          <w:p w14:paraId="0C7997E3" w14:textId="77777777" w:rsidR="003D3038" w:rsidRPr="002371B6" w:rsidRDefault="003D3038" w:rsidP="003D3038">
            <w:pPr>
              <w:rPr>
                <w:rFonts w:ascii="Arial" w:hAnsi="Arial" w:cs="Arial"/>
                <w:sz w:val="24"/>
                <w:szCs w:val="24"/>
              </w:rPr>
            </w:pPr>
          </w:p>
        </w:tc>
        <w:tc>
          <w:tcPr>
            <w:tcW w:w="566" w:type="pct"/>
            <w:gridSpan w:val="2"/>
          </w:tcPr>
          <w:p w14:paraId="2FC4A96C" w14:textId="77777777" w:rsidR="003D3038" w:rsidRDefault="003D3038" w:rsidP="003D3038">
            <w:pPr>
              <w:jc w:val="center"/>
              <w:rPr>
                <w:rFonts w:ascii="Arial" w:hAnsi="Arial" w:cs="Arial"/>
                <w:sz w:val="24"/>
                <w:szCs w:val="24"/>
              </w:rPr>
            </w:pPr>
          </w:p>
        </w:tc>
        <w:tc>
          <w:tcPr>
            <w:tcW w:w="589" w:type="pct"/>
            <w:gridSpan w:val="2"/>
          </w:tcPr>
          <w:p w14:paraId="26A4526D" w14:textId="77777777" w:rsidR="003D3038" w:rsidRDefault="003D3038" w:rsidP="003D3038">
            <w:pPr>
              <w:jc w:val="center"/>
              <w:rPr>
                <w:rFonts w:ascii="Arial" w:hAnsi="Arial" w:cs="Arial"/>
                <w:sz w:val="24"/>
                <w:szCs w:val="24"/>
              </w:rPr>
            </w:pPr>
          </w:p>
        </w:tc>
        <w:tc>
          <w:tcPr>
            <w:tcW w:w="595" w:type="pct"/>
            <w:gridSpan w:val="2"/>
          </w:tcPr>
          <w:p w14:paraId="08FAF04D" w14:textId="77777777" w:rsidR="003D3038" w:rsidRPr="00483A03" w:rsidRDefault="003D3038" w:rsidP="003D3038">
            <w:pPr>
              <w:rPr>
                <w:rFonts w:ascii="Times New Roman" w:hAnsi="Times New Roman" w:cs="Times New Roman"/>
                <w:sz w:val="24"/>
                <w:szCs w:val="24"/>
              </w:rPr>
            </w:pPr>
          </w:p>
        </w:tc>
        <w:tc>
          <w:tcPr>
            <w:tcW w:w="562" w:type="pct"/>
            <w:gridSpan w:val="2"/>
          </w:tcPr>
          <w:p w14:paraId="1DE15F24" w14:textId="77777777" w:rsidR="003D3038" w:rsidRPr="002371B6" w:rsidRDefault="003D3038" w:rsidP="003D3038">
            <w:pPr>
              <w:rPr>
                <w:rFonts w:ascii="Arial" w:hAnsi="Arial" w:cs="Arial"/>
                <w:sz w:val="20"/>
                <w:szCs w:val="20"/>
              </w:rPr>
            </w:pPr>
          </w:p>
        </w:tc>
      </w:tr>
      <w:tr w:rsidR="003D3038" w:rsidRPr="00996FAB" w14:paraId="6309A381" w14:textId="77777777" w:rsidTr="003D3038">
        <w:tc>
          <w:tcPr>
            <w:tcW w:w="794" w:type="pct"/>
            <w:vAlign w:val="center"/>
          </w:tcPr>
          <w:p w14:paraId="5AE5620C"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Bacharelado em Administração Pública</w:t>
            </w:r>
          </w:p>
        </w:tc>
        <w:tc>
          <w:tcPr>
            <w:tcW w:w="238" w:type="pct"/>
            <w:gridSpan w:val="2"/>
          </w:tcPr>
          <w:p w14:paraId="2CEF601F"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X</w:t>
            </w:r>
          </w:p>
        </w:tc>
        <w:tc>
          <w:tcPr>
            <w:tcW w:w="237" w:type="pct"/>
            <w:gridSpan w:val="2"/>
          </w:tcPr>
          <w:p w14:paraId="76473F1A" w14:textId="77777777" w:rsidR="003D3038" w:rsidRPr="001721BE" w:rsidRDefault="003D3038" w:rsidP="003D3038">
            <w:pPr>
              <w:rPr>
                <w:rFonts w:ascii="Times New Roman" w:hAnsi="Times New Roman" w:cs="Times New Roman"/>
                <w:sz w:val="24"/>
                <w:szCs w:val="24"/>
              </w:rPr>
            </w:pPr>
          </w:p>
        </w:tc>
        <w:tc>
          <w:tcPr>
            <w:tcW w:w="205" w:type="pct"/>
          </w:tcPr>
          <w:p w14:paraId="264CD157" w14:textId="77777777" w:rsidR="003D3038" w:rsidRPr="001721BE" w:rsidRDefault="003D3038" w:rsidP="003D3038">
            <w:pPr>
              <w:rPr>
                <w:rFonts w:ascii="Times New Roman" w:hAnsi="Times New Roman" w:cs="Times New Roman"/>
                <w:sz w:val="24"/>
                <w:szCs w:val="24"/>
              </w:rPr>
            </w:pPr>
          </w:p>
        </w:tc>
        <w:tc>
          <w:tcPr>
            <w:tcW w:w="669" w:type="pct"/>
            <w:gridSpan w:val="2"/>
          </w:tcPr>
          <w:p w14:paraId="6C07CB0C"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UNEMAT</w:t>
            </w:r>
            <w:r w:rsidR="00E051BB">
              <w:rPr>
                <w:rStyle w:val="Refdenotaderodap"/>
                <w:rFonts w:ascii="Times New Roman" w:hAnsi="Times New Roman" w:cs="Times New Roman"/>
                <w:sz w:val="24"/>
                <w:szCs w:val="24"/>
              </w:rPr>
              <w:footnoteReference w:id="3"/>
            </w:r>
          </w:p>
        </w:tc>
        <w:tc>
          <w:tcPr>
            <w:tcW w:w="545" w:type="pct"/>
            <w:gridSpan w:val="2"/>
          </w:tcPr>
          <w:p w14:paraId="02058067"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50</w:t>
            </w:r>
          </w:p>
        </w:tc>
        <w:tc>
          <w:tcPr>
            <w:tcW w:w="566" w:type="pct"/>
            <w:gridSpan w:val="2"/>
          </w:tcPr>
          <w:p w14:paraId="281B9868"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50</w:t>
            </w:r>
          </w:p>
        </w:tc>
        <w:tc>
          <w:tcPr>
            <w:tcW w:w="589" w:type="pct"/>
            <w:gridSpan w:val="2"/>
          </w:tcPr>
          <w:p w14:paraId="45B28EF9"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w:t>
            </w:r>
          </w:p>
        </w:tc>
        <w:tc>
          <w:tcPr>
            <w:tcW w:w="595" w:type="pct"/>
            <w:gridSpan w:val="2"/>
          </w:tcPr>
          <w:p w14:paraId="6E23B1FB"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w:t>
            </w:r>
          </w:p>
        </w:tc>
        <w:tc>
          <w:tcPr>
            <w:tcW w:w="562" w:type="pct"/>
            <w:gridSpan w:val="2"/>
          </w:tcPr>
          <w:p w14:paraId="6A6FEDFB"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Distância</w:t>
            </w:r>
          </w:p>
        </w:tc>
      </w:tr>
      <w:tr w:rsidR="003D3038" w:rsidRPr="00996FAB" w14:paraId="45C04CB5" w14:textId="77777777" w:rsidTr="003D3038">
        <w:tc>
          <w:tcPr>
            <w:tcW w:w="794" w:type="pct"/>
            <w:vAlign w:val="center"/>
          </w:tcPr>
          <w:p w14:paraId="03D2663B"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Licenciatura em Física</w:t>
            </w:r>
          </w:p>
        </w:tc>
        <w:tc>
          <w:tcPr>
            <w:tcW w:w="238" w:type="pct"/>
            <w:gridSpan w:val="2"/>
          </w:tcPr>
          <w:p w14:paraId="39A89B28"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X</w:t>
            </w:r>
          </w:p>
        </w:tc>
        <w:tc>
          <w:tcPr>
            <w:tcW w:w="237" w:type="pct"/>
            <w:gridSpan w:val="2"/>
          </w:tcPr>
          <w:p w14:paraId="14553071" w14:textId="77777777" w:rsidR="003D3038" w:rsidRPr="001721BE" w:rsidRDefault="003D3038" w:rsidP="003D3038">
            <w:pPr>
              <w:rPr>
                <w:rFonts w:ascii="Times New Roman" w:hAnsi="Times New Roman" w:cs="Times New Roman"/>
                <w:sz w:val="24"/>
                <w:szCs w:val="24"/>
              </w:rPr>
            </w:pPr>
          </w:p>
        </w:tc>
        <w:tc>
          <w:tcPr>
            <w:tcW w:w="205" w:type="pct"/>
          </w:tcPr>
          <w:p w14:paraId="2330098A" w14:textId="77777777" w:rsidR="003D3038" w:rsidRPr="001721BE" w:rsidRDefault="003D3038" w:rsidP="003D3038">
            <w:pPr>
              <w:rPr>
                <w:rFonts w:ascii="Times New Roman" w:hAnsi="Times New Roman" w:cs="Times New Roman"/>
                <w:sz w:val="24"/>
                <w:szCs w:val="24"/>
              </w:rPr>
            </w:pPr>
          </w:p>
        </w:tc>
        <w:tc>
          <w:tcPr>
            <w:tcW w:w="669" w:type="pct"/>
            <w:gridSpan w:val="2"/>
          </w:tcPr>
          <w:p w14:paraId="04EAA63D"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UNEMAT</w:t>
            </w:r>
          </w:p>
        </w:tc>
        <w:tc>
          <w:tcPr>
            <w:tcW w:w="545" w:type="pct"/>
            <w:gridSpan w:val="2"/>
          </w:tcPr>
          <w:p w14:paraId="38F820FE"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45</w:t>
            </w:r>
          </w:p>
        </w:tc>
        <w:tc>
          <w:tcPr>
            <w:tcW w:w="566" w:type="pct"/>
            <w:gridSpan w:val="2"/>
          </w:tcPr>
          <w:p w14:paraId="221677E8"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45</w:t>
            </w:r>
          </w:p>
        </w:tc>
        <w:tc>
          <w:tcPr>
            <w:tcW w:w="589" w:type="pct"/>
            <w:gridSpan w:val="2"/>
          </w:tcPr>
          <w:p w14:paraId="5302CBA2"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w:t>
            </w:r>
          </w:p>
        </w:tc>
        <w:tc>
          <w:tcPr>
            <w:tcW w:w="595" w:type="pct"/>
            <w:gridSpan w:val="2"/>
          </w:tcPr>
          <w:p w14:paraId="2D4AE337"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w:t>
            </w:r>
          </w:p>
        </w:tc>
        <w:tc>
          <w:tcPr>
            <w:tcW w:w="562" w:type="pct"/>
            <w:gridSpan w:val="2"/>
          </w:tcPr>
          <w:p w14:paraId="2CFB74E5"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Distância</w:t>
            </w:r>
          </w:p>
        </w:tc>
      </w:tr>
      <w:tr w:rsidR="003D3038" w:rsidRPr="00996FAB" w14:paraId="5F2CB884" w14:textId="77777777" w:rsidTr="003D3038">
        <w:tc>
          <w:tcPr>
            <w:tcW w:w="794" w:type="pct"/>
            <w:vAlign w:val="center"/>
          </w:tcPr>
          <w:p w14:paraId="7D4B9B95"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Licenciatura em Biologia</w:t>
            </w:r>
          </w:p>
        </w:tc>
        <w:tc>
          <w:tcPr>
            <w:tcW w:w="238" w:type="pct"/>
            <w:gridSpan w:val="2"/>
          </w:tcPr>
          <w:p w14:paraId="589CAF8B"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X</w:t>
            </w:r>
          </w:p>
        </w:tc>
        <w:tc>
          <w:tcPr>
            <w:tcW w:w="237" w:type="pct"/>
            <w:gridSpan w:val="2"/>
          </w:tcPr>
          <w:p w14:paraId="0E0750A0" w14:textId="77777777" w:rsidR="003D3038" w:rsidRPr="001721BE" w:rsidRDefault="003D3038" w:rsidP="003D3038">
            <w:pPr>
              <w:rPr>
                <w:rFonts w:ascii="Times New Roman" w:hAnsi="Times New Roman" w:cs="Times New Roman"/>
                <w:sz w:val="24"/>
                <w:szCs w:val="24"/>
              </w:rPr>
            </w:pPr>
          </w:p>
        </w:tc>
        <w:tc>
          <w:tcPr>
            <w:tcW w:w="205" w:type="pct"/>
          </w:tcPr>
          <w:p w14:paraId="49ACB788" w14:textId="77777777" w:rsidR="003D3038" w:rsidRPr="001721BE" w:rsidRDefault="003D3038" w:rsidP="003D3038">
            <w:pPr>
              <w:rPr>
                <w:rFonts w:ascii="Times New Roman" w:hAnsi="Times New Roman" w:cs="Times New Roman"/>
                <w:sz w:val="24"/>
                <w:szCs w:val="24"/>
              </w:rPr>
            </w:pPr>
          </w:p>
        </w:tc>
        <w:tc>
          <w:tcPr>
            <w:tcW w:w="669" w:type="pct"/>
            <w:gridSpan w:val="2"/>
          </w:tcPr>
          <w:p w14:paraId="0209B919"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UNEMAT</w:t>
            </w:r>
          </w:p>
        </w:tc>
        <w:tc>
          <w:tcPr>
            <w:tcW w:w="545" w:type="pct"/>
            <w:gridSpan w:val="2"/>
          </w:tcPr>
          <w:p w14:paraId="4A0E9BA5"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30</w:t>
            </w:r>
          </w:p>
        </w:tc>
        <w:tc>
          <w:tcPr>
            <w:tcW w:w="566" w:type="pct"/>
            <w:gridSpan w:val="2"/>
          </w:tcPr>
          <w:p w14:paraId="2D75DF30"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30</w:t>
            </w:r>
          </w:p>
        </w:tc>
        <w:tc>
          <w:tcPr>
            <w:tcW w:w="589" w:type="pct"/>
            <w:gridSpan w:val="2"/>
          </w:tcPr>
          <w:p w14:paraId="1E00018B"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w:t>
            </w:r>
          </w:p>
        </w:tc>
        <w:tc>
          <w:tcPr>
            <w:tcW w:w="595" w:type="pct"/>
            <w:gridSpan w:val="2"/>
          </w:tcPr>
          <w:p w14:paraId="0147E174"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w:t>
            </w:r>
          </w:p>
        </w:tc>
        <w:tc>
          <w:tcPr>
            <w:tcW w:w="562" w:type="pct"/>
            <w:gridSpan w:val="2"/>
          </w:tcPr>
          <w:p w14:paraId="3DA0DC35"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Distância</w:t>
            </w:r>
          </w:p>
        </w:tc>
      </w:tr>
      <w:tr w:rsidR="003D3038" w:rsidRPr="00996FAB" w14:paraId="7D941D0B" w14:textId="77777777" w:rsidTr="003D3038">
        <w:tc>
          <w:tcPr>
            <w:tcW w:w="794" w:type="pct"/>
            <w:vAlign w:val="center"/>
          </w:tcPr>
          <w:p w14:paraId="51AF8E66" w14:textId="77777777" w:rsidR="003D3038" w:rsidRPr="001721BE" w:rsidRDefault="003D3038" w:rsidP="003D3038">
            <w:pPr>
              <w:jc w:val="center"/>
              <w:rPr>
                <w:rFonts w:ascii="Times New Roman" w:hAnsi="Times New Roman" w:cs="Times New Roman"/>
                <w:b/>
                <w:sz w:val="24"/>
                <w:szCs w:val="24"/>
              </w:rPr>
            </w:pPr>
            <w:r w:rsidRPr="001721BE">
              <w:rPr>
                <w:rFonts w:ascii="Times New Roman" w:hAnsi="Times New Roman" w:cs="Times New Roman"/>
                <w:b/>
                <w:sz w:val="24"/>
                <w:szCs w:val="24"/>
              </w:rPr>
              <w:t>2012/2</w:t>
            </w:r>
          </w:p>
        </w:tc>
        <w:tc>
          <w:tcPr>
            <w:tcW w:w="238" w:type="pct"/>
            <w:gridSpan w:val="2"/>
          </w:tcPr>
          <w:p w14:paraId="56F6AEDA" w14:textId="77777777" w:rsidR="003D3038" w:rsidRPr="001721BE" w:rsidRDefault="003D3038" w:rsidP="003D3038">
            <w:pPr>
              <w:rPr>
                <w:rFonts w:ascii="Times New Roman" w:hAnsi="Times New Roman" w:cs="Times New Roman"/>
                <w:sz w:val="24"/>
                <w:szCs w:val="24"/>
              </w:rPr>
            </w:pPr>
          </w:p>
        </w:tc>
        <w:tc>
          <w:tcPr>
            <w:tcW w:w="237" w:type="pct"/>
            <w:gridSpan w:val="2"/>
          </w:tcPr>
          <w:p w14:paraId="509ECC31" w14:textId="77777777" w:rsidR="003D3038" w:rsidRPr="001721BE" w:rsidRDefault="003D3038" w:rsidP="003D3038">
            <w:pPr>
              <w:rPr>
                <w:rFonts w:ascii="Times New Roman" w:hAnsi="Times New Roman" w:cs="Times New Roman"/>
                <w:sz w:val="24"/>
                <w:szCs w:val="24"/>
              </w:rPr>
            </w:pPr>
          </w:p>
        </w:tc>
        <w:tc>
          <w:tcPr>
            <w:tcW w:w="205" w:type="pct"/>
          </w:tcPr>
          <w:p w14:paraId="770C5C53" w14:textId="77777777" w:rsidR="003D3038" w:rsidRPr="001721BE" w:rsidRDefault="003D3038" w:rsidP="003D3038">
            <w:pPr>
              <w:rPr>
                <w:rFonts w:ascii="Times New Roman" w:hAnsi="Times New Roman" w:cs="Times New Roman"/>
                <w:sz w:val="24"/>
                <w:szCs w:val="24"/>
              </w:rPr>
            </w:pPr>
          </w:p>
        </w:tc>
        <w:tc>
          <w:tcPr>
            <w:tcW w:w="669" w:type="pct"/>
            <w:gridSpan w:val="2"/>
          </w:tcPr>
          <w:p w14:paraId="303EC4E7" w14:textId="77777777" w:rsidR="003D3038" w:rsidRPr="001721BE" w:rsidRDefault="003D3038" w:rsidP="003D3038">
            <w:pPr>
              <w:rPr>
                <w:rFonts w:ascii="Times New Roman" w:hAnsi="Times New Roman" w:cs="Times New Roman"/>
                <w:sz w:val="24"/>
                <w:szCs w:val="24"/>
              </w:rPr>
            </w:pPr>
          </w:p>
        </w:tc>
        <w:tc>
          <w:tcPr>
            <w:tcW w:w="545" w:type="pct"/>
            <w:gridSpan w:val="2"/>
          </w:tcPr>
          <w:p w14:paraId="7314A95B" w14:textId="77777777" w:rsidR="003D3038" w:rsidRPr="001721BE" w:rsidRDefault="003D3038" w:rsidP="003D3038">
            <w:pPr>
              <w:rPr>
                <w:rFonts w:ascii="Times New Roman" w:hAnsi="Times New Roman" w:cs="Times New Roman"/>
                <w:sz w:val="24"/>
                <w:szCs w:val="24"/>
              </w:rPr>
            </w:pPr>
          </w:p>
        </w:tc>
        <w:tc>
          <w:tcPr>
            <w:tcW w:w="566" w:type="pct"/>
            <w:gridSpan w:val="2"/>
          </w:tcPr>
          <w:p w14:paraId="7AB20749" w14:textId="77777777" w:rsidR="003D3038" w:rsidRPr="001721BE" w:rsidRDefault="003D3038" w:rsidP="003D3038">
            <w:pPr>
              <w:rPr>
                <w:rFonts w:ascii="Times New Roman" w:hAnsi="Times New Roman" w:cs="Times New Roman"/>
                <w:sz w:val="24"/>
                <w:szCs w:val="24"/>
              </w:rPr>
            </w:pPr>
          </w:p>
        </w:tc>
        <w:tc>
          <w:tcPr>
            <w:tcW w:w="589" w:type="pct"/>
            <w:gridSpan w:val="2"/>
          </w:tcPr>
          <w:p w14:paraId="1ACE65D8" w14:textId="77777777" w:rsidR="003D3038" w:rsidRPr="001721BE" w:rsidRDefault="003D3038" w:rsidP="003D3038">
            <w:pPr>
              <w:rPr>
                <w:rFonts w:ascii="Times New Roman" w:hAnsi="Times New Roman" w:cs="Times New Roman"/>
                <w:sz w:val="24"/>
                <w:szCs w:val="24"/>
              </w:rPr>
            </w:pPr>
          </w:p>
        </w:tc>
        <w:tc>
          <w:tcPr>
            <w:tcW w:w="595" w:type="pct"/>
            <w:gridSpan w:val="2"/>
          </w:tcPr>
          <w:p w14:paraId="7B25DFB7" w14:textId="77777777" w:rsidR="003D3038" w:rsidRPr="001721BE" w:rsidRDefault="003D3038" w:rsidP="003D3038">
            <w:pPr>
              <w:rPr>
                <w:rFonts w:ascii="Times New Roman" w:hAnsi="Times New Roman" w:cs="Times New Roman"/>
                <w:sz w:val="24"/>
                <w:szCs w:val="24"/>
              </w:rPr>
            </w:pPr>
          </w:p>
        </w:tc>
        <w:tc>
          <w:tcPr>
            <w:tcW w:w="562" w:type="pct"/>
            <w:gridSpan w:val="2"/>
          </w:tcPr>
          <w:p w14:paraId="77045DEC" w14:textId="77777777" w:rsidR="003D3038" w:rsidRPr="001721BE" w:rsidRDefault="003D3038" w:rsidP="003D3038">
            <w:pPr>
              <w:rPr>
                <w:rFonts w:ascii="Times New Roman" w:hAnsi="Times New Roman" w:cs="Times New Roman"/>
                <w:sz w:val="24"/>
                <w:szCs w:val="24"/>
              </w:rPr>
            </w:pPr>
          </w:p>
        </w:tc>
      </w:tr>
      <w:tr w:rsidR="003D3038" w:rsidRPr="00996FAB" w14:paraId="7E097BA3" w14:textId="77777777" w:rsidTr="003D3038">
        <w:tc>
          <w:tcPr>
            <w:tcW w:w="794" w:type="pct"/>
            <w:vAlign w:val="center"/>
          </w:tcPr>
          <w:p w14:paraId="362B2802"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Bacharelado em Administração Pública</w:t>
            </w:r>
          </w:p>
        </w:tc>
        <w:tc>
          <w:tcPr>
            <w:tcW w:w="238" w:type="pct"/>
            <w:gridSpan w:val="2"/>
          </w:tcPr>
          <w:p w14:paraId="30AA95B1"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X</w:t>
            </w:r>
          </w:p>
        </w:tc>
        <w:tc>
          <w:tcPr>
            <w:tcW w:w="237" w:type="pct"/>
            <w:gridSpan w:val="2"/>
          </w:tcPr>
          <w:p w14:paraId="1B3D6D49" w14:textId="77777777" w:rsidR="003D3038" w:rsidRPr="001721BE" w:rsidRDefault="003D3038" w:rsidP="003D3038">
            <w:pPr>
              <w:rPr>
                <w:rFonts w:ascii="Times New Roman" w:hAnsi="Times New Roman" w:cs="Times New Roman"/>
                <w:sz w:val="24"/>
                <w:szCs w:val="24"/>
              </w:rPr>
            </w:pPr>
          </w:p>
        </w:tc>
        <w:tc>
          <w:tcPr>
            <w:tcW w:w="205" w:type="pct"/>
          </w:tcPr>
          <w:p w14:paraId="1E965606" w14:textId="77777777" w:rsidR="003D3038" w:rsidRPr="001721BE" w:rsidRDefault="003D3038" w:rsidP="003D3038">
            <w:pPr>
              <w:rPr>
                <w:rFonts w:ascii="Times New Roman" w:hAnsi="Times New Roman" w:cs="Times New Roman"/>
                <w:sz w:val="24"/>
                <w:szCs w:val="24"/>
              </w:rPr>
            </w:pPr>
          </w:p>
        </w:tc>
        <w:tc>
          <w:tcPr>
            <w:tcW w:w="669" w:type="pct"/>
            <w:gridSpan w:val="2"/>
          </w:tcPr>
          <w:p w14:paraId="086EE91E"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UNEMAT</w:t>
            </w:r>
          </w:p>
        </w:tc>
        <w:tc>
          <w:tcPr>
            <w:tcW w:w="545" w:type="pct"/>
            <w:gridSpan w:val="2"/>
          </w:tcPr>
          <w:p w14:paraId="21F1DB93"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100</w:t>
            </w:r>
          </w:p>
        </w:tc>
        <w:tc>
          <w:tcPr>
            <w:tcW w:w="566" w:type="pct"/>
            <w:gridSpan w:val="2"/>
          </w:tcPr>
          <w:p w14:paraId="5681484E"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100</w:t>
            </w:r>
          </w:p>
        </w:tc>
        <w:tc>
          <w:tcPr>
            <w:tcW w:w="589" w:type="pct"/>
            <w:gridSpan w:val="2"/>
          </w:tcPr>
          <w:p w14:paraId="38BFB120"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w:t>
            </w:r>
          </w:p>
        </w:tc>
        <w:tc>
          <w:tcPr>
            <w:tcW w:w="595" w:type="pct"/>
            <w:gridSpan w:val="2"/>
          </w:tcPr>
          <w:p w14:paraId="2CFAFBD5"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20</w:t>
            </w:r>
          </w:p>
        </w:tc>
        <w:tc>
          <w:tcPr>
            <w:tcW w:w="562" w:type="pct"/>
            <w:gridSpan w:val="2"/>
          </w:tcPr>
          <w:p w14:paraId="339BE0BD"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Distância</w:t>
            </w:r>
          </w:p>
        </w:tc>
      </w:tr>
      <w:tr w:rsidR="003D3038" w:rsidRPr="00996FAB" w14:paraId="10418D51" w14:textId="77777777" w:rsidTr="003D3038">
        <w:tc>
          <w:tcPr>
            <w:tcW w:w="794" w:type="pct"/>
            <w:vAlign w:val="center"/>
          </w:tcPr>
          <w:p w14:paraId="4CD91945"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Licenciatura em Biologia</w:t>
            </w:r>
          </w:p>
        </w:tc>
        <w:tc>
          <w:tcPr>
            <w:tcW w:w="238" w:type="pct"/>
            <w:gridSpan w:val="2"/>
          </w:tcPr>
          <w:p w14:paraId="3FAB4C0D"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X</w:t>
            </w:r>
          </w:p>
        </w:tc>
        <w:tc>
          <w:tcPr>
            <w:tcW w:w="237" w:type="pct"/>
            <w:gridSpan w:val="2"/>
          </w:tcPr>
          <w:p w14:paraId="29915C5A" w14:textId="77777777" w:rsidR="003D3038" w:rsidRPr="001721BE" w:rsidRDefault="003D3038" w:rsidP="003D3038">
            <w:pPr>
              <w:rPr>
                <w:rFonts w:ascii="Times New Roman" w:hAnsi="Times New Roman" w:cs="Times New Roman"/>
                <w:sz w:val="24"/>
                <w:szCs w:val="24"/>
              </w:rPr>
            </w:pPr>
          </w:p>
        </w:tc>
        <w:tc>
          <w:tcPr>
            <w:tcW w:w="205" w:type="pct"/>
          </w:tcPr>
          <w:p w14:paraId="4890A310" w14:textId="77777777" w:rsidR="003D3038" w:rsidRPr="001721BE" w:rsidRDefault="003D3038" w:rsidP="003D3038">
            <w:pPr>
              <w:rPr>
                <w:rFonts w:ascii="Times New Roman" w:hAnsi="Times New Roman" w:cs="Times New Roman"/>
                <w:sz w:val="24"/>
                <w:szCs w:val="24"/>
              </w:rPr>
            </w:pPr>
          </w:p>
        </w:tc>
        <w:tc>
          <w:tcPr>
            <w:tcW w:w="669" w:type="pct"/>
            <w:gridSpan w:val="2"/>
          </w:tcPr>
          <w:p w14:paraId="6FCC89C1"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UNEMAT</w:t>
            </w:r>
          </w:p>
        </w:tc>
        <w:tc>
          <w:tcPr>
            <w:tcW w:w="545" w:type="pct"/>
            <w:gridSpan w:val="2"/>
          </w:tcPr>
          <w:p w14:paraId="14CDB55D"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40</w:t>
            </w:r>
          </w:p>
        </w:tc>
        <w:tc>
          <w:tcPr>
            <w:tcW w:w="566" w:type="pct"/>
            <w:gridSpan w:val="2"/>
          </w:tcPr>
          <w:p w14:paraId="32B37B31"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40</w:t>
            </w:r>
          </w:p>
        </w:tc>
        <w:tc>
          <w:tcPr>
            <w:tcW w:w="589" w:type="pct"/>
            <w:gridSpan w:val="2"/>
          </w:tcPr>
          <w:p w14:paraId="2A89C871"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w:t>
            </w:r>
          </w:p>
        </w:tc>
        <w:tc>
          <w:tcPr>
            <w:tcW w:w="595" w:type="pct"/>
            <w:gridSpan w:val="2"/>
          </w:tcPr>
          <w:p w14:paraId="02DB4F07"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w:t>
            </w:r>
          </w:p>
        </w:tc>
        <w:tc>
          <w:tcPr>
            <w:tcW w:w="562" w:type="pct"/>
            <w:gridSpan w:val="2"/>
          </w:tcPr>
          <w:p w14:paraId="327366F5" w14:textId="77777777" w:rsidR="003D3038" w:rsidRPr="001721BE" w:rsidRDefault="003D3038" w:rsidP="003D3038">
            <w:pPr>
              <w:rPr>
                <w:rFonts w:ascii="Times New Roman" w:hAnsi="Times New Roman" w:cs="Times New Roman"/>
                <w:sz w:val="24"/>
                <w:szCs w:val="24"/>
              </w:rPr>
            </w:pPr>
            <w:r w:rsidRPr="001721BE">
              <w:rPr>
                <w:rFonts w:ascii="Times New Roman" w:hAnsi="Times New Roman" w:cs="Times New Roman"/>
                <w:sz w:val="24"/>
                <w:szCs w:val="24"/>
              </w:rPr>
              <w:t>Distância</w:t>
            </w:r>
          </w:p>
        </w:tc>
      </w:tr>
      <w:tr w:rsidR="003D3038" w:rsidRPr="00996FAB" w14:paraId="7FFEF06E" w14:textId="77777777" w:rsidTr="003D3038">
        <w:tc>
          <w:tcPr>
            <w:tcW w:w="794" w:type="pct"/>
            <w:vAlign w:val="center"/>
          </w:tcPr>
          <w:p w14:paraId="3DD70B68" w14:textId="77777777" w:rsidR="003D3038" w:rsidRPr="00C75BF1" w:rsidRDefault="003D3038" w:rsidP="003D3038">
            <w:pPr>
              <w:rPr>
                <w:rFonts w:ascii="Times New Roman" w:hAnsi="Times New Roman" w:cs="Times New Roman"/>
                <w:color w:val="FF0000"/>
                <w:sz w:val="40"/>
              </w:rPr>
            </w:pPr>
            <w:r w:rsidRPr="00C75BF1">
              <w:rPr>
                <w:rFonts w:ascii="Times New Roman" w:hAnsi="Times New Roman" w:cs="Times New Roman"/>
                <w:sz w:val="24"/>
                <w:szCs w:val="24"/>
              </w:rPr>
              <w:t>TOTAL:</w:t>
            </w:r>
          </w:p>
        </w:tc>
        <w:tc>
          <w:tcPr>
            <w:tcW w:w="238" w:type="pct"/>
            <w:gridSpan w:val="2"/>
          </w:tcPr>
          <w:p w14:paraId="7DDD6A59" w14:textId="77777777" w:rsidR="003D3038" w:rsidRPr="00C75BF1" w:rsidRDefault="003D3038" w:rsidP="003D3038">
            <w:pPr>
              <w:rPr>
                <w:rFonts w:ascii="Times New Roman" w:hAnsi="Times New Roman" w:cs="Times New Roman"/>
                <w:sz w:val="40"/>
              </w:rPr>
            </w:pPr>
          </w:p>
        </w:tc>
        <w:tc>
          <w:tcPr>
            <w:tcW w:w="237" w:type="pct"/>
            <w:gridSpan w:val="2"/>
          </w:tcPr>
          <w:p w14:paraId="3245C2CE" w14:textId="77777777" w:rsidR="003D3038" w:rsidRPr="00C75BF1" w:rsidRDefault="003D3038" w:rsidP="003D3038">
            <w:pPr>
              <w:rPr>
                <w:rFonts w:ascii="Times New Roman" w:hAnsi="Times New Roman" w:cs="Times New Roman"/>
                <w:sz w:val="40"/>
              </w:rPr>
            </w:pPr>
          </w:p>
        </w:tc>
        <w:tc>
          <w:tcPr>
            <w:tcW w:w="205" w:type="pct"/>
          </w:tcPr>
          <w:p w14:paraId="394F3706" w14:textId="77777777" w:rsidR="003D3038" w:rsidRPr="00C75BF1" w:rsidRDefault="003D3038" w:rsidP="003D3038">
            <w:pPr>
              <w:rPr>
                <w:rFonts w:ascii="Times New Roman" w:hAnsi="Times New Roman" w:cs="Times New Roman"/>
                <w:sz w:val="40"/>
              </w:rPr>
            </w:pPr>
          </w:p>
        </w:tc>
        <w:tc>
          <w:tcPr>
            <w:tcW w:w="669" w:type="pct"/>
            <w:gridSpan w:val="2"/>
          </w:tcPr>
          <w:p w14:paraId="2EFEA105"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3 Faculdades</w:t>
            </w:r>
          </w:p>
        </w:tc>
        <w:tc>
          <w:tcPr>
            <w:tcW w:w="545" w:type="pct"/>
            <w:gridSpan w:val="2"/>
          </w:tcPr>
          <w:p w14:paraId="79740D5C"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915</w:t>
            </w:r>
          </w:p>
        </w:tc>
        <w:tc>
          <w:tcPr>
            <w:tcW w:w="566" w:type="pct"/>
            <w:gridSpan w:val="2"/>
          </w:tcPr>
          <w:p w14:paraId="74318CBD"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1.739</w:t>
            </w:r>
          </w:p>
        </w:tc>
        <w:tc>
          <w:tcPr>
            <w:tcW w:w="589" w:type="pct"/>
            <w:gridSpan w:val="2"/>
          </w:tcPr>
          <w:p w14:paraId="2BF1147D"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 xml:space="preserve">  217</w:t>
            </w:r>
          </w:p>
        </w:tc>
        <w:tc>
          <w:tcPr>
            <w:tcW w:w="595" w:type="pct"/>
            <w:gridSpan w:val="2"/>
          </w:tcPr>
          <w:p w14:paraId="5AABD38E"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135</w:t>
            </w:r>
          </w:p>
        </w:tc>
        <w:tc>
          <w:tcPr>
            <w:tcW w:w="562" w:type="pct"/>
            <w:gridSpan w:val="2"/>
          </w:tcPr>
          <w:p w14:paraId="0CDFC7C1" w14:textId="77777777" w:rsidR="003D3038" w:rsidRPr="00C75BF1" w:rsidRDefault="003D3038" w:rsidP="003D3038">
            <w:pPr>
              <w:rPr>
                <w:rFonts w:ascii="Times New Roman" w:hAnsi="Times New Roman" w:cs="Times New Roman"/>
                <w:sz w:val="24"/>
                <w:szCs w:val="24"/>
              </w:rPr>
            </w:pPr>
          </w:p>
        </w:tc>
      </w:tr>
      <w:tr w:rsidR="003D3038" w:rsidRPr="00996FAB" w14:paraId="23F06C5F" w14:textId="77777777" w:rsidTr="003D3038">
        <w:tc>
          <w:tcPr>
            <w:tcW w:w="794" w:type="pct"/>
            <w:vAlign w:val="center"/>
          </w:tcPr>
          <w:p w14:paraId="725AAA70" w14:textId="77777777" w:rsidR="003D3038" w:rsidRPr="00C75BF1" w:rsidRDefault="003D3038" w:rsidP="003D3038">
            <w:pPr>
              <w:jc w:val="right"/>
              <w:rPr>
                <w:rFonts w:ascii="Times New Roman" w:hAnsi="Times New Roman" w:cs="Times New Roman"/>
                <w:sz w:val="24"/>
                <w:szCs w:val="24"/>
              </w:rPr>
            </w:pPr>
          </w:p>
        </w:tc>
        <w:tc>
          <w:tcPr>
            <w:tcW w:w="238" w:type="pct"/>
            <w:gridSpan w:val="2"/>
          </w:tcPr>
          <w:p w14:paraId="1B497BE8" w14:textId="77777777" w:rsidR="003D3038" w:rsidRPr="00C75BF1" w:rsidRDefault="003D3038" w:rsidP="003D3038">
            <w:pPr>
              <w:rPr>
                <w:rFonts w:ascii="Times New Roman" w:hAnsi="Times New Roman" w:cs="Times New Roman"/>
                <w:sz w:val="40"/>
              </w:rPr>
            </w:pPr>
          </w:p>
        </w:tc>
        <w:tc>
          <w:tcPr>
            <w:tcW w:w="237" w:type="pct"/>
            <w:gridSpan w:val="2"/>
          </w:tcPr>
          <w:p w14:paraId="6D233870" w14:textId="77777777" w:rsidR="003D3038" w:rsidRPr="00C75BF1" w:rsidRDefault="003D3038" w:rsidP="003D3038">
            <w:pPr>
              <w:rPr>
                <w:rFonts w:ascii="Times New Roman" w:hAnsi="Times New Roman" w:cs="Times New Roman"/>
                <w:sz w:val="40"/>
              </w:rPr>
            </w:pPr>
          </w:p>
        </w:tc>
        <w:tc>
          <w:tcPr>
            <w:tcW w:w="205" w:type="pct"/>
          </w:tcPr>
          <w:p w14:paraId="7B3913A0" w14:textId="77777777" w:rsidR="003D3038" w:rsidRPr="00C75BF1" w:rsidRDefault="003D3038" w:rsidP="003D3038">
            <w:pPr>
              <w:rPr>
                <w:rFonts w:ascii="Times New Roman" w:hAnsi="Times New Roman" w:cs="Times New Roman"/>
                <w:sz w:val="40"/>
              </w:rPr>
            </w:pPr>
          </w:p>
        </w:tc>
        <w:tc>
          <w:tcPr>
            <w:tcW w:w="669" w:type="pct"/>
            <w:gridSpan w:val="2"/>
          </w:tcPr>
          <w:p w14:paraId="57B2D38A" w14:textId="77777777" w:rsidR="003D3038" w:rsidRPr="00C75BF1" w:rsidRDefault="003D3038" w:rsidP="003D3038">
            <w:pPr>
              <w:rPr>
                <w:rFonts w:ascii="Times New Roman" w:hAnsi="Times New Roman" w:cs="Times New Roman"/>
                <w:sz w:val="40"/>
              </w:rPr>
            </w:pPr>
          </w:p>
        </w:tc>
        <w:tc>
          <w:tcPr>
            <w:tcW w:w="545" w:type="pct"/>
            <w:gridSpan w:val="2"/>
          </w:tcPr>
          <w:p w14:paraId="026A3D10" w14:textId="77777777" w:rsidR="003D3038" w:rsidRPr="00C75BF1" w:rsidRDefault="003D3038" w:rsidP="003D3038">
            <w:pPr>
              <w:rPr>
                <w:rFonts w:ascii="Times New Roman" w:hAnsi="Times New Roman" w:cs="Times New Roman"/>
                <w:sz w:val="40"/>
              </w:rPr>
            </w:pPr>
          </w:p>
        </w:tc>
        <w:tc>
          <w:tcPr>
            <w:tcW w:w="566" w:type="pct"/>
            <w:gridSpan w:val="2"/>
          </w:tcPr>
          <w:p w14:paraId="40B53FD1" w14:textId="77777777" w:rsidR="003D3038" w:rsidRPr="00C75BF1" w:rsidRDefault="003D3038" w:rsidP="003D3038">
            <w:pPr>
              <w:rPr>
                <w:rFonts w:ascii="Times New Roman" w:hAnsi="Times New Roman" w:cs="Times New Roman"/>
                <w:sz w:val="40"/>
              </w:rPr>
            </w:pPr>
          </w:p>
        </w:tc>
        <w:tc>
          <w:tcPr>
            <w:tcW w:w="589" w:type="pct"/>
            <w:gridSpan w:val="2"/>
          </w:tcPr>
          <w:p w14:paraId="045E06D4" w14:textId="77777777" w:rsidR="003D3038" w:rsidRPr="00C75BF1" w:rsidRDefault="003D3038" w:rsidP="003D3038">
            <w:pPr>
              <w:rPr>
                <w:rFonts w:ascii="Times New Roman" w:hAnsi="Times New Roman" w:cs="Times New Roman"/>
                <w:sz w:val="40"/>
              </w:rPr>
            </w:pPr>
          </w:p>
        </w:tc>
        <w:tc>
          <w:tcPr>
            <w:tcW w:w="595" w:type="pct"/>
            <w:gridSpan w:val="2"/>
          </w:tcPr>
          <w:p w14:paraId="2638AB97" w14:textId="77777777" w:rsidR="003D3038" w:rsidRPr="00C75BF1" w:rsidRDefault="003D3038" w:rsidP="003D3038">
            <w:pPr>
              <w:rPr>
                <w:rFonts w:ascii="Times New Roman" w:hAnsi="Times New Roman" w:cs="Times New Roman"/>
                <w:sz w:val="40"/>
              </w:rPr>
            </w:pPr>
          </w:p>
        </w:tc>
        <w:tc>
          <w:tcPr>
            <w:tcW w:w="562" w:type="pct"/>
            <w:gridSpan w:val="2"/>
          </w:tcPr>
          <w:p w14:paraId="671B78A6" w14:textId="77777777" w:rsidR="003D3038" w:rsidRPr="00C75BF1" w:rsidRDefault="003D3038" w:rsidP="003D3038">
            <w:pPr>
              <w:rPr>
                <w:rFonts w:ascii="Times New Roman" w:hAnsi="Times New Roman" w:cs="Times New Roman"/>
                <w:sz w:val="40"/>
              </w:rPr>
            </w:pPr>
          </w:p>
        </w:tc>
      </w:tr>
      <w:tr w:rsidR="003D3038" w:rsidRPr="00663A56" w14:paraId="0959CB2A" w14:textId="77777777" w:rsidTr="003D3038">
        <w:tc>
          <w:tcPr>
            <w:tcW w:w="794" w:type="pct"/>
          </w:tcPr>
          <w:p w14:paraId="597A39D9"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2014</w:t>
            </w:r>
          </w:p>
        </w:tc>
        <w:tc>
          <w:tcPr>
            <w:tcW w:w="680" w:type="pct"/>
            <w:gridSpan w:val="5"/>
            <w:vAlign w:val="center"/>
          </w:tcPr>
          <w:p w14:paraId="410A22A8"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REDE</w:t>
            </w:r>
          </w:p>
        </w:tc>
        <w:tc>
          <w:tcPr>
            <w:tcW w:w="669" w:type="pct"/>
            <w:gridSpan w:val="2"/>
            <w:vAlign w:val="center"/>
          </w:tcPr>
          <w:p w14:paraId="3CE0654B"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Nome da instituição</w:t>
            </w:r>
          </w:p>
        </w:tc>
        <w:tc>
          <w:tcPr>
            <w:tcW w:w="545" w:type="pct"/>
            <w:gridSpan w:val="2"/>
            <w:vAlign w:val="center"/>
          </w:tcPr>
          <w:p w14:paraId="079AB50F"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vagas oferecidas</w:t>
            </w:r>
          </w:p>
        </w:tc>
        <w:tc>
          <w:tcPr>
            <w:tcW w:w="566" w:type="pct"/>
            <w:gridSpan w:val="2"/>
            <w:vAlign w:val="center"/>
          </w:tcPr>
          <w:p w14:paraId="5520A683"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matrículas</w:t>
            </w:r>
          </w:p>
        </w:tc>
        <w:tc>
          <w:tcPr>
            <w:tcW w:w="589" w:type="pct"/>
            <w:gridSpan w:val="2"/>
            <w:vAlign w:val="center"/>
          </w:tcPr>
          <w:p w14:paraId="60A0D3EB"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concluintes</w:t>
            </w:r>
          </w:p>
        </w:tc>
        <w:tc>
          <w:tcPr>
            <w:tcW w:w="595" w:type="pct"/>
            <w:gridSpan w:val="2"/>
            <w:vAlign w:val="center"/>
          </w:tcPr>
          <w:p w14:paraId="14EEC088"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professores</w:t>
            </w:r>
          </w:p>
        </w:tc>
        <w:tc>
          <w:tcPr>
            <w:tcW w:w="562" w:type="pct"/>
            <w:gridSpan w:val="2"/>
          </w:tcPr>
          <w:p w14:paraId="265CD2F0" w14:textId="77777777" w:rsidR="003D3038" w:rsidRPr="00C75BF1" w:rsidRDefault="003D3038" w:rsidP="003D3038">
            <w:pPr>
              <w:rPr>
                <w:rFonts w:ascii="Times New Roman" w:hAnsi="Times New Roman" w:cs="Times New Roman"/>
                <w:sz w:val="24"/>
                <w:szCs w:val="24"/>
              </w:rPr>
            </w:pPr>
          </w:p>
          <w:p w14:paraId="5214F723"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 xml:space="preserve">Modalidade </w:t>
            </w:r>
          </w:p>
        </w:tc>
      </w:tr>
      <w:tr w:rsidR="003D3038" w:rsidRPr="00663A56" w14:paraId="72BD7D56" w14:textId="77777777" w:rsidTr="003D3038">
        <w:trPr>
          <w:cantSplit/>
          <w:trHeight w:val="1392"/>
        </w:trPr>
        <w:tc>
          <w:tcPr>
            <w:tcW w:w="794" w:type="pct"/>
            <w:vAlign w:val="center"/>
          </w:tcPr>
          <w:p w14:paraId="54D3CEBE" w14:textId="77777777" w:rsidR="003D3038" w:rsidRPr="00C75BF1" w:rsidRDefault="003D3038" w:rsidP="003D3038">
            <w:pPr>
              <w:jc w:val="center"/>
              <w:rPr>
                <w:rFonts w:ascii="Times New Roman" w:hAnsi="Times New Roman" w:cs="Times New Roman"/>
                <w:sz w:val="24"/>
              </w:rPr>
            </w:pPr>
            <w:r w:rsidRPr="00C75BF1">
              <w:rPr>
                <w:rFonts w:ascii="Times New Roman" w:hAnsi="Times New Roman" w:cs="Times New Roman"/>
                <w:sz w:val="24"/>
              </w:rPr>
              <w:t>Nome do curso</w:t>
            </w:r>
          </w:p>
        </w:tc>
        <w:tc>
          <w:tcPr>
            <w:tcW w:w="213" w:type="pct"/>
            <w:textDirection w:val="btLr"/>
          </w:tcPr>
          <w:p w14:paraId="5CAF299C" w14:textId="77777777" w:rsidR="003D3038" w:rsidRPr="00C75BF1" w:rsidRDefault="003D3038" w:rsidP="003D3038">
            <w:pPr>
              <w:ind w:left="113" w:right="113"/>
              <w:rPr>
                <w:rFonts w:ascii="Times New Roman" w:hAnsi="Times New Roman" w:cs="Times New Roman"/>
                <w:sz w:val="24"/>
                <w:szCs w:val="24"/>
              </w:rPr>
            </w:pPr>
            <w:r w:rsidRPr="00C75BF1">
              <w:rPr>
                <w:rFonts w:ascii="Times New Roman" w:hAnsi="Times New Roman" w:cs="Times New Roman"/>
                <w:sz w:val="24"/>
                <w:szCs w:val="24"/>
              </w:rPr>
              <w:t>ESTADUAL</w:t>
            </w:r>
          </w:p>
        </w:tc>
        <w:tc>
          <w:tcPr>
            <w:tcW w:w="242" w:type="pct"/>
            <w:gridSpan w:val="2"/>
            <w:textDirection w:val="btLr"/>
          </w:tcPr>
          <w:p w14:paraId="46DC36AA" w14:textId="77777777" w:rsidR="003D3038" w:rsidRPr="00C75BF1" w:rsidRDefault="003D3038" w:rsidP="003D3038">
            <w:pPr>
              <w:ind w:left="113" w:right="113"/>
              <w:rPr>
                <w:rFonts w:ascii="Times New Roman" w:hAnsi="Times New Roman" w:cs="Times New Roman"/>
                <w:sz w:val="24"/>
                <w:szCs w:val="24"/>
              </w:rPr>
            </w:pPr>
            <w:r w:rsidRPr="00C75BF1">
              <w:rPr>
                <w:rFonts w:ascii="Times New Roman" w:hAnsi="Times New Roman" w:cs="Times New Roman"/>
                <w:sz w:val="24"/>
                <w:szCs w:val="24"/>
              </w:rPr>
              <w:t>FEDERAL</w:t>
            </w:r>
          </w:p>
        </w:tc>
        <w:tc>
          <w:tcPr>
            <w:tcW w:w="240" w:type="pct"/>
            <w:gridSpan w:val="3"/>
            <w:textDirection w:val="btLr"/>
          </w:tcPr>
          <w:p w14:paraId="0929EE4E" w14:textId="77777777" w:rsidR="003D3038" w:rsidRPr="00C75BF1" w:rsidRDefault="003D3038" w:rsidP="003D3038">
            <w:pPr>
              <w:ind w:left="113" w:right="113"/>
              <w:rPr>
                <w:rFonts w:ascii="Times New Roman" w:hAnsi="Times New Roman" w:cs="Times New Roman"/>
                <w:sz w:val="24"/>
                <w:szCs w:val="24"/>
              </w:rPr>
            </w:pPr>
            <w:r w:rsidRPr="00C75BF1">
              <w:rPr>
                <w:rFonts w:ascii="Times New Roman" w:hAnsi="Times New Roman" w:cs="Times New Roman"/>
                <w:sz w:val="24"/>
                <w:szCs w:val="24"/>
              </w:rPr>
              <w:t>PRIVADA</w:t>
            </w:r>
          </w:p>
        </w:tc>
        <w:tc>
          <w:tcPr>
            <w:tcW w:w="669" w:type="pct"/>
            <w:gridSpan w:val="2"/>
          </w:tcPr>
          <w:p w14:paraId="28A7D1F2" w14:textId="77777777" w:rsidR="003D3038" w:rsidRPr="00663A56" w:rsidRDefault="003D3038" w:rsidP="003D3038">
            <w:pPr>
              <w:rPr>
                <w:rFonts w:ascii="Times New Roman" w:hAnsi="Times New Roman" w:cs="Times New Roman"/>
                <w:b/>
                <w:sz w:val="24"/>
              </w:rPr>
            </w:pPr>
          </w:p>
        </w:tc>
        <w:tc>
          <w:tcPr>
            <w:tcW w:w="545" w:type="pct"/>
            <w:gridSpan w:val="2"/>
          </w:tcPr>
          <w:p w14:paraId="492DFFD0" w14:textId="77777777" w:rsidR="003D3038" w:rsidRPr="00663A56" w:rsidRDefault="003D3038" w:rsidP="003D3038">
            <w:pPr>
              <w:rPr>
                <w:rFonts w:ascii="Times New Roman" w:hAnsi="Times New Roman" w:cs="Times New Roman"/>
                <w:b/>
                <w:sz w:val="24"/>
              </w:rPr>
            </w:pPr>
          </w:p>
        </w:tc>
        <w:tc>
          <w:tcPr>
            <w:tcW w:w="566" w:type="pct"/>
            <w:gridSpan w:val="2"/>
          </w:tcPr>
          <w:p w14:paraId="04BBB2AC" w14:textId="77777777" w:rsidR="003D3038" w:rsidRPr="00663A56" w:rsidRDefault="003D3038" w:rsidP="003D3038">
            <w:pPr>
              <w:rPr>
                <w:rFonts w:ascii="Times New Roman" w:hAnsi="Times New Roman" w:cs="Times New Roman"/>
                <w:b/>
                <w:sz w:val="24"/>
              </w:rPr>
            </w:pPr>
          </w:p>
        </w:tc>
        <w:tc>
          <w:tcPr>
            <w:tcW w:w="589" w:type="pct"/>
            <w:gridSpan w:val="2"/>
          </w:tcPr>
          <w:p w14:paraId="2FC21760" w14:textId="77777777" w:rsidR="003D3038" w:rsidRPr="00663A56" w:rsidRDefault="003D3038" w:rsidP="003D3038">
            <w:pPr>
              <w:rPr>
                <w:rFonts w:ascii="Times New Roman" w:hAnsi="Times New Roman" w:cs="Times New Roman"/>
                <w:b/>
                <w:sz w:val="24"/>
              </w:rPr>
            </w:pPr>
          </w:p>
        </w:tc>
        <w:tc>
          <w:tcPr>
            <w:tcW w:w="595" w:type="pct"/>
            <w:gridSpan w:val="2"/>
          </w:tcPr>
          <w:p w14:paraId="44077BC4" w14:textId="77777777" w:rsidR="003D3038" w:rsidRDefault="003D3038" w:rsidP="003D3038">
            <w:pPr>
              <w:rPr>
                <w:rFonts w:ascii="Times New Roman" w:hAnsi="Times New Roman" w:cs="Times New Roman"/>
                <w:b/>
                <w:sz w:val="24"/>
              </w:rPr>
            </w:pPr>
          </w:p>
        </w:tc>
        <w:tc>
          <w:tcPr>
            <w:tcW w:w="547" w:type="pct"/>
          </w:tcPr>
          <w:p w14:paraId="6E23E963" w14:textId="77777777" w:rsidR="003D3038" w:rsidRDefault="003D3038" w:rsidP="003D3038">
            <w:pPr>
              <w:rPr>
                <w:rFonts w:ascii="Times New Roman" w:hAnsi="Times New Roman" w:cs="Times New Roman"/>
                <w:b/>
                <w:sz w:val="24"/>
              </w:rPr>
            </w:pPr>
          </w:p>
        </w:tc>
      </w:tr>
      <w:tr w:rsidR="00A863BE" w:rsidRPr="00996FAB" w14:paraId="2A70CE22" w14:textId="77777777" w:rsidTr="003D3038">
        <w:tc>
          <w:tcPr>
            <w:tcW w:w="794" w:type="pct"/>
          </w:tcPr>
          <w:p w14:paraId="6A7E4E8A"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 xml:space="preserve">Bacharelado em </w:t>
            </w:r>
            <w:r w:rsidRPr="00483A03">
              <w:rPr>
                <w:rFonts w:ascii="Times New Roman" w:hAnsi="Times New Roman" w:cs="Times New Roman"/>
                <w:sz w:val="24"/>
                <w:szCs w:val="24"/>
              </w:rPr>
              <w:lastRenderedPageBreak/>
              <w:t>Administração</w:t>
            </w:r>
          </w:p>
        </w:tc>
        <w:tc>
          <w:tcPr>
            <w:tcW w:w="213" w:type="pct"/>
          </w:tcPr>
          <w:p w14:paraId="0A97FF8B" w14:textId="77777777" w:rsidR="00A863BE" w:rsidRPr="00483A03" w:rsidRDefault="00A863BE" w:rsidP="003D3038">
            <w:pPr>
              <w:rPr>
                <w:rFonts w:ascii="Times New Roman" w:hAnsi="Times New Roman" w:cs="Times New Roman"/>
                <w:sz w:val="24"/>
                <w:szCs w:val="24"/>
              </w:rPr>
            </w:pPr>
          </w:p>
        </w:tc>
        <w:tc>
          <w:tcPr>
            <w:tcW w:w="242" w:type="pct"/>
            <w:gridSpan w:val="2"/>
          </w:tcPr>
          <w:p w14:paraId="04333132" w14:textId="77777777" w:rsidR="00A863BE" w:rsidRPr="00483A03" w:rsidRDefault="00A863BE" w:rsidP="003D3038">
            <w:pPr>
              <w:rPr>
                <w:rFonts w:ascii="Times New Roman" w:hAnsi="Times New Roman" w:cs="Times New Roman"/>
                <w:sz w:val="24"/>
                <w:szCs w:val="24"/>
              </w:rPr>
            </w:pPr>
          </w:p>
        </w:tc>
        <w:tc>
          <w:tcPr>
            <w:tcW w:w="240" w:type="pct"/>
            <w:gridSpan w:val="3"/>
          </w:tcPr>
          <w:p w14:paraId="3AF2F965" w14:textId="77777777" w:rsidR="00A863BE"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1656744E" w14:textId="77777777" w:rsidR="00A863BE" w:rsidRDefault="00A863BE">
            <w:r w:rsidRPr="00D26AFE">
              <w:rPr>
                <w:rFonts w:ascii="Times New Roman" w:hAnsi="Times New Roman" w:cs="Times New Roman"/>
                <w:sz w:val="24"/>
                <w:szCs w:val="24"/>
              </w:rPr>
              <w:t>FCAPR</w:t>
            </w:r>
          </w:p>
        </w:tc>
        <w:tc>
          <w:tcPr>
            <w:tcW w:w="545" w:type="pct"/>
            <w:gridSpan w:val="2"/>
          </w:tcPr>
          <w:p w14:paraId="0DB89B4C"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66" w:type="pct"/>
            <w:gridSpan w:val="2"/>
          </w:tcPr>
          <w:p w14:paraId="7E2A669B"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145</w:t>
            </w:r>
          </w:p>
        </w:tc>
        <w:tc>
          <w:tcPr>
            <w:tcW w:w="589" w:type="pct"/>
            <w:gridSpan w:val="2"/>
          </w:tcPr>
          <w:p w14:paraId="3BAF4AC2"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31</w:t>
            </w:r>
          </w:p>
        </w:tc>
        <w:tc>
          <w:tcPr>
            <w:tcW w:w="595" w:type="pct"/>
            <w:gridSpan w:val="2"/>
          </w:tcPr>
          <w:p w14:paraId="4ED3D775"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21</w:t>
            </w:r>
          </w:p>
        </w:tc>
        <w:tc>
          <w:tcPr>
            <w:tcW w:w="547" w:type="pct"/>
          </w:tcPr>
          <w:p w14:paraId="2FFD7B52"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863BE" w:rsidRPr="00996FAB" w14:paraId="4A451895" w14:textId="77777777" w:rsidTr="003D3038">
        <w:tc>
          <w:tcPr>
            <w:tcW w:w="794" w:type="pct"/>
          </w:tcPr>
          <w:p w14:paraId="44A0C3EB" w14:textId="77777777" w:rsidR="00A863BE" w:rsidRPr="00483A03" w:rsidRDefault="00A863BE" w:rsidP="003D3038">
            <w:pPr>
              <w:rPr>
                <w:rFonts w:ascii="Times New Roman" w:hAnsi="Times New Roman" w:cs="Times New Roman"/>
                <w:color w:val="FF0000"/>
                <w:sz w:val="24"/>
                <w:szCs w:val="24"/>
              </w:rPr>
            </w:pPr>
            <w:r w:rsidRPr="00483A03">
              <w:rPr>
                <w:rFonts w:ascii="Times New Roman" w:hAnsi="Times New Roman" w:cs="Times New Roman"/>
                <w:sz w:val="24"/>
                <w:szCs w:val="24"/>
              </w:rPr>
              <w:lastRenderedPageBreak/>
              <w:t>Bacharelado em Ciências Contábeis</w:t>
            </w:r>
          </w:p>
        </w:tc>
        <w:tc>
          <w:tcPr>
            <w:tcW w:w="213" w:type="pct"/>
          </w:tcPr>
          <w:p w14:paraId="6688F8D8" w14:textId="77777777" w:rsidR="00A863BE" w:rsidRPr="00483A03" w:rsidRDefault="00A863BE" w:rsidP="003D3038">
            <w:pPr>
              <w:rPr>
                <w:rFonts w:ascii="Times New Roman" w:hAnsi="Times New Roman" w:cs="Times New Roman"/>
                <w:sz w:val="24"/>
                <w:szCs w:val="24"/>
              </w:rPr>
            </w:pPr>
          </w:p>
        </w:tc>
        <w:tc>
          <w:tcPr>
            <w:tcW w:w="242" w:type="pct"/>
            <w:gridSpan w:val="2"/>
          </w:tcPr>
          <w:p w14:paraId="2FBF5494" w14:textId="77777777" w:rsidR="00A863BE" w:rsidRPr="00483A03" w:rsidRDefault="00A863BE" w:rsidP="003D3038">
            <w:pPr>
              <w:rPr>
                <w:rFonts w:ascii="Times New Roman" w:hAnsi="Times New Roman" w:cs="Times New Roman"/>
                <w:sz w:val="24"/>
                <w:szCs w:val="24"/>
              </w:rPr>
            </w:pPr>
          </w:p>
        </w:tc>
        <w:tc>
          <w:tcPr>
            <w:tcW w:w="240" w:type="pct"/>
            <w:gridSpan w:val="3"/>
          </w:tcPr>
          <w:p w14:paraId="5A1C9100" w14:textId="77777777" w:rsidR="00A863BE"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14F381AC" w14:textId="77777777" w:rsidR="00A863BE" w:rsidRDefault="00A863BE">
            <w:r w:rsidRPr="00D26AFE">
              <w:rPr>
                <w:rFonts w:ascii="Times New Roman" w:hAnsi="Times New Roman" w:cs="Times New Roman"/>
                <w:sz w:val="24"/>
                <w:szCs w:val="24"/>
              </w:rPr>
              <w:t>FCAPR</w:t>
            </w:r>
          </w:p>
        </w:tc>
        <w:tc>
          <w:tcPr>
            <w:tcW w:w="545" w:type="pct"/>
            <w:gridSpan w:val="2"/>
          </w:tcPr>
          <w:p w14:paraId="5CC260B3"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80</w:t>
            </w:r>
          </w:p>
        </w:tc>
        <w:tc>
          <w:tcPr>
            <w:tcW w:w="566" w:type="pct"/>
            <w:gridSpan w:val="2"/>
          </w:tcPr>
          <w:p w14:paraId="28049C3A"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212</w:t>
            </w:r>
          </w:p>
        </w:tc>
        <w:tc>
          <w:tcPr>
            <w:tcW w:w="589" w:type="pct"/>
            <w:gridSpan w:val="2"/>
          </w:tcPr>
          <w:p w14:paraId="53EA37CF"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16</w:t>
            </w:r>
          </w:p>
        </w:tc>
        <w:tc>
          <w:tcPr>
            <w:tcW w:w="595" w:type="pct"/>
            <w:gridSpan w:val="2"/>
          </w:tcPr>
          <w:p w14:paraId="5B6BD8C3"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26</w:t>
            </w:r>
          </w:p>
        </w:tc>
        <w:tc>
          <w:tcPr>
            <w:tcW w:w="547" w:type="pct"/>
          </w:tcPr>
          <w:p w14:paraId="5367A581"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863BE" w:rsidRPr="00996FAB" w14:paraId="22D64427" w14:textId="77777777" w:rsidTr="003D3038">
        <w:tc>
          <w:tcPr>
            <w:tcW w:w="794" w:type="pct"/>
          </w:tcPr>
          <w:p w14:paraId="57CCFA59" w14:textId="77777777" w:rsidR="00A863BE" w:rsidRPr="00483A03" w:rsidRDefault="00A863BE" w:rsidP="003D3038">
            <w:pPr>
              <w:rPr>
                <w:rFonts w:ascii="Times New Roman" w:hAnsi="Times New Roman" w:cs="Times New Roman"/>
                <w:color w:val="FF0000"/>
                <w:sz w:val="24"/>
                <w:szCs w:val="24"/>
              </w:rPr>
            </w:pPr>
            <w:r w:rsidRPr="00483A03">
              <w:rPr>
                <w:rFonts w:ascii="Times New Roman" w:hAnsi="Times New Roman" w:cs="Times New Roman"/>
                <w:sz w:val="24"/>
                <w:szCs w:val="24"/>
              </w:rPr>
              <w:t>Bacharelado em Direito</w:t>
            </w:r>
          </w:p>
        </w:tc>
        <w:tc>
          <w:tcPr>
            <w:tcW w:w="213" w:type="pct"/>
          </w:tcPr>
          <w:p w14:paraId="6DAD0996" w14:textId="77777777" w:rsidR="00A863BE" w:rsidRPr="00483A03" w:rsidRDefault="00A863BE" w:rsidP="003D3038">
            <w:pPr>
              <w:rPr>
                <w:rFonts w:ascii="Times New Roman" w:hAnsi="Times New Roman" w:cs="Times New Roman"/>
                <w:sz w:val="24"/>
                <w:szCs w:val="24"/>
              </w:rPr>
            </w:pPr>
          </w:p>
        </w:tc>
        <w:tc>
          <w:tcPr>
            <w:tcW w:w="242" w:type="pct"/>
            <w:gridSpan w:val="2"/>
          </w:tcPr>
          <w:p w14:paraId="2255B6DB" w14:textId="77777777" w:rsidR="00A863BE" w:rsidRPr="00483A03" w:rsidRDefault="00A863BE" w:rsidP="003D3038">
            <w:pPr>
              <w:rPr>
                <w:rFonts w:ascii="Times New Roman" w:hAnsi="Times New Roman" w:cs="Times New Roman"/>
                <w:sz w:val="24"/>
                <w:szCs w:val="24"/>
              </w:rPr>
            </w:pPr>
          </w:p>
        </w:tc>
        <w:tc>
          <w:tcPr>
            <w:tcW w:w="240" w:type="pct"/>
            <w:gridSpan w:val="3"/>
          </w:tcPr>
          <w:p w14:paraId="4D54B0AC" w14:textId="77777777" w:rsidR="00A863BE"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450A8A67" w14:textId="77777777" w:rsidR="00A863BE" w:rsidRDefault="00A863BE">
            <w:r w:rsidRPr="00D26AFE">
              <w:rPr>
                <w:rFonts w:ascii="Times New Roman" w:hAnsi="Times New Roman" w:cs="Times New Roman"/>
                <w:sz w:val="24"/>
                <w:szCs w:val="24"/>
              </w:rPr>
              <w:t>FCAPR</w:t>
            </w:r>
          </w:p>
        </w:tc>
        <w:tc>
          <w:tcPr>
            <w:tcW w:w="545" w:type="pct"/>
            <w:gridSpan w:val="2"/>
          </w:tcPr>
          <w:p w14:paraId="406C7C0B"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100</w:t>
            </w:r>
          </w:p>
        </w:tc>
        <w:tc>
          <w:tcPr>
            <w:tcW w:w="566" w:type="pct"/>
            <w:gridSpan w:val="2"/>
          </w:tcPr>
          <w:p w14:paraId="1CDF77AF"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463</w:t>
            </w:r>
          </w:p>
        </w:tc>
        <w:tc>
          <w:tcPr>
            <w:tcW w:w="589" w:type="pct"/>
            <w:gridSpan w:val="2"/>
          </w:tcPr>
          <w:p w14:paraId="43FF2534"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76</w:t>
            </w:r>
          </w:p>
        </w:tc>
        <w:tc>
          <w:tcPr>
            <w:tcW w:w="595" w:type="pct"/>
            <w:gridSpan w:val="2"/>
          </w:tcPr>
          <w:p w14:paraId="2E43114F"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27</w:t>
            </w:r>
          </w:p>
        </w:tc>
        <w:tc>
          <w:tcPr>
            <w:tcW w:w="547" w:type="pct"/>
          </w:tcPr>
          <w:p w14:paraId="5DFBE03C"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3D3038" w:rsidRPr="00996FAB" w14:paraId="0C073FE5" w14:textId="77777777" w:rsidTr="003D3038">
        <w:tc>
          <w:tcPr>
            <w:tcW w:w="794" w:type="pct"/>
          </w:tcPr>
          <w:p w14:paraId="1101444B"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Licenciatura em Educação Física</w:t>
            </w:r>
          </w:p>
        </w:tc>
        <w:tc>
          <w:tcPr>
            <w:tcW w:w="213" w:type="pct"/>
          </w:tcPr>
          <w:p w14:paraId="78A5A698" w14:textId="77777777" w:rsidR="003D3038" w:rsidRPr="00483A03" w:rsidRDefault="003D3038" w:rsidP="003D3038">
            <w:pPr>
              <w:rPr>
                <w:rFonts w:ascii="Times New Roman" w:hAnsi="Times New Roman" w:cs="Times New Roman"/>
                <w:sz w:val="24"/>
                <w:szCs w:val="24"/>
              </w:rPr>
            </w:pPr>
          </w:p>
        </w:tc>
        <w:tc>
          <w:tcPr>
            <w:tcW w:w="242" w:type="pct"/>
            <w:gridSpan w:val="2"/>
          </w:tcPr>
          <w:p w14:paraId="05F4FBA6" w14:textId="77777777" w:rsidR="003D3038" w:rsidRPr="00483A03" w:rsidRDefault="003D3038" w:rsidP="003D3038">
            <w:pPr>
              <w:rPr>
                <w:rFonts w:ascii="Times New Roman" w:hAnsi="Times New Roman" w:cs="Times New Roman"/>
                <w:sz w:val="24"/>
                <w:szCs w:val="24"/>
              </w:rPr>
            </w:pPr>
          </w:p>
        </w:tc>
        <w:tc>
          <w:tcPr>
            <w:tcW w:w="240" w:type="pct"/>
            <w:gridSpan w:val="3"/>
          </w:tcPr>
          <w:p w14:paraId="2266CE79"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5D0BB027" w14:textId="77777777" w:rsidR="003D3038" w:rsidRPr="00483A03" w:rsidRDefault="00A863BE" w:rsidP="003D3038">
            <w:pPr>
              <w:rPr>
                <w:rFonts w:ascii="Times New Roman" w:hAnsi="Times New Roman" w:cs="Times New Roman"/>
                <w:sz w:val="24"/>
                <w:szCs w:val="24"/>
              </w:rPr>
            </w:pPr>
            <w:r>
              <w:rPr>
                <w:rFonts w:ascii="Times New Roman" w:hAnsi="Times New Roman" w:cs="Times New Roman"/>
                <w:sz w:val="24"/>
                <w:szCs w:val="24"/>
              </w:rPr>
              <w:t>FCAPR</w:t>
            </w:r>
          </w:p>
        </w:tc>
        <w:tc>
          <w:tcPr>
            <w:tcW w:w="545" w:type="pct"/>
            <w:gridSpan w:val="2"/>
          </w:tcPr>
          <w:p w14:paraId="2471AADA"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66" w:type="pct"/>
            <w:gridSpan w:val="2"/>
          </w:tcPr>
          <w:p w14:paraId="37B42924"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112</w:t>
            </w:r>
          </w:p>
        </w:tc>
        <w:tc>
          <w:tcPr>
            <w:tcW w:w="589" w:type="pct"/>
            <w:gridSpan w:val="2"/>
          </w:tcPr>
          <w:p w14:paraId="159B098C"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31</w:t>
            </w:r>
          </w:p>
        </w:tc>
        <w:tc>
          <w:tcPr>
            <w:tcW w:w="595" w:type="pct"/>
            <w:gridSpan w:val="2"/>
          </w:tcPr>
          <w:p w14:paraId="77C9ED90"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20</w:t>
            </w:r>
          </w:p>
        </w:tc>
        <w:tc>
          <w:tcPr>
            <w:tcW w:w="547" w:type="pct"/>
          </w:tcPr>
          <w:p w14:paraId="18ABA5E0"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3D3038" w:rsidRPr="00996FAB" w14:paraId="3BB53A60" w14:textId="77777777" w:rsidTr="003D3038">
        <w:tc>
          <w:tcPr>
            <w:tcW w:w="794" w:type="pct"/>
          </w:tcPr>
          <w:p w14:paraId="0D2AEC8A" w14:textId="77777777" w:rsidR="003D3038" w:rsidRPr="00483A03" w:rsidRDefault="003D3038" w:rsidP="003D3038">
            <w:pPr>
              <w:rPr>
                <w:rFonts w:ascii="Times New Roman" w:hAnsi="Times New Roman" w:cs="Times New Roman"/>
                <w:color w:val="FF0000"/>
                <w:sz w:val="24"/>
                <w:szCs w:val="24"/>
              </w:rPr>
            </w:pPr>
            <w:r w:rsidRPr="00483A03">
              <w:rPr>
                <w:rFonts w:ascii="Times New Roman" w:hAnsi="Times New Roman" w:cs="Times New Roman"/>
                <w:sz w:val="24"/>
                <w:szCs w:val="24"/>
              </w:rPr>
              <w:t>Tecnólogo- Gestão da Tecnologia da Informação</w:t>
            </w:r>
          </w:p>
        </w:tc>
        <w:tc>
          <w:tcPr>
            <w:tcW w:w="213" w:type="pct"/>
          </w:tcPr>
          <w:p w14:paraId="42C13463" w14:textId="77777777" w:rsidR="003D3038" w:rsidRPr="00483A03" w:rsidRDefault="003D3038" w:rsidP="003D3038">
            <w:pPr>
              <w:rPr>
                <w:rFonts w:ascii="Times New Roman" w:hAnsi="Times New Roman" w:cs="Times New Roman"/>
                <w:sz w:val="24"/>
                <w:szCs w:val="24"/>
              </w:rPr>
            </w:pPr>
          </w:p>
        </w:tc>
        <w:tc>
          <w:tcPr>
            <w:tcW w:w="242" w:type="pct"/>
            <w:gridSpan w:val="2"/>
          </w:tcPr>
          <w:p w14:paraId="09039408" w14:textId="77777777" w:rsidR="003D3038" w:rsidRPr="00483A03" w:rsidRDefault="003D3038" w:rsidP="003D3038">
            <w:pPr>
              <w:rPr>
                <w:rFonts w:ascii="Times New Roman" w:hAnsi="Times New Roman" w:cs="Times New Roman"/>
                <w:sz w:val="24"/>
                <w:szCs w:val="24"/>
              </w:rPr>
            </w:pPr>
          </w:p>
        </w:tc>
        <w:tc>
          <w:tcPr>
            <w:tcW w:w="240" w:type="pct"/>
            <w:gridSpan w:val="3"/>
          </w:tcPr>
          <w:p w14:paraId="6952B71E" w14:textId="77777777" w:rsidR="003D3038"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2547ED4A" w14:textId="77777777" w:rsidR="003D3038" w:rsidRPr="00483A03" w:rsidRDefault="00A863BE" w:rsidP="003D3038">
            <w:pPr>
              <w:rPr>
                <w:rFonts w:ascii="Times New Roman" w:hAnsi="Times New Roman" w:cs="Times New Roman"/>
                <w:sz w:val="24"/>
                <w:szCs w:val="24"/>
              </w:rPr>
            </w:pPr>
            <w:r>
              <w:rPr>
                <w:rFonts w:ascii="Times New Roman" w:hAnsi="Times New Roman" w:cs="Times New Roman"/>
                <w:sz w:val="24"/>
                <w:szCs w:val="24"/>
              </w:rPr>
              <w:t>FCAPR</w:t>
            </w:r>
          </w:p>
        </w:tc>
        <w:tc>
          <w:tcPr>
            <w:tcW w:w="545" w:type="pct"/>
            <w:gridSpan w:val="2"/>
          </w:tcPr>
          <w:p w14:paraId="5366FF3B"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66" w:type="pct"/>
            <w:gridSpan w:val="2"/>
          </w:tcPr>
          <w:p w14:paraId="315A61FC"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37</w:t>
            </w:r>
          </w:p>
        </w:tc>
        <w:tc>
          <w:tcPr>
            <w:tcW w:w="589" w:type="pct"/>
            <w:gridSpan w:val="2"/>
          </w:tcPr>
          <w:p w14:paraId="736DDB6F"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w:t>
            </w:r>
          </w:p>
        </w:tc>
        <w:tc>
          <w:tcPr>
            <w:tcW w:w="595" w:type="pct"/>
            <w:gridSpan w:val="2"/>
          </w:tcPr>
          <w:p w14:paraId="588817D3"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09</w:t>
            </w:r>
          </w:p>
        </w:tc>
        <w:tc>
          <w:tcPr>
            <w:tcW w:w="547" w:type="pct"/>
          </w:tcPr>
          <w:p w14:paraId="7806E612"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863BE" w:rsidRPr="00996FAB" w14:paraId="3441063B" w14:textId="77777777" w:rsidTr="003D3038">
        <w:tc>
          <w:tcPr>
            <w:tcW w:w="794" w:type="pct"/>
          </w:tcPr>
          <w:p w14:paraId="328D35D7" w14:textId="77777777" w:rsidR="00A863BE" w:rsidRPr="00483A03" w:rsidRDefault="00A863BE" w:rsidP="003D3038">
            <w:pPr>
              <w:rPr>
                <w:rFonts w:ascii="Arial" w:hAnsi="Arial" w:cs="Arial"/>
                <w:color w:val="000000" w:themeColor="text1"/>
                <w:sz w:val="24"/>
                <w:szCs w:val="24"/>
              </w:rPr>
            </w:pPr>
            <w:r w:rsidRPr="00483A03">
              <w:rPr>
                <w:rFonts w:ascii="Arial" w:hAnsi="Arial" w:cs="Arial"/>
                <w:color w:val="000000" w:themeColor="text1"/>
                <w:sz w:val="24"/>
                <w:szCs w:val="24"/>
              </w:rPr>
              <w:t>Enfermagem</w:t>
            </w:r>
          </w:p>
        </w:tc>
        <w:tc>
          <w:tcPr>
            <w:tcW w:w="213" w:type="pct"/>
          </w:tcPr>
          <w:p w14:paraId="6E573F16" w14:textId="77777777" w:rsidR="00A863BE" w:rsidRPr="00483A03" w:rsidRDefault="00A863BE" w:rsidP="003D3038">
            <w:pPr>
              <w:rPr>
                <w:rFonts w:ascii="Times New Roman" w:hAnsi="Times New Roman" w:cs="Times New Roman"/>
                <w:sz w:val="24"/>
                <w:szCs w:val="24"/>
              </w:rPr>
            </w:pPr>
          </w:p>
        </w:tc>
        <w:tc>
          <w:tcPr>
            <w:tcW w:w="242" w:type="pct"/>
            <w:gridSpan w:val="2"/>
          </w:tcPr>
          <w:p w14:paraId="241C21DC" w14:textId="77777777" w:rsidR="00A863BE" w:rsidRPr="00483A03" w:rsidRDefault="00A863BE" w:rsidP="003D3038">
            <w:pPr>
              <w:rPr>
                <w:rFonts w:ascii="Times New Roman" w:hAnsi="Times New Roman" w:cs="Times New Roman"/>
                <w:sz w:val="24"/>
                <w:szCs w:val="24"/>
              </w:rPr>
            </w:pPr>
          </w:p>
        </w:tc>
        <w:tc>
          <w:tcPr>
            <w:tcW w:w="240" w:type="pct"/>
            <w:gridSpan w:val="3"/>
          </w:tcPr>
          <w:p w14:paraId="664BB9EE" w14:textId="77777777" w:rsidR="00A863BE" w:rsidRPr="0036533F" w:rsidRDefault="0036533F" w:rsidP="003D3038">
            <w:pPr>
              <w:rPr>
                <w:rFonts w:ascii="Times New Roman" w:hAnsi="Times New Roman" w:cs="Times New Roman"/>
                <w:sz w:val="24"/>
                <w:szCs w:val="24"/>
              </w:rPr>
            </w:pPr>
            <w:r w:rsidRPr="0036533F">
              <w:rPr>
                <w:rFonts w:ascii="Times New Roman" w:hAnsi="Times New Roman" w:cs="Times New Roman"/>
                <w:sz w:val="24"/>
                <w:szCs w:val="24"/>
              </w:rPr>
              <w:t>X</w:t>
            </w:r>
          </w:p>
        </w:tc>
        <w:tc>
          <w:tcPr>
            <w:tcW w:w="669" w:type="pct"/>
            <w:gridSpan w:val="2"/>
          </w:tcPr>
          <w:p w14:paraId="0228C478" w14:textId="77777777" w:rsidR="00A863BE" w:rsidRDefault="00A863BE">
            <w:r w:rsidRPr="00D450F1">
              <w:rPr>
                <w:rFonts w:ascii="Times New Roman" w:hAnsi="Times New Roman" w:cs="Times New Roman"/>
                <w:sz w:val="24"/>
                <w:szCs w:val="24"/>
              </w:rPr>
              <w:t>FQM</w:t>
            </w:r>
          </w:p>
        </w:tc>
        <w:tc>
          <w:tcPr>
            <w:tcW w:w="545" w:type="pct"/>
            <w:gridSpan w:val="2"/>
          </w:tcPr>
          <w:p w14:paraId="7105DD5F"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90</w:t>
            </w:r>
          </w:p>
        </w:tc>
        <w:tc>
          <w:tcPr>
            <w:tcW w:w="566" w:type="pct"/>
            <w:gridSpan w:val="2"/>
          </w:tcPr>
          <w:p w14:paraId="090A850C" w14:textId="77777777" w:rsidR="00A863BE" w:rsidRPr="00483A03" w:rsidRDefault="00A863BE" w:rsidP="003D3038">
            <w:pPr>
              <w:jc w:val="center"/>
              <w:rPr>
                <w:rFonts w:ascii="Arial" w:hAnsi="Arial" w:cs="Arial"/>
                <w:sz w:val="24"/>
                <w:szCs w:val="24"/>
              </w:rPr>
            </w:pPr>
            <w:r w:rsidRPr="00483A03">
              <w:rPr>
                <w:rFonts w:ascii="Arial" w:hAnsi="Arial" w:cs="Arial"/>
                <w:sz w:val="24"/>
                <w:szCs w:val="24"/>
              </w:rPr>
              <w:t>201</w:t>
            </w:r>
          </w:p>
        </w:tc>
        <w:tc>
          <w:tcPr>
            <w:tcW w:w="589" w:type="pct"/>
            <w:gridSpan w:val="2"/>
          </w:tcPr>
          <w:p w14:paraId="739EC764" w14:textId="77777777" w:rsidR="00A863BE" w:rsidRPr="00483A03" w:rsidRDefault="00A863BE" w:rsidP="003D3038">
            <w:pPr>
              <w:jc w:val="center"/>
              <w:rPr>
                <w:rFonts w:ascii="Arial" w:hAnsi="Arial" w:cs="Arial"/>
                <w:sz w:val="24"/>
                <w:szCs w:val="24"/>
              </w:rPr>
            </w:pPr>
            <w:r w:rsidRPr="00483A03">
              <w:rPr>
                <w:rFonts w:ascii="Arial" w:hAnsi="Arial" w:cs="Arial"/>
                <w:sz w:val="24"/>
                <w:szCs w:val="24"/>
              </w:rPr>
              <w:t>19</w:t>
            </w:r>
          </w:p>
        </w:tc>
        <w:tc>
          <w:tcPr>
            <w:tcW w:w="595" w:type="pct"/>
            <w:gridSpan w:val="2"/>
          </w:tcPr>
          <w:p w14:paraId="2D5443B6"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26</w:t>
            </w:r>
          </w:p>
        </w:tc>
        <w:tc>
          <w:tcPr>
            <w:tcW w:w="547" w:type="pct"/>
          </w:tcPr>
          <w:p w14:paraId="14B664AD"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863BE" w:rsidRPr="00996FAB" w14:paraId="6C75477C" w14:textId="77777777" w:rsidTr="003D3038">
        <w:tc>
          <w:tcPr>
            <w:tcW w:w="794" w:type="pct"/>
          </w:tcPr>
          <w:p w14:paraId="3D98E6EA" w14:textId="77777777" w:rsidR="00A863BE" w:rsidRPr="00483A03" w:rsidRDefault="00A863BE" w:rsidP="003D3038">
            <w:pPr>
              <w:rPr>
                <w:rFonts w:ascii="Arial" w:hAnsi="Arial" w:cs="Arial"/>
                <w:color w:val="000000" w:themeColor="text1"/>
                <w:sz w:val="24"/>
                <w:szCs w:val="24"/>
              </w:rPr>
            </w:pPr>
            <w:r w:rsidRPr="00483A03">
              <w:rPr>
                <w:rFonts w:ascii="Arial" w:hAnsi="Arial" w:cs="Arial"/>
                <w:color w:val="000000" w:themeColor="text1"/>
                <w:sz w:val="24"/>
                <w:szCs w:val="24"/>
              </w:rPr>
              <w:t xml:space="preserve">Farmácia </w:t>
            </w:r>
          </w:p>
        </w:tc>
        <w:tc>
          <w:tcPr>
            <w:tcW w:w="213" w:type="pct"/>
          </w:tcPr>
          <w:p w14:paraId="2DDF84E9" w14:textId="77777777" w:rsidR="00A863BE" w:rsidRPr="00483A03" w:rsidRDefault="00A863BE" w:rsidP="003D3038">
            <w:pPr>
              <w:rPr>
                <w:rFonts w:ascii="Times New Roman" w:hAnsi="Times New Roman" w:cs="Times New Roman"/>
                <w:sz w:val="24"/>
                <w:szCs w:val="24"/>
              </w:rPr>
            </w:pPr>
          </w:p>
        </w:tc>
        <w:tc>
          <w:tcPr>
            <w:tcW w:w="242" w:type="pct"/>
            <w:gridSpan w:val="2"/>
          </w:tcPr>
          <w:p w14:paraId="72FAB9AE" w14:textId="77777777" w:rsidR="00A863BE" w:rsidRPr="00483A03" w:rsidRDefault="00A863BE" w:rsidP="003D3038">
            <w:pPr>
              <w:rPr>
                <w:rFonts w:ascii="Times New Roman" w:hAnsi="Times New Roman" w:cs="Times New Roman"/>
                <w:sz w:val="24"/>
                <w:szCs w:val="24"/>
              </w:rPr>
            </w:pPr>
          </w:p>
        </w:tc>
        <w:tc>
          <w:tcPr>
            <w:tcW w:w="240" w:type="pct"/>
            <w:gridSpan w:val="3"/>
          </w:tcPr>
          <w:p w14:paraId="17B23CA7" w14:textId="77777777" w:rsidR="00A863BE" w:rsidRPr="0036533F" w:rsidRDefault="0036533F" w:rsidP="003D3038">
            <w:pPr>
              <w:rPr>
                <w:rFonts w:ascii="Times New Roman" w:hAnsi="Times New Roman" w:cs="Times New Roman"/>
                <w:sz w:val="24"/>
                <w:szCs w:val="24"/>
              </w:rPr>
            </w:pPr>
            <w:r w:rsidRPr="0036533F">
              <w:rPr>
                <w:rFonts w:ascii="Times New Roman" w:hAnsi="Times New Roman" w:cs="Times New Roman"/>
                <w:sz w:val="24"/>
                <w:szCs w:val="24"/>
              </w:rPr>
              <w:t>X</w:t>
            </w:r>
          </w:p>
        </w:tc>
        <w:tc>
          <w:tcPr>
            <w:tcW w:w="669" w:type="pct"/>
            <w:gridSpan w:val="2"/>
          </w:tcPr>
          <w:p w14:paraId="2BCD90A3" w14:textId="77777777" w:rsidR="00A863BE" w:rsidRDefault="00A863BE">
            <w:r w:rsidRPr="00D450F1">
              <w:rPr>
                <w:rFonts w:ascii="Times New Roman" w:hAnsi="Times New Roman" w:cs="Times New Roman"/>
                <w:sz w:val="24"/>
                <w:szCs w:val="24"/>
              </w:rPr>
              <w:t>FQM</w:t>
            </w:r>
          </w:p>
        </w:tc>
        <w:tc>
          <w:tcPr>
            <w:tcW w:w="545" w:type="pct"/>
            <w:gridSpan w:val="2"/>
          </w:tcPr>
          <w:p w14:paraId="08327903"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90</w:t>
            </w:r>
          </w:p>
        </w:tc>
        <w:tc>
          <w:tcPr>
            <w:tcW w:w="566" w:type="pct"/>
            <w:gridSpan w:val="2"/>
          </w:tcPr>
          <w:p w14:paraId="1359199F" w14:textId="77777777" w:rsidR="00A863BE" w:rsidRPr="00483A03" w:rsidRDefault="00A863BE" w:rsidP="003D3038">
            <w:pPr>
              <w:jc w:val="center"/>
              <w:rPr>
                <w:rFonts w:ascii="Arial" w:hAnsi="Arial" w:cs="Arial"/>
                <w:sz w:val="24"/>
                <w:szCs w:val="24"/>
              </w:rPr>
            </w:pPr>
            <w:r w:rsidRPr="00483A03">
              <w:rPr>
                <w:rFonts w:ascii="Arial" w:hAnsi="Arial" w:cs="Arial"/>
                <w:sz w:val="24"/>
                <w:szCs w:val="24"/>
              </w:rPr>
              <w:t>236</w:t>
            </w:r>
          </w:p>
        </w:tc>
        <w:tc>
          <w:tcPr>
            <w:tcW w:w="589" w:type="pct"/>
            <w:gridSpan w:val="2"/>
          </w:tcPr>
          <w:p w14:paraId="5C389EB5" w14:textId="77777777" w:rsidR="00A863BE" w:rsidRPr="00483A03" w:rsidRDefault="00A863BE" w:rsidP="003D3038">
            <w:pPr>
              <w:jc w:val="center"/>
              <w:rPr>
                <w:rFonts w:ascii="Arial" w:hAnsi="Arial" w:cs="Arial"/>
                <w:sz w:val="24"/>
                <w:szCs w:val="24"/>
              </w:rPr>
            </w:pPr>
            <w:r w:rsidRPr="00483A03">
              <w:rPr>
                <w:rFonts w:ascii="Arial" w:hAnsi="Arial" w:cs="Arial"/>
                <w:sz w:val="24"/>
                <w:szCs w:val="24"/>
              </w:rPr>
              <w:t>33</w:t>
            </w:r>
          </w:p>
        </w:tc>
        <w:tc>
          <w:tcPr>
            <w:tcW w:w="595" w:type="pct"/>
            <w:gridSpan w:val="2"/>
          </w:tcPr>
          <w:p w14:paraId="032D7D91"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26</w:t>
            </w:r>
          </w:p>
        </w:tc>
        <w:tc>
          <w:tcPr>
            <w:tcW w:w="547" w:type="pct"/>
          </w:tcPr>
          <w:p w14:paraId="0336E82A"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863BE" w:rsidRPr="00996FAB" w14:paraId="68E50B27" w14:textId="77777777" w:rsidTr="003D3038">
        <w:tc>
          <w:tcPr>
            <w:tcW w:w="794" w:type="pct"/>
          </w:tcPr>
          <w:p w14:paraId="6A4441AC" w14:textId="77777777" w:rsidR="00A863BE" w:rsidRPr="00483A03" w:rsidRDefault="00A863BE" w:rsidP="003D3038">
            <w:pPr>
              <w:rPr>
                <w:rFonts w:ascii="Arial" w:hAnsi="Arial" w:cs="Arial"/>
                <w:color w:val="000000" w:themeColor="text1"/>
                <w:sz w:val="24"/>
                <w:szCs w:val="24"/>
              </w:rPr>
            </w:pPr>
            <w:r w:rsidRPr="00483A03">
              <w:rPr>
                <w:rFonts w:ascii="Arial" w:hAnsi="Arial" w:cs="Arial"/>
                <w:color w:val="000000" w:themeColor="text1"/>
                <w:sz w:val="24"/>
                <w:szCs w:val="24"/>
              </w:rPr>
              <w:t>Psicologia</w:t>
            </w:r>
          </w:p>
        </w:tc>
        <w:tc>
          <w:tcPr>
            <w:tcW w:w="213" w:type="pct"/>
          </w:tcPr>
          <w:p w14:paraId="57984FC1" w14:textId="77777777" w:rsidR="00A863BE" w:rsidRPr="00483A03" w:rsidRDefault="00A863BE" w:rsidP="003D3038">
            <w:pPr>
              <w:rPr>
                <w:rFonts w:ascii="Times New Roman" w:hAnsi="Times New Roman" w:cs="Times New Roman"/>
                <w:sz w:val="24"/>
                <w:szCs w:val="24"/>
              </w:rPr>
            </w:pPr>
          </w:p>
        </w:tc>
        <w:tc>
          <w:tcPr>
            <w:tcW w:w="242" w:type="pct"/>
            <w:gridSpan w:val="2"/>
          </w:tcPr>
          <w:p w14:paraId="09388B04" w14:textId="77777777" w:rsidR="00A863BE" w:rsidRPr="00483A03" w:rsidRDefault="00A863BE" w:rsidP="003D3038">
            <w:pPr>
              <w:rPr>
                <w:rFonts w:ascii="Times New Roman" w:hAnsi="Times New Roman" w:cs="Times New Roman"/>
                <w:sz w:val="24"/>
                <w:szCs w:val="24"/>
              </w:rPr>
            </w:pPr>
          </w:p>
        </w:tc>
        <w:tc>
          <w:tcPr>
            <w:tcW w:w="240" w:type="pct"/>
            <w:gridSpan w:val="3"/>
          </w:tcPr>
          <w:p w14:paraId="5939BB25" w14:textId="77777777" w:rsidR="00A863BE" w:rsidRPr="0036533F" w:rsidRDefault="0036533F" w:rsidP="003D3038">
            <w:pPr>
              <w:rPr>
                <w:rFonts w:ascii="Times New Roman" w:hAnsi="Times New Roman" w:cs="Times New Roman"/>
                <w:sz w:val="24"/>
                <w:szCs w:val="24"/>
              </w:rPr>
            </w:pPr>
            <w:r w:rsidRPr="0036533F">
              <w:rPr>
                <w:rFonts w:ascii="Times New Roman" w:hAnsi="Times New Roman" w:cs="Times New Roman"/>
                <w:sz w:val="24"/>
                <w:szCs w:val="24"/>
              </w:rPr>
              <w:t>X</w:t>
            </w:r>
          </w:p>
        </w:tc>
        <w:tc>
          <w:tcPr>
            <w:tcW w:w="669" w:type="pct"/>
            <w:gridSpan w:val="2"/>
          </w:tcPr>
          <w:p w14:paraId="16CD581B" w14:textId="77777777" w:rsidR="00A863BE" w:rsidRDefault="00A863BE">
            <w:r w:rsidRPr="00D450F1">
              <w:rPr>
                <w:rFonts w:ascii="Times New Roman" w:hAnsi="Times New Roman" w:cs="Times New Roman"/>
                <w:sz w:val="24"/>
                <w:szCs w:val="24"/>
              </w:rPr>
              <w:t>FQM</w:t>
            </w:r>
          </w:p>
        </w:tc>
        <w:tc>
          <w:tcPr>
            <w:tcW w:w="545" w:type="pct"/>
            <w:gridSpan w:val="2"/>
          </w:tcPr>
          <w:p w14:paraId="5EB9B93B"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120</w:t>
            </w:r>
          </w:p>
        </w:tc>
        <w:tc>
          <w:tcPr>
            <w:tcW w:w="566" w:type="pct"/>
            <w:gridSpan w:val="2"/>
          </w:tcPr>
          <w:p w14:paraId="1603F9D5" w14:textId="77777777" w:rsidR="00A863BE" w:rsidRPr="00483A03" w:rsidRDefault="00A863BE" w:rsidP="003D3038">
            <w:pPr>
              <w:jc w:val="center"/>
              <w:rPr>
                <w:rFonts w:ascii="Arial" w:hAnsi="Arial" w:cs="Arial"/>
                <w:sz w:val="24"/>
                <w:szCs w:val="24"/>
              </w:rPr>
            </w:pPr>
            <w:r w:rsidRPr="00483A03">
              <w:rPr>
                <w:rFonts w:ascii="Arial" w:hAnsi="Arial" w:cs="Arial"/>
                <w:sz w:val="24"/>
                <w:szCs w:val="24"/>
              </w:rPr>
              <w:t>258</w:t>
            </w:r>
          </w:p>
        </w:tc>
        <w:tc>
          <w:tcPr>
            <w:tcW w:w="589" w:type="pct"/>
            <w:gridSpan w:val="2"/>
          </w:tcPr>
          <w:p w14:paraId="31941B59" w14:textId="77777777" w:rsidR="00A863BE" w:rsidRPr="00483A03" w:rsidRDefault="00A863BE" w:rsidP="003D3038">
            <w:pPr>
              <w:jc w:val="center"/>
              <w:rPr>
                <w:rFonts w:ascii="Arial" w:hAnsi="Arial" w:cs="Arial"/>
                <w:sz w:val="24"/>
                <w:szCs w:val="24"/>
              </w:rPr>
            </w:pPr>
            <w:r w:rsidRPr="00483A03">
              <w:rPr>
                <w:rFonts w:ascii="Arial" w:hAnsi="Arial" w:cs="Arial"/>
                <w:sz w:val="24"/>
                <w:szCs w:val="24"/>
              </w:rPr>
              <w:t>21</w:t>
            </w:r>
          </w:p>
        </w:tc>
        <w:tc>
          <w:tcPr>
            <w:tcW w:w="595" w:type="pct"/>
            <w:gridSpan w:val="2"/>
          </w:tcPr>
          <w:p w14:paraId="19E9FD4D"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26</w:t>
            </w:r>
          </w:p>
        </w:tc>
        <w:tc>
          <w:tcPr>
            <w:tcW w:w="547" w:type="pct"/>
          </w:tcPr>
          <w:p w14:paraId="40A72FE4" w14:textId="77777777" w:rsidR="00A863BE" w:rsidRPr="00483A03" w:rsidRDefault="00A863BE"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3D3038" w:rsidRPr="00996FAB" w14:paraId="29418E5C" w14:textId="77777777" w:rsidTr="003D3038">
        <w:tc>
          <w:tcPr>
            <w:tcW w:w="794" w:type="pct"/>
            <w:vAlign w:val="center"/>
          </w:tcPr>
          <w:p w14:paraId="35E9C264" w14:textId="77777777" w:rsidR="003D3038" w:rsidRPr="00D861D1" w:rsidRDefault="003D3038" w:rsidP="003D3038">
            <w:pPr>
              <w:jc w:val="center"/>
              <w:rPr>
                <w:rFonts w:ascii="Times New Roman" w:hAnsi="Times New Roman" w:cs="Times New Roman"/>
                <w:sz w:val="24"/>
                <w:szCs w:val="24"/>
              </w:rPr>
            </w:pPr>
            <w:r w:rsidRPr="00D861D1">
              <w:rPr>
                <w:rFonts w:ascii="Times New Roman" w:hAnsi="Times New Roman" w:cs="Times New Roman"/>
                <w:sz w:val="24"/>
                <w:szCs w:val="24"/>
              </w:rPr>
              <w:t>2014/2</w:t>
            </w:r>
          </w:p>
        </w:tc>
        <w:tc>
          <w:tcPr>
            <w:tcW w:w="213" w:type="pct"/>
          </w:tcPr>
          <w:p w14:paraId="63D34D65" w14:textId="77777777" w:rsidR="003D3038" w:rsidRPr="00D861D1" w:rsidRDefault="003D3038" w:rsidP="003D3038">
            <w:pPr>
              <w:rPr>
                <w:rFonts w:ascii="Times New Roman" w:hAnsi="Times New Roman" w:cs="Times New Roman"/>
                <w:sz w:val="24"/>
                <w:szCs w:val="24"/>
              </w:rPr>
            </w:pPr>
          </w:p>
        </w:tc>
        <w:tc>
          <w:tcPr>
            <w:tcW w:w="242" w:type="pct"/>
            <w:gridSpan w:val="2"/>
          </w:tcPr>
          <w:p w14:paraId="3C4CF814" w14:textId="77777777" w:rsidR="003D3038" w:rsidRPr="00D861D1" w:rsidRDefault="003D3038" w:rsidP="003D3038">
            <w:pPr>
              <w:rPr>
                <w:rFonts w:ascii="Times New Roman" w:hAnsi="Times New Roman" w:cs="Times New Roman"/>
                <w:sz w:val="24"/>
                <w:szCs w:val="24"/>
              </w:rPr>
            </w:pPr>
          </w:p>
        </w:tc>
        <w:tc>
          <w:tcPr>
            <w:tcW w:w="240" w:type="pct"/>
            <w:gridSpan w:val="3"/>
          </w:tcPr>
          <w:p w14:paraId="6FD5EFAE" w14:textId="77777777" w:rsidR="003D3038" w:rsidRPr="00D861D1" w:rsidRDefault="003D3038" w:rsidP="003D3038">
            <w:pPr>
              <w:rPr>
                <w:rFonts w:ascii="Times New Roman" w:hAnsi="Times New Roman" w:cs="Times New Roman"/>
                <w:sz w:val="24"/>
                <w:szCs w:val="24"/>
              </w:rPr>
            </w:pPr>
          </w:p>
        </w:tc>
        <w:tc>
          <w:tcPr>
            <w:tcW w:w="669" w:type="pct"/>
            <w:gridSpan w:val="2"/>
          </w:tcPr>
          <w:p w14:paraId="7D58CCEF" w14:textId="77777777" w:rsidR="003D3038" w:rsidRPr="00D861D1" w:rsidRDefault="003D3038" w:rsidP="003D3038">
            <w:pPr>
              <w:rPr>
                <w:rFonts w:ascii="Times New Roman" w:hAnsi="Times New Roman" w:cs="Times New Roman"/>
                <w:sz w:val="24"/>
                <w:szCs w:val="24"/>
              </w:rPr>
            </w:pPr>
          </w:p>
        </w:tc>
        <w:tc>
          <w:tcPr>
            <w:tcW w:w="545" w:type="pct"/>
            <w:gridSpan w:val="2"/>
          </w:tcPr>
          <w:p w14:paraId="52BAEE39" w14:textId="77777777" w:rsidR="003D3038" w:rsidRPr="00D861D1" w:rsidRDefault="003D3038" w:rsidP="003D3038">
            <w:pPr>
              <w:rPr>
                <w:rFonts w:ascii="Times New Roman" w:hAnsi="Times New Roman" w:cs="Times New Roman"/>
                <w:sz w:val="24"/>
                <w:szCs w:val="24"/>
              </w:rPr>
            </w:pPr>
          </w:p>
        </w:tc>
        <w:tc>
          <w:tcPr>
            <w:tcW w:w="566" w:type="pct"/>
            <w:gridSpan w:val="2"/>
          </w:tcPr>
          <w:p w14:paraId="6851F538" w14:textId="77777777" w:rsidR="003D3038" w:rsidRPr="00D861D1" w:rsidRDefault="003D3038" w:rsidP="003D3038">
            <w:pPr>
              <w:rPr>
                <w:rFonts w:ascii="Times New Roman" w:hAnsi="Times New Roman" w:cs="Times New Roman"/>
                <w:sz w:val="24"/>
                <w:szCs w:val="24"/>
              </w:rPr>
            </w:pPr>
          </w:p>
        </w:tc>
        <w:tc>
          <w:tcPr>
            <w:tcW w:w="589" w:type="pct"/>
            <w:gridSpan w:val="2"/>
          </w:tcPr>
          <w:p w14:paraId="2B39507E" w14:textId="77777777" w:rsidR="003D3038" w:rsidRPr="00D861D1" w:rsidRDefault="003D3038" w:rsidP="003D3038">
            <w:pPr>
              <w:rPr>
                <w:rFonts w:ascii="Times New Roman" w:hAnsi="Times New Roman" w:cs="Times New Roman"/>
                <w:sz w:val="24"/>
                <w:szCs w:val="24"/>
              </w:rPr>
            </w:pPr>
          </w:p>
        </w:tc>
        <w:tc>
          <w:tcPr>
            <w:tcW w:w="595" w:type="pct"/>
            <w:gridSpan w:val="2"/>
          </w:tcPr>
          <w:p w14:paraId="50D1C1DF" w14:textId="77777777" w:rsidR="003D3038" w:rsidRPr="00D861D1" w:rsidRDefault="003D3038" w:rsidP="003D3038">
            <w:pPr>
              <w:rPr>
                <w:rFonts w:ascii="Times New Roman" w:hAnsi="Times New Roman" w:cs="Times New Roman"/>
                <w:sz w:val="24"/>
                <w:szCs w:val="24"/>
              </w:rPr>
            </w:pPr>
          </w:p>
        </w:tc>
        <w:tc>
          <w:tcPr>
            <w:tcW w:w="547" w:type="pct"/>
          </w:tcPr>
          <w:p w14:paraId="1A076886" w14:textId="77777777" w:rsidR="003D3038" w:rsidRPr="00D861D1" w:rsidRDefault="003D3038" w:rsidP="003D3038">
            <w:pPr>
              <w:rPr>
                <w:rFonts w:ascii="Times New Roman" w:hAnsi="Times New Roman" w:cs="Times New Roman"/>
                <w:sz w:val="24"/>
                <w:szCs w:val="24"/>
              </w:rPr>
            </w:pPr>
          </w:p>
        </w:tc>
      </w:tr>
      <w:tr w:rsidR="003D3038" w:rsidRPr="00996FAB" w14:paraId="31AF8185" w14:textId="77777777" w:rsidTr="003D3038">
        <w:tc>
          <w:tcPr>
            <w:tcW w:w="794" w:type="pct"/>
            <w:vAlign w:val="center"/>
          </w:tcPr>
          <w:p w14:paraId="52FF234E"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Bacharelado em Administração Pública</w:t>
            </w:r>
          </w:p>
        </w:tc>
        <w:tc>
          <w:tcPr>
            <w:tcW w:w="213" w:type="pct"/>
          </w:tcPr>
          <w:p w14:paraId="20FA56E8"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X</w:t>
            </w:r>
          </w:p>
        </w:tc>
        <w:tc>
          <w:tcPr>
            <w:tcW w:w="242" w:type="pct"/>
            <w:gridSpan w:val="2"/>
          </w:tcPr>
          <w:p w14:paraId="3EE4C784" w14:textId="77777777" w:rsidR="003D3038" w:rsidRPr="00D861D1" w:rsidRDefault="003D3038" w:rsidP="003D3038">
            <w:pPr>
              <w:rPr>
                <w:rFonts w:ascii="Times New Roman" w:hAnsi="Times New Roman" w:cs="Times New Roman"/>
                <w:sz w:val="24"/>
                <w:szCs w:val="24"/>
              </w:rPr>
            </w:pPr>
          </w:p>
        </w:tc>
        <w:tc>
          <w:tcPr>
            <w:tcW w:w="240" w:type="pct"/>
            <w:gridSpan w:val="3"/>
          </w:tcPr>
          <w:p w14:paraId="69C6E67F" w14:textId="77777777" w:rsidR="003D3038" w:rsidRPr="00D861D1" w:rsidRDefault="003D3038" w:rsidP="003D3038">
            <w:pPr>
              <w:rPr>
                <w:rFonts w:ascii="Times New Roman" w:hAnsi="Times New Roman" w:cs="Times New Roman"/>
                <w:sz w:val="24"/>
                <w:szCs w:val="24"/>
              </w:rPr>
            </w:pPr>
          </w:p>
        </w:tc>
        <w:tc>
          <w:tcPr>
            <w:tcW w:w="669" w:type="pct"/>
            <w:gridSpan w:val="2"/>
          </w:tcPr>
          <w:p w14:paraId="0E858449"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UNEMAT</w:t>
            </w:r>
          </w:p>
        </w:tc>
        <w:tc>
          <w:tcPr>
            <w:tcW w:w="545" w:type="pct"/>
            <w:gridSpan w:val="2"/>
          </w:tcPr>
          <w:p w14:paraId="33309872"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50</w:t>
            </w:r>
          </w:p>
        </w:tc>
        <w:tc>
          <w:tcPr>
            <w:tcW w:w="566" w:type="pct"/>
            <w:gridSpan w:val="2"/>
          </w:tcPr>
          <w:p w14:paraId="6A552288"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50</w:t>
            </w:r>
          </w:p>
        </w:tc>
        <w:tc>
          <w:tcPr>
            <w:tcW w:w="589" w:type="pct"/>
            <w:gridSpan w:val="2"/>
          </w:tcPr>
          <w:p w14:paraId="5F1AA26E"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w:t>
            </w:r>
          </w:p>
        </w:tc>
        <w:tc>
          <w:tcPr>
            <w:tcW w:w="595" w:type="pct"/>
            <w:gridSpan w:val="2"/>
          </w:tcPr>
          <w:p w14:paraId="1BD64CCD"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20</w:t>
            </w:r>
          </w:p>
        </w:tc>
        <w:tc>
          <w:tcPr>
            <w:tcW w:w="547" w:type="pct"/>
          </w:tcPr>
          <w:p w14:paraId="074D0B19"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Distância</w:t>
            </w:r>
          </w:p>
        </w:tc>
      </w:tr>
      <w:tr w:rsidR="003D3038" w:rsidRPr="00996FAB" w14:paraId="0080D18B" w14:textId="77777777" w:rsidTr="003D3038">
        <w:tc>
          <w:tcPr>
            <w:tcW w:w="794" w:type="pct"/>
            <w:vAlign w:val="center"/>
          </w:tcPr>
          <w:p w14:paraId="35089113"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Licenciatura em Biologia</w:t>
            </w:r>
          </w:p>
        </w:tc>
        <w:tc>
          <w:tcPr>
            <w:tcW w:w="213" w:type="pct"/>
          </w:tcPr>
          <w:p w14:paraId="24B263DD"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X</w:t>
            </w:r>
          </w:p>
        </w:tc>
        <w:tc>
          <w:tcPr>
            <w:tcW w:w="242" w:type="pct"/>
            <w:gridSpan w:val="2"/>
          </w:tcPr>
          <w:p w14:paraId="6AADE694" w14:textId="77777777" w:rsidR="003D3038" w:rsidRPr="00D861D1" w:rsidRDefault="003D3038" w:rsidP="003D3038">
            <w:pPr>
              <w:rPr>
                <w:rFonts w:ascii="Times New Roman" w:hAnsi="Times New Roman" w:cs="Times New Roman"/>
                <w:sz w:val="24"/>
                <w:szCs w:val="24"/>
              </w:rPr>
            </w:pPr>
          </w:p>
        </w:tc>
        <w:tc>
          <w:tcPr>
            <w:tcW w:w="240" w:type="pct"/>
            <w:gridSpan w:val="3"/>
          </w:tcPr>
          <w:p w14:paraId="2C73BF0B" w14:textId="77777777" w:rsidR="003D3038" w:rsidRPr="00D861D1" w:rsidRDefault="003D3038" w:rsidP="003D3038">
            <w:pPr>
              <w:rPr>
                <w:rFonts w:ascii="Times New Roman" w:hAnsi="Times New Roman" w:cs="Times New Roman"/>
                <w:sz w:val="24"/>
                <w:szCs w:val="24"/>
              </w:rPr>
            </w:pPr>
          </w:p>
        </w:tc>
        <w:tc>
          <w:tcPr>
            <w:tcW w:w="669" w:type="pct"/>
            <w:gridSpan w:val="2"/>
          </w:tcPr>
          <w:p w14:paraId="6F74C576"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UNEMAT</w:t>
            </w:r>
          </w:p>
        </w:tc>
        <w:tc>
          <w:tcPr>
            <w:tcW w:w="545" w:type="pct"/>
            <w:gridSpan w:val="2"/>
          </w:tcPr>
          <w:p w14:paraId="6DC8301B"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50</w:t>
            </w:r>
          </w:p>
        </w:tc>
        <w:tc>
          <w:tcPr>
            <w:tcW w:w="566" w:type="pct"/>
            <w:gridSpan w:val="2"/>
          </w:tcPr>
          <w:p w14:paraId="33EA7FE9"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50</w:t>
            </w:r>
          </w:p>
        </w:tc>
        <w:tc>
          <w:tcPr>
            <w:tcW w:w="589" w:type="pct"/>
            <w:gridSpan w:val="2"/>
          </w:tcPr>
          <w:p w14:paraId="4639CA1D"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w:t>
            </w:r>
          </w:p>
        </w:tc>
        <w:tc>
          <w:tcPr>
            <w:tcW w:w="595" w:type="pct"/>
            <w:gridSpan w:val="2"/>
          </w:tcPr>
          <w:p w14:paraId="320B846A"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w:t>
            </w:r>
          </w:p>
        </w:tc>
        <w:tc>
          <w:tcPr>
            <w:tcW w:w="547" w:type="pct"/>
          </w:tcPr>
          <w:p w14:paraId="7EE3B417" w14:textId="77777777" w:rsidR="003D3038" w:rsidRPr="00D861D1" w:rsidRDefault="003D3038" w:rsidP="003D3038">
            <w:pPr>
              <w:rPr>
                <w:rFonts w:ascii="Times New Roman" w:hAnsi="Times New Roman" w:cs="Times New Roman"/>
                <w:sz w:val="24"/>
                <w:szCs w:val="24"/>
              </w:rPr>
            </w:pPr>
            <w:r w:rsidRPr="00D861D1">
              <w:rPr>
                <w:rFonts w:ascii="Times New Roman" w:hAnsi="Times New Roman" w:cs="Times New Roman"/>
                <w:sz w:val="24"/>
                <w:szCs w:val="24"/>
              </w:rPr>
              <w:t>Distância</w:t>
            </w:r>
          </w:p>
        </w:tc>
      </w:tr>
      <w:tr w:rsidR="003D3038" w:rsidRPr="00996FAB" w14:paraId="7F93D1D3" w14:textId="77777777" w:rsidTr="003D3038">
        <w:tc>
          <w:tcPr>
            <w:tcW w:w="794" w:type="pct"/>
            <w:vAlign w:val="center"/>
          </w:tcPr>
          <w:p w14:paraId="68F36649" w14:textId="77777777" w:rsidR="003D3038" w:rsidRPr="00C75BF1" w:rsidRDefault="003D3038" w:rsidP="003D3038">
            <w:pPr>
              <w:jc w:val="right"/>
              <w:rPr>
                <w:rFonts w:ascii="Times New Roman" w:hAnsi="Times New Roman" w:cs="Times New Roman"/>
                <w:sz w:val="24"/>
                <w:szCs w:val="24"/>
              </w:rPr>
            </w:pPr>
            <w:r w:rsidRPr="00C75BF1">
              <w:rPr>
                <w:rFonts w:ascii="Times New Roman" w:hAnsi="Times New Roman" w:cs="Times New Roman"/>
                <w:sz w:val="24"/>
                <w:szCs w:val="24"/>
              </w:rPr>
              <w:t>TOTAL:</w:t>
            </w:r>
          </w:p>
        </w:tc>
        <w:tc>
          <w:tcPr>
            <w:tcW w:w="213" w:type="pct"/>
          </w:tcPr>
          <w:p w14:paraId="5CA7DF7A" w14:textId="77777777" w:rsidR="003D3038" w:rsidRPr="00C75BF1" w:rsidRDefault="003D3038" w:rsidP="003D3038">
            <w:pPr>
              <w:rPr>
                <w:rFonts w:ascii="Times New Roman" w:hAnsi="Times New Roman" w:cs="Times New Roman"/>
                <w:sz w:val="24"/>
                <w:szCs w:val="24"/>
              </w:rPr>
            </w:pPr>
          </w:p>
        </w:tc>
        <w:tc>
          <w:tcPr>
            <w:tcW w:w="242" w:type="pct"/>
            <w:gridSpan w:val="2"/>
          </w:tcPr>
          <w:p w14:paraId="2F353246" w14:textId="77777777" w:rsidR="003D3038" w:rsidRPr="00C75BF1" w:rsidRDefault="003D3038" w:rsidP="003D3038">
            <w:pPr>
              <w:rPr>
                <w:rFonts w:ascii="Times New Roman" w:hAnsi="Times New Roman" w:cs="Times New Roman"/>
                <w:sz w:val="24"/>
                <w:szCs w:val="24"/>
              </w:rPr>
            </w:pPr>
          </w:p>
        </w:tc>
        <w:tc>
          <w:tcPr>
            <w:tcW w:w="240" w:type="pct"/>
            <w:gridSpan w:val="3"/>
          </w:tcPr>
          <w:p w14:paraId="26D670F0" w14:textId="77777777" w:rsidR="003D3038" w:rsidRPr="00C75BF1" w:rsidRDefault="003D3038" w:rsidP="003D3038">
            <w:pPr>
              <w:rPr>
                <w:rFonts w:ascii="Times New Roman" w:hAnsi="Times New Roman" w:cs="Times New Roman"/>
                <w:sz w:val="24"/>
                <w:szCs w:val="24"/>
              </w:rPr>
            </w:pPr>
          </w:p>
        </w:tc>
        <w:tc>
          <w:tcPr>
            <w:tcW w:w="669" w:type="pct"/>
            <w:gridSpan w:val="2"/>
          </w:tcPr>
          <w:p w14:paraId="0BB761EF"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3 Faculdades</w:t>
            </w:r>
          </w:p>
        </w:tc>
        <w:tc>
          <w:tcPr>
            <w:tcW w:w="545" w:type="pct"/>
            <w:gridSpan w:val="2"/>
          </w:tcPr>
          <w:p w14:paraId="1534D0E3"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730</w:t>
            </w:r>
          </w:p>
        </w:tc>
        <w:tc>
          <w:tcPr>
            <w:tcW w:w="566" w:type="pct"/>
            <w:gridSpan w:val="2"/>
          </w:tcPr>
          <w:p w14:paraId="263E5DBF"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1764</w:t>
            </w:r>
          </w:p>
        </w:tc>
        <w:tc>
          <w:tcPr>
            <w:tcW w:w="589" w:type="pct"/>
            <w:gridSpan w:val="2"/>
          </w:tcPr>
          <w:p w14:paraId="419F3497"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227</w:t>
            </w:r>
          </w:p>
        </w:tc>
        <w:tc>
          <w:tcPr>
            <w:tcW w:w="595" w:type="pct"/>
            <w:gridSpan w:val="2"/>
          </w:tcPr>
          <w:p w14:paraId="13B15448"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114</w:t>
            </w:r>
          </w:p>
        </w:tc>
        <w:tc>
          <w:tcPr>
            <w:tcW w:w="547" w:type="pct"/>
          </w:tcPr>
          <w:p w14:paraId="14FB1651"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w:t>
            </w:r>
          </w:p>
        </w:tc>
      </w:tr>
      <w:tr w:rsidR="003D3038" w:rsidRPr="00663A56" w14:paraId="025A93F3" w14:textId="77777777" w:rsidTr="003D3038">
        <w:tc>
          <w:tcPr>
            <w:tcW w:w="794" w:type="pct"/>
          </w:tcPr>
          <w:p w14:paraId="64E598E4" w14:textId="77777777" w:rsidR="00C75BF1" w:rsidRDefault="00C75BF1" w:rsidP="003D3038">
            <w:pPr>
              <w:jc w:val="center"/>
              <w:rPr>
                <w:rFonts w:ascii="Times New Roman" w:hAnsi="Times New Roman" w:cs="Times New Roman"/>
                <w:sz w:val="24"/>
                <w:szCs w:val="24"/>
              </w:rPr>
            </w:pPr>
          </w:p>
          <w:p w14:paraId="57274BCD"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2015</w:t>
            </w:r>
          </w:p>
        </w:tc>
        <w:tc>
          <w:tcPr>
            <w:tcW w:w="680" w:type="pct"/>
            <w:gridSpan w:val="5"/>
            <w:vAlign w:val="center"/>
          </w:tcPr>
          <w:p w14:paraId="1993E3AC"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REDE</w:t>
            </w:r>
          </w:p>
        </w:tc>
        <w:tc>
          <w:tcPr>
            <w:tcW w:w="669" w:type="pct"/>
            <w:gridSpan w:val="2"/>
            <w:vAlign w:val="center"/>
          </w:tcPr>
          <w:p w14:paraId="5991FC0C"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Nome da instituição</w:t>
            </w:r>
          </w:p>
        </w:tc>
        <w:tc>
          <w:tcPr>
            <w:tcW w:w="545" w:type="pct"/>
            <w:gridSpan w:val="2"/>
            <w:vAlign w:val="center"/>
          </w:tcPr>
          <w:p w14:paraId="507F4BE6"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vagas oferecidas</w:t>
            </w:r>
          </w:p>
        </w:tc>
        <w:tc>
          <w:tcPr>
            <w:tcW w:w="566" w:type="pct"/>
            <w:gridSpan w:val="2"/>
            <w:vAlign w:val="center"/>
          </w:tcPr>
          <w:p w14:paraId="3E8F93D7"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matrículas</w:t>
            </w:r>
          </w:p>
        </w:tc>
        <w:tc>
          <w:tcPr>
            <w:tcW w:w="589" w:type="pct"/>
            <w:gridSpan w:val="2"/>
            <w:vAlign w:val="center"/>
          </w:tcPr>
          <w:p w14:paraId="25277E6B"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concluintes</w:t>
            </w:r>
          </w:p>
        </w:tc>
        <w:tc>
          <w:tcPr>
            <w:tcW w:w="595" w:type="pct"/>
            <w:gridSpan w:val="2"/>
            <w:vAlign w:val="center"/>
          </w:tcPr>
          <w:p w14:paraId="77298424"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Nº de professores</w:t>
            </w:r>
          </w:p>
        </w:tc>
        <w:tc>
          <w:tcPr>
            <w:tcW w:w="562" w:type="pct"/>
            <w:gridSpan w:val="2"/>
          </w:tcPr>
          <w:p w14:paraId="0EBF5EE7" w14:textId="77777777" w:rsidR="003D3038" w:rsidRPr="00C75BF1" w:rsidRDefault="003D3038" w:rsidP="003D3038">
            <w:pPr>
              <w:rPr>
                <w:rFonts w:ascii="Times New Roman" w:hAnsi="Times New Roman" w:cs="Times New Roman"/>
                <w:sz w:val="24"/>
                <w:szCs w:val="24"/>
              </w:rPr>
            </w:pPr>
          </w:p>
          <w:p w14:paraId="5EA88747" w14:textId="77777777" w:rsidR="003D3038" w:rsidRPr="00C75BF1" w:rsidRDefault="003D3038" w:rsidP="003D3038">
            <w:pPr>
              <w:rPr>
                <w:rFonts w:ascii="Times New Roman" w:hAnsi="Times New Roman" w:cs="Times New Roman"/>
                <w:sz w:val="24"/>
                <w:szCs w:val="24"/>
              </w:rPr>
            </w:pPr>
            <w:r w:rsidRPr="00C75BF1">
              <w:rPr>
                <w:rFonts w:ascii="Times New Roman" w:hAnsi="Times New Roman" w:cs="Times New Roman"/>
                <w:sz w:val="24"/>
                <w:szCs w:val="24"/>
              </w:rPr>
              <w:t xml:space="preserve">Modalidade </w:t>
            </w:r>
          </w:p>
        </w:tc>
      </w:tr>
      <w:tr w:rsidR="003D3038" w:rsidRPr="00663A56" w14:paraId="54146EC1" w14:textId="77777777" w:rsidTr="003D3038">
        <w:trPr>
          <w:cantSplit/>
          <w:trHeight w:val="1392"/>
        </w:trPr>
        <w:tc>
          <w:tcPr>
            <w:tcW w:w="794" w:type="pct"/>
            <w:vAlign w:val="center"/>
          </w:tcPr>
          <w:p w14:paraId="67EA8CFE" w14:textId="77777777" w:rsidR="003D3038" w:rsidRPr="00C75BF1" w:rsidRDefault="003D3038" w:rsidP="003D3038">
            <w:pPr>
              <w:jc w:val="center"/>
              <w:rPr>
                <w:rFonts w:ascii="Times New Roman" w:hAnsi="Times New Roman" w:cs="Times New Roman"/>
                <w:sz w:val="24"/>
                <w:szCs w:val="24"/>
              </w:rPr>
            </w:pPr>
            <w:r w:rsidRPr="00C75BF1">
              <w:rPr>
                <w:rFonts w:ascii="Times New Roman" w:hAnsi="Times New Roman" w:cs="Times New Roman"/>
                <w:sz w:val="24"/>
                <w:szCs w:val="24"/>
              </w:rPr>
              <w:t>Nome do curso</w:t>
            </w:r>
          </w:p>
        </w:tc>
        <w:tc>
          <w:tcPr>
            <w:tcW w:w="213" w:type="pct"/>
            <w:textDirection w:val="btLr"/>
          </w:tcPr>
          <w:p w14:paraId="2C2FE390" w14:textId="77777777" w:rsidR="003D3038" w:rsidRPr="00C75BF1" w:rsidRDefault="003D3038" w:rsidP="003D3038">
            <w:pPr>
              <w:ind w:left="113" w:right="113"/>
              <w:rPr>
                <w:rFonts w:ascii="Times New Roman" w:hAnsi="Times New Roman" w:cs="Times New Roman"/>
                <w:sz w:val="24"/>
                <w:szCs w:val="24"/>
              </w:rPr>
            </w:pPr>
            <w:r w:rsidRPr="00C75BF1">
              <w:rPr>
                <w:rFonts w:ascii="Times New Roman" w:hAnsi="Times New Roman" w:cs="Times New Roman"/>
                <w:sz w:val="24"/>
                <w:szCs w:val="24"/>
              </w:rPr>
              <w:t>ESTADUAL</w:t>
            </w:r>
          </w:p>
        </w:tc>
        <w:tc>
          <w:tcPr>
            <w:tcW w:w="242" w:type="pct"/>
            <w:gridSpan w:val="2"/>
            <w:textDirection w:val="btLr"/>
          </w:tcPr>
          <w:p w14:paraId="4439DC63" w14:textId="77777777" w:rsidR="003D3038" w:rsidRPr="00C75BF1" w:rsidRDefault="003D3038" w:rsidP="003D3038">
            <w:pPr>
              <w:ind w:left="113" w:right="113"/>
              <w:rPr>
                <w:rFonts w:ascii="Times New Roman" w:hAnsi="Times New Roman" w:cs="Times New Roman"/>
                <w:sz w:val="24"/>
                <w:szCs w:val="24"/>
              </w:rPr>
            </w:pPr>
            <w:r w:rsidRPr="00C75BF1">
              <w:rPr>
                <w:rFonts w:ascii="Times New Roman" w:hAnsi="Times New Roman" w:cs="Times New Roman"/>
                <w:sz w:val="24"/>
                <w:szCs w:val="24"/>
              </w:rPr>
              <w:t>FEDERAL</w:t>
            </w:r>
          </w:p>
        </w:tc>
        <w:tc>
          <w:tcPr>
            <w:tcW w:w="240" w:type="pct"/>
            <w:gridSpan w:val="3"/>
            <w:textDirection w:val="btLr"/>
          </w:tcPr>
          <w:p w14:paraId="7AC889F8" w14:textId="77777777" w:rsidR="003D3038" w:rsidRPr="00C75BF1" w:rsidRDefault="003D3038" w:rsidP="003D3038">
            <w:pPr>
              <w:ind w:left="113" w:right="113"/>
              <w:rPr>
                <w:rFonts w:ascii="Times New Roman" w:hAnsi="Times New Roman" w:cs="Times New Roman"/>
                <w:sz w:val="24"/>
                <w:szCs w:val="24"/>
              </w:rPr>
            </w:pPr>
            <w:r w:rsidRPr="00C75BF1">
              <w:rPr>
                <w:rFonts w:ascii="Times New Roman" w:hAnsi="Times New Roman" w:cs="Times New Roman"/>
                <w:sz w:val="24"/>
                <w:szCs w:val="24"/>
              </w:rPr>
              <w:t>PRIVADA</w:t>
            </w:r>
          </w:p>
        </w:tc>
        <w:tc>
          <w:tcPr>
            <w:tcW w:w="669" w:type="pct"/>
            <w:gridSpan w:val="2"/>
          </w:tcPr>
          <w:p w14:paraId="7A61DE49" w14:textId="77777777" w:rsidR="003D3038" w:rsidRPr="00663A56" w:rsidRDefault="003D3038" w:rsidP="003D3038">
            <w:pPr>
              <w:rPr>
                <w:rFonts w:ascii="Times New Roman" w:hAnsi="Times New Roman" w:cs="Times New Roman"/>
                <w:b/>
                <w:sz w:val="24"/>
              </w:rPr>
            </w:pPr>
          </w:p>
        </w:tc>
        <w:tc>
          <w:tcPr>
            <w:tcW w:w="545" w:type="pct"/>
            <w:gridSpan w:val="2"/>
          </w:tcPr>
          <w:p w14:paraId="179985A4" w14:textId="77777777" w:rsidR="003D3038" w:rsidRPr="00663A56" w:rsidRDefault="003D3038" w:rsidP="003D3038">
            <w:pPr>
              <w:rPr>
                <w:rFonts w:ascii="Times New Roman" w:hAnsi="Times New Roman" w:cs="Times New Roman"/>
                <w:b/>
                <w:sz w:val="24"/>
              </w:rPr>
            </w:pPr>
          </w:p>
        </w:tc>
        <w:tc>
          <w:tcPr>
            <w:tcW w:w="566" w:type="pct"/>
            <w:gridSpan w:val="2"/>
          </w:tcPr>
          <w:p w14:paraId="77A8A670" w14:textId="77777777" w:rsidR="003D3038" w:rsidRPr="00663A56" w:rsidRDefault="003D3038" w:rsidP="003D3038">
            <w:pPr>
              <w:rPr>
                <w:rFonts w:ascii="Times New Roman" w:hAnsi="Times New Roman" w:cs="Times New Roman"/>
                <w:b/>
                <w:sz w:val="24"/>
              </w:rPr>
            </w:pPr>
          </w:p>
        </w:tc>
        <w:tc>
          <w:tcPr>
            <w:tcW w:w="589" w:type="pct"/>
            <w:gridSpan w:val="2"/>
          </w:tcPr>
          <w:p w14:paraId="1C0609EE" w14:textId="77777777" w:rsidR="003D3038" w:rsidRPr="00663A56" w:rsidRDefault="003D3038" w:rsidP="003D3038">
            <w:pPr>
              <w:rPr>
                <w:rFonts w:ascii="Times New Roman" w:hAnsi="Times New Roman" w:cs="Times New Roman"/>
                <w:b/>
                <w:sz w:val="24"/>
              </w:rPr>
            </w:pPr>
          </w:p>
        </w:tc>
        <w:tc>
          <w:tcPr>
            <w:tcW w:w="595" w:type="pct"/>
            <w:gridSpan w:val="2"/>
          </w:tcPr>
          <w:p w14:paraId="2EB7B106" w14:textId="77777777" w:rsidR="003D3038" w:rsidRDefault="003D3038" w:rsidP="003D3038">
            <w:pPr>
              <w:rPr>
                <w:rFonts w:ascii="Times New Roman" w:hAnsi="Times New Roman" w:cs="Times New Roman"/>
                <w:b/>
                <w:sz w:val="24"/>
              </w:rPr>
            </w:pPr>
          </w:p>
        </w:tc>
        <w:tc>
          <w:tcPr>
            <w:tcW w:w="547" w:type="pct"/>
          </w:tcPr>
          <w:p w14:paraId="580F0A8C" w14:textId="77777777" w:rsidR="003D3038" w:rsidRDefault="003D3038" w:rsidP="003D3038">
            <w:pPr>
              <w:rPr>
                <w:rFonts w:ascii="Times New Roman" w:hAnsi="Times New Roman" w:cs="Times New Roman"/>
                <w:b/>
                <w:sz w:val="24"/>
              </w:rPr>
            </w:pPr>
          </w:p>
        </w:tc>
      </w:tr>
      <w:tr w:rsidR="00AD1743" w:rsidRPr="00996FAB" w14:paraId="4CB3CFC3" w14:textId="77777777" w:rsidTr="003D3038">
        <w:tc>
          <w:tcPr>
            <w:tcW w:w="794" w:type="pct"/>
          </w:tcPr>
          <w:p w14:paraId="2EE9D069"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Bacharelado em Administração</w:t>
            </w:r>
          </w:p>
        </w:tc>
        <w:tc>
          <w:tcPr>
            <w:tcW w:w="213" w:type="pct"/>
          </w:tcPr>
          <w:p w14:paraId="5AED0E01" w14:textId="77777777" w:rsidR="00AD1743" w:rsidRPr="00483A03" w:rsidRDefault="00AD1743" w:rsidP="003D3038">
            <w:pPr>
              <w:rPr>
                <w:rFonts w:ascii="Times New Roman" w:hAnsi="Times New Roman" w:cs="Times New Roman"/>
                <w:sz w:val="24"/>
                <w:szCs w:val="24"/>
              </w:rPr>
            </w:pPr>
          </w:p>
        </w:tc>
        <w:tc>
          <w:tcPr>
            <w:tcW w:w="242" w:type="pct"/>
            <w:gridSpan w:val="2"/>
          </w:tcPr>
          <w:p w14:paraId="533F2F9A" w14:textId="77777777" w:rsidR="00AD1743" w:rsidRPr="00483A03" w:rsidRDefault="00AD1743" w:rsidP="003D3038">
            <w:pPr>
              <w:rPr>
                <w:rFonts w:ascii="Times New Roman" w:hAnsi="Times New Roman" w:cs="Times New Roman"/>
                <w:sz w:val="24"/>
                <w:szCs w:val="24"/>
              </w:rPr>
            </w:pPr>
          </w:p>
        </w:tc>
        <w:tc>
          <w:tcPr>
            <w:tcW w:w="240" w:type="pct"/>
            <w:gridSpan w:val="3"/>
          </w:tcPr>
          <w:p w14:paraId="3A120EB9" w14:textId="77777777" w:rsidR="00AD1743"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61CB98A3" w14:textId="77777777" w:rsidR="00AD1743" w:rsidRDefault="00AD1743">
            <w:r w:rsidRPr="002759B1">
              <w:rPr>
                <w:rFonts w:ascii="Times New Roman" w:hAnsi="Times New Roman" w:cs="Times New Roman"/>
                <w:sz w:val="24"/>
                <w:szCs w:val="24"/>
              </w:rPr>
              <w:t>FCAPR</w:t>
            </w:r>
          </w:p>
        </w:tc>
        <w:tc>
          <w:tcPr>
            <w:tcW w:w="545" w:type="pct"/>
            <w:gridSpan w:val="2"/>
          </w:tcPr>
          <w:p w14:paraId="5AAB7F5A"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66" w:type="pct"/>
            <w:gridSpan w:val="2"/>
          </w:tcPr>
          <w:p w14:paraId="00418D3F"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110</w:t>
            </w:r>
          </w:p>
        </w:tc>
        <w:tc>
          <w:tcPr>
            <w:tcW w:w="589" w:type="pct"/>
            <w:gridSpan w:val="2"/>
          </w:tcPr>
          <w:p w14:paraId="6DD44C6D" w14:textId="77777777" w:rsidR="00AD1743" w:rsidRPr="00483A03" w:rsidRDefault="00AD1743" w:rsidP="003D3038">
            <w:pPr>
              <w:rPr>
                <w:rFonts w:ascii="Times New Roman" w:hAnsi="Times New Roman" w:cs="Times New Roman"/>
                <w:sz w:val="24"/>
                <w:szCs w:val="24"/>
              </w:rPr>
            </w:pPr>
          </w:p>
        </w:tc>
        <w:tc>
          <w:tcPr>
            <w:tcW w:w="595" w:type="pct"/>
            <w:gridSpan w:val="2"/>
          </w:tcPr>
          <w:p w14:paraId="0484E7B1"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21</w:t>
            </w:r>
          </w:p>
        </w:tc>
        <w:tc>
          <w:tcPr>
            <w:tcW w:w="547" w:type="pct"/>
          </w:tcPr>
          <w:p w14:paraId="79B916FD"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D1743" w:rsidRPr="00996FAB" w14:paraId="0C7AEC72" w14:textId="77777777" w:rsidTr="003D3038">
        <w:tc>
          <w:tcPr>
            <w:tcW w:w="794" w:type="pct"/>
          </w:tcPr>
          <w:p w14:paraId="29363C64" w14:textId="77777777" w:rsidR="00AD1743" w:rsidRPr="00483A03" w:rsidRDefault="00AD1743" w:rsidP="003D3038">
            <w:pPr>
              <w:rPr>
                <w:rFonts w:ascii="Times New Roman" w:hAnsi="Times New Roman" w:cs="Times New Roman"/>
                <w:color w:val="FF0000"/>
                <w:sz w:val="24"/>
                <w:szCs w:val="24"/>
              </w:rPr>
            </w:pPr>
            <w:r w:rsidRPr="00483A03">
              <w:rPr>
                <w:rFonts w:ascii="Times New Roman" w:hAnsi="Times New Roman" w:cs="Times New Roman"/>
                <w:sz w:val="24"/>
                <w:szCs w:val="24"/>
              </w:rPr>
              <w:lastRenderedPageBreak/>
              <w:t>Bacharelado em Ciências Contábeis</w:t>
            </w:r>
          </w:p>
        </w:tc>
        <w:tc>
          <w:tcPr>
            <w:tcW w:w="213" w:type="pct"/>
          </w:tcPr>
          <w:p w14:paraId="20B785EC" w14:textId="77777777" w:rsidR="00AD1743" w:rsidRPr="00483A03" w:rsidRDefault="00AD1743" w:rsidP="003D3038">
            <w:pPr>
              <w:rPr>
                <w:rFonts w:ascii="Times New Roman" w:hAnsi="Times New Roman" w:cs="Times New Roman"/>
                <w:sz w:val="24"/>
                <w:szCs w:val="24"/>
              </w:rPr>
            </w:pPr>
          </w:p>
        </w:tc>
        <w:tc>
          <w:tcPr>
            <w:tcW w:w="242" w:type="pct"/>
            <w:gridSpan w:val="2"/>
          </w:tcPr>
          <w:p w14:paraId="3B996E0D" w14:textId="77777777" w:rsidR="00AD1743" w:rsidRPr="00483A03" w:rsidRDefault="00AD1743" w:rsidP="003D3038">
            <w:pPr>
              <w:rPr>
                <w:rFonts w:ascii="Times New Roman" w:hAnsi="Times New Roman" w:cs="Times New Roman"/>
                <w:sz w:val="24"/>
                <w:szCs w:val="24"/>
              </w:rPr>
            </w:pPr>
          </w:p>
        </w:tc>
        <w:tc>
          <w:tcPr>
            <w:tcW w:w="240" w:type="pct"/>
            <w:gridSpan w:val="3"/>
          </w:tcPr>
          <w:p w14:paraId="081FAEDC" w14:textId="77777777" w:rsidR="00AD1743"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4283E1FF" w14:textId="77777777" w:rsidR="00AD1743" w:rsidRDefault="00AD1743">
            <w:r w:rsidRPr="002759B1">
              <w:rPr>
                <w:rFonts w:ascii="Times New Roman" w:hAnsi="Times New Roman" w:cs="Times New Roman"/>
                <w:sz w:val="24"/>
                <w:szCs w:val="24"/>
              </w:rPr>
              <w:t>FCAPR</w:t>
            </w:r>
          </w:p>
        </w:tc>
        <w:tc>
          <w:tcPr>
            <w:tcW w:w="545" w:type="pct"/>
            <w:gridSpan w:val="2"/>
          </w:tcPr>
          <w:p w14:paraId="5881D6B1"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80</w:t>
            </w:r>
          </w:p>
        </w:tc>
        <w:tc>
          <w:tcPr>
            <w:tcW w:w="566" w:type="pct"/>
            <w:gridSpan w:val="2"/>
          </w:tcPr>
          <w:p w14:paraId="08162317"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202</w:t>
            </w:r>
          </w:p>
        </w:tc>
        <w:tc>
          <w:tcPr>
            <w:tcW w:w="589" w:type="pct"/>
            <w:gridSpan w:val="2"/>
          </w:tcPr>
          <w:p w14:paraId="544CD437" w14:textId="77777777" w:rsidR="00AD1743" w:rsidRPr="00483A03" w:rsidRDefault="00AD1743" w:rsidP="003D3038">
            <w:pPr>
              <w:rPr>
                <w:rFonts w:ascii="Times New Roman" w:hAnsi="Times New Roman" w:cs="Times New Roman"/>
                <w:sz w:val="24"/>
                <w:szCs w:val="24"/>
              </w:rPr>
            </w:pPr>
          </w:p>
        </w:tc>
        <w:tc>
          <w:tcPr>
            <w:tcW w:w="595" w:type="pct"/>
            <w:gridSpan w:val="2"/>
          </w:tcPr>
          <w:p w14:paraId="227617ED"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23</w:t>
            </w:r>
          </w:p>
        </w:tc>
        <w:tc>
          <w:tcPr>
            <w:tcW w:w="547" w:type="pct"/>
          </w:tcPr>
          <w:p w14:paraId="27809FB0"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D1743" w:rsidRPr="00996FAB" w14:paraId="15CF6F34" w14:textId="77777777" w:rsidTr="003D3038">
        <w:tc>
          <w:tcPr>
            <w:tcW w:w="794" w:type="pct"/>
          </w:tcPr>
          <w:p w14:paraId="62CD8C28" w14:textId="77777777" w:rsidR="00AD1743" w:rsidRPr="00483A03" w:rsidRDefault="00AD1743" w:rsidP="003D3038">
            <w:pPr>
              <w:rPr>
                <w:rFonts w:ascii="Times New Roman" w:hAnsi="Times New Roman" w:cs="Times New Roman"/>
                <w:color w:val="FF0000"/>
                <w:sz w:val="24"/>
                <w:szCs w:val="24"/>
              </w:rPr>
            </w:pPr>
            <w:r w:rsidRPr="00483A03">
              <w:rPr>
                <w:rFonts w:ascii="Times New Roman" w:hAnsi="Times New Roman" w:cs="Times New Roman"/>
                <w:sz w:val="24"/>
                <w:szCs w:val="24"/>
              </w:rPr>
              <w:t>Bacharelado em Direito</w:t>
            </w:r>
          </w:p>
        </w:tc>
        <w:tc>
          <w:tcPr>
            <w:tcW w:w="213" w:type="pct"/>
          </w:tcPr>
          <w:p w14:paraId="0286C3F6" w14:textId="77777777" w:rsidR="00AD1743" w:rsidRPr="00483A03" w:rsidRDefault="00AD1743" w:rsidP="003D3038">
            <w:pPr>
              <w:rPr>
                <w:rFonts w:ascii="Times New Roman" w:hAnsi="Times New Roman" w:cs="Times New Roman"/>
                <w:sz w:val="24"/>
                <w:szCs w:val="24"/>
              </w:rPr>
            </w:pPr>
          </w:p>
        </w:tc>
        <w:tc>
          <w:tcPr>
            <w:tcW w:w="242" w:type="pct"/>
            <w:gridSpan w:val="2"/>
          </w:tcPr>
          <w:p w14:paraId="0718574A" w14:textId="77777777" w:rsidR="00AD1743" w:rsidRPr="00483A03" w:rsidRDefault="00AD1743" w:rsidP="003D3038">
            <w:pPr>
              <w:rPr>
                <w:rFonts w:ascii="Times New Roman" w:hAnsi="Times New Roman" w:cs="Times New Roman"/>
                <w:sz w:val="24"/>
                <w:szCs w:val="24"/>
              </w:rPr>
            </w:pPr>
          </w:p>
        </w:tc>
        <w:tc>
          <w:tcPr>
            <w:tcW w:w="240" w:type="pct"/>
            <w:gridSpan w:val="3"/>
          </w:tcPr>
          <w:p w14:paraId="4BD957B9" w14:textId="77777777" w:rsidR="00AD1743"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6C073A9F" w14:textId="77777777" w:rsidR="00AD1743" w:rsidRDefault="00AD1743">
            <w:r w:rsidRPr="002759B1">
              <w:rPr>
                <w:rFonts w:ascii="Times New Roman" w:hAnsi="Times New Roman" w:cs="Times New Roman"/>
                <w:sz w:val="24"/>
                <w:szCs w:val="24"/>
              </w:rPr>
              <w:t>FCAPR</w:t>
            </w:r>
          </w:p>
        </w:tc>
        <w:tc>
          <w:tcPr>
            <w:tcW w:w="545" w:type="pct"/>
            <w:gridSpan w:val="2"/>
          </w:tcPr>
          <w:p w14:paraId="6C60E24A"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100</w:t>
            </w:r>
          </w:p>
        </w:tc>
        <w:tc>
          <w:tcPr>
            <w:tcW w:w="566" w:type="pct"/>
            <w:gridSpan w:val="2"/>
          </w:tcPr>
          <w:p w14:paraId="5BD62CE3"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467</w:t>
            </w:r>
          </w:p>
        </w:tc>
        <w:tc>
          <w:tcPr>
            <w:tcW w:w="589" w:type="pct"/>
            <w:gridSpan w:val="2"/>
          </w:tcPr>
          <w:p w14:paraId="4284F1FB" w14:textId="77777777" w:rsidR="00AD1743" w:rsidRPr="00483A03" w:rsidRDefault="00AD1743" w:rsidP="003D3038">
            <w:pPr>
              <w:rPr>
                <w:rFonts w:ascii="Times New Roman" w:hAnsi="Times New Roman" w:cs="Times New Roman"/>
                <w:sz w:val="24"/>
                <w:szCs w:val="24"/>
              </w:rPr>
            </w:pPr>
          </w:p>
        </w:tc>
        <w:tc>
          <w:tcPr>
            <w:tcW w:w="595" w:type="pct"/>
            <w:gridSpan w:val="2"/>
          </w:tcPr>
          <w:p w14:paraId="01440B25"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21</w:t>
            </w:r>
          </w:p>
        </w:tc>
        <w:tc>
          <w:tcPr>
            <w:tcW w:w="547" w:type="pct"/>
          </w:tcPr>
          <w:p w14:paraId="2A6C3F91"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D1743" w:rsidRPr="00996FAB" w14:paraId="7E47AF3C" w14:textId="77777777" w:rsidTr="003D3038">
        <w:tc>
          <w:tcPr>
            <w:tcW w:w="794" w:type="pct"/>
          </w:tcPr>
          <w:p w14:paraId="51E9CE7B"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Licenciatura em Educação Física</w:t>
            </w:r>
          </w:p>
        </w:tc>
        <w:tc>
          <w:tcPr>
            <w:tcW w:w="213" w:type="pct"/>
          </w:tcPr>
          <w:p w14:paraId="11A329CD" w14:textId="77777777" w:rsidR="00AD1743" w:rsidRPr="00483A03" w:rsidRDefault="00AD1743" w:rsidP="003D3038">
            <w:pPr>
              <w:rPr>
                <w:rFonts w:ascii="Times New Roman" w:hAnsi="Times New Roman" w:cs="Times New Roman"/>
                <w:sz w:val="24"/>
                <w:szCs w:val="24"/>
              </w:rPr>
            </w:pPr>
          </w:p>
        </w:tc>
        <w:tc>
          <w:tcPr>
            <w:tcW w:w="242" w:type="pct"/>
            <w:gridSpan w:val="2"/>
          </w:tcPr>
          <w:p w14:paraId="3B8768DA" w14:textId="77777777" w:rsidR="00AD1743" w:rsidRPr="00483A03" w:rsidRDefault="00AD1743" w:rsidP="003D3038">
            <w:pPr>
              <w:rPr>
                <w:rFonts w:ascii="Times New Roman" w:hAnsi="Times New Roman" w:cs="Times New Roman"/>
                <w:sz w:val="24"/>
                <w:szCs w:val="24"/>
              </w:rPr>
            </w:pPr>
          </w:p>
        </w:tc>
        <w:tc>
          <w:tcPr>
            <w:tcW w:w="240" w:type="pct"/>
            <w:gridSpan w:val="3"/>
          </w:tcPr>
          <w:p w14:paraId="54CE42B1" w14:textId="77777777" w:rsidR="00AD1743"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07E175CB" w14:textId="77777777" w:rsidR="00AD1743" w:rsidRDefault="00AD1743">
            <w:r w:rsidRPr="002759B1">
              <w:rPr>
                <w:rFonts w:ascii="Times New Roman" w:hAnsi="Times New Roman" w:cs="Times New Roman"/>
                <w:sz w:val="24"/>
                <w:szCs w:val="24"/>
              </w:rPr>
              <w:t>FCAPR</w:t>
            </w:r>
          </w:p>
        </w:tc>
        <w:tc>
          <w:tcPr>
            <w:tcW w:w="545" w:type="pct"/>
            <w:gridSpan w:val="2"/>
          </w:tcPr>
          <w:p w14:paraId="6F709907"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66" w:type="pct"/>
            <w:gridSpan w:val="2"/>
          </w:tcPr>
          <w:p w14:paraId="4DAB88CB"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97</w:t>
            </w:r>
          </w:p>
        </w:tc>
        <w:tc>
          <w:tcPr>
            <w:tcW w:w="589" w:type="pct"/>
            <w:gridSpan w:val="2"/>
          </w:tcPr>
          <w:p w14:paraId="48ABB946" w14:textId="77777777" w:rsidR="00AD1743" w:rsidRPr="00483A03" w:rsidRDefault="00AD1743" w:rsidP="003D3038">
            <w:pPr>
              <w:rPr>
                <w:rFonts w:ascii="Times New Roman" w:hAnsi="Times New Roman" w:cs="Times New Roman"/>
                <w:sz w:val="24"/>
                <w:szCs w:val="24"/>
              </w:rPr>
            </w:pPr>
          </w:p>
        </w:tc>
        <w:tc>
          <w:tcPr>
            <w:tcW w:w="595" w:type="pct"/>
            <w:gridSpan w:val="2"/>
          </w:tcPr>
          <w:p w14:paraId="7EEF90FC"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20</w:t>
            </w:r>
          </w:p>
        </w:tc>
        <w:tc>
          <w:tcPr>
            <w:tcW w:w="547" w:type="pct"/>
          </w:tcPr>
          <w:p w14:paraId="479A1C97"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D1743" w:rsidRPr="00996FAB" w14:paraId="4399C79A" w14:textId="77777777" w:rsidTr="003D3038">
        <w:tc>
          <w:tcPr>
            <w:tcW w:w="794" w:type="pct"/>
          </w:tcPr>
          <w:p w14:paraId="1F1A7D98" w14:textId="77777777" w:rsidR="00AD1743" w:rsidRPr="00483A03" w:rsidRDefault="00AD1743" w:rsidP="003D3038">
            <w:pPr>
              <w:rPr>
                <w:rFonts w:ascii="Times New Roman" w:hAnsi="Times New Roman" w:cs="Times New Roman"/>
                <w:color w:val="FF0000"/>
                <w:sz w:val="24"/>
                <w:szCs w:val="24"/>
              </w:rPr>
            </w:pPr>
            <w:r w:rsidRPr="00483A03">
              <w:rPr>
                <w:rFonts w:ascii="Times New Roman" w:hAnsi="Times New Roman" w:cs="Times New Roman"/>
                <w:sz w:val="24"/>
                <w:szCs w:val="24"/>
              </w:rPr>
              <w:t>Tecnólogo- Gestão da Tecnologia da Informação</w:t>
            </w:r>
          </w:p>
        </w:tc>
        <w:tc>
          <w:tcPr>
            <w:tcW w:w="213" w:type="pct"/>
          </w:tcPr>
          <w:p w14:paraId="5651002B" w14:textId="77777777" w:rsidR="00AD1743" w:rsidRPr="00483A03" w:rsidRDefault="00AD1743" w:rsidP="003D3038">
            <w:pPr>
              <w:rPr>
                <w:rFonts w:ascii="Times New Roman" w:hAnsi="Times New Roman" w:cs="Times New Roman"/>
                <w:sz w:val="24"/>
                <w:szCs w:val="24"/>
              </w:rPr>
            </w:pPr>
          </w:p>
        </w:tc>
        <w:tc>
          <w:tcPr>
            <w:tcW w:w="242" w:type="pct"/>
            <w:gridSpan w:val="2"/>
          </w:tcPr>
          <w:p w14:paraId="7C804430" w14:textId="77777777" w:rsidR="00AD1743" w:rsidRPr="00483A03" w:rsidRDefault="00AD1743" w:rsidP="003D3038">
            <w:pPr>
              <w:rPr>
                <w:rFonts w:ascii="Times New Roman" w:hAnsi="Times New Roman" w:cs="Times New Roman"/>
                <w:sz w:val="24"/>
                <w:szCs w:val="24"/>
              </w:rPr>
            </w:pPr>
          </w:p>
        </w:tc>
        <w:tc>
          <w:tcPr>
            <w:tcW w:w="240" w:type="pct"/>
            <w:gridSpan w:val="3"/>
          </w:tcPr>
          <w:p w14:paraId="5FC4EC15" w14:textId="77777777" w:rsidR="00AD1743" w:rsidRPr="00483A03" w:rsidRDefault="0036533F" w:rsidP="003D3038">
            <w:pPr>
              <w:rPr>
                <w:rFonts w:ascii="Times New Roman" w:hAnsi="Times New Roman" w:cs="Times New Roman"/>
                <w:sz w:val="24"/>
                <w:szCs w:val="24"/>
              </w:rPr>
            </w:pPr>
            <w:r w:rsidRPr="00483A03">
              <w:rPr>
                <w:rFonts w:ascii="Times New Roman" w:hAnsi="Times New Roman" w:cs="Times New Roman"/>
                <w:sz w:val="24"/>
                <w:szCs w:val="24"/>
              </w:rPr>
              <w:t>X</w:t>
            </w:r>
          </w:p>
        </w:tc>
        <w:tc>
          <w:tcPr>
            <w:tcW w:w="669" w:type="pct"/>
            <w:gridSpan w:val="2"/>
          </w:tcPr>
          <w:p w14:paraId="20A1CB35" w14:textId="77777777" w:rsidR="00AD1743" w:rsidRDefault="00AD1743">
            <w:r w:rsidRPr="002759B1">
              <w:rPr>
                <w:rFonts w:ascii="Times New Roman" w:hAnsi="Times New Roman" w:cs="Times New Roman"/>
                <w:sz w:val="24"/>
                <w:szCs w:val="24"/>
              </w:rPr>
              <w:t>FCAPR</w:t>
            </w:r>
          </w:p>
        </w:tc>
        <w:tc>
          <w:tcPr>
            <w:tcW w:w="545" w:type="pct"/>
            <w:gridSpan w:val="2"/>
          </w:tcPr>
          <w:p w14:paraId="79FD611B"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50</w:t>
            </w:r>
          </w:p>
        </w:tc>
        <w:tc>
          <w:tcPr>
            <w:tcW w:w="566" w:type="pct"/>
            <w:gridSpan w:val="2"/>
          </w:tcPr>
          <w:p w14:paraId="08833323"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69</w:t>
            </w:r>
          </w:p>
        </w:tc>
        <w:tc>
          <w:tcPr>
            <w:tcW w:w="589" w:type="pct"/>
            <w:gridSpan w:val="2"/>
          </w:tcPr>
          <w:p w14:paraId="2C4D6F9A" w14:textId="77777777" w:rsidR="00AD1743" w:rsidRPr="00483A03" w:rsidRDefault="00AD1743" w:rsidP="003D3038">
            <w:pPr>
              <w:rPr>
                <w:rFonts w:ascii="Times New Roman" w:hAnsi="Times New Roman" w:cs="Times New Roman"/>
                <w:sz w:val="24"/>
                <w:szCs w:val="24"/>
              </w:rPr>
            </w:pPr>
          </w:p>
        </w:tc>
        <w:tc>
          <w:tcPr>
            <w:tcW w:w="595" w:type="pct"/>
            <w:gridSpan w:val="2"/>
          </w:tcPr>
          <w:p w14:paraId="31BF2F07"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12</w:t>
            </w:r>
          </w:p>
        </w:tc>
        <w:tc>
          <w:tcPr>
            <w:tcW w:w="547" w:type="pct"/>
          </w:tcPr>
          <w:p w14:paraId="0E7BEF58"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D1743" w:rsidRPr="00996FAB" w14:paraId="22C51994" w14:textId="77777777" w:rsidTr="003D3038">
        <w:tc>
          <w:tcPr>
            <w:tcW w:w="794" w:type="pct"/>
          </w:tcPr>
          <w:p w14:paraId="7D8B4778" w14:textId="77777777" w:rsidR="00AD1743" w:rsidRPr="00D861D1" w:rsidRDefault="00AD1743" w:rsidP="003D3038">
            <w:pPr>
              <w:rPr>
                <w:rFonts w:ascii="Times New Roman" w:hAnsi="Times New Roman" w:cs="Times New Roman"/>
                <w:color w:val="000000" w:themeColor="text1"/>
                <w:sz w:val="24"/>
                <w:szCs w:val="24"/>
              </w:rPr>
            </w:pPr>
            <w:r w:rsidRPr="00D861D1">
              <w:rPr>
                <w:rFonts w:ascii="Times New Roman" w:hAnsi="Times New Roman" w:cs="Times New Roman"/>
                <w:color w:val="000000" w:themeColor="text1"/>
                <w:sz w:val="24"/>
                <w:szCs w:val="24"/>
              </w:rPr>
              <w:t>Enfermagem</w:t>
            </w:r>
          </w:p>
        </w:tc>
        <w:tc>
          <w:tcPr>
            <w:tcW w:w="213" w:type="pct"/>
          </w:tcPr>
          <w:p w14:paraId="6341AF57" w14:textId="77777777" w:rsidR="00AD1743" w:rsidRPr="00D861D1" w:rsidRDefault="00AD1743" w:rsidP="003D3038">
            <w:pPr>
              <w:rPr>
                <w:rFonts w:ascii="Times New Roman" w:hAnsi="Times New Roman" w:cs="Times New Roman"/>
                <w:b/>
                <w:sz w:val="40"/>
              </w:rPr>
            </w:pPr>
          </w:p>
        </w:tc>
        <w:tc>
          <w:tcPr>
            <w:tcW w:w="242" w:type="pct"/>
            <w:gridSpan w:val="2"/>
          </w:tcPr>
          <w:p w14:paraId="69F09A68" w14:textId="77777777" w:rsidR="00AD1743" w:rsidRPr="00D861D1" w:rsidRDefault="00AD1743" w:rsidP="003D3038">
            <w:pPr>
              <w:rPr>
                <w:rFonts w:ascii="Times New Roman" w:hAnsi="Times New Roman" w:cs="Times New Roman"/>
                <w:b/>
                <w:sz w:val="40"/>
              </w:rPr>
            </w:pPr>
          </w:p>
        </w:tc>
        <w:tc>
          <w:tcPr>
            <w:tcW w:w="240" w:type="pct"/>
            <w:gridSpan w:val="3"/>
          </w:tcPr>
          <w:p w14:paraId="4E608702" w14:textId="77777777" w:rsidR="00AD1743" w:rsidRPr="00D861D1" w:rsidRDefault="00AD1743" w:rsidP="003D3038">
            <w:pPr>
              <w:rPr>
                <w:rFonts w:ascii="Times New Roman" w:hAnsi="Times New Roman" w:cs="Times New Roman"/>
                <w:sz w:val="24"/>
                <w:szCs w:val="24"/>
              </w:rPr>
            </w:pPr>
            <w:r w:rsidRPr="00D861D1">
              <w:rPr>
                <w:rFonts w:ascii="Times New Roman" w:hAnsi="Times New Roman" w:cs="Times New Roman"/>
                <w:sz w:val="24"/>
                <w:szCs w:val="24"/>
              </w:rPr>
              <w:t>X</w:t>
            </w:r>
          </w:p>
        </w:tc>
        <w:tc>
          <w:tcPr>
            <w:tcW w:w="669" w:type="pct"/>
            <w:gridSpan w:val="2"/>
          </w:tcPr>
          <w:p w14:paraId="682841E6" w14:textId="77777777" w:rsidR="00AD1743" w:rsidRDefault="00AD1743">
            <w:r w:rsidRPr="00B67827">
              <w:rPr>
                <w:rFonts w:ascii="Times New Roman" w:hAnsi="Times New Roman" w:cs="Times New Roman"/>
                <w:sz w:val="24"/>
                <w:szCs w:val="24"/>
              </w:rPr>
              <w:t>FQM</w:t>
            </w:r>
          </w:p>
        </w:tc>
        <w:tc>
          <w:tcPr>
            <w:tcW w:w="545" w:type="pct"/>
            <w:gridSpan w:val="2"/>
          </w:tcPr>
          <w:p w14:paraId="6B74FD27"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90</w:t>
            </w:r>
          </w:p>
        </w:tc>
        <w:tc>
          <w:tcPr>
            <w:tcW w:w="566" w:type="pct"/>
            <w:gridSpan w:val="2"/>
          </w:tcPr>
          <w:p w14:paraId="0220B0E4"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w:t>
            </w:r>
          </w:p>
        </w:tc>
        <w:tc>
          <w:tcPr>
            <w:tcW w:w="589" w:type="pct"/>
            <w:gridSpan w:val="2"/>
          </w:tcPr>
          <w:p w14:paraId="3B2EC7B6" w14:textId="77777777" w:rsidR="00AD1743" w:rsidRPr="00483A03" w:rsidRDefault="00AD1743" w:rsidP="003D3038">
            <w:pPr>
              <w:rPr>
                <w:rFonts w:ascii="Times New Roman" w:hAnsi="Times New Roman" w:cs="Times New Roman"/>
                <w:sz w:val="24"/>
                <w:szCs w:val="24"/>
              </w:rPr>
            </w:pPr>
          </w:p>
        </w:tc>
        <w:tc>
          <w:tcPr>
            <w:tcW w:w="595" w:type="pct"/>
            <w:gridSpan w:val="2"/>
          </w:tcPr>
          <w:p w14:paraId="0CB06365" w14:textId="77777777" w:rsidR="00AD1743" w:rsidRPr="00483A03" w:rsidRDefault="00AD1743" w:rsidP="003D3038">
            <w:pPr>
              <w:rPr>
                <w:rFonts w:ascii="Times New Roman" w:hAnsi="Times New Roman" w:cs="Times New Roman"/>
                <w:sz w:val="24"/>
                <w:szCs w:val="24"/>
              </w:rPr>
            </w:pPr>
          </w:p>
        </w:tc>
        <w:tc>
          <w:tcPr>
            <w:tcW w:w="547" w:type="pct"/>
          </w:tcPr>
          <w:p w14:paraId="65E1CEBD"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D1743" w:rsidRPr="00996FAB" w14:paraId="722FF9F9" w14:textId="77777777" w:rsidTr="003D3038">
        <w:tc>
          <w:tcPr>
            <w:tcW w:w="794" w:type="pct"/>
          </w:tcPr>
          <w:p w14:paraId="7E731256" w14:textId="77777777" w:rsidR="00AD1743" w:rsidRPr="00D861D1" w:rsidRDefault="00AD1743" w:rsidP="003D3038">
            <w:pPr>
              <w:rPr>
                <w:rFonts w:ascii="Times New Roman" w:hAnsi="Times New Roman" w:cs="Times New Roman"/>
                <w:color w:val="000000" w:themeColor="text1"/>
                <w:sz w:val="24"/>
                <w:szCs w:val="24"/>
              </w:rPr>
            </w:pPr>
            <w:r w:rsidRPr="00D861D1">
              <w:rPr>
                <w:rFonts w:ascii="Times New Roman" w:hAnsi="Times New Roman" w:cs="Times New Roman"/>
                <w:color w:val="000000" w:themeColor="text1"/>
                <w:sz w:val="24"/>
                <w:szCs w:val="24"/>
              </w:rPr>
              <w:t xml:space="preserve">Farmácia </w:t>
            </w:r>
          </w:p>
        </w:tc>
        <w:tc>
          <w:tcPr>
            <w:tcW w:w="213" w:type="pct"/>
          </w:tcPr>
          <w:p w14:paraId="1F9369B3" w14:textId="77777777" w:rsidR="00AD1743" w:rsidRPr="00D861D1" w:rsidRDefault="00AD1743" w:rsidP="003D3038">
            <w:pPr>
              <w:rPr>
                <w:rFonts w:ascii="Times New Roman" w:hAnsi="Times New Roman" w:cs="Times New Roman"/>
                <w:b/>
                <w:sz w:val="40"/>
              </w:rPr>
            </w:pPr>
          </w:p>
        </w:tc>
        <w:tc>
          <w:tcPr>
            <w:tcW w:w="242" w:type="pct"/>
            <w:gridSpan w:val="2"/>
          </w:tcPr>
          <w:p w14:paraId="754AC6A0" w14:textId="77777777" w:rsidR="00AD1743" w:rsidRPr="00D861D1" w:rsidRDefault="00AD1743" w:rsidP="003D3038">
            <w:pPr>
              <w:rPr>
                <w:rFonts w:ascii="Times New Roman" w:hAnsi="Times New Roman" w:cs="Times New Roman"/>
                <w:b/>
                <w:sz w:val="40"/>
              </w:rPr>
            </w:pPr>
          </w:p>
        </w:tc>
        <w:tc>
          <w:tcPr>
            <w:tcW w:w="240" w:type="pct"/>
            <w:gridSpan w:val="3"/>
          </w:tcPr>
          <w:p w14:paraId="50B2D6B8" w14:textId="77777777" w:rsidR="00AD1743" w:rsidRPr="00D861D1" w:rsidRDefault="00AD1743" w:rsidP="003D3038">
            <w:pPr>
              <w:rPr>
                <w:rFonts w:ascii="Times New Roman" w:hAnsi="Times New Roman" w:cs="Times New Roman"/>
                <w:sz w:val="24"/>
                <w:szCs w:val="24"/>
              </w:rPr>
            </w:pPr>
            <w:r w:rsidRPr="00D861D1">
              <w:rPr>
                <w:rFonts w:ascii="Times New Roman" w:hAnsi="Times New Roman" w:cs="Times New Roman"/>
                <w:sz w:val="24"/>
                <w:szCs w:val="24"/>
              </w:rPr>
              <w:t>X</w:t>
            </w:r>
          </w:p>
        </w:tc>
        <w:tc>
          <w:tcPr>
            <w:tcW w:w="669" w:type="pct"/>
            <w:gridSpan w:val="2"/>
          </w:tcPr>
          <w:p w14:paraId="77E42E93" w14:textId="77777777" w:rsidR="00AD1743" w:rsidRDefault="00AD1743">
            <w:r w:rsidRPr="00B67827">
              <w:rPr>
                <w:rFonts w:ascii="Times New Roman" w:hAnsi="Times New Roman" w:cs="Times New Roman"/>
                <w:sz w:val="24"/>
                <w:szCs w:val="24"/>
              </w:rPr>
              <w:t>FQM</w:t>
            </w:r>
          </w:p>
        </w:tc>
        <w:tc>
          <w:tcPr>
            <w:tcW w:w="545" w:type="pct"/>
            <w:gridSpan w:val="2"/>
          </w:tcPr>
          <w:p w14:paraId="07DBC686"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90</w:t>
            </w:r>
          </w:p>
        </w:tc>
        <w:tc>
          <w:tcPr>
            <w:tcW w:w="566" w:type="pct"/>
            <w:gridSpan w:val="2"/>
          </w:tcPr>
          <w:p w14:paraId="155BC5BE"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w:t>
            </w:r>
          </w:p>
        </w:tc>
        <w:tc>
          <w:tcPr>
            <w:tcW w:w="589" w:type="pct"/>
            <w:gridSpan w:val="2"/>
          </w:tcPr>
          <w:p w14:paraId="7CBDD34D" w14:textId="77777777" w:rsidR="00AD1743" w:rsidRPr="00483A03" w:rsidRDefault="00AD1743" w:rsidP="003D3038">
            <w:pPr>
              <w:rPr>
                <w:rFonts w:ascii="Times New Roman" w:hAnsi="Times New Roman" w:cs="Times New Roman"/>
                <w:sz w:val="24"/>
                <w:szCs w:val="24"/>
              </w:rPr>
            </w:pPr>
          </w:p>
        </w:tc>
        <w:tc>
          <w:tcPr>
            <w:tcW w:w="595" w:type="pct"/>
            <w:gridSpan w:val="2"/>
          </w:tcPr>
          <w:p w14:paraId="1960238A" w14:textId="77777777" w:rsidR="00AD1743" w:rsidRPr="00483A03" w:rsidRDefault="00AD1743" w:rsidP="003D3038">
            <w:pPr>
              <w:rPr>
                <w:rFonts w:ascii="Times New Roman" w:hAnsi="Times New Roman" w:cs="Times New Roman"/>
                <w:sz w:val="24"/>
                <w:szCs w:val="24"/>
              </w:rPr>
            </w:pPr>
          </w:p>
        </w:tc>
        <w:tc>
          <w:tcPr>
            <w:tcW w:w="547" w:type="pct"/>
          </w:tcPr>
          <w:p w14:paraId="184034A2"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AD1743" w:rsidRPr="00996FAB" w14:paraId="1DA3340B" w14:textId="77777777" w:rsidTr="003D3038">
        <w:tc>
          <w:tcPr>
            <w:tcW w:w="794" w:type="pct"/>
          </w:tcPr>
          <w:p w14:paraId="3595BE78" w14:textId="77777777" w:rsidR="00AD1743" w:rsidRPr="00D861D1" w:rsidRDefault="00AD1743" w:rsidP="003D3038">
            <w:pPr>
              <w:rPr>
                <w:rFonts w:ascii="Times New Roman" w:hAnsi="Times New Roman" w:cs="Times New Roman"/>
                <w:color w:val="000000" w:themeColor="text1"/>
                <w:sz w:val="24"/>
                <w:szCs w:val="24"/>
              </w:rPr>
            </w:pPr>
            <w:r w:rsidRPr="00D861D1">
              <w:rPr>
                <w:rFonts w:ascii="Times New Roman" w:hAnsi="Times New Roman" w:cs="Times New Roman"/>
                <w:color w:val="000000" w:themeColor="text1"/>
                <w:sz w:val="24"/>
                <w:szCs w:val="24"/>
              </w:rPr>
              <w:t>Psicologia</w:t>
            </w:r>
          </w:p>
        </w:tc>
        <w:tc>
          <w:tcPr>
            <w:tcW w:w="213" w:type="pct"/>
          </w:tcPr>
          <w:p w14:paraId="4CB8C28E" w14:textId="77777777" w:rsidR="00AD1743" w:rsidRPr="00D861D1" w:rsidRDefault="00AD1743" w:rsidP="003D3038">
            <w:pPr>
              <w:rPr>
                <w:rFonts w:ascii="Times New Roman" w:hAnsi="Times New Roman" w:cs="Times New Roman"/>
                <w:b/>
                <w:sz w:val="40"/>
              </w:rPr>
            </w:pPr>
          </w:p>
        </w:tc>
        <w:tc>
          <w:tcPr>
            <w:tcW w:w="242" w:type="pct"/>
            <w:gridSpan w:val="2"/>
          </w:tcPr>
          <w:p w14:paraId="670CADEE" w14:textId="77777777" w:rsidR="00AD1743" w:rsidRPr="00D861D1" w:rsidRDefault="00AD1743" w:rsidP="003D3038">
            <w:pPr>
              <w:rPr>
                <w:rFonts w:ascii="Times New Roman" w:hAnsi="Times New Roman" w:cs="Times New Roman"/>
                <w:b/>
                <w:sz w:val="40"/>
              </w:rPr>
            </w:pPr>
          </w:p>
        </w:tc>
        <w:tc>
          <w:tcPr>
            <w:tcW w:w="240" w:type="pct"/>
            <w:gridSpan w:val="3"/>
          </w:tcPr>
          <w:p w14:paraId="6C797653" w14:textId="77777777" w:rsidR="00AD1743" w:rsidRPr="00D861D1" w:rsidRDefault="00AD1743" w:rsidP="003D3038">
            <w:pPr>
              <w:rPr>
                <w:rFonts w:ascii="Times New Roman" w:hAnsi="Times New Roman" w:cs="Times New Roman"/>
                <w:sz w:val="24"/>
                <w:szCs w:val="24"/>
              </w:rPr>
            </w:pPr>
            <w:r w:rsidRPr="00D861D1">
              <w:rPr>
                <w:rFonts w:ascii="Times New Roman" w:hAnsi="Times New Roman" w:cs="Times New Roman"/>
                <w:sz w:val="24"/>
                <w:szCs w:val="24"/>
              </w:rPr>
              <w:t>X</w:t>
            </w:r>
          </w:p>
        </w:tc>
        <w:tc>
          <w:tcPr>
            <w:tcW w:w="669" w:type="pct"/>
            <w:gridSpan w:val="2"/>
          </w:tcPr>
          <w:p w14:paraId="0ABD3974" w14:textId="77777777" w:rsidR="00AD1743" w:rsidRDefault="00AD1743">
            <w:r w:rsidRPr="00B67827">
              <w:rPr>
                <w:rFonts w:ascii="Times New Roman" w:hAnsi="Times New Roman" w:cs="Times New Roman"/>
                <w:sz w:val="24"/>
                <w:szCs w:val="24"/>
              </w:rPr>
              <w:t>FQM</w:t>
            </w:r>
          </w:p>
        </w:tc>
        <w:tc>
          <w:tcPr>
            <w:tcW w:w="545" w:type="pct"/>
            <w:gridSpan w:val="2"/>
          </w:tcPr>
          <w:p w14:paraId="1851CED1"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120</w:t>
            </w:r>
          </w:p>
        </w:tc>
        <w:tc>
          <w:tcPr>
            <w:tcW w:w="566" w:type="pct"/>
            <w:gridSpan w:val="2"/>
          </w:tcPr>
          <w:p w14:paraId="1577D9D5"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w:t>
            </w:r>
          </w:p>
        </w:tc>
        <w:tc>
          <w:tcPr>
            <w:tcW w:w="589" w:type="pct"/>
            <w:gridSpan w:val="2"/>
          </w:tcPr>
          <w:p w14:paraId="31EC72CF" w14:textId="77777777" w:rsidR="00AD1743" w:rsidRPr="00483A03" w:rsidRDefault="00AD1743" w:rsidP="003D3038">
            <w:pPr>
              <w:rPr>
                <w:rFonts w:ascii="Times New Roman" w:hAnsi="Times New Roman" w:cs="Times New Roman"/>
                <w:sz w:val="24"/>
                <w:szCs w:val="24"/>
              </w:rPr>
            </w:pPr>
          </w:p>
        </w:tc>
        <w:tc>
          <w:tcPr>
            <w:tcW w:w="595" w:type="pct"/>
            <w:gridSpan w:val="2"/>
          </w:tcPr>
          <w:p w14:paraId="56FD2C0A" w14:textId="77777777" w:rsidR="00AD1743" w:rsidRPr="00483A03" w:rsidRDefault="00AD1743" w:rsidP="003D3038">
            <w:pPr>
              <w:rPr>
                <w:rFonts w:ascii="Times New Roman" w:hAnsi="Times New Roman" w:cs="Times New Roman"/>
                <w:sz w:val="24"/>
                <w:szCs w:val="24"/>
              </w:rPr>
            </w:pPr>
          </w:p>
        </w:tc>
        <w:tc>
          <w:tcPr>
            <w:tcW w:w="547" w:type="pct"/>
          </w:tcPr>
          <w:p w14:paraId="498F685A" w14:textId="77777777" w:rsidR="00AD1743" w:rsidRPr="00483A03" w:rsidRDefault="00AD1743" w:rsidP="003D3038">
            <w:pPr>
              <w:rPr>
                <w:rFonts w:ascii="Times New Roman" w:hAnsi="Times New Roman" w:cs="Times New Roman"/>
                <w:sz w:val="24"/>
                <w:szCs w:val="24"/>
              </w:rPr>
            </w:pPr>
            <w:r w:rsidRPr="00483A03">
              <w:rPr>
                <w:rFonts w:ascii="Times New Roman" w:hAnsi="Times New Roman" w:cs="Times New Roman"/>
                <w:sz w:val="24"/>
                <w:szCs w:val="24"/>
              </w:rPr>
              <w:t>Presencial</w:t>
            </w:r>
          </w:p>
        </w:tc>
      </w:tr>
      <w:tr w:rsidR="003D3038" w:rsidRPr="00996FAB" w14:paraId="7B9E9623" w14:textId="77777777" w:rsidTr="003D3038">
        <w:tc>
          <w:tcPr>
            <w:tcW w:w="794" w:type="pct"/>
            <w:vAlign w:val="center"/>
          </w:tcPr>
          <w:p w14:paraId="19103A54" w14:textId="77777777" w:rsidR="003D3038" w:rsidRPr="00C75BF1" w:rsidRDefault="003D3038" w:rsidP="003D3038">
            <w:pPr>
              <w:rPr>
                <w:rFonts w:ascii="Times New Roman" w:hAnsi="Times New Roman" w:cs="Times New Roman"/>
                <w:color w:val="FF0000"/>
                <w:sz w:val="40"/>
              </w:rPr>
            </w:pPr>
            <w:r w:rsidRPr="00C75BF1">
              <w:rPr>
                <w:rFonts w:ascii="Times New Roman" w:hAnsi="Times New Roman" w:cs="Times New Roman"/>
                <w:sz w:val="24"/>
                <w:szCs w:val="24"/>
              </w:rPr>
              <w:t>TOTAL:</w:t>
            </w:r>
          </w:p>
        </w:tc>
        <w:tc>
          <w:tcPr>
            <w:tcW w:w="213" w:type="pct"/>
          </w:tcPr>
          <w:p w14:paraId="1E9A6210" w14:textId="77777777" w:rsidR="003D3038" w:rsidRPr="00996FAB" w:rsidRDefault="003D3038" w:rsidP="003D3038">
            <w:pPr>
              <w:rPr>
                <w:rFonts w:ascii="Times New Roman" w:hAnsi="Times New Roman" w:cs="Times New Roman"/>
                <w:b/>
                <w:sz w:val="40"/>
              </w:rPr>
            </w:pPr>
          </w:p>
        </w:tc>
        <w:tc>
          <w:tcPr>
            <w:tcW w:w="242" w:type="pct"/>
            <w:gridSpan w:val="2"/>
          </w:tcPr>
          <w:p w14:paraId="23B0C679" w14:textId="77777777" w:rsidR="003D3038" w:rsidRPr="00996FAB" w:rsidRDefault="003D3038" w:rsidP="003D3038">
            <w:pPr>
              <w:rPr>
                <w:rFonts w:ascii="Times New Roman" w:hAnsi="Times New Roman" w:cs="Times New Roman"/>
                <w:b/>
                <w:sz w:val="40"/>
              </w:rPr>
            </w:pPr>
          </w:p>
        </w:tc>
        <w:tc>
          <w:tcPr>
            <w:tcW w:w="240" w:type="pct"/>
            <w:gridSpan w:val="3"/>
          </w:tcPr>
          <w:p w14:paraId="4FBACE72" w14:textId="77777777" w:rsidR="003D3038" w:rsidRPr="00996FAB" w:rsidRDefault="003D3038" w:rsidP="003D3038">
            <w:pPr>
              <w:rPr>
                <w:rFonts w:ascii="Times New Roman" w:hAnsi="Times New Roman" w:cs="Times New Roman"/>
                <w:b/>
                <w:sz w:val="40"/>
              </w:rPr>
            </w:pPr>
          </w:p>
        </w:tc>
        <w:tc>
          <w:tcPr>
            <w:tcW w:w="669" w:type="pct"/>
            <w:gridSpan w:val="2"/>
          </w:tcPr>
          <w:p w14:paraId="4C8ED7FC"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2 Faculdades</w:t>
            </w:r>
          </w:p>
        </w:tc>
        <w:tc>
          <w:tcPr>
            <w:tcW w:w="545" w:type="pct"/>
            <w:gridSpan w:val="2"/>
          </w:tcPr>
          <w:p w14:paraId="1F00BFF5"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630</w:t>
            </w:r>
          </w:p>
        </w:tc>
        <w:tc>
          <w:tcPr>
            <w:tcW w:w="566" w:type="pct"/>
            <w:gridSpan w:val="2"/>
          </w:tcPr>
          <w:p w14:paraId="7AD0D292"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945</w:t>
            </w:r>
          </w:p>
        </w:tc>
        <w:tc>
          <w:tcPr>
            <w:tcW w:w="589" w:type="pct"/>
            <w:gridSpan w:val="2"/>
          </w:tcPr>
          <w:p w14:paraId="382B3090" w14:textId="77777777" w:rsidR="003D3038" w:rsidRPr="00483A03" w:rsidRDefault="003D3038" w:rsidP="003D3038">
            <w:pPr>
              <w:rPr>
                <w:rFonts w:ascii="Times New Roman" w:hAnsi="Times New Roman" w:cs="Times New Roman"/>
                <w:sz w:val="24"/>
                <w:szCs w:val="24"/>
              </w:rPr>
            </w:pPr>
          </w:p>
        </w:tc>
        <w:tc>
          <w:tcPr>
            <w:tcW w:w="595" w:type="pct"/>
            <w:gridSpan w:val="2"/>
          </w:tcPr>
          <w:p w14:paraId="6BF2D229" w14:textId="77777777" w:rsidR="003D3038" w:rsidRPr="00483A03" w:rsidRDefault="003D3038" w:rsidP="003D3038">
            <w:pPr>
              <w:rPr>
                <w:rFonts w:ascii="Times New Roman" w:hAnsi="Times New Roman" w:cs="Times New Roman"/>
                <w:sz w:val="24"/>
                <w:szCs w:val="24"/>
              </w:rPr>
            </w:pPr>
            <w:r w:rsidRPr="00483A03">
              <w:rPr>
                <w:rFonts w:ascii="Times New Roman" w:hAnsi="Times New Roman" w:cs="Times New Roman"/>
                <w:sz w:val="24"/>
                <w:szCs w:val="24"/>
              </w:rPr>
              <w:t>97</w:t>
            </w:r>
          </w:p>
        </w:tc>
        <w:tc>
          <w:tcPr>
            <w:tcW w:w="547" w:type="pct"/>
          </w:tcPr>
          <w:p w14:paraId="5D756488" w14:textId="77777777" w:rsidR="003D3038" w:rsidRPr="00996FAB" w:rsidRDefault="003D3038" w:rsidP="003D3038">
            <w:pPr>
              <w:rPr>
                <w:rFonts w:ascii="Times New Roman" w:hAnsi="Times New Roman" w:cs="Times New Roman"/>
                <w:b/>
                <w:sz w:val="40"/>
              </w:rPr>
            </w:pPr>
          </w:p>
        </w:tc>
      </w:tr>
    </w:tbl>
    <w:p w14:paraId="0DF2A9AA" w14:textId="77777777" w:rsidR="003D3038" w:rsidRDefault="003D3038" w:rsidP="003D3038">
      <w:pPr>
        <w:tabs>
          <w:tab w:val="left" w:pos="6985"/>
        </w:tabs>
        <w:rPr>
          <w:rFonts w:ascii="Times New Roman" w:hAnsi="Times New Roman" w:cs="Times New Roman"/>
          <w:b/>
          <w:sz w:val="28"/>
        </w:rPr>
      </w:pPr>
      <w:r>
        <w:rPr>
          <w:rFonts w:ascii="Times New Roman" w:hAnsi="Times New Roman" w:cs="Times New Roman"/>
          <w:sz w:val="24"/>
          <w:szCs w:val="24"/>
        </w:rPr>
        <w:t>Fonte: FCARP/FQM/UNEMAT, 2015.</w:t>
      </w:r>
    </w:p>
    <w:p w14:paraId="3163966E" w14:textId="77777777" w:rsidR="001F7A48" w:rsidRDefault="001F7A48" w:rsidP="003D3038">
      <w:pPr>
        <w:pStyle w:val="NormalWeb"/>
        <w:shd w:val="clear" w:color="auto" w:fill="FFFFFF"/>
        <w:spacing w:before="0" w:beforeAutospacing="0" w:after="0" w:afterAutospacing="0" w:line="360" w:lineRule="auto"/>
        <w:jc w:val="both"/>
        <w:textAlignment w:val="baseline"/>
        <w:rPr>
          <w:rStyle w:val="apple-style-span"/>
          <w:rFonts w:eastAsiaTheme="majorEastAsia"/>
        </w:rPr>
      </w:pPr>
    </w:p>
    <w:p w14:paraId="548ED23A" w14:textId="77777777" w:rsidR="003D3038" w:rsidRPr="00790E80" w:rsidRDefault="001F7A48" w:rsidP="003D3038">
      <w:pPr>
        <w:pStyle w:val="NormalWeb"/>
        <w:shd w:val="clear" w:color="auto" w:fill="FFFFFF"/>
        <w:spacing w:before="0" w:beforeAutospacing="0" w:after="0" w:afterAutospacing="0" w:line="360" w:lineRule="auto"/>
        <w:jc w:val="both"/>
        <w:textAlignment w:val="baseline"/>
      </w:pPr>
      <w:r>
        <w:rPr>
          <w:rStyle w:val="apple-style-span"/>
          <w:rFonts w:eastAsiaTheme="majorEastAsia"/>
        </w:rPr>
        <w:tab/>
      </w:r>
      <w:r w:rsidR="003D3038" w:rsidRPr="00790E80">
        <w:rPr>
          <w:rStyle w:val="apple-style-span"/>
          <w:rFonts w:eastAsiaTheme="majorEastAsia"/>
        </w:rPr>
        <w:t>O ensino superior no Brasil é oferecido por universidades, centros universitários, faculdades, institutos superiores e centros de educação tecnológica. O cidadão pode optar por três tipos de graduação: bacharelado, licenciatura e formação tecnológica. Além da forma presencial, em que o aluno deve ter frequência em pelo menos 75% das aulas e avaliações, ainda é possível formar-se por ensino a distância (EAD). Nessa modalidade, o aluno recebe livros, apostilas e conta com a ajuda da internet. A presença do aluno não é necessária dentro da sala de aula. Existem também cursos semipresenciais, com aulas em sala e também a distância (</w:t>
      </w:r>
      <w:r w:rsidR="003D3038" w:rsidRPr="00790E80">
        <w:rPr>
          <w:iCs/>
          <w:shd w:val="clear" w:color="auto" w:fill="FFFFFF"/>
        </w:rPr>
        <w:t>Julio Oliveira/Portal Brasil).</w:t>
      </w:r>
    </w:p>
    <w:p w14:paraId="0623D3DD" w14:textId="77777777" w:rsidR="003D3038" w:rsidRDefault="003D3038" w:rsidP="003D303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 município de Figueirópolis não possui ne</w:t>
      </w:r>
      <w:r w:rsidR="00881578">
        <w:rPr>
          <w:rFonts w:ascii="Times New Roman" w:hAnsi="Times New Roman" w:cs="Times New Roman"/>
          <w:sz w:val="24"/>
          <w:szCs w:val="24"/>
        </w:rPr>
        <w:t>nhuma universidade ou faculdade.</w:t>
      </w:r>
      <w:r>
        <w:rPr>
          <w:rFonts w:ascii="Times New Roman" w:hAnsi="Times New Roman" w:cs="Times New Roman"/>
          <w:sz w:val="24"/>
          <w:szCs w:val="24"/>
        </w:rPr>
        <w:t xml:space="preserve"> </w:t>
      </w:r>
      <w:r w:rsidR="00881578">
        <w:rPr>
          <w:rFonts w:ascii="Times New Roman" w:hAnsi="Times New Roman" w:cs="Times New Roman"/>
          <w:sz w:val="24"/>
          <w:szCs w:val="24"/>
        </w:rPr>
        <w:t>A</w:t>
      </w:r>
      <w:r>
        <w:rPr>
          <w:rFonts w:ascii="Times New Roman" w:hAnsi="Times New Roman" w:cs="Times New Roman"/>
          <w:sz w:val="24"/>
          <w:szCs w:val="24"/>
        </w:rPr>
        <w:t>s Faculdades e universidade</w:t>
      </w:r>
      <w:r w:rsidR="00881578">
        <w:rPr>
          <w:rFonts w:ascii="Times New Roman" w:hAnsi="Times New Roman" w:cs="Times New Roman"/>
          <w:sz w:val="24"/>
          <w:szCs w:val="24"/>
        </w:rPr>
        <w:t>s</w:t>
      </w:r>
      <w:r>
        <w:rPr>
          <w:rFonts w:ascii="Times New Roman" w:hAnsi="Times New Roman" w:cs="Times New Roman"/>
          <w:sz w:val="24"/>
          <w:szCs w:val="24"/>
        </w:rPr>
        <w:t xml:space="preserve"> que atende</w:t>
      </w:r>
      <w:r w:rsidR="00881578">
        <w:rPr>
          <w:rFonts w:ascii="Times New Roman" w:hAnsi="Times New Roman" w:cs="Times New Roman"/>
          <w:sz w:val="24"/>
          <w:szCs w:val="24"/>
        </w:rPr>
        <w:t>m</w:t>
      </w:r>
      <w:r>
        <w:rPr>
          <w:rFonts w:ascii="Times New Roman" w:hAnsi="Times New Roman" w:cs="Times New Roman"/>
          <w:sz w:val="24"/>
          <w:szCs w:val="24"/>
        </w:rPr>
        <w:t xml:space="preserve"> aos alunos concluintes do ensino médio ficam nos municípios vizinhos como Jauru, Araputanga e São José dos Quatro Marcos, onde oferecem cursos de bacharelado e licenciatura, com aulas presenciais e a distância, para atender a todos, desde aquele que se desloca do município até as faculdades ou aqueles que se utiliza do curso a dist</w:t>
      </w:r>
      <w:r w:rsidR="00EE5392">
        <w:rPr>
          <w:rFonts w:ascii="Times New Roman" w:hAnsi="Times New Roman" w:cs="Times New Roman"/>
          <w:sz w:val="24"/>
          <w:szCs w:val="24"/>
        </w:rPr>
        <w:t>â</w:t>
      </w:r>
      <w:r>
        <w:rPr>
          <w:rFonts w:ascii="Times New Roman" w:hAnsi="Times New Roman" w:cs="Times New Roman"/>
          <w:sz w:val="24"/>
          <w:szCs w:val="24"/>
        </w:rPr>
        <w:t xml:space="preserve">ncia para garantir a continuidade dos seus estudos. </w:t>
      </w:r>
    </w:p>
    <w:p w14:paraId="27838221" w14:textId="77777777" w:rsidR="003D3038" w:rsidRPr="00D861D1" w:rsidRDefault="003D3038" w:rsidP="003D3038">
      <w:pPr>
        <w:spacing w:after="0"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lastRenderedPageBreak/>
        <w:t xml:space="preserve">Outro fator que tem contribuído para a inserção do jovem dentro da universidade privada são os programas do governo federal para atender os jovens de baixa renda e assim garantir o acesso </w:t>
      </w:r>
      <w:r w:rsidR="00851832">
        <w:rPr>
          <w:rFonts w:ascii="Times New Roman" w:hAnsi="Times New Roman" w:cs="Times New Roman"/>
          <w:sz w:val="24"/>
          <w:szCs w:val="24"/>
        </w:rPr>
        <w:t>à</w:t>
      </w:r>
      <w:r>
        <w:rPr>
          <w:rFonts w:ascii="Times New Roman" w:hAnsi="Times New Roman" w:cs="Times New Roman"/>
          <w:sz w:val="24"/>
          <w:szCs w:val="24"/>
        </w:rPr>
        <w:t xml:space="preserve"> educação de nível superior a todos, </w:t>
      </w:r>
      <w:r w:rsidRPr="00B20DAE">
        <w:rPr>
          <w:rFonts w:ascii="Times New Roman" w:hAnsi="Times New Roman" w:cs="Times New Roman"/>
          <w:sz w:val="24"/>
          <w:szCs w:val="24"/>
        </w:rPr>
        <w:t xml:space="preserve">dentre esses programas está o </w:t>
      </w:r>
      <w:r w:rsidRPr="00B20DAE">
        <w:rPr>
          <w:rFonts w:ascii="Times New Roman" w:hAnsi="Times New Roman" w:cs="Times New Roman"/>
          <w:sz w:val="24"/>
          <w:szCs w:val="24"/>
          <w:shd w:val="clear" w:color="auto" w:fill="FFFFFF"/>
        </w:rPr>
        <w:t>Fundo de Financiamento ao Estudante do Ensino Superior (Fies) que o objetivo é financiar a graduação na educação superior de estudantes que não têm condições de arcar com os custos de sua formação, O Programa Institucional de Bolsas de Iniciação à Docência (Pibid) oferece bolsas de iniciação à docência para alunos de cursos presenciais que se dedicam ao estágio nas escolas públicas e que, quando graduados, se comprometam a trabalhar no magistério da rede pública de ensino, O Programa Universidade para Todos (ProUni) foi criado em 2004, pela Lei nº 11.096/2005. Sua finalidade é conceder bolsas de estudos integrais e parciais a estudantes de cursos de graduação e de cursos sequenciais de formação específica, sempre em instituições privadas de educação superior. Quem adere ao programa recebe isenção de tributos</w:t>
      </w:r>
      <w:r>
        <w:rPr>
          <w:rFonts w:ascii="Times New Roman" w:hAnsi="Times New Roman" w:cs="Times New Roman"/>
          <w:sz w:val="24"/>
          <w:szCs w:val="24"/>
          <w:shd w:val="clear" w:color="auto" w:fill="FFFFFF"/>
        </w:rPr>
        <w:t>.</w:t>
      </w:r>
    </w:p>
    <w:p w14:paraId="7B23F258" w14:textId="77777777" w:rsidR="001461CB" w:rsidRDefault="001461CB" w:rsidP="001461CB">
      <w:pPr>
        <w:spacing w:after="0"/>
        <w:rPr>
          <w:rFonts w:ascii="Times New Roman" w:hAnsi="Times New Roman" w:cs="Times New Roman"/>
          <w:b/>
          <w:sz w:val="24"/>
          <w:szCs w:val="24"/>
        </w:rPr>
      </w:pPr>
    </w:p>
    <w:p w14:paraId="2D150950" w14:textId="77777777" w:rsidR="00C67DFC" w:rsidRPr="00DD6436" w:rsidRDefault="001461CB" w:rsidP="00DD6436">
      <w:pPr>
        <w:spacing w:after="0" w:line="240" w:lineRule="auto"/>
        <w:rPr>
          <w:rFonts w:ascii="Times New Roman" w:hAnsi="Times New Roman" w:cs="Times New Roman"/>
          <w:b/>
          <w:sz w:val="24"/>
          <w:szCs w:val="24"/>
        </w:rPr>
      </w:pPr>
      <w:r w:rsidRPr="00DD6436">
        <w:rPr>
          <w:rFonts w:ascii="Times New Roman" w:hAnsi="Times New Roman" w:cs="Times New Roman"/>
          <w:b/>
          <w:sz w:val="24"/>
          <w:szCs w:val="24"/>
        </w:rPr>
        <w:t>TABELA 27- CURSOS DE PÓS-GRADUAÇÃO: (ESPECIALIZAÇÃO)</w:t>
      </w:r>
    </w:p>
    <w:tbl>
      <w:tblPr>
        <w:tblStyle w:val="Tabelacomgrade"/>
        <w:tblpPr w:leftFromText="141" w:rightFromText="141" w:vertAnchor="text" w:horzAnchor="margin" w:tblpX="108" w:tblpY="439"/>
        <w:tblW w:w="8897" w:type="dxa"/>
        <w:tblLayout w:type="fixed"/>
        <w:tblLook w:val="04A0" w:firstRow="1" w:lastRow="0" w:firstColumn="1" w:lastColumn="0" w:noHBand="0" w:noVBand="1"/>
      </w:tblPr>
      <w:tblGrid>
        <w:gridCol w:w="1668"/>
        <w:gridCol w:w="634"/>
        <w:gridCol w:w="74"/>
        <w:gridCol w:w="318"/>
        <w:gridCol w:w="108"/>
        <w:gridCol w:w="67"/>
        <w:gridCol w:w="358"/>
        <w:gridCol w:w="1417"/>
        <w:gridCol w:w="851"/>
        <w:gridCol w:w="992"/>
        <w:gridCol w:w="709"/>
        <w:gridCol w:w="709"/>
        <w:gridCol w:w="992"/>
      </w:tblGrid>
      <w:tr w:rsidR="001461CB" w:rsidRPr="000E7533" w14:paraId="4EF22492" w14:textId="77777777" w:rsidTr="00F56F0E">
        <w:tc>
          <w:tcPr>
            <w:tcW w:w="1668" w:type="dxa"/>
          </w:tcPr>
          <w:p w14:paraId="1B1318E8"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2011</w:t>
            </w:r>
          </w:p>
        </w:tc>
        <w:tc>
          <w:tcPr>
            <w:tcW w:w="1559" w:type="dxa"/>
            <w:gridSpan w:val="6"/>
            <w:vAlign w:val="center"/>
          </w:tcPr>
          <w:p w14:paraId="46AF43C3"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REDE</w:t>
            </w:r>
          </w:p>
        </w:tc>
        <w:tc>
          <w:tcPr>
            <w:tcW w:w="1417" w:type="dxa"/>
            <w:vMerge w:val="restart"/>
            <w:vAlign w:val="center"/>
          </w:tcPr>
          <w:p w14:paraId="4CC7749E" w14:textId="77777777" w:rsidR="001461CB" w:rsidRPr="000E7533" w:rsidRDefault="001461CB" w:rsidP="001461CB">
            <w:pPr>
              <w:jc w:val="center"/>
              <w:rPr>
                <w:rFonts w:ascii="Times New Roman" w:hAnsi="Times New Roman" w:cs="Times New Roman"/>
                <w:sz w:val="24"/>
                <w:szCs w:val="24"/>
              </w:rPr>
            </w:pPr>
            <w:r w:rsidRPr="000E7533">
              <w:rPr>
                <w:rFonts w:ascii="Times New Roman" w:hAnsi="Times New Roman" w:cs="Times New Roman"/>
                <w:sz w:val="24"/>
                <w:szCs w:val="24"/>
              </w:rPr>
              <w:t>Nome da instituição</w:t>
            </w:r>
          </w:p>
        </w:tc>
        <w:tc>
          <w:tcPr>
            <w:tcW w:w="851" w:type="dxa"/>
            <w:vMerge w:val="restart"/>
            <w:textDirection w:val="btLr"/>
            <w:vAlign w:val="center"/>
          </w:tcPr>
          <w:p w14:paraId="1AD1B701"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vagas oferecidas</w:t>
            </w:r>
          </w:p>
        </w:tc>
        <w:tc>
          <w:tcPr>
            <w:tcW w:w="992" w:type="dxa"/>
            <w:vMerge w:val="restart"/>
            <w:textDirection w:val="btLr"/>
            <w:vAlign w:val="center"/>
          </w:tcPr>
          <w:p w14:paraId="7A666086"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matrículas</w:t>
            </w:r>
          </w:p>
        </w:tc>
        <w:tc>
          <w:tcPr>
            <w:tcW w:w="709" w:type="dxa"/>
            <w:vMerge w:val="restart"/>
            <w:textDirection w:val="btLr"/>
            <w:vAlign w:val="center"/>
          </w:tcPr>
          <w:p w14:paraId="4491F99A"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concluintes</w:t>
            </w:r>
          </w:p>
        </w:tc>
        <w:tc>
          <w:tcPr>
            <w:tcW w:w="709" w:type="dxa"/>
            <w:vMerge w:val="restart"/>
            <w:textDirection w:val="btLr"/>
            <w:vAlign w:val="center"/>
          </w:tcPr>
          <w:p w14:paraId="2F216BC7"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professores</w:t>
            </w:r>
          </w:p>
        </w:tc>
        <w:tc>
          <w:tcPr>
            <w:tcW w:w="992" w:type="dxa"/>
            <w:vMerge w:val="restart"/>
            <w:textDirection w:val="btLr"/>
          </w:tcPr>
          <w:p w14:paraId="30307B2C"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Modalidade</w:t>
            </w:r>
          </w:p>
        </w:tc>
      </w:tr>
      <w:tr w:rsidR="001461CB" w:rsidRPr="000E7533" w14:paraId="46D86CB6" w14:textId="77777777" w:rsidTr="0053075E">
        <w:trPr>
          <w:cantSplit/>
          <w:trHeight w:val="1549"/>
        </w:trPr>
        <w:tc>
          <w:tcPr>
            <w:tcW w:w="1668" w:type="dxa"/>
            <w:vAlign w:val="center"/>
          </w:tcPr>
          <w:p w14:paraId="3A71C9DC" w14:textId="77777777" w:rsidR="001461CB" w:rsidRPr="000E7533" w:rsidRDefault="001461CB" w:rsidP="001461CB">
            <w:pPr>
              <w:jc w:val="center"/>
              <w:rPr>
                <w:rFonts w:ascii="Times New Roman" w:hAnsi="Times New Roman" w:cs="Times New Roman"/>
                <w:sz w:val="24"/>
                <w:szCs w:val="24"/>
              </w:rPr>
            </w:pPr>
            <w:r w:rsidRPr="000E7533">
              <w:rPr>
                <w:rFonts w:ascii="Times New Roman" w:hAnsi="Times New Roman" w:cs="Times New Roman"/>
                <w:sz w:val="24"/>
                <w:szCs w:val="24"/>
              </w:rPr>
              <w:t>Nome do curso</w:t>
            </w:r>
          </w:p>
        </w:tc>
        <w:tc>
          <w:tcPr>
            <w:tcW w:w="634" w:type="dxa"/>
            <w:textDirection w:val="btLr"/>
          </w:tcPr>
          <w:p w14:paraId="3A59C813"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ESTADUAL</w:t>
            </w:r>
          </w:p>
        </w:tc>
        <w:tc>
          <w:tcPr>
            <w:tcW w:w="392" w:type="dxa"/>
            <w:gridSpan w:val="2"/>
            <w:textDirection w:val="btLr"/>
          </w:tcPr>
          <w:p w14:paraId="215D61DD"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FEDERAL</w:t>
            </w:r>
          </w:p>
        </w:tc>
        <w:tc>
          <w:tcPr>
            <w:tcW w:w="533" w:type="dxa"/>
            <w:gridSpan w:val="3"/>
            <w:textDirection w:val="btLr"/>
          </w:tcPr>
          <w:p w14:paraId="1680106A"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PRIVADA</w:t>
            </w:r>
          </w:p>
        </w:tc>
        <w:tc>
          <w:tcPr>
            <w:tcW w:w="1417" w:type="dxa"/>
            <w:vMerge/>
          </w:tcPr>
          <w:p w14:paraId="4A025DAB" w14:textId="77777777" w:rsidR="001461CB" w:rsidRPr="000E7533" w:rsidRDefault="001461CB" w:rsidP="001461CB">
            <w:pPr>
              <w:rPr>
                <w:rFonts w:ascii="Times New Roman" w:hAnsi="Times New Roman" w:cs="Times New Roman"/>
                <w:sz w:val="24"/>
                <w:szCs w:val="24"/>
              </w:rPr>
            </w:pPr>
          </w:p>
        </w:tc>
        <w:tc>
          <w:tcPr>
            <w:tcW w:w="851" w:type="dxa"/>
            <w:vMerge/>
          </w:tcPr>
          <w:p w14:paraId="57D03493" w14:textId="77777777" w:rsidR="001461CB" w:rsidRPr="000E7533" w:rsidRDefault="001461CB" w:rsidP="001461CB">
            <w:pPr>
              <w:rPr>
                <w:rFonts w:ascii="Times New Roman" w:hAnsi="Times New Roman" w:cs="Times New Roman"/>
                <w:sz w:val="24"/>
                <w:szCs w:val="24"/>
              </w:rPr>
            </w:pPr>
          </w:p>
        </w:tc>
        <w:tc>
          <w:tcPr>
            <w:tcW w:w="992" w:type="dxa"/>
            <w:vMerge/>
          </w:tcPr>
          <w:p w14:paraId="697DC1DE" w14:textId="77777777" w:rsidR="001461CB" w:rsidRPr="000E7533" w:rsidRDefault="001461CB" w:rsidP="001461CB">
            <w:pPr>
              <w:rPr>
                <w:rFonts w:ascii="Times New Roman" w:hAnsi="Times New Roman" w:cs="Times New Roman"/>
                <w:sz w:val="24"/>
                <w:szCs w:val="24"/>
              </w:rPr>
            </w:pPr>
          </w:p>
        </w:tc>
        <w:tc>
          <w:tcPr>
            <w:tcW w:w="709" w:type="dxa"/>
            <w:vMerge/>
          </w:tcPr>
          <w:p w14:paraId="18835305" w14:textId="77777777" w:rsidR="001461CB" w:rsidRPr="000E7533" w:rsidRDefault="001461CB" w:rsidP="001461CB">
            <w:pPr>
              <w:rPr>
                <w:rFonts w:ascii="Times New Roman" w:hAnsi="Times New Roman" w:cs="Times New Roman"/>
                <w:sz w:val="24"/>
                <w:szCs w:val="24"/>
              </w:rPr>
            </w:pPr>
          </w:p>
        </w:tc>
        <w:tc>
          <w:tcPr>
            <w:tcW w:w="709" w:type="dxa"/>
            <w:vMerge/>
          </w:tcPr>
          <w:p w14:paraId="0114937A" w14:textId="77777777" w:rsidR="001461CB" w:rsidRPr="000E7533" w:rsidRDefault="001461CB" w:rsidP="001461CB">
            <w:pPr>
              <w:rPr>
                <w:rFonts w:ascii="Times New Roman" w:hAnsi="Times New Roman" w:cs="Times New Roman"/>
                <w:sz w:val="24"/>
                <w:szCs w:val="24"/>
              </w:rPr>
            </w:pPr>
          </w:p>
        </w:tc>
        <w:tc>
          <w:tcPr>
            <w:tcW w:w="992" w:type="dxa"/>
            <w:vMerge/>
          </w:tcPr>
          <w:p w14:paraId="0D6A6CB1" w14:textId="77777777" w:rsidR="001461CB" w:rsidRPr="000E7533" w:rsidRDefault="001461CB" w:rsidP="001461CB">
            <w:pPr>
              <w:rPr>
                <w:rFonts w:ascii="Times New Roman" w:hAnsi="Times New Roman" w:cs="Times New Roman"/>
                <w:sz w:val="24"/>
                <w:szCs w:val="24"/>
              </w:rPr>
            </w:pPr>
          </w:p>
        </w:tc>
      </w:tr>
      <w:tr w:rsidR="001461CB" w:rsidRPr="000E7533" w14:paraId="6235D2D5" w14:textId="77777777" w:rsidTr="00F56F0E">
        <w:trPr>
          <w:cantSplit/>
          <w:trHeight w:val="567"/>
        </w:trPr>
        <w:tc>
          <w:tcPr>
            <w:tcW w:w="1668" w:type="dxa"/>
          </w:tcPr>
          <w:p w14:paraId="77CF601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Pública</w:t>
            </w:r>
          </w:p>
        </w:tc>
        <w:tc>
          <w:tcPr>
            <w:tcW w:w="634" w:type="dxa"/>
          </w:tcPr>
          <w:p w14:paraId="69A72089" w14:textId="77777777" w:rsidR="001461CB" w:rsidRPr="000E7533" w:rsidRDefault="0036533F" w:rsidP="0036533F">
            <w:pPr>
              <w:jc w:val="center"/>
              <w:rPr>
                <w:rFonts w:ascii="Times New Roman" w:hAnsi="Times New Roman" w:cs="Times New Roman"/>
                <w:sz w:val="24"/>
                <w:szCs w:val="24"/>
              </w:rPr>
            </w:pPr>
            <w:r w:rsidRPr="000E7533">
              <w:rPr>
                <w:rFonts w:ascii="Times New Roman" w:hAnsi="Times New Roman" w:cs="Times New Roman"/>
                <w:sz w:val="24"/>
                <w:szCs w:val="24"/>
              </w:rPr>
              <w:t>X</w:t>
            </w:r>
          </w:p>
        </w:tc>
        <w:tc>
          <w:tcPr>
            <w:tcW w:w="392" w:type="dxa"/>
            <w:gridSpan w:val="2"/>
          </w:tcPr>
          <w:p w14:paraId="4B98061B" w14:textId="77777777" w:rsidR="001461CB" w:rsidRPr="000E7533" w:rsidRDefault="001461CB" w:rsidP="001461CB">
            <w:pPr>
              <w:rPr>
                <w:rFonts w:ascii="Times New Roman" w:hAnsi="Times New Roman" w:cs="Times New Roman"/>
                <w:sz w:val="24"/>
                <w:szCs w:val="24"/>
              </w:rPr>
            </w:pPr>
          </w:p>
        </w:tc>
        <w:tc>
          <w:tcPr>
            <w:tcW w:w="533" w:type="dxa"/>
            <w:gridSpan w:val="3"/>
          </w:tcPr>
          <w:p w14:paraId="222F0796" w14:textId="77777777" w:rsidR="001461CB" w:rsidRPr="000E7533" w:rsidRDefault="001461CB" w:rsidP="001461CB">
            <w:pPr>
              <w:rPr>
                <w:rFonts w:ascii="Times New Roman" w:hAnsi="Times New Roman" w:cs="Times New Roman"/>
                <w:sz w:val="24"/>
                <w:szCs w:val="24"/>
              </w:rPr>
            </w:pPr>
          </w:p>
        </w:tc>
        <w:tc>
          <w:tcPr>
            <w:tcW w:w="1417" w:type="dxa"/>
          </w:tcPr>
          <w:p w14:paraId="0142CDC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7ADDEFC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992" w:type="dxa"/>
          </w:tcPr>
          <w:p w14:paraId="2F45DD33"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709" w:type="dxa"/>
          </w:tcPr>
          <w:p w14:paraId="2643BC6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18</w:t>
            </w:r>
          </w:p>
        </w:tc>
        <w:tc>
          <w:tcPr>
            <w:tcW w:w="709" w:type="dxa"/>
          </w:tcPr>
          <w:p w14:paraId="0FA085B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15</w:t>
            </w:r>
          </w:p>
        </w:tc>
        <w:tc>
          <w:tcPr>
            <w:tcW w:w="992" w:type="dxa"/>
          </w:tcPr>
          <w:p w14:paraId="1C3617A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3B50D2CA" w14:textId="77777777" w:rsidTr="00F56F0E">
        <w:trPr>
          <w:cantSplit/>
          <w:trHeight w:val="569"/>
        </w:trPr>
        <w:tc>
          <w:tcPr>
            <w:tcW w:w="1668" w:type="dxa"/>
          </w:tcPr>
          <w:p w14:paraId="45E61091"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Pública Municipal</w:t>
            </w:r>
          </w:p>
        </w:tc>
        <w:tc>
          <w:tcPr>
            <w:tcW w:w="634" w:type="dxa"/>
          </w:tcPr>
          <w:p w14:paraId="261666B1" w14:textId="77777777" w:rsidR="001461CB" w:rsidRPr="000E7533" w:rsidRDefault="0036533F" w:rsidP="0036533F">
            <w:pPr>
              <w:jc w:val="center"/>
              <w:rPr>
                <w:rFonts w:ascii="Times New Roman" w:hAnsi="Times New Roman" w:cs="Times New Roman"/>
                <w:sz w:val="24"/>
                <w:szCs w:val="24"/>
              </w:rPr>
            </w:pPr>
            <w:r w:rsidRPr="000E7533">
              <w:rPr>
                <w:rFonts w:ascii="Times New Roman" w:hAnsi="Times New Roman" w:cs="Times New Roman"/>
                <w:sz w:val="24"/>
                <w:szCs w:val="24"/>
              </w:rPr>
              <w:t>X</w:t>
            </w:r>
          </w:p>
        </w:tc>
        <w:tc>
          <w:tcPr>
            <w:tcW w:w="392" w:type="dxa"/>
            <w:gridSpan w:val="2"/>
          </w:tcPr>
          <w:p w14:paraId="446E49E0" w14:textId="77777777" w:rsidR="001461CB" w:rsidRPr="000E7533" w:rsidRDefault="001461CB" w:rsidP="001461CB">
            <w:pPr>
              <w:rPr>
                <w:rFonts w:ascii="Times New Roman" w:hAnsi="Times New Roman" w:cs="Times New Roman"/>
                <w:sz w:val="24"/>
                <w:szCs w:val="24"/>
              </w:rPr>
            </w:pPr>
          </w:p>
        </w:tc>
        <w:tc>
          <w:tcPr>
            <w:tcW w:w="533" w:type="dxa"/>
            <w:gridSpan w:val="3"/>
          </w:tcPr>
          <w:p w14:paraId="5614EB58" w14:textId="77777777" w:rsidR="001461CB" w:rsidRPr="000E7533" w:rsidRDefault="001461CB" w:rsidP="001461CB">
            <w:pPr>
              <w:rPr>
                <w:rFonts w:ascii="Times New Roman" w:hAnsi="Times New Roman" w:cs="Times New Roman"/>
                <w:sz w:val="24"/>
                <w:szCs w:val="24"/>
              </w:rPr>
            </w:pPr>
          </w:p>
        </w:tc>
        <w:tc>
          <w:tcPr>
            <w:tcW w:w="1417" w:type="dxa"/>
          </w:tcPr>
          <w:p w14:paraId="7B95680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2DC5E02A"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992" w:type="dxa"/>
          </w:tcPr>
          <w:p w14:paraId="1B35877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709" w:type="dxa"/>
          </w:tcPr>
          <w:p w14:paraId="6F9BDD9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30</w:t>
            </w:r>
          </w:p>
        </w:tc>
        <w:tc>
          <w:tcPr>
            <w:tcW w:w="709" w:type="dxa"/>
          </w:tcPr>
          <w:p w14:paraId="4991BF01"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14</w:t>
            </w:r>
          </w:p>
        </w:tc>
        <w:tc>
          <w:tcPr>
            <w:tcW w:w="992" w:type="dxa"/>
          </w:tcPr>
          <w:p w14:paraId="775963A6"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4E8DBC27" w14:textId="77777777" w:rsidTr="00F56F0E">
        <w:trPr>
          <w:cantSplit/>
          <w:trHeight w:val="542"/>
        </w:trPr>
        <w:tc>
          <w:tcPr>
            <w:tcW w:w="1668" w:type="dxa"/>
          </w:tcPr>
          <w:p w14:paraId="26B3500C"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em Saúde</w:t>
            </w:r>
          </w:p>
        </w:tc>
        <w:tc>
          <w:tcPr>
            <w:tcW w:w="634" w:type="dxa"/>
          </w:tcPr>
          <w:p w14:paraId="4812ACD5" w14:textId="77777777" w:rsidR="001461CB" w:rsidRPr="000E7533" w:rsidRDefault="0036533F" w:rsidP="0036533F">
            <w:pPr>
              <w:jc w:val="center"/>
              <w:rPr>
                <w:rFonts w:ascii="Times New Roman" w:hAnsi="Times New Roman" w:cs="Times New Roman"/>
                <w:sz w:val="24"/>
                <w:szCs w:val="24"/>
              </w:rPr>
            </w:pPr>
            <w:r w:rsidRPr="000E7533">
              <w:rPr>
                <w:rFonts w:ascii="Times New Roman" w:hAnsi="Times New Roman" w:cs="Times New Roman"/>
                <w:sz w:val="24"/>
                <w:szCs w:val="24"/>
              </w:rPr>
              <w:t>X</w:t>
            </w:r>
          </w:p>
        </w:tc>
        <w:tc>
          <w:tcPr>
            <w:tcW w:w="392" w:type="dxa"/>
            <w:gridSpan w:val="2"/>
          </w:tcPr>
          <w:p w14:paraId="0F7D445E" w14:textId="77777777" w:rsidR="001461CB" w:rsidRPr="000E7533" w:rsidRDefault="001461CB" w:rsidP="001461CB">
            <w:pPr>
              <w:rPr>
                <w:rFonts w:ascii="Times New Roman" w:hAnsi="Times New Roman" w:cs="Times New Roman"/>
                <w:sz w:val="24"/>
                <w:szCs w:val="24"/>
              </w:rPr>
            </w:pPr>
          </w:p>
        </w:tc>
        <w:tc>
          <w:tcPr>
            <w:tcW w:w="533" w:type="dxa"/>
            <w:gridSpan w:val="3"/>
          </w:tcPr>
          <w:p w14:paraId="53B48D95" w14:textId="77777777" w:rsidR="001461CB" w:rsidRPr="000E7533" w:rsidRDefault="001461CB" w:rsidP="001461CB">
            <w:pPr>
              <w:rPr>
                <w:rFonts w:ascii="Times New Roman" w:hAnsi="Times New Roman" w:cs="Times New Roman"/>
                <w:sz w:val="24"/>
                <w:szCs w:val="24"/>
              </w:rPr>
            </w:pPr>
          </w:p>
        </w:tc>
        <w:tc>
          <w:tcPr>
            <w:tcW w:w="1417" w:type="dxa"/>
          </w:tcPr>
          <w:p w14:paraId="50A87940"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6A406A3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992" w:type="dxa"/>
          </w:tcPr>
          <w:p w14:paraId="44376AEA"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709" w:type="dxa"/>
          </w:tcPr>
          <w:p w14:paraId="1D0D6FEC"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15</w:t>
            </w:r>
          </w:p>
        </w:tc>
        <w:tc>
          <w:tcPr>
            <w:tcW w:w="709" w:type="dxa"/>
          </w:tcPr>
          <w:p w14:paraId="278B6D34"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18</w:t>
            </w:r>
          </w:p>
        </w:tc>
        <w:tc>
          <w:tcPr>
            <w:tcW w:w="992" w:type="dxa"/>
          </w:tcPr>
          <w:p w14:paraId="2AE92DC6"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3A338762" w14:textId="77777777" w:rsidTr="00F56F0E">
        <w:trPr>
          <w:cantSplit/>
          <w:trHeight w:val="545"/>
        </w:trPr>
        <w:tc>
          <w:tcPr>
            <w:tcW w:w="1668" w:type="dxa"/>
            <w:vAlign w:val="center"/>
          </w:tcPr>
          <w:p w14:paraId="2E77F8FD" w14:textId="77777777" w:rsidR="001461CB" w:rsidRPr="000E7533" w:rsidRDefault="001461CB" w:rsidP="00F56F0E">
            <w:pPr>
              <w:rPr>
                <w:rFonts w:ascii="Times New Roman" w:hAnsi="Times New Roman" w:cs="Times New Roman"/>
                <w:sz w:val="24"/>
                <w:szCs w:val="24"/>
              </w:rPr>
            </w:pPr>
            <w:r w:rsidRPr="000E7533">
              <w:rPr>
                <w:rFonts w:ascii="Times New Roman" w:hAnsi="Times New Roman" w:cs="Times New Roman"/>
                <w:sz w:val="24"/>
                <w:szCs w:val="24"/>
              </w:rPr>
              <w:t>TOTAL:</w:t>
            </w:r>
          </w:p>
        </w:tc>
        <w:tc>
          <w:tcPr>
            <w:tcW w:w="634" w:type="dxa"/>
          </w:tcPr>
          <w:p w14:paraId="4B97CD10" w14:textId="77777777" w:rsidR="001461CB" w:rsidRPr="000E7533" w:rsidRDefault="001461CB" w:rsidP="001461CB">
            <w:pPr>
              <w:rPr>
                <w:rFonts w:ascii="Times New Roman" w:hAnsi="Times New Roman" w:cs="Times New Roman"/>
                <w:sz w:val="24"/>
                <w:szCs w:val="24"/>
              </w:rPr>
            </w:pPr>
          </w:p>
        </w:tc>
        <w:tc>
          <w:tcPr>
            <w:tcW w:w="392" w:type="dxa"/>
            <w:gridSpan w:val="2"/>
          </w:tcPr>
          <w:p w14:paraId="19A2BFC6" w14:textId="77777777" w:rsidR="001461CB" w:rsidRPr="000E7533" w:rsidRDefault="001461CB" w:rsidP="001461CB">
            <w:pPr>
              <w:rPr>
                <w:rFonts w:ascii="Times New Roman" w:hAnsi="Times New Roman" w:cs="Times New Roman"/>
                <w:sz w:val="24"/>
                <w:szCs w:val="24"/>
              </w:rPr>
            </w:pPr>
          </w:p>
        </w:tc>
        <w:tc>
          <w:tcPr>
            <w:tcW w:w="533" w:type="dxa"/>
            <w:gridSpan w:val="3"/>
          </w:tcPr>
          <w:p w14:paraId="13A3C40F" w14:textId="77777777" w:rsidR="001461CB" w:rsidRPr="000E7533" w:rsidRDefault="001461CB" w:rsidP="001461CB">
            <w:pPr>
              <w:rPr>
                <w:rFonts w:ascii="Times New Roman" w:hAnsi="Times New Roman" w:cs="Times New Roman"/>
                <w:sz w:val="24"/>
                <w:szCs w:val="24"/>
              </w:rPr>
            </w:pPr>
          </w:p>
        </w:tc>
        <w:tc>
          <w:tcPr>
            <w:tcW w:w="1417" w:type="dxa"/>
          </w:tcPr>
          <w:p w14:paraId="0CA51E9D" w14:textId="77777777" w:rsidR="001461CB" w:rsidRDefault="001461CB" w:rsidP="001461CB">
            <w:pPr>
              <w:rPr>
                <w:rFonts w:ascii="Times New Roman" w:hAnsi="Times New Roman" w:cs="Times New Roman"/>
                <w:sz w:val="24"/>
                <w:szCs w:val="24"/>
              </w:rPr>
            </w:pPr>
            <w:r>
              <w:rPr>
                <w:rFonts w:ascii="Times New Roman" w:hAnsi="Times New Roman" w:cs="Times New Roman"/>
                <w:sz w:val="24"/>
                <w:szCs w:val="24"/>
              </w:rPr>
              <w:t>1</w:t>
            </w:r>
          </w:p>
          <w:p w14:paraId="35941220" w14:textId="77777777" w:rsidR="00F56F0E" w:rsidRPr="000E7533" w:rsidRDefault="00F56F0E" w:rsidP="001461CB">
            <w:pPr>
              <w:rPr>
                <w:rFonts w:ascii="Times New Roman" w:hAnsi="Times New Roman" w:cs="Times New Roman"/>
                <w:sz w:val="24"/>
                <w:szCs w:val="24"/>
              </w:rPr>
            </w:pPr>
          </w:p>
        </w:tc>
        <w:tc>
          <w:tcPr>
            <w:tcW w:w="851" w:type="dxa"/>
          </w:tcPr>
          <w:p w14:paraId="0C882C19"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150</w:t>
            </w:r>
          </w:p>
        </w:tc>
        <w:tc>
          <w:tcPr>
            <w:tcW w:w="992" w:type="dxa"/>
          </w:tcPr>
          <w:p w14:paraId="5F105FB8"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150</w:t>
            </w:r>
          </w:p>
        </w:tc>
        <w:tc>
          <w:tcPr>
            <w:tcW w:w="709" w:type="dxa"/>
          </w:tcPr>
          <w:p w14:paraId="12350F3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63</w:t>
            </w:r>
          </w:p>
        </w:tc>
        <w:tc>
          <w:tcPr>
            <w:tcW w:w="709" w:type="dxa"/>
          </w:tcPr>
          <w:p w14:paraId="189607C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47</w:t>
            </w:r>
          </w:p>
        </w:tc>
        <w:tc>
          <w:tcPr>
            <w:tcW w:w="992" w:type="dxa"/>
          </w:tcPr>
          <w:p w14:paraId="4EB6143F" w14:textId="77777777" w:rsidR="001461CB" w:rsidRPr="000E7533" w:rsidRDefault="001461CB" w:rsidP="001461CB">
            <w:pPr>
              <w:rPr>
                <w:rFonts w:ascii="Times New Roman" w:hAnsi="Times New Roman" w:cs="Times New Roman"/>
                <w:sz w:val="24"/>
                <w:szCs w:val="24"/>
              </w:rPr>
            </w:pPr>
          </w:p>
        </w:tc>
      </w:tr>
      <w:tr w:rsidR="001461CB" w:rsidRPr="000E7533" w14:paraId="0FFF64F4" w14:textId="77777777" w:rsidTr="00F56F0E">
        <w:tc>
          <w:tcPr>
            <w:tcW w:w="1668" w:type="dxa"/>
          </w:tcPr>
          <w:p w14:paraId="65DD93EA"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2012</w:t>
            </w:r>
          </w:p>
        </w:tc>
        <w:tc>
          <w:tcPr>
            <w:tcW w:w="1559" w:type="dxa"/>
            <w:gridSpan w:val="6"/>
            <w:vAlign w:val="center"/>
          </w:tcPr>
          <w:p w14:paraId="008065A2"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REDE</w:t>
            </w:r>
          </w:p>
        </w:tc>
        <w:tc>
          <w:tcPr>
            <w:tcW w:w="1417" w:type="dxa"/>
            <w:vMerge w:val="restart"/>
            <w:vAlign w:val="center"/>
          </w:tcPr>
          <w:p w14:paraId="58C7A15C" w14:textId="77777777" w:rsidR="001461CB" w:rsidRPr="000E7533" w:rsidRDefault="001461CB" w:rsidP="001461CB">
            <w:pPr>
              <w:jc w:val="center"/>
              <w:rPr>
                <w:rFonts w:ascii="Times New Roman" w:hAnsi="Times New Roman" w:cs="Times New Roman"/>
                <w:sz w:val="24"/>
                <w:szCs w:val="24"/>
              </w:rPr>
            </w:pPr>
            <w:r w:rsidRPr="000E7533">
              <w:rPr>
                <w:rFonts w:ascii="Times New Roman" w:hAnsi="Times New Roman" w:cs="Times New Roman"/>
                <w:sz w:val="24"/>
                <w:szCs w:val="24"/>
              </w:rPr>
              <w:t>Nome da instituição</w:t>
            </w:r>
          </w:p>
        </w:tc>
        <w:tc>
          <w:tcPr>
            <w:tcW w:w="851" w:type="dxa"/>
            <w:vMerge w:val="restart"/>
            <w:textDirection w:val="btLr"/>
            <w:vAlign w:val="center"/>
          </w:tcPr>
          <w:p w14:paraId="7D863863"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vagas oferecidas</w:t>
            </w:r>
          </w:p>
        </w:tc>
        <w:tc>
          <w:tcPr>
            <w:tcW w:w="992" w:type="dxa"/>
            <w:vMerge w:val="restart"/>
            <w:textDirection w:val="btLr"/>
            <w:vAlign w:val="center"/>
          </w:tcPr>
          <w:p w14:paraId="212E1DD6"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matrículas</w:t>
            </w:r>
          </w:p>
        </w:tc>
        <w:tc>
          <w:tcPr>
            <w:tcW w:w="709" w:type="dxa"/>
            <w:vMerge w:val="restart"/>
            <w:textDirection w:val="btLr"/>
            <w:vAlign w:val="center"/>
          </w:tcPr>
          <w:p w14:paraId="013B5591"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concluintes</w:t>
            </w:r>
          </w:p>
        </w:tc>
        <w:tc>
          <w:tcPr>
            <w:tcW w:w="709" w:type="dxa"/>
            <w:vMerge w:val="restart"/>
            <w:textDirection w:val="btLr"/>
            <w:vAlign w:val="center"/>
          </w:tcPr>
          <w:p w14:paraId="5C4E3F57" w14:textId="77777777" w:rsidR="00F56F0E"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pro</w:t>
            </w:r>
          </w:p>
          <w:p w14:paraId="40E0D821" w14:textId="77777777" w:rsidR="00F56F0E" w:rsidRDefault="00F56F0E" w:rsidP="001461CB">
            <w:pPr>
              <w:ind w:left="113" w:right="113"/>
              <w:jc w:val="center"/>
              <w:rPr>
                <w:rFonts w:ascii="Times New Roman" w:hAnsi="Times New Roman" w:cs="Times New Roman"/>
                <w:sz w:val="24"/>
                <w:szCs w:val="24"/>
              </w:rPr>
            </w:pPr>
          </w:p>
          <w:p w14:paraId="0CD04208"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fessores</w:t>
            </w:r>
          </w:p>
        </w:tc>
        <w:tc>
          <w:tcPr>
            <w:tcW w:w="992" w:type="dxa"/>
            <w:vMerge w:val="restart"/>
            <w:textDirection w:val="btLr"/>
          </w:tcPr>
          <w:p w14:paraId="2C81F0CB"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Modalidade</w:t>
            </w:r>
          </w:p>
        </w:tc>
      </w:tr>
      <w:tr w:rsidR="001461CB" w:rsidRPr="000E7533" w14:paraId="3D54DBAB" w14:textId="77777777" w:rsidTr="00F56F0E">
        <w:trPr>
          <w:cantSplit/>
          <w:trHeight w:val="1392"/>
        </w:trPr>
        <w:tc>
          <w:tcPr>
            <w:tcW w:w="1668" w:type="dxa"/>
            <w:vAlign w:val="center"/>
          </w:tcPr>
          <w:p w14:paraId="53D0A9E0" w14:textId="77777777" w:rsidR="001461CB" w:rsidRPr="000E7533" w:rsidRDefault="001461CB" w:rsidP="001461CB">
            <w:pPr>
              <w:jc w:val="center"/>
              <w:rPr>
                <w:rFonts w:ascii="Times New Roman" w:hAnsi="Times New Roman" w:cs="Times New Roman"/>
                <w:sz w:val="24"/>
                <w:szCs w:val="24"/>
              </w:rPr>
            </w:pPr>
            <w:r w:rsidRPr="000E7533">
              <w:rPr>
                <w:rFonts w:ascii="Times New Roman" w:hAnsi="Times New Roman" w:cs="Times New Roman"/>
                <w:sz w:val="24"/>
                <w:szCs w:val="24"/>
              </w:rPr>
              <w:t>Nome do curso</w:t>
            </w:r>
          </w:p>
        </w:tc>
        <w:tc>
          <w:tcPr>
            <w:tcW w:w="634" w:type="dxa"/>
            <w:textDirection w:val="btLr"/>
          </w:tcPr>
          <w:p w14:paraId="0711C9ED"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ESTADUAL</w:t>
            </w:r>
          </w:p>
        </w:tc>
        <w:tc>
          <w:tcPr>
            <w:tcW w:w="567" w:type="dxa"/>
            <w:gridSpan w:val="4"/>
            <w:textDirection w:val="btLr"/>
          </w:tcPr>
          <w:p w14:paraId="507C2A84"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FEDERAL</w:t>
            </w:r>
          </w:p>
        </w:tc>
        <w:tc>
          <w:tcPr>
            <w:tcW w:w="358" w:type="dxa"/>
            <w:textDirection w:val="btLr"/>
          </w:tcPr>
          <w:p w14:paraId="4677E43E"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PRIVADA</w:t>
            </w:r>
          </w:p>
        </w:tc>
        <w:tc>
          <w:tcPr>
            <w:tcW w:w="1417" w:type="dxa"/>
            <w:vMerge/>
          </w:tcPr>
          <w:p w14:paraId="007BF3A5" w14:textId="77777777" w:rsidR="001461CB" w:rsidRPr="000E7533" w:rsidRDefault="001461CB" w:rsidP="001461CB">
            <w:pPr>
              <w:rPr>
                <w:rFonts w:ascii="Times New Roman" w:hAnsi="Times New Roman" w:cs="Times New Roman"/>
                <w:sz w:val="24"/>
                <w:szCs w:val="24"/>
              </w:rPr>
            </w:pPr>
          </w:p>
        </w:tc>
        <w:tc>
          <w:tcPr>
            <w:tcW w:w="851" w:type="dxa"/>
            <w:vMerge/>
          </w:tcPr>
          <w:p w14:paraId="2E3EC19B" w14:textId="77777777" w:rsidR="001461CB" w:rsidRPr="000E7533" w:rsidRDefault="001461CB" w:rsidP="001461CB">
            <w:pPr>
              <w:rPr>
                <w:rFonts w:ascii="Times New Roman" w:hAnsi="Times New Roman" w:cs="Times New Roman"/>
                <w:sz w:val="24"/>
                <w:szCs w:val="24"/>
              </w:rPr>
            </w:pPr>
          </w:p>
        </w:tc>
        <w:tc>
          <w:tcPr>
            <w:tcW w:w="992" w:type="dxa"/>
            <w:vMerge/>
          </w:tcPr>
          <w:p w14:paraId="389627C9" w14:textId="77777777" w:rsidR="001461CB" w:rsidRPr="000E7533" w:rsidRDefault="001461CB" w:rsidP="001461CB">
            <w:pPr>
              <w:rPr>
                <w:rFonts w:ascii="Times New Roman" w:hAnsi="Times New Roman" w:cs="Times New Roman"/>
                <w:sz w:val="24"/>
                <w:szCs w:val="24"/>
              </w:rPr>
            </w:pPr>
          </w:p>
        </w:tc>
        <w:tc>
          <w:tcPr>
            <w:tcW w:w="709" w:type="dxa"/>
            <w:vMerge/>
          </w:tcPr>
          <w:p w14:paraId="73810C24" w14:textId="77777777" w:rsidR="001461CB" w:rsidRPr="000E7533" w:rsidRDefault="001461CB" w:rsidP="001461CB">
            <w:pPr>
              <w:rPr>
                <w:rFonts w:ascii="Times New Roman" w:hAnsi="Times New Roman" w:cs="Times New Roman"/>
                <w:sz w:val="24"/>
                <w:szCs w:val="24"/>
              </w:rPr>
            </w:pPr>
          </w:p>
        </w:tc>
        <w:tc>
          <w:tcPr>
            <w:tcW w:w="709" w:type="dxa"/>
            <w:vMerge/>
          </w:tcPr>
          <w:p w14:paraId="38BBB990" w14:textId="77777777" w:rsidR="001461CB" w:rsidRPr="000E7533" w:rsidRDefault="001461CB" w:rsidP="001461CB">
            <w:pPr>
              <w:rPr>
                <w:rFonts w:ascii="Times New Roman" w:hAnsi="Times New Roman" w:cs="Times New Roman"/>
                <w:sz w:val="24"/>
                <w:szCs w:val="24"/>
              </w:rPr>
            </w:pPr>
          </w:p>
        </w:tc>
        <w:tc>
          <w:tcPr>
            <w:tcW w:w="992" w:type="dxa"/>
            <w:vMerge/>
          </w:tcPr>
          <w:p w14:paraId="14CAA627" w14:textId="77777777" w:rsidR="001461CB" w:rsidRPr="000E7533" w:rsidRDefault="001461CB" w:rsidP="001461CB">
            <w:pPr>
              <w:rPr>
                <w:rFonts w:ascii="Times New Roman" w:hAnsi="Times New Roman" w:cs="Times New Roman"/>
                <w:sz w:val="24"/>
                <w:szCs w:val="24"/>
              </w:rPr>
            </w:pPr>
          </w:p>
        </w:tc>
      </w:tr>
      <w:tr w:rsidR="001461CB" w:rsidRPr="000E7533" w14:paraId="39638AC4" w14:textId="77777777" w:rsidTr="00F56F0E">
        <w:trPr>
          <w:cantSplit/>
          <w:trHeight w:val="1134"/>
        </w:trPr>
        <w:tc>
          <w:tcPr>
            <w:tcW w:w="1668" w:type="dxa"/>
          </w:tcPr>
          <w:p w14:paraId="7B7BFD1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Pública</w:t>
            </w:r>
          </w:p>
        </w:tc>
        <w:tc>
          <w:tcPr>
            <w:tcW w:w="634" w:type="dxa"/>
          </w:tcPr>
          <w:p w14:paraId="5EAA6B79" w14:textId="77777777" w:rsidR="001461CB" w:rsidRPr="000E7533" w:rsidRDefault="0036533F" w:rsidP="0036533F">
            <w:pPr>
              <w:jc w:val="center"/>
              <w:rPr>
                <w:rFonts w:ascii="Times New Roman" w:hAnsi="Times New Roman" w:cs="Times New Roman"/>
                <w:sz w:val="24"/>
                <w:szCs w:val="24"/>
              </w:rPr>
            </w:pPr>
            <w:r>
              <w:rPr>
                <w:rFonts w:ascii="Times New Roman" w:hAnsi="Times New Roman" w:cs="Times New Roman"/>
                <w:sz w:val="24"/>
                <w:szCs w:val="24"/>
              </w:rPr>
              <w:t>X</w:t>
            </w:r>
          </w:p>
        </w:tc>
        <w:tc>
          <w:tcPr>
            <w:tcW w:w="567" w:type="dxa"/>
            <w:gridSpan w:val="4"/>
          </w:tcPr>
          <w:p w14:paraId="4AE9D94C" w14:textId="77777777" w:rsidR="001461CB" w:rsidRPr="000E7533" w:rsidRDefault="001461CB" w:rsidP="001461CB">
            <w:pPr>
              <w:rPr>
                <w:rFonts w:ascii="Times New Roman" w:hAnsi="Times New Roman" w:cs="Times New Roman"/>
                <w:sz w:val="24"/>
                <w:szCs w:val="24"/>
              </w:rPr>
            </w:pPr>
          </w:p>
        </w:tc>
        <w:tc>
          <w:tcPr>
            <w:tcW w:w="358" w:type="dxa"/>
          </w:tcPr>
          <w:p w14:paraId="0842185F" w14:textId="77777777" w:rsidR="001461CB" w:rsidRPr="000E7533" w:rsidRDefault="001461CB" w:rsidP="001461CB">
            <w:pPr>
              <w:rPr>
                <w:rFonts w:ascii="Times New Roman" w:hAnsi="Times New Roman" w:cs="Times New Roman"/>
                <w:sz w:val="24"/>
                <w:szCs w:val="24"/>
              </w:rPr>
            </w:pPr>
          </w:p>
        </w:tc>
        <w:tc>
          <w:tcPr>
            <w:tcW w:w="1417" w:type="dxa"/>
          </w:tcPr>
          <w:p w14:paraId="6AADAD3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23DB9D88"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992" w:type="dxa"/>
          </w:tcPr>
          <w:p w14:paraId="3B372FD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709" w:type="dxa"/>
          </w:tcPr>
          <w:p w14:paraId="4F3419BC"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12</w:t>
            </w:r>
          </w:p>
        </w:tc>
        <w:tc>
          <w:tcPr>
            <w:tcW w:w="709" w:type="dxa"/>
          </w:tcPr>
          <w:p w14:paraId="1CCC231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15</w:t>
            </w:r>
          </w:p>
        </w:tc>
        <w:tc>
          <w:tcPr>
            <w:tcW w:w="992" w:type="dxa"/>
          </w:tcPr>
          <w:p w14:paraId="5E6A91A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46C948E0" w14:textId="77777777" w:rsidTr="00F56F0E">
        <w:trPr>
          <w:cantSplit/>
          <w:trHeight w:val="1134"/>
        </w:trPr>
        <w:tc>
          <w:tcPr>
            <w:tcW w:w="1668" w:type="dxa"/>
          </w:tcPr>
          <w:p w14:paraId="3ACF50C7"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lastRenderedPageBreak/>
              <w:t>Gestão Pública Municipal</w:t>
            </w:r>
          </w:p>
        </w:tc>
        <w:tc>
          <w:tcPr>
            <w:tcW w:w="634" w:type="dxa"/>
          </w:tcPr>
          <w:p w14:paraId="3E5AB863" w14:textId="77777777" w:rsidR="001461CB" w:rsidRPr="000E7533" w:rsidRDefault="0036533F" w:rsidP="0036533F">
            <w:pPr>
              <w:jc w:val="center"/>
              <w:rPr>
                <w:rFonts w:ascii="Times New Roman" w:hAnsi="Times New Roman" w:cs="Times New Roman"/>
                <w:sz w:val="24"/>
                <w:szCs w:val="24"/>
              </w:rPr>
            </w:pPr>
            <w:r>
              <w:rPr>
                <w:rFonts w:ascii="Times New Roman" w:hAnsi="Times New Roman" w:cs="Times New Roman"/>
                <w:sz w:val="24"/>
                <w:szCs w:val="24"/>
              </w:rPr>
              <w:t>X</w:t>
            </w:r>
          </w:p>
        </w:tc>
        <w:tc>
          <w:tcPr>
            <w:tcW w:w="567" w:type="dxa"/>
            <w:gridSpan w:val="4"/>
          </w:tcPr>
          <w:p w14:paraId="39607C7E" w14:textId="77777777" w:rsidR="001461CB" w:rsidRPr="000E7533" w:rsidRDefault="001461CB" w:rsidP="001461CB">
            <w:pPr>
              <w:rPr>
                <w:rFonts w:ascii="Times New Roman" w:hAnsi="Times New Roman" w:cs="Times New Roman"/>
                <w:sz w:val="24"/>
                <w:szCs w:val="24"/>
              </w:rPr>
            </w:pPr>
          </w:p>
        </w:tc>
        <w:tc>
          <w:tcPr>
            <w:tcW w:w="358" w:type="dxa"/>
          </w:tcPr>
          <w:p w14:paraId="4594AF09" w14:textId="77777777" w:rsidR="001461CB" w:rsidRPr="000E7533" w:rsidRDefault="001461CB" w:rsidP="001461CB">
            <w:pPr>
              <w:rPr>
                <w:rFonts w:ascii="Times New Roman" w:hAnsi="Times New Roman" w:cs="Times New Roman"/>
                <w:sz w:val="24"/>
                <w:szCs w:val="24"/>
              </w:rPr>
            </w:pPr>
          </w:p>
        </w:tc>
        <w:tc>
          <w:tcPr>
            <w:tcW w:w="1417" w:type="dxa"/>
          </w:tcPr>
          <w:p w14:paraId="740BCE1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03EF8403"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992" w:type="dxa"/>
          </w:tcPr>
          <w:p w14:paraId="16A8073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709" w:type="dxa"/>
          </w:tcPr>
          <w:p w14:paraId="472A5FB7"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24</w:t>
            </w:r>
          </w:p>
        </w:tc>
        <w:tc>
          <w:tcPr>
            <w:tcW w:w="709" w:type="dxa"/>
          </w:tcPr>
          <w:p w14:paraId="3FA6BDE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14</w:t>
            </w:r>
          </w:p>
        </w:tc>
        <w:tc>
          <w:tcPr>
            <w:tcW w:w="992" w:type="dxa"/>
          </w:tcPr>
          <w:p w14:paraId="7AD1341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0E6C3005" w14:textId="77777777" w:rsidTr="00F56F0E">
        <w:trPr>
          <w:cantSplit/>
          <w:trHeight w:val="1134"/>
        </w:trPr>
        <w:tc>
          <w:tcPr>
            <w:tcW w:w="1668" w:type="dxa"/>
          </w:tcPr>
          <w:p w14:paraId="32FD9B7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em Saúde</w:t>
            </w:r>
          </w:p>
        </w:tc>
        <w:tc>
          <w:tcPr>
            <w:tcW w:w="634" w:type="dxa"/>
          </w:tcPr>
          <w:p w14:paraId="4641A86D" w14:textId="77777777" w:rsidR="001461CB" w:rsidRPr="000E7533" w:rsidRDefault="0036533F" w:rsidP="0036533F">
            <w:pPr>
              <w:jc w:val="center"/>
              <w:rPr>
                <w:rFonts w:ascii="Times New Roman" w:hAnsi="Times New Roman" w:cs="Times New Roman"/>
                <w:sz w:val="24"/>
                <w:szCs w:val="24"/>
              </w:rPr>
            </w:pPr>
            <w:r>
              <w:rPr>
                <w:rFonts w:ascii="Times New Roman" w:hAnsi="Times New Roman" w:cs="Times New Roman"/>
                <w:sz w:val="24"/>
                <w:szCs w:val="24"/>
              </w:rPr>
              <w:t>X</w:t>
            </w:r>
          </w:p>
        </w:tc>
        <w:tc>
          <w:tcPr>
            <w:tcW w:w="567" w:type="dxa"/>
            <w:gridSpan w:val="4"/>
          </w:tcPr>
          <w:p w14:paraId="5FE73E07" w14:textId="77777777" w:rsidR="001461CB" w:rsidRPr="000E7533" w:rsidRDefault="001461CB" w:rsidP="001461CB">
            <w:pPr>
              <w:rPr>
                <w:rFonts w:ascii="Times New Roman" w:hAnsi="Times New Roman" w:cs="Times New Roman"/>
                <w:sz w:val="24"/>
                <w:szCs w:val="24"/>
              </w:rPr>
            </w:pPr>
          </w:p>
        </w:tc>
        <w:tc>
          <w:tcPr>
            <w:tcW w:w="358" w:type="dxa"/>
          </w:tcPr>
          <w:p w14:paraId="454389FB" w14:textId="77777777" w:rsidR="001461CB" w:rsidRPr="000E7533" w:rsidRDefault="001461CB" w:rsidP="001461CB">
            <w:pPr>
              <w:rPr>
                <w:rFonts w:ascii="Times New Roman" w:hAnsi="Times New Roman" w:cs="Times New Roman"/>
                <w:sz w:val="24"/>
                <w:szCs w:val="24"/>
              </w:rPr>
            </w:pPr>
          </w:p>
        </w:tc>
        <w:tc>
          <w:tcPr>
            <w:tcW w:w="1417" w:type="dxa"/>
          </w:tcPr>
          <w:p w14:paraId="4B112A30"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6C8C62A1"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992" w:type="dxa"/>
          </w:tcPr>
          <w:p w14:paraId="60B0A99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709" w:type="dxa"/>
          </w:tcPr>
          <w:p w14:paraId="74678788"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4</w:t>
            </w:r>
          </w:p>
        </w:tc>
        <w:tc>
          <w:tcPr>
            <w:tcW w:w="709" w:type="dxa"/>
          </w:tcPr>
          <w:p w14:paraId="42C75FA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19</w:t>
            </w:r>
          </w:p>
        </w:tc>
        <w:tc>
          <w:tcPr>
            <w:tcW w:w="992" w:type="dxa"/>
          </w:tcPr>
          <w:p w14:paraId="75AD24D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5BBCAB37" w14:textId="77777777" w:rsidTr="00F56F0E">
        <w:trPr>
          <w:cantSplit/>
          <w:trHeight w:val="1134"/>
        </w:trPr>
        <w:tc>
          <w:tcPr>
            <w:tcW w:w="1668" w:type="dxa"/>
            <w:vAlign w:val="center"/>
          </w:tcPr>
          <w:p w14:paraId="677ADB7F" w14:textId="77777777" w:rsidR="001461CB" w:rsidRPr="000E7533" w:rsidRDefault="001461CB" w:rsidP="001461CB">
            <w:pPr>
              <w:jc w:val="right"/>
              <w:rPr>
                <w:rFonts w:ascii="Times New Roman" w:hAnsi="Times New Roman" w:cs="Times New Roman"/>
                <w:sz w:val="24"/>
                <w:szCs w:val="24"/>
              </w:rPr>
            </w:pPr>
            <w:r w:rsidRPr="000E7533">
              <w:rPr>
                <w:rFonts w:ascii="Times New Roman" w:hAnsi="Times New Roman" w:cs="Times New Roman"/>
                <w:sz w:val="24"/>
                <w:szCs w:val="24"/>
              </w:rPr>
              <w:t>TOTAL:</w:t>
            </w:r>
          </w:p>
        </w:tc>
        <w:tc>
          <w:tcPr>
            <w:tcW w:w="634" w:type="dxa"/>
          </w:tcPr>
          <w:p w14:paraId="6F43935E" w14:textId="77777777" w:rsidR="001461CB" w:rsidRPr="000E7533" w:rsidRDefault="001461CB" w:rsidP="001461CB">
            <w:pPr>
              <w:rPr>
                <w:rFonts w:ascii="Times New Roman" w:hAnsi="Times New Roman" w:cs="Times New Roman"/>
                <w:sz w:val="24"/>
                <w:szCs w:val="24"/>
              </w:rPr>
            </w:pPr>
          </w:p>
        </w:tc>
        <w:tc>
          <w:tcPr>
            <w:tcW w:w="567" w:type="dxa"/>
            <w:gridSpan w:val="4"/>
          </w:tcPr>
          <w:p w14:paraId="0E795D23" w14:textId="77777777" w:rsidR="001461CB" w:rsidRPr="000E7533" w:rsidRDefault="001461CB" w:rsidP="001461CB">
            <w:pPr>
              <w:rPr>
                <w:rFonts w:ascii="Times New Roman" w:hAnsi="Times New Roman" w:cs="Times New Roman"/>
                <w:sz w:val="24"/>
                <w:szCs w:val="24"/>
              </w:rPr>
            </w:pPr>
          </w:p>
        </w:tc>
        <w:tc>
          <w:tcPr>
            <w:tcW w:w="358" w:type="dxa"/>
          </w:tcPr>
          <w:p w14:paraId="60F6AF0D" w14:textId="77777777" w:rsidR="001461CB" w:rsidRPr="000E7533" w:rsidRDefault="001461CB" w:rsidP="001461CB">
            <w:pPr>
              <w:rPr>
                <w:rFonts w:ascii="Times New Roman" w:hAnsi="Times New Roman" w:cs="Times New Roman"/>
                <w:sz w:val="24"/>
                <w:szCs w:val="24"/>
              </w:rPr>
            </w:pPr>
          </w:p>
        </w:tc>
        <w:tc>
          <w:tcPr>
            <w:tcW w:w="1417" w:type="dxa"/>
          </w:tcPr>
          <w:p w14:paraId="72A66D6C" w14:textId="77777777" w:rsidR="001461CB" w:rsidRPr="000E7533" w:rsidRDefault="001461CB" w:rsidP="001461CB">
            <w:pP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75C0B10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150</w:t>
            </w:r>
          </w:p>
        </w:tc>
        <w:tc>
          <w:tcPr>
            <w:tcW w:w="992" w:type="dxa"/>
          </w:tcPr>
          <w:p w14:paraId="7C556AC8"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150</w:t>
            </w:r>
          </w:p>
        </w:tc>
        <w:tc>
          <w:tcPr>
            <w:tcW w:w="709" w:type="dxa"/>
          </w:tcPr>
          <w:p w14:paraId="73EE6ED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40</w:t>
            </w:r>
          </w:p>
        </w:tc>
        <w:tc>
          <w:tcPr>
            <w:tcW w:w="709" w:type="dxa"/>
          </w:tcPr>
          <w:p w14:paraId="1D20305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48</w:t>
            </w:r>
          </w:p>
        </w:tc>
        <w:tc>
          <w:tcPr>
            <w:tcW w:w="992" w:type="dxa"/>
          </w:tcPr>
          <w:p w14:paraId="76EC210B" w14:textId="77777777" w:rsidR="001461CB" w:rsidRPr="000E7533" w:rsidRDefault="001461CB" w:rsidP="001461CB">
            <w:pPr>
              <w:rPr>
                <w:rFonts w:ascii="Times New Roman" w:hAnsi="Times New Roman" w:cs="Times New Roman"/>
                <w:sz w:val="24"/>
                <w:szCs w:val="24"/>
              </w:rPr>
            </w:pPr>
          </w:p>
        </w:tc>
      </w:tr>
      <w:tr w:rsidR="001461CB" w:rsidRPr="000E7533" w14:paraId="6EB67003" w14:textId="77777777" w:rsidTr="00F56F0E">
        <w:tc>
          <w:tcPr>
            <w:tcW w:w="1668" w:type="dxa"/>
          </w:tcPr>
          <w:p w14:paraId="70013F82"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2013</w:t>
            </w:r>
          </w:p>
        </w:tc>
        <w:tc>
          <w:tcPr>
            <w:tcW w:w="1559" w:type="dxa"/>
            <w:gridSpan w:val="6"/>
            <w:vAlign w:val="center"/>
          </w:tcPr>
          <w:p w14:paraId="7AEE58F5"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REDE</w:t>
            </w:r>
          </w:p>
        </w:tc>
        <w:tc>
          <w:tcPr>
            <w:tcW w:w="1417" w:type="dxa"/>
            <w:vMerge w:val="restart"/>
            <w:vAlign w:val="center"/>
          </w:tcPr>
          <w:p w14:paraId="24D79D3A"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Nome da instituição</w:t>
            </w:r>
          </w:p>
        </w:tc>
        <w:tc>
          <w:tcPr>
            <w:tcW w:w="851" w:type="dxa"/>
            <w:vMerge w:val="restart"/>
            <w:textDirection w:val="btLr"/>
            <w:vAlign w:val="center"/>
          </w:tcPr>
          <w:p w14:paraId="7EB77509" w14:textId="77777777" w:rsidR="001461CB" w:rsidRPr="0053075E" w:rsidRDefault="001461CB" w:rsidP="001461CB">
            <w:pPr>
              <w:ind w:left="113" w:right="113"/>
              <w:jc w:val="center"/>
              <w:rPr>
                <w:rFonts w:ascii="Times New Roman" w:hAnsi="Times New Roman" w:cs="Times New Roman"/>
                <w:sz w:val="24"/>
                <w:szCs w:val="24"/>
              </w:rPr>
            </w:pPr>
            <w:r w:rsidRPr="0053075E">
              <w:rPr>
                <w:rFonts w:ascii="Times New Roman" w:hAnsi="Times New Roman" w:cs="Times New Roman"/>
                <w:sz w:val="24"/>
                <w:szCs w:val="24"/>
              </w:rPr>
              <w:t>Nº de vagas oferecidas</w:t>
            </w:r>
          </w:p>
        </w:tc>
        <w:tc>
          <w:tcPr>
            <w:tcW w:w="992" w:type="dxa"/>
            <w:vMerge w:val="restart"/>
            <w:textDirection w:val="btLr"/>
            <w:vAlign w:val="center"/>
          </w:tcPr>
          <w:p w14:paraId="5F11D899" w14:textId="77777777" w:rsidR="001461CB" w:rsidRPr="0053075E" w:rsidRDefault="001461CB" w:rsidP="001461CB">
            <w:pPr>
              <w:ind w:left="113" w:right="113"/>
              <w:jc w:val="center"/>
              <w:rPr>
                <w:rFonts w:ascii="Times New Roman" w:hAnsi="Times New Roman" w:cs="Times New Roman"/>
                <w:sz w:val="24"/>
                <w:szCs w:val="24"/>
              </w:rPr>
            </w:pPr>
            <w:r w:rsidRPr="0053075E">
              <w:rPr>
                <w:rFonts w:ascii="Times New Roman" w:hAnsi="Times New Roman" w:cs="Times New Roman"/>
                <w:sz w:val="24"/>
                <w:szCs w:val="24"/>
              </w:rPr>
              <w:t>Nº de matrículas</w:t>
            </w:r>
          </w:p>
        </w:tc>
        <w:tc>
          <w:tcPr>
            <w:tcW w:w="709" w:type="dxa"/>
            <w:vMerge w:val="restart"/>
            <w:textDirection w:val="btLr"/>
            <w:vAlign w:val="center"/>
          </w:tcPr>
          <w:p w14:paraId="4AAF4903" w14:textId="77777777" w:rsidR="001461CB" w:rsidRPr="0053075E" w:rsidRDefault="001461CB" w:rsidP="001461CB">
            <w:pPr>
              <w:ind w:left="113" w:right="113"/>
              <w:jc w:val="center"/>
              <w:rPr>
                <w:rFonts w:ascii="Times New Roman" w:hAnsi="Times New Roman" w:cs="Times New Roman"/>
                <w:sz w:val="24"/>
                <w:szCs w:val="24"/>
              </w:rPr>
            </w:pPr>
            <w:r w:rsidRPr="0053075E">
              <w:rPr>
                <w:rFonts w:ascii="Times New Roman" w:hAnsi="Times New Roman" w:cs="Times New Roman"/>
                <w:sz w:val="24"/>
                <w:szCs w:val="24"/>
              </w:rPr>
              <w:t>Nº de concluintes</w:t>
            </w:r>
          </w:p>
        </w:tc>
        <w:tc>
          <w:tcPr>
            <w:tcW w:w="709" w:type="dxa"/>
            <w:vMerge w:val="restart"/>
            <w:textDirection w:val="btLr"/>
            <w:vAlign w:val="center"/>
          </w:tcPr>
          <w:p w14:paraId="4190D35A" w14:textId="77777777" w:rsidR="001461CB" w:rsidRPr="0053075E" w:rsidRDefault="001461CB" w:rsidP="001461CB">
            <w:pPr>
              <w:ind w:left="113" w:right="113"/>
              <w:jc w:val="center"/>
              <w:rPr>
                <w:rFonts w:ascii="Times New Roman" w:hAnsi="Times New Roman" w:cs="Times New Roman"/>
                <w:sz w:val="24"/>
                <w:szCs w:val="24"/>
              </w:rPr>
            </w:pPr>
            <w:r w:rsidRPr="0053075E">
              <w:rPr>
                <w:rFonts w:ascii="Times New Roman" w:hAnsi="Times New Roman" w:cs="Times New Roman"/>
                <w:sz w:val="24"/>
                <w:szCs w:val="24"/>
              </w:rPr>
              <w:t>Nº de professores</w:t>
            </w:r>
          </w:p>
        </w:tc>
        <w:tc>
          <w:tcPr>
            <w:tcW w:w="992" w:type="dxa"/>
            <w:vMerge w:val="restart"/>
          </w:tcPr>
          <w:p w14:paraId="6C0906AC" w14:textId="77777777" w:rsidR="001461CB" w:rsidRPr="000E7533" w:rsidRDefault="001461CB" w:rsidP="001461CB">
            <w:pPr>
              <w:jc w:val="center"/>
              <w:rPr>
                <w:rFonts w:ascii="Times New Roman" w:hAnsi="Times New Roman" w:cs="Times New Roman"/>
                <w:sz w:val="24"/>
                <w:szCs w:val="24"/>
              </w:rPr>
            </w:pPr>
          </w:p>
          <w:p w14:paraId="3151F2AA" w14:textId="77777777" w:rsidR="001461CB" w:rsidRPr="000E7533" w:rsidRDefault="001461CB" w:rsidP="0053075E">
            <w:pPr>
              <w:rPr>
                <w:rFonts w:ascii="Times New Roman" w:hAnsi="Times New Roman" w:cs="Times New Roman"/>
                <w:sz w:val="24"/>
                <w:szCs w:val="24"/>
              </w:rPr>
            </w:pPr>
          </w:p>
          <w:p w14:paraId="2FD7391A" w14:textId="77777777" w:rsidR="001461CB" w:rsidRPr="000E7533" w:rsidRDefault="001461CB" w:rsidP="001461CB">
            <w:pPr>
              <w:jc w:val="center"/>
              <w:rPr>
                <w:rFonts w:ascii="Times New Roman" w:hAnsi="Times New Roman" w:cs="Times New Roman"/>
                <w:sz w:val="24"/>
                <w:szCs w:val="24"/>
              </w:rPr>
            </w:pPr>
            <w:r w:rsidRPr="000E7533">
              <w:rPr>
                <w:rFonts w:ascii="Times New Roman" w:hAnsi="Times New Roman" w:cs="Times New Roman"/>
                <w:sz w:val="24"/>
                <w:szCs w:val="24"/>
              </w:rPr>
              <w:t>Modalidade</w:t>
            </w:r>
          </w:p>
        </w:tc>
      </w:tr>
      <w:tr w:rsidR="001461CB" w:rsidRPr="000E7533" w14:paraId="0A7EEE4C" w14:textId="77777777" w:rsidTr="0053075E">
        <w:trPr>
          <w:cantSplit/>
          <w:trHeight w:val="1526"/>
        </w:trPr>
        <w:tc>
          <w:tcPr>
            <w:tcW w:w="1668" w:type="dxa"/>
            <w:vAlign w:val="center"/>
          </w:tcPr>
          <w:p w14:paraId="67F40D90" w14:textId="77777777" w:rsidR="001461CB" w:rsidRPr="000E7533" w:rsidRDefault="001461CB" w:rsidP="001461CB">
            <w:pPr>
              <w:jc w:val="center"/>
              <w:rPr>
                <w:rFonts w:ascii="Times New Roman" w:hAnsi="Times New Roman" w:cs="Times New Roman"/>
                <w:sz w:val="24"/>
                <w:szCs w:val="24"/>
              </w:rPr>
            </w:pPr>
            <w:r w:rsidRPr="000E7533">
              <w:rPr>
                <w:rFonts w:ascii="Times New Roman" w:hAnsi="Times New Roman" w:cs="Times New Roman"/>
                <w:sz w:val="24"/>
                <w:szCs w:val="24"/>
              </w:rPr>
              <w:t>Nome do curso</w:t>
            </w:r>
          </w:p>
        </w:tc>
        <w:tc>
          <w:tcPr>
            <w:tcW w:w="708" w:type="dxa"/>
            <w:gridSpan w:val="2"/>
            <w:textDirection w:val="btLr"/>
          </w:tcPr>
          <w:p w14:paraId="18B92B80"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ESTADUAL</w:t>
            </w:r>
          </w:p>
        </w:tc>
        <w:tc>
          <w:tcPr>
            <w:tcW w:w="426" w:type="dxa"/>
            <w:gridSpan w:val="2"/>
            <w:textDirection w:val="btLr"/>
          </w:tcPr>
          <w:p w14:paraId="12C68D58"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FEDERAL</w:t>
            </w:r>
          </w:p>
        </w:tc>
        <w:tc>
          <w:tcPr>
            <w:tcW w:w="425" w:type="dxa"/>
            <w:gridSpan w:val="2"/>
            <w:textDirection w:val="btLr"/>
          </w:tcPr>
          <w:p w14:paraId="66291327"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PRIVADA</w:t>
            </w:r>
          </w:p>
        </w:tc>
        <w:tc>
          <w:tcPr>
            <w:tcW w:w="1417" w:type="dxa"/>
            <w:vMerge/>
          </w:tcPr>
          <w:p w14:paraId="50D0A31F" w14:textId="77777777" w:rsidR="001461CB" w:rsidRPr="000E7533" w:rsidRDefault="001461CB" w:rsidP="001461CB">
            <w:pPr>
              <w:rPr>
                <w:rFonts w:ascii="Times New Roman" w:hAnsi="Times New Roman" w:cs="Times New Roman"/>
                <w:sz w:val="24"/>
                <w:szCs w:val="24"/>
              </w:rPr>
            </w:pPr>
          </w:p>
        </w:tc>
        <w:tc>
          <w:tcPr>
            <w:tcW w:w="851" w:type="dxa"/>
            <w:vMerge/>
          </w:tcPr>
          <w:p w14:paraId="6F0EC1F0" w14:textId="77777777" w:rsidR="001461CB" w:rsidRPr="000E7533" w:rsidRDefault="001461CB" w:rsidP="001461CB">
            <w:pPr>
              <w:rPr>
                <w:rFonts w:ascii="Times New Roman" w:hAnsi="Times New Roman" w:cs="Times New Roman"/>
                <w:sz w:val="24"/>
                <w:szCs w:val="24"/>
              </w:rPr>
            </w:pPr>
          </w:p>
        </w:tc>
        <w:tc>
          <w:tcPr>
            <w:tcW w:w="992" w:type="dxa"/>
            <w:vMerge/>
          </w:tcPr>
          <w:p w14:paraId="243300B0" w14:textId="77777777" w:rsidR="001461CB" w:rsidRPr="000E7533" w:rsidRDefault="001461CB" w:rsidP="001461CB">
            <w:pPr>
              <w:rPr>
                <w:rFonts w:ascii="Times New Roman" w:hAnsi="Times New Roman" w:cs="Times New Roman"/>
                <w:sz w:val="24"/>
                <w:szCs w:val="24"/>
              </w:rPr>
            </w:pPr>
          </w:p>
        </w:tc>
        <w:tc>
          <w:tcPr>
            <w:tcW w:w="709" w:type="dxa"/>
            <w:vMerge/>
          </w:tcPr>
          <w:p w14:paraId="53AE1403" w14:textId="77777777" w:rsidR="001461CB" w:rsidRPr="000E7533" w:rsidRDefault="001461CB" w:rsidP="001461CB">
            <w:pPr>
              <w:rPr>
                <w:rFonts w:ascii="Times New Roman" w:hAnsi="Times New Roman" w:cs="Times New Roman"/>
                <w:sz w:val="24"/>
                <w:szCs w:val="24"/>
              </w:rPr>
            </w:pPr>
          </w:p>
        </w:tc>
        <w:tc>
          <w:tcPr>
            <w:tcW w:w="709" w:type="dxa"/>
            <w:vMerge/>
          </w:tcPr>
          <w:p w14:paraId="58429A25" w14:textId="77777777" w:rsidR="001461CB" w:rsidRPr="000E7533" w:rsidRDefault="001461CB" w:rsidP="001461CB">
            <w:pPr>
              <w:rPr>
                <w:rFonts w:ascii="Times New Roman" w:hAnsi="Times New Roman" w:cs="Times New Roman"/>
                <w:sz w:val="24"/>
                <w:szCs w:val="24"/>
              </w:rPr>
            </w:pPr>
          </w:p>
        </w:tc>
        <w:tc>
          <w:tcPr>
            <w:tcW w:w="992" w:type="dxa"/>
            <w:vMerge/>
          </w:tcPr>
          <w:p w14:paraId="0E205C3B" w14:textId="77777777" w:rsidR="001461CB" w:rsidRPr="000E7533" w:rsidRDefault="001461CB" w:rsidP="001461CB">
            <w:pPr>
              <w:rPr>
                <w:rFonts w:ascii="Times New Roman" w:hAnsi="Times New Roman" w:cs="Times New Roman"/>
                <w:sz w:val="24"/>
                <w:szCs w:val="24"/>
              </w:rPr>
            </w:pPr>
          </w:p>
        </w:tc>
      </w:tr>
      <w:tr w:rsidR="001461CB" w:rsidRPr="000E7533" w14:paraId="03DFA357" w14:textId="77777777" w:rsidTr="00A863BE">
        <w:trPr>
          <w:cantSplit/>
          <w:trHeight w:val="562"/>
        </w:trPr>
        <w:tc>
          <w:tcPr>
            <w:tcW w:w="1668" w:type="dxa"/>
          </w:tcPr>
          <w:p w14:paraId="42888930"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Pública</w:t>
            </w:r>
          </w:p>
        </w:tc>
        <w:tc>
          <w:tcPr>
            <w:tcW w:w="708" w:type="dxa"/>
            <w:gridSpan w:val="2"/>
          </w:tcPr>
          <w:p w14:paraId="0B03DD64" w14:textId="77777777" w:rsidR="001461CB" w:rsidRPr="000E7533" w:rsidRDefault="0036533F" w:rsidP="001461CB">
            <w:pPr>
              <w:rPr>
                <w:rFonts w:ascii="Times New Roman" w:hAnsi="Times New Roman" w:cs="Times New Roman"/>
                <w:sz w:val="24"/>
                <w:szCs w:val="24"/>
              </w:rPr>
            </w:pPr>
            <w:r>
              <w:rPr>
                <w:rFonts w:ascii="Times New Roman" w:hAnsi="Times New Roman" w:cs="Times New Roman"/>
                <w:sz w:val="24"/>
                <w:szCs w:val="24"/>
              </w:rPr>
              <w:t>X</w:t>
            </w:r>
          </w:p>
        </w:tc>
        <w:tc>
          <w:tcPr>
            <w:tcW w:w="426" w:type="dxa"/>
            <w:gridSpan w:val="2"/>
          </w:tcPr>
          <w:p w14:paraId="2E510ED6" w14:textId="77777777" w:rsidR="001461CB" w:rsidRPr="000E7533" w:rsidRDefault="001461CB" w:rsidP="001461CB">
            <w:pPr>
              <w:rPr>
                <w:rFonts w:ascii="Times New Roman" w:hAnsi="Times New Roman" w:cs="Times New Roman"/>
                <w:sz w:val="24"/>
                <w:szCs w:val="24"/>
              </w:rPr>
            </w:pPr>
          </w:p>
        </w:tc>
        <w:tc>
          <w:tcPr>
            <w:tcW w:w="425" w:type="dxa"/>
            <w:gridSpan w:val="2"/>
          </w:tcPr>
          <w:p w14:paraId="76B2E27C" w14:textId="77777777" w:rsidR="001461CB" w:rsidRPr="000E7533" w:rsidRDefault="001461CB" w:rsidP="001461CB">
            <w:pPr>
              <w:rPr>
                <w:rFonts w:ascii="Times New Roman" w:hAnsi="Times New Roman" w:cs="Times New Roman"/>
                <w:sz w:val="24"/>
                <w:szCs w:val="24"/>
              </w:rPr>
            </w:pPr>
          </w:p>
        </w:tc>
        <w:tc>
          <w:tcPr>
            <w:tcW w:w="1417" w:type="dxa"/>
          </w:tcPr>
          <w:p w14:paraId="47A79879"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03912351"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992" w:type="dxa"/>
          </w:tcPr>
          <w:p w14:paraId="7204873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709" w:type="dxa"/>
          </w:tcPr>
          <w:p w14:paraId="32C4D41A"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4409B20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15</w:t>
            </w:r>
          </w:p>
        </w:tc>
        <w:tc>
          <w:tcPr>
            <w:tcW w:w="992" w:type="dxa"/>
          </w:tcPr>
          <w:p w14:paraId="430076F0"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13BB669D" w14:textId="77777777" w:rsidTr="00A863BE">
        <w:trPr>
          <w:cantSplit/>
          <w:trHeight w:val="691"/>
        </w:trPr>
        <w:tc>
          <w:tcPr>
            <w:tcW w:w="1668" w:type="dxa"/>
          </w:tcPr>
          <w:p w14:paraId="358A0564"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Pública Municipal</w:t>
            </w:r>
          </w:p>
        </w:tc>
        <w:tc>
          <w:tcPr>
            <w:tcW w:w="708" w:type="dxa"/>
            <w:gridSpan w:val="2"/>
          </w:tcPr>
          <w:p w14:paraId="0AFD9D6E" w14:textId="77777777" w:rsidR="001461CB" w:rsidRPr="000E7533" w:rsidRDefault="0036533F" w:rsidP="001461CB">
            <w:pPr>
              <w:rPr>
                <w:rFonts w:ascii="Times New Roman" w:hAnsi="Times New Roman" w:cs="Times New Roman"/>
                <w:sz w:val="24"/>
                <w:szCs w:val="24"/>
              </w:rPr>
            </w:pPr>
            <w:r>
              <w:rPr>
                <w:rFonts w:ascii="Times New Roman" w:hAnsi="Times New Roman" w:cs="Times New Roman"/>
                <w:sz w:val="24"/>
                <w:szCs w:val="24"/>
              </w:rPr>
              <w:t>X</w:t>
            </w:r>
          </w:p>
        </w:tc>
        <w:tc>
          <w:tcPr>
            <w:tcW w:w="426" w:type="dxa"/>
            <w:gridSpan w:val="2"/>
          </w:tcPr>
          <w:p w14:paraId="3E8D3F1B" w14:textId="77777777" w:rsidR="001461CB" w:rsidRPr="000E7533" w:rsidRDefault="001461CB" w:rsidP="001461CB">
            <w:pPr>
              <w:rPr>
                <w:rFonts w:ascii="Times New Roman" w:hAnsi="Times New Roman" w:cs="Times New Roman"/>
                <w:sz w:val="24"/>
                <w:szCs w:val="24"/>
              </w:rPr>
            </w:pPr>
          </w:p>
        </w:tc>
        <w:tc>
          <w:tcPr>
            <w:tcW w:w="425" w:type="dxa"/>
            <w:gridSpan w:val="2"/>
          </w:tcPr>
          <w:p w14:paraId="4BBAC6D9" w14:textId="77777777" w:rsidR="001461CB" w:rsidRPr="000E7533" w:rsidRDefault="001461CB" w:rsidP="001461CB">
            <w:pPr>
              <w:rPr>
                <w:rFonts w:ascii="Times New Roman" w:hAnsi="Times New Roman" w:cs="Times New Roman"/>
                <w:sz w:val="24"/>
                <w:szCs w:val="24"/>
              </w:rPr>
            </w:pPr>
          </w:p>
        </w:tc>
        <w:tc>
          <w:tcPr>
            <w:tcW w:w="1417" w:type="dxa"/>
          </w:tcPr>
          <w:p w14:paraId="576B5D14"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4CDEB7D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992" w:type="dxa"/>
          </w:tcPr>
          <w:p w14:paraId="173F51F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709" w:type="dxa"/>
          </w:tcPr>
          <w:p w14:paraId="7338B75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61DF58E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18</w:t>
            </w:r>
          </w:p>
        </w:tc>
        <w:tc>
          <w:tcPr>
            <w:tcW w:w="992" w:type="dxa"/>
          </w:tcPr>
          <w:p w14:paraId="50637CE6"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5BA2A42C" w14:textId="77777777" w:rsidTr="00A863BE">
        <w:trPr>
          <w:cantSplit/>
          <w:trHeight w:val="692"/>
        </w:trPr>
        <w:tc>
          <w:tcPr>
            <w:tcW w:w="1668" w:type="dxa"/>
          </w:tcPr>
          <w:p w14:paraId="175C4D7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em Saúde</w:t>
            </w:r>
          </w:p>
        </w:tc>
        <w:tc>
          <w:tcPr>
            <w:tcW w:w="708" w:type="dxa"/>
            <w:gridSpan w:val="2"/>
          </w:tcPr>
          <w:p w14:paraId="4B1452BA" w14:textId="77777777" w:rsidR="001461CB" w:rsidRPr="000E7533" w:rsidRDefault="0036533F" w:rsidP="001461CB">
            <w:pPr>
              <w:rPr>
                <w:rFonts w:ascii="Times New Roman" w:hAnsi="Times New Roman" w:cs="Times New Roman"/>
                <w:sz w:val="24"/>
                <w:szCs w:val="24"/>
              </w:rPr>
            </w:pPr>
            <w:r>
              <w:rPr>
                <w:rFonts w:ascii="Times New Roman" w:hAnsi="Times New Roman" w:cs="Times New Roman"/>
                <w:sz w:val="24"/>
                <w:szCs w:val="24"/>
              </w:rPr>
              <w:t>X</w:t>
            </w:r>
          </w:p>
        </w:tc>
        <w:tc>
          <w:tcPr>
            <w:tcW w:w="426" w:type="dxa"/>
            <w:gridSpan w:val="2"/>
          </w:tcPr>
          <w:p w14:paraId="65B67F83" w14:textId="77777777" w:rsidR="001461CB" w:rsidRPr="000E7533" w:rsidRDefault="001461CB" w:rsidP="001461CB">
            <w:pPr>
              <w:rPr>
                <w:rFonts w:ascii="Times New Roman" w:hAnsi="Times New Roman" w:cs="Times New Roman"/>
                <w:sz w:val="24"/>
                <w:szCs w:val="24"/>
              </w:rPr>
            </w:pPr>
          </w:p>
        </w:tc>
        <w:tc>
          <w:tcPr>
            <w:tcW w:w="425" w:type="dxa"/>
            <w:gridSpan w:val="2"/>
          </w:tcPr>
          <w:p w14:paraId="2546AB8B" w14:textId="77777777" w:rsidR="001461CB" w:rsidRPr="000E7533" w:rsidRDefault="001461CB" w:rsidP="001461CB">
            <w:pPr>
              <w:rPr>
                <w:rFonts w:ascii="Times New Roman" w:hAnsi="Times New Roman" w:cs="Times New Roman"/>
                <w:sz w:val="24"/>
                <w:szCs w:val="24"/>
              </w:rPr>
            </w:pPr>
          </w:p>
        </w:tc>
        <w:tc>
          <w:tcPr>
            <w:tcW w:w="1417" w:type="dxa"/>
          </w:tcPr>
          <w:p w14:paraId="232FBD01"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79728A1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992" w:type="dxa"/>
          </w:tcPr>
          <w:p w14:paraId="3A29173C"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50</w:t>
            </w:r>
          </w:p>
        </w:tc>
        <w:tc>
          <w:tcPr>
            <w:tcW w:w="709" w:type="dxa"/>
          </w:tcPr>
          <w:p w14:paraId="556D2227"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56C40556"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14</w:t>
            </w:r>
          </w:p>
        </w:tc>
        <w:tc>
          <w:tcPr>
            <w:tcW w:w="992" w:type="dxa"/>
          </w:tcPr>
          <w:p w14:paraId="390DA5E9"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AD1743" w:rsidRPr="000E7533" w14:paraId="29160EC8" w14:textId="77777777" w:rsidTr="00F56F0E">
        <w:trPr>
          <w:cantSplit/>
          <w:trHeight w:val="1134"/>
        </w:trPr>
        <w:tc>
          <w:tcPr>
            <w:tcW w:w="1668" w:type="dxa"/>
          </w:tcPr>
          <w:p w14:paraId="09812599" w14:textId="77777777" w:rsidR="00AD1743" w:rsidRPr="00483A03" w:rsidRDefault="00AD1743" w:rsidP="001461CB">
            <w:pPr>
              <w:rPr>
                <w:rFonts w:ascii="Times New Roman" w:hAnsi="Times New Roman" w:cs="Times New Roman"/>
                <w:sz w:val="24"/>
                <w:szCs w:val="24"/>
              </w:rPr>
            </w:pPr>
            <w:r w:rsidRPr="00483A03">
              <w:rPr>
                <w:rFonts w:ascii="Times New Roman" w:hAnsi="Times New Roman" w:cs="Times New Roman"/>
                <w:sz w:val="24"/>
                <w:szCs w:val="24"/>
              </w:rPr>
              <w:t>Pós-Graduação em Pedagogia do Esporte Escolar</w:t>
            </w:r>
          </w:p>
        </w:tc>
        <w:tc>
          <w:tcPr>
            <w:tcW w:w="708" w:type="dxa"/>
            <w:gridSpan w:val="2"/>
          </w:tcPr>
          <w:p w14:paraId="3A8C0A7E" w14:textId="77777777" w:rsidR="00AD1743" w:rsidRPr="00996FAB" w:rsidRDefault="00AD1743" w:rsidP="001461CB">
            <w:pPr>
              <w:rPr>
                <w:rFonts w:ascii="Times New Roman" w:hAnsi="Times New Roman" w:cs="Times New Roman"/>
                <w:b/>
                <w:sz w:val="40"/>
              </w:rPr>
            </w:pPr>
          </w:p>
        </w:tc>
        <w:tc>
          <w:tcPr>
            <w:tcW w:w="426" w:type="dxa"/>
            <w:gridSpan w:val="2"/>
          </w:tcPr>
          <w:p w14:paraId="297B482F" w14:textId="77777777" w:rsidR="00AD1743" w:rsidRPr="00996FAB" w:rsidRDefault="00AD1743" w:rsidP="001461CB">
            <w:pPr>
              <w:rPr>
                <w:rFonts w:ascii="Times New Roman" w:hAnsi="Times New Roman" w:cs="Times New Roman"/>
                <w:b/>
                <w:sz w:val="40"/>
              </w:rPr>
            </w:pPr>
          </w:p>
        </w:tc>
        <w:tc>
          <w:tcPr>
            <w:tcW w:w="425" w:type="dxa"/>
            <w:gridSpan w:val="2"/>
          </w:tcPr>
          <w:p w14:paraId="798D06B1" w14:textId="77777777" w:rsidR="00AD1743" w:rsidRPr="00483A03" w:rsidRDefault="00FE6305" w:rsidP="001461CB">
            <w:pPr>
              <w:rPr>
                <w:rFonts w:ascii="Times New Roman" w:hAnsi="Times New Roman" w:cs="Times New Roman"/>
                <w:sz w:val="24"/>
                <w:szCs w:val="24"/>
              </w:rPr>
            </w:pPr>
            <w:r w:rsidRPr="00483A03">
              <w:rPr>
                <w:rFonts w:ascii="Times New Roman" w:hAnsi="Times New Roman" w:cs="Times New Roman"/>
                <w:sz w:val="24"/>
                <w:szCs w:val="24"/>
              </w:rPr>
              <w:t>X</w:t>
            </w:r>
          </w:p>
        </w:tc>
        <w:tc>
          <w:tcPr>
            <w:tcW w:w="1417" w:type="dxa"/>
          </w:tcPr>
          <w:p w14:paraId="3246A96A" w14:textId="77777777" w:rsidR="00AD1743" w:rsidRDefault="00AD1743">
            <w:r w:rsidRPr="0063216A">
              <w:rPr>
                <w:rFonts w:ascii="Times New Roman" w:hAnsi="Times New Roman" w:cs="Times New Roman"/>
                <w:sz w:val="24"/>
                <w:szCs w:val="24"/>
              </w:rPr>
              <w:t>FCAPR</w:t>
            </w:r>
          </w:p>
        </w:tc>
        <w:tc>
          <w:tcPr>
            <w:tcW w:w="851" w:type="dxa"/>
          </w:tcPr>
          <w:p w14:paraId="5BDE1DC0" w14:textId="77777777" w:rsidR="00AD1743" w:rsidRPr="00483A03" w:rsidRDefault="00AD1743" w:rsidP="001461CB">
            <w:pPr>
              <w:rPr>
                <w:rFonts w:ascii="Times New Roman" w:hAnsi="Times New Roman" w:cs="Times New Roman"/>
                <w:sz w:val="24"/>
                <w:szCs w:val="24"/>
              </w:rPr>
            </w:pPr>
            <w:r w:rsidRPr="00483A03">
              <w:rPr>
                <w:rFonts w:ascii="Times New Roman" w:hAnsi="Times New Roman" w:cs="Times New Roman"/>
                <w:sz w:val="24"/>
                <w:szCs w:val="24"/>
              </w:rPr>
              <w:t>60</w:t>
            </w:r>
          </w:p>
        </w:tc>
        <w:tc>
          <w:tcPr>
            <w:tcW w:w="992" w:type="dxa"/>
          </w:tcPr>
          <w:p w14:paraId="73282B35" w14:textId="77777777" w:rsidR="00AD1743" w:rsidRPr="00483A03" w:rsidRDefault="00AD1743" w:rsidP="001461CB">
            <w:pPr>
              <w:rPr>
                <w:rFonts w:ascii="Times New Roman" w:hAnsi="Times New Roman" w:cs="Times New Roman"/>
                <w:sz w:val="24"/>
                <w:szCs w:val="24"/>
              </w:rPr>
            </w:pPr>
            <w:r w:rsidRPr="00483A03">
              <w:rPr>
                <w:rFonts w:ascii="Times New Roman" w:hAnsi="Times New Roman" w:cs="Times New Roman"/>
                <w:sz w:val="24"/>
                <w:szCs w:val="24"/>
              </w:rPr>
              <w:t>40</w:t>
            </w:r>
          </w:p>
        </w:tc>
        <w:tc>
          <w:tcPr>
            <w:tcW w:w="709" w:type="dxa"/>
          </w:tcPr>
          <w:p w14:paraId="670E9600" w14:textId="77777777" w:rsidR="00AD1743" w:rsidRPr="00483A03" w:rsidRDefault="00AD1743" w:rsidP="001461CB">
            <w:pPr>
              <w:rPr>
                <w:rFonts w:ascii="Times New Roman" w:hAnsi="Times New Roman" w:cs="Times New Roman"/>
                <w:sz w:val="24"/>
                <w:szCs w:val="24"/>
              </w:rPr>
            </w:pPr>
            <w:r w:rsidRPr="00483A03">
              <w:rPr>
                <w:rFonts w:ascii="Times New Roman" w:hAnsi="Times New Roman" w:cs="Times New Roman"/>
                <w:sz w:val="24"/>
                <w:szCs w:val="24"/>
              </w:rPr>
              <w:t>34</w:t>
            </w:r>
          </w:p>
        </w:tc>
        <w:tc>
          <w:tcPr>
            <w:tcW w:w="709" w:type="dxa"/>
          </w:tcPr>
          <w:p w14:paraId="359D60AE" w14:textId="77777777" w:rsidR="00AD1743" w:rsidRPr="00483A03" w:rsidRDefault="00AD1743" w:rsidP="001461CB">
            <w:pPr>
              <w:rPr>
                <w:rFonts w:ascii="Times New Roman" w:hAnsi="Times New Roman" w:cs="Times New Roman"/>
                <w:sz w:val="24"/>
                <w:szCs w:val="24"/>
              </w:rPr>
            </w:pPr>
            <w:r w:rsidRPr="00483A03">
              <w:rPr>
                <w:rFonts w:ascii="Times New Roman" w:hAnsi="Times New Roman" w:cs="Times New Roman"/>
                <w:sz w:val="24"/>
                <w:szCs w:val="24"/>
              </w:rPr>
              <w:t>12</w:t>
            </w:r>
          </w:p>
        </w:tc>
        <w:tc>
          <w:tcPr>
            <w:tcW w:w="992" w:type="dxa"/>
          </w:tcPr>
          <w:p w14:paraId="7192D584" w14:textId="77777777" w:rsidR="00AD1743" w:rsidRPr="00483A03" w:rsidRDefault="00AD1743" w:rsidP="001461CB">
            <w:pPr>
              <w:rPr>
                <w:rFonts w:ascii="Times New Roman" w:hAnsi="Times New Roman" w:cs="Times New Roman"/>
                <w:sz w:val="24"/>
                <w:szCs w:val="24"/>
              </w:rPr>
            </w:pPr>
            <w:r>
              <w:rPr>
                <w:rFonts w:ascii="Times New Roman" w:hAnsi="Times New Roman" w:cs="Times New Roman"/>
                <w:sz w:val="24"/>
                <w:szCs w:val="24"/>
              </w:rPr>
              <w:t>M</w:t>
            </w:r>
            <w:r w:rsidRPr="00483A03">
              <w:rPr>
                <w:rFonts w:ascii="Times New Roman" w:hAnsi="Times New Roman" w:cs="Times New Roman"/>
                <w:sz w:val="24"/>
                <w:szCs w:val="24"/>
              </w:rPr>
              <w:t>odular</w:t>
            </w:r>
          </w:p>
        </w:tc>
      </w:tr>
      <w:tr w:rsidR="00AD1743" w:rsidRPr="000E7533" w14:paraId="0584AAC7" w14:textId="77777777" w:rsidTr="00F56F0E">
        <w:tc>
          <w:tcPr>
            <w:tcW w:w="1668" w:type="dxa"/>
          </w:tcPr>
          <w:p w14:paraId="4E41E2CD" w14:textId="77777777" w:rsidR="00AD1743" w:rsidRPr="00483A03" w:rsidRDefault="00AD1743" w:rsidP="001461CB">
            <w:pPr>
              <w:rPr>
                <w:rFonts w:ascii="Times New Roman" w:hAnsi="Times New Roman" w:cs="Times New Roman"/>
                <w:sz w:val="24"/>
                <w:szCs w:val="24"/>
              </w:rPr>
            </w:pPr>
            <w:r w:rsidRPr="00483A03">
              <w:rPr>
                <w:rFonts w:ascii="Times New Roman" w:hAnsi="Times New Roman" w:cs="Times New Roman"/>
                <w:sz w:val="24"/>
                <w:szCs w:val="24"/>
              </w:rPr>
              <w:t>Pós-Graduação em Recursos Humanos</w:t>
            </w:r>
          </w:p>
        </w:tc>
        <w:tc>
          <w:tcPr>
            <w:tcW w:w="708" w:type="dxa"/>
            <w:gridSpan w:val="2"/>
          </w:tcPr>
          <w:p w14:paraId="50A6ABA3" w14:textId="77777777" w:rsidR="00AD1743" w:rsidRPr="00996FAB" w:rsidRDefault="00AD1743" w:rsidP="001461CB">
            <w:pPr>
              <w:rPr>
                <w:rFonts w:ascii="Times New Roman" w:hAnsi="Times New Roman" w:cs="Times New Roman"/>
                <w:b/>
                <w:sz w:val="40"/>
              </w:rPr>
            </w:pPr>
          </w:p>
        </w:tc>
        <w:tc>
          <w:tcPr>
            <w:tcW w:w="426" w:type="dxa"/>
            <w:gridSpan w:val="2"/>
          </w:tcPr>
          <w:p w14:paraId="25136BE6" w14:textId="77777777" w:rsidR="00AD1743" w:rsidRPr="00996FAB" w:rsidRDefault="00AD1743" w:rsidP="001461CB">
            <w:pPr>
              <w:rPr>
                <w:rFonts w:ascii="Times New Roman" w:hAnsi="Times New Roman" w:cs="Times New Roman"/>
                <w:b/>
                <w:sz w:val="40"/>
              </w:rPr>
            </w:pPr>
          </w:p>
        </w:tc>
        <w:tc>
          <w:tcPr>
            <w:tcW w:w="425" w:type="dxa"/>
            <w:gridSpan w:val="2"/>
          </w:tcPr>
          <w:p w14:paraId="751F2EAB" w14:textId="77777777" w:rsidR="00AD1743" w:rsidRPr="00483A03" w:rsidRDefault="00FE6305" w:rsidP="001461CB">
            <w:pPr>
              <w:rPr>
                <w:rFonts w:ascii="Times New Roman" w:hAnsi="Times New Roman" w:cs="Times New Roman"/>
                <w:sz w:val="24"/>
                <w:szCs w:val="24"/>
              </w:rPr>
            </w:pPr>
            <w:r w:rsidRPr="00483A03">
              <w:rPr>
                <w:rFonts w:ascii="Times New Roman" w:hAnsi="Times New Roman" w:cs="Times New Roman"/>
                <w:sz w:val="24"/>
                <w:szCs w:val="24"/>
              </w:rPr>
              <w:t>X</w:t>
            </w:r>
          </w:p>
        </w:tc>
        <w:tc>
          <w:tcPr>
            <w:tcW w:w="1417" w:type="dxa"/>
          </w:tcPr>
          <w:p w14:paraId="484E4756" w14:textId="77777777" w:rsidR="00AD1743" w:rsidRDefault="00AD1743">
            <w:r w:rsidRPr="0063216A">
              <w:rPr>
                <w:rFonts w:ascii="Times New Roman" w:hAnsi="Times New Roman" w:cs="Times New Roman"/>
                <w:sz w:val="24"/>
                <w:szCs w:val="24"/>
              </w:rPr>
              <w:t>FCAPR</w:t>
            </w:r>
          </w:p>
        </w:tc>
        <w:tc>
          <w:tcPr>
            <w:tcW w:w="851" w:type="dxa"/>
          </w:tcPr>
          <w:p w14:paraId="7E1399C3" w14:textId="77777777" w:rsidR="00AD1743" w:rsidRPr="00AD2C2E" w:rsidRDefault="00AD1743" w:rsidP="001461CB">
            <w:pPr>
              <w:rPr>
                <w:rFonts w:ascii="Times New Roman" w:hAnsi="Times New Roman" w:cs="Times New Roman"/>
                <w:sz w:val="24"/>
                <w:szCs w:val="24"/>
              </w:rPr>
            </w:pPr>
            <w:r w:rsidRPr="00AD2C2E">
              <w:rPr>
                <w:rFonts w:ascii="Times New Roman" w:hAnsi="Times New Roman" w:cs="Times New Roman"/>
                <w:sz w:val="24"/>
                <w:szCs w:val="24"/>
              </w:rPr>
              <w:t>60</w:t>
            </w:r>
          </w:p>
        </w:tc>
        <w:tc>
          <w:tcPr>
            <w:tcW w:w="992" w:type="dxa"/>
          </w:tcPr>
          <w:p w14:paraId="50FEC0C7" w14:textId="77777777" w:rsidR="00AD1743" w:rsidRPr="00AD2C2E" w:rsidRDefault="00AD1743" w:rsidP="001461CB">
            <w:pPr>
              <w:rPr>
                <w:rFonts w:ascii="Times New Roman" w:hAnsi="Times New Roman" w:cs="Times New Roman"/>
                <w:sz w:val="24"/>
                <w:szCs w:val="24"/>
              </w:rPr>
            </w:pPr>
            <w:r w:rsidRPr="00AD2C2E">
              <w:rPr>
                <w:rFonts w:ascii="Times New Roman" w:hAnsi="Times New Roman" w:cs="Times New Roman"/>
                <w:sz w:val="24"/>
                <w:szCs w:val="24"/>
              </w:rPr>
              <w:t>50</w:t>
            </w:r>
          </w:p>
        </w:tc>
        <w:tc>
          <w:tcPr>
            <w:tcW w:w="709" w:type="dxa"/>
          </w:tcPr>
          <w:p w14:paraId="583684B5" w14:textId="77777777" w:rsidR="00AD1743" w:rsidRPr="00AD2C2E" w:rsidRDefault="00AD1743" w:rsidP="001461CB">
            <w:pPr>
              <w:rPr>
                <w:rFonts w:ascii="Times New Roman" w:hAnsi="Times New Roman" w:cs="Times New Roman"/>
                <w:sz w:val="24"/>
                <w:szCs w:val="24"/>
              </w:rPr>
            </w:pPr>
            <w:r w:rsidRPr="00AD2C2E">
              <w:rPr>
                <w:rFonts w:ascii="Times New Roman" w:hAnsi="Times New Roman" w:cs="Times New Roman"/>
                <w:sz w:val="24"/>
                <w:szCs w:val="24"/>
              </w:rPr>
              <w:t>50</w:t>
            </w:r>
          </w:p>
        </w:tc>
        <w:tc>
          <w:tcPr>
            <w:tcW w:w="709" w:type="dxa"/>
          </w:tcPr>
          <w:p w14:paraId="3E8DFB9B" w14:textId="77777777" w:rsidR="00AD1743" w:rsidRPr="00AD2C2E" w:rsidRDefault="00AD1743" w:rsidP="001461CB">
            <w:pPr>
              <w:rPr>
                <w:rFonts w:ascii="Times New Roman" w:hAnsi="Times New Roman" w:cs="Times New Roman"/>
                <w:sz w:val="24"/>
                <w:szCs w:val="24"/>
              </w:rPr>
            </w:pPr>
            <w:r w:rsidRPr="00AD2C2E">
              <w:rPr>
                <w:rFonts w:ascii="Times New Roman" w:hAnsi="Times New Roman" w:cs="Times New Roman"/>
                <w:sz w:val="24"/>
                <w:szCs w:val="24"/>
              </w:rPr>
              <w:t>12</w:t>
            </w:r>
          </w:p>
        </w:tc>
        <w:tc>
          <w:tcPr>
            <w:tcW w:w="992" w:type="dxa"/>
          </w:tcPr>
          <w:p w14:paraId="67FA39B4" w14:textId="77777777" w:rsidR="00AD1743" w:rsidRPr="00996FAB" w:rsidRDefault="00AD1743" w:rsidP="001461CB">
            <w:pPr>
              <w:rPr>
                <w:rFonts w:ascii="Times New Roman" w:hAnsi="Times New Roman" w:cs="Times New Roman"/>
                <w:b/>
                <w:sz w:val="40"/>
              </w:rPr>
            </w:pPr>
            <w:r>
              <w:rPr>
                <w:rFonts w:ascii="Times New Roman" w:hAnsi="Times New Roman" w:cs="Times New Roman"/>
                <w:sz w:val="24"/>
                <w:szCs w:val="24"/>
              </w:rPr>
              <w:t>M</w:t>
            </w:r>
            <w:r w:rsidRPr="00483A03">
              <w:rPr>
                <w:rFonts w:ascii="Times New Roman" w:hAnsi="Times New Roman" w:cs="Times New Roman"/>
                <w:sz w:val="24"/>
                <w:szCs w:val="24"/>
              </w:rPr>
              <w:t>odular</w:t>
            </w:r>
          </w:p>
        </w:tc>
      </w:tr>
      <w:tr w:rsidR="001461CB" w:rsidRPr="000E7533" w14:paraId="4F3FE423" w14:textId="77777777" w:rsidTr="00F56F0E">
        <w:tc>
          <w:tcPr>
            <w:tcW w:w="1668" w:type="dxa"/>
            <w:vAlign w:val="center"/>
          </w:tcPr>
          <w:p w14:paraId="4D98357C" w14:textId="77777777" w:rsidR="001461CB" w:rsidRPr="000E7533" w:rsidRDefault="001461CB" w:rsidP="001461CB">
            <w:pPr>
              <w:jc w:val="right"/>
              <w:rPr>
                <w:rFonts w:ascii="Times New Roman" w:hAnsi="Times New Roman" w:cs="Times New Roman"/>
                <w:sz w:val="24"/>
                <w:szCs w:val="24"/>
              </w:rPr>
            </w:pPr>
            <w:r w:rsidRPr="000E7533">
              <w:rPr>
                <w:rFonts w:ascii="Times New Roman" w:hAnsi="Times New Roman" w:cs="Times New Roman"/>
                <w:sz w:val="24"/>
                <w:szCs w:val="24"/>
              </w:rPr>
              <w:t>TOTAL:</w:t>
            </w:r>
          </w:p>
        </w:tc>
        <w:tc>
          <w:tcPr>
            <w:tcW w:w="708" w:type="dxa"/>
            <w:gridSpan w:val="2"/>
          </w:tcPr>
          <w:p w14:paraId="6348C1CB" w14:textId="77777777" w:rsidR="001461CB" w:rsidRPr="000E7533" w:rsidRDefault="001461CB" w:rsidP="001461CB">
            <w:pPr>
              <w:rPr>
                <w:rFonts w:ascii="Times New Roman" w:hAnsi="Times New Roman" w:cs="Times New Roman"/>
                <w:sz w:val="24"/>
                <w:szCs w:val="24"/>
              </w:rPr>
            </w:pPr>
          </w:p>
        </w:tc>
        <w:tc>
          <w:tcPr>
            <w:tcW w:w="426" w:type="dxa"/>
            <w:gridSpan w:val="2"/>
          </w:tcPr>
          <w:p w14:paraId="793F6A3A" w14:textId="77777777" w:rsidR="001461CB" w:rsidRPr="000E7533" w:rsidRDefault="001461CB" w:rsidP="001461CB">
            <w:pPr>
              <w:rPr>
                <w:rFonts w:ascii="Times New Roman" w:hAnsi="Times New Roman" w:cs="Times New Roman"/>
                <w:sz w:val="24"/>
                <w:szCs w:val="24"/>
              </w:rPr>
            </w:pPr>
          </w:p>
        </w:tc>
        <w:tc>
          <w:tcPr>
            <w:tcW w:w="425" w:type="dxa"/>
            <w:gridSpan w:val="2"/>
          </w:tcPr>
          <w:p w14:paraId="10DB18FA" w14:textId="77777777" w:rsidR="001461CB" w:rsidRPr="000E7533" w:rsidRDefault="001461CB" w:rsidP="001461CB">
            <w:pPr>
              <w:rPr>
                <w:rFonts w:ascii="Times New Roman" w:hAnsi="Times New Roman" w:cs="Times New Roman"/>
                <w:sz w:val="24"/>
                <w:szCs w:val="24"/>
              </w:rPr>
            </w:pPr>
          </w:p>
        </w:tc>
        <w:tc>
          <w:tcPr>
            <w:tcW w:w="1417" w:type="dxa"/>
          </w:tcPr>
          <w:p w14:paraId="4059E37F" w14:textId="77777777" w:rsidR="001461CB" w:rsidRPr="000E7533" w:rsidRDefault="001461CB" w:rsidP="001461CB">
            <w:pPr>
              <w:rPr>
                <w:rFonts w:ascii="Times New Roman" w:hAnsi="Times New Roman" w:cs="Times New Roman"/>
                <w:sz w:val="24"/>
                <w:szCs w:val="24"/>
              </w:rPr>
            </w:pPr>
            <w:r>
              <w:rPr>
                <w:rFonts w:ascii="Times New Roman" w:hAnsi="Times New Roman" w:cs="Times New Roman"/>
                <w:sz w:val="24"/>
                <w:szCs w:val="24"/>
              </w:rPr>
              <w:t>2</w:t>
            </w:r>
          </w:p>
        </w:tc>
        <w:tc>
          <w:tcPr>
            <w:tcW w:w="851" w:type="dxa"/>
          </w:tcPr>
          <w:p w14:paraId="53794D36" w14:textId="77777777" w:rsidR="001461CB" w:rsidRPr="000E7533" w:rsidRDefault="001461CB" w:rsidP="001461CB">
            <w:pPr>
              <w:rPr>
                <w:rFonts w:ascii="Times New Roman" w:hAnsi="Times New Roman" w:cs="Times New Roman"/>
                <w:sz w:val="24"/>
                <w:szCs w:val="24"/>
              </w:rPr>
            </w:pPr>
            <w:r>
              <w:rPr>
                <w:rFonts w:ascii="Times New Roman" w:hAnsi="Times New Roman" w:cs="Times New Roman"/>
                <w:sz w:val="24"/>
                <w:szCs w:val="24"/>
              </w:rPr>
              <w:t>270</w:t>
            </w:r>
          </w:p>
        </w:tc>
        <w:tc>
          <w:tcPr>
            <w:tcW w:w="992" w:type="dxa"/>
          </w:tcPr>
          <w:p w14:paraId="6F93F4CB" w14:textId="77777777" w:rsidR="001461CB" w:rsidRPr="000E7533" w:rsidRDefault="001461CB" w:rsidP="001461CB">
            <w:pPr>
              <w:rPr>
                <w:rFonts w:ascii="Times New Roman" w:hAnsi="Times New Roman" w:cs="Times New Roman"/>
                <w:sz w:val="24"/>
                <w:szCs w:val="24"/>
              </w:rPr>
            </w:pPr>
            <w:r>
              <w:rPr>
                <w:rFonts w:ascii="Times New Roman" w:hAnsi="Times New Roman" w:cs="Times New Roman"/>
                <w:sz w:val="24"/>
                <w:szCs w:val="24"/>
              </w:rPr>
              <w:t>240</w:t>
            </w:r>
          </w:p>
        </w:tc>
        <w:tc>
          <w:tcPr>
            <w:tcW w:w="709" w:type="dxa"/>
          </w:tcPr>
          <w:p w14:paraId="1A230A55" w14:textId="77777777" w:rsidR="001461CB" w:rsidRPr="000E7533" w:rsidRDefault="001461CB" w:rsidP="001461CB">
            <w:pPr>
              <w:rPr>
                <w:rFonts w:ascii="Times New Roman" w:hAnsi="Times New Roman" w:cs="Times New Roman"/>
                <w:sz w:val="24"/>
                <w:szCs w:val="24"/>
              </w:rPr>
            </w:pPr>
            <w:r>
              <w:rPr>
                <w:rFonts w:ascii="Times New Roman" w:hAnsi="Times New Roman" w:cs="Times New Roman"/>
                <w:sz w:val="24"/>
                <w:szCs w:val="24"/>
              </w:rPr>
              <w:t>84</w:t>
            </w:r>
          </w:p>
        </w:tc>
        <w:tc>
          <w:tcPr>
            <w:tcW w:w="709" w:type="dxa"/>
          </w:tcPr>
          <w:p w14:paraId="4D5018A6" w14:textId="77777777" w:rsidR="001461CB" w:rsidRPr="000E7533" w:rsidRDefault="001461CB" w:rsidP="001461CB">
            <w:pPr>
              <w:rPr>
                <w:rFonts w:ascii="Times New Roman" w:hAnsi="Times New Roman" w:cs="Times New Roman"/>
                <w:sz w:val="24"/>
                <w:szCs w:val="24"/>
              </w:rPr>
            </w:pPr>
            <w:r>
              <w:rPr>
                <w:rFonts w:ascii="Times New Roman" w:hAnsi="Times New Roman" w:cs="Times New Roman"/>
                <w:sz w:val="24"/>
                <w:szCs w:val="24"/>
              </w:rPr>
              <w:t>71</w:t>
            </w:r>
          </w:p>
        </w:tc>
        <w:tc>
          <w:tcPr>
            <w:tcW w:w="992" w:type="dxa"/>
          </w:tcPr>
          <w:p w14:paraId="14CE73DF" w14:textId="77777777" w:rsidR="001461CB" w:rsidRPr="000E7533" w:rsidRDefault="001461CB" w:rsidP="001461CB">
            <w:pPr>
              <w:rPr>
                <w:rFonts w:ascii="Times New Roman" w:hAnsi="Times New Roman" w:cs="Times New Roman"/>
                <w:sz w:val="24"/>
                <w:szCs w:val="24"/>
              </w:rPr>
            </w:pPr>
          </w:p>
        </w:tc>
      </w:tr>
      <w:tr w:rsidR="001461CB" w:rsidRPr="000E7533" w14:paraId="1A3E5129" w14:textId="77777777" w:rsidTr="00F56F0E">
        <w:tc>
          <w:tcPr>
            <w:tcW w:w="1668" w:type="dxa"/>
          </w:tcPr>
          <w:p w14:paraId="61200068"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2014</w:t>
            </w:r>
          </w:p>
        </w:tc>
        <w:tc>
          <w:tcPr>
            <w:tcW w:w="1559" w:type="dxa"/>
            <w:gridSpan w:val="6"/>
            <w:vAlign w:val="center"/>
          </w:tcPr>
          <w:p w14:paraId="23BC92FD"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REDE</w:t>
            </w:r>
          </w:p>
        </w:tc>
        <w:tc>
          <w:tcPr>
            <w:tcW w:w="1417" w:type="dxa"/>
            <w:vMerge w:val="restart"/>
            <w:vAlign w:val="center"/>
          </w:tcPr>
          <w:p w14:paraId="145FBB65" w14:textId="77777777" w:rsidR="001461CB" w:rsidRPr="000E7533" w:rsidRDefault="001461CB" w:rsidP="00AD1743">
            <w:pPr>
              <w:jc w:val="center"/>
              <w:rPr>
                <w:rFonts w:ascii="Times New Roman" w:hAnsi="Times New Roman" w:cs="Times New Roman"/>
                <w:sz w:val="24"/>
                <w:szCs w:val="24"/>
              </w:rPr>
            </w:pPr>
            <w:r w:rsidRPr="000E7533">
              <w:rPr>
                <w:rFonts w:ascii="Times New Roman" w:hAnsi="Times New Roman" w:cs="Times New Roman"/>
                <w:sz w:val="24"/>
                <w:szCs w:val="24"/>
              </w:rPr>
              <w:t>Nome da instituição</w:t>
            </w:r>
          </w:p>
        </w:tc>
        <w:tc>
          <w:tcPr>
            <w:tcW w:w="851" w:type="dxa"/>
            <w:vMerge w:val="restart"/>
            <w:textDirection w:val="btLr"/>
            <w:vAlign w:val="center"/>
          </w:tcPr>
          <w:p w14:paraId="37A4D01C"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vagas oferecidas</w:t>
            </w:r>
          </w:p>
        </w:tc>
        <w:tc>
          <w:tcPr>
            <w:tcW w:w="992" w:type="dxa"/>
            <w:vMerge w:val="restart"/>
            <w:textDirection w:val="btLr"/>
            <w:vAlign w:val="center"/>
          </w:tcPr>
          <w:p w14:paraId="48D08169"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matrículas</w:t>
            </w:r>
          </w:p>
        </w:tc>
        <w:tc>
          <w:tcPr>
            <w:tcW w:w="709" w:type="dxa"/>
            <w:vMerge w:val="restart"/>
            <w:textDirection w:val="btLr"/>
            <w:vAlign w:val="center"/>
          </w:tcPr>
          <w:p w14:paraId="02017EAD"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concluintes</w:t>
            </w:r>
          </w:p>
        </w:tc>
        <w:tc>
          <w:tcPr>
            <w:tcW w:w="709" w:type="dxa"/>
            <w:vMerge w:val="restart"/>
            <w:textDirection w:val="btLr"/>
            <w:vAlign w:val="center"/>
          </w:tcPr>
          <w:p w14:paraId="0E656B0C"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professores</w:t>
            </w:r>
          </w:p>
        </w:tc>
        <w:tc>
          <w:tcPr>
            <w:tcW w:w="992" w:type="dxa"/>
            <w:vMerge w:val="restart"/>
            <w:textDirection w:val="btLr"/>
          </w:tcPr>
          <w:p w14:paraId="63C867AD"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Modalidade</w:t>
            </w:r>
          </w:p>
        </w:tc>
      </w:tr>
      <w:tr w:rsidR="001461CB" w:rsidRPr="000E7533" w14:paraId="44BD5607" w14:textId="77777777" w:rsidTr="00F56F0E">
        <w:trPr>
          <w:cantSplit/>
          <w:trHeight w:val="1392"/>
        </w:trPr>
        <w:tc>
          <w:tcPr>
            <w:tcW w:w="1668" w:type="dxa"/>
            <w:vAlign w:val="center"/>
          </w:tcPr>
          <w:p w14:paraId="63BC484A" w14:textId="77777777" w:rsidR="001461CB" w:rsidRPr="000E7533" w:rsidRDefault="001461CB" w:rsidP="001461CB">
            <w:pPr>
              <w:jc w:val="center"/>
              <w:rPr>
                <w:rFonts w:ascii="Times New Roman" w:hAnsi="Times New Roman" w:cs="Times New Roman"/>
                <w:sz w:val="24"/>
                <w:szCs w:val="24"/>
              </w:rPr>
            </w:pPr>
            <w:r w:rsidRPr="000E7533">
              <w:rPr>
                <w:rFonts w:ascii="Times New Roman" w:hAnsi="Times New Roman" w:cs="Times New Roman"/>
                <w:sz w:val="24"/>
                <w:szCs w:val="24"/>
              </w:rPr>
              <w:t>Nome do curso</w:t>
            </w:r>
          </w:p>
        </w:tc>
        <w:tc>
          <w:tcPr>
            <w:tcW w:w="708" w:type="dxa"/>
            <w:gridSpan w:val="2"/>
            <w:textDirection w:val="btLr"/>
          </w:tcPr>
          <w:p w14:paraId="492E3A24"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ESTADUAL</w:t>
            </w:r>
          </w:p>
        </w:tc>
        <w:tc>
          <w:tcPr>
            <w:tcW w:w="426" w:type="dxa"/>
            <w:gridSpan w:val="2"/>
            <w:textDirection w:val="btLr"/>
          </w:tcPr>
          <w:p w14:paraId="0D794934"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FEDERAL</w:t>
            </w:r>
          </w:p>
        </w:tc>
        <w:tc>
          <w:tcPr>
            <w:tcW w:w="425" w:type="dxa"/>
            <w:gridSpan w:val="2"/>
            <w:textDirection w:val="btLr"/>
          </w:tcPr>
          <w:p w14:paraId="00FA065E"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PRIVADA</w:t>
            </w:r>
          </w:p>
        </w:tc>
        <w:tc>
          <w:tcPr>
            <w:tcW w:w="1417" w:type="dxa"/>
            <w:vMerge/>
          </w:tcPr>
          <w:p w14:paraId="12D2F9A6" w14:textId="77777777" w:rsidR="001461CB" w:rsidRPr="000E7533" w:rsidRDefault="001461CB" w:rsidP="001461CB">
            <w:pPr>
              <w:rPr>
                <w:rFonts w:ascii="Times New Roman" w:hAnsi="Times New Roman" w:cs="Times New Roman"/>
                <w:sz w:val="24"/>
                <w:szCs w:val="24"/>
              </w:rPr>
            </w:pPr>
          </w:p>
        </w:tc>
        <w:tc>
          <w:tcPr>
            <w:tcW w:w="851" w:type="dxa"/>
            <w:vMerge/>
          </w:tcPr>
          <w:p w14:paraId="42C0234E" w14:textId="77777777" w:rsidR="001461CB" w:rsidRPr="000E7533" w:rsidRDefault="001461CB" w:rsidP="001461CB">
            <w:pPr>
              <w:rPr>
                <w:rFonts w:ascii="Times New Roman" w:hAnsi="Times New Roman" w:cs="Times New Roman"/>
                <w:sz w:val="24"/>
                <w:szCs w:val="24"/>
              </w:rPr>
            </w:pPr>
          </w:p>
        </w:tc>
        <w:tc>
          <w:tcPr>
            <w:tcW w:w="992" w:type="dxa"/>
            <w:vMerge/>
          </w:tcPr>
          <w:p w14:paraId="6017500C" w14:textId="77777777" w:rsidR="001461CB" w:rsidRPr="000E7533" w:rsidRDefault="001461CB" w:rsidP="001461CB">
            <w:pPr>
              <w:rPr>
                <w:rFonts w:ascii="Times New Roman" w:hAnsi="Times New Roman" w:cs="Times New Roman"/>
                <w:sz w:val="24"/>
                <w:szCs w:val="24"/>
              </w:rPr>
            </w:pPr>
          </w:p>
        </w:tc>
        <w:tc>
          <w:tcPr>
            <w:tcW w:w="709" w:type="dxa"/>
            <w:vMerge/>
          </w:tcPr>
          <w:p w14:paraId="7966C34F" w14:textId="77777777" w:rsidR="001461CB" w:rsidRPr="000E7533" w:rsidRDefault="001461CB" w:rsidP="001461CB">
            <w:pPr>
              <w:rPr>
                <w:rFonts w:ascii="Times New Roman" w:hAnsi="Times New Roman" w:cs="Times New Roman"/>
                <w:sz w:val="24"/>
                <w:szCs w:val="24"/>
              </w:rPr>
            </w:pPr>
          </w:p>
        </w:tc>
        <w:tc>
          <w:tcPr>
            <w:tcW w:w="709" w:type="dxa"/>
            <w:vMerge/>
          </w:tcPr>
          <w:p w14:paraId="765F9D90" w14:textId="77777777" w:rsidR="001461CB" w:rsidRPr="000E7533" w:rsidRDefault="001461CB" w:rsidP="001461CB">
            <w:pPr>
              <w:rPr>
                <w:rFonts w:ascii="Times New Roman" w:hAnsi="Times New Roman" w:cs="Times New Roman"/>
                <w:sz w:val="24"/>
                <w:szCs w:val="24"/>
              </w:rPr>
            </w:pPr>
          </w:p>
        </w:tc>
        <w:tc>
          <w:tcPr>
            <w:tcW w:w="992" w:type="dxa"/>
            <w:vMerge/>
          </w:tcPr>
          <w:p w14:paraId="4D2CA4DB" w14:textId="77777777" w:rsidR="001461CB" w:rsidRPr="000E7533" w:rsidRDefault="001461CB" w:rsidP="001461CB">
            <w:pPr>
              <w:rPr>
                <w:rFonts w:ascii="Times New Roman" w:hAnsi="Times New Roman" w:cs="Times New Roman"/>
                <w:sz w:val="24"/>
                <w:szCs w:val="24"/>
              </w:rPr>
            </w:pPr>
          </w:p>
        </w:tc>
      </w:tr>
      <w:tr w:rsidR="001461CB" w:rsidRPr="000E7533" w14:paraId="67F83D02" w14:textId="77777777" w:rsidTr="00F56F0E">
        <w:tc>
          <w:tcPr>
            <w:tcW w:w="1668" w:type="dxa"/>
          </w:tcPr>
          <w:p w14:paraId="2E9A16AC"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Pública</w:t>
            </w:r>
          </w:p>
        </w:tc>
        <w:tc>
          <w:tcPr>
            <w:tcW w:w="708" w:type="dxa"/>
            <w:gridSpan w:val="2"/>
          </w:tcPr>
          <w:p w14:paraId="68648CF0" w14:textId="77777777" w:rsidR="001461CB" w:rsidRPr="000E7533" w:rsidRDefault="0036533F" w:rsidP="001461CB">
            <w:pPr>
              <w:rPr>
                <w:rFonts w:ascii="Times New Roman" w:hAnsi="Times New Roman" w:cs="Times New Roman"/>
                <w:sz w:val="24"/>
                <w:szCs w:val="24"/>
              </w:rPr>
            </w:pPr>
            <w:r w:rsidRPr="000E7533">
              <w:rPr>
                <w:rFonts w:ascii="Times New Roman" w:hAnsi="Times New Roman" w:cs="Times New Roman"/>
                <w:sz w:val="24"/>
                <w:szCs w:val="24"/>
              </w:rPr>
              <w:t>X</w:t>
            </w:r>
          </w:p>
        </w:tc>
        <w:tc>
          <w:tcPr>
            <w:tcW w:w="426" w:type="dxa"/>
            <w:gridSpan w:val="2"/>
          </w:tcPr>
          <w:p w14:paraId="747FC5D3" w14:textId="77777777" w:rsidR="001461CB" w:rsidRPr="000E7533" w:rsidRDefault="001461CB" w:rsidP="001461CB">
            <w:pPr>
              <w:rPr>
                <w:rFonts w:ascii="Times New Roman" w:hAnsi="Times New Roman" w:cs="Times New Roman"/>
                <w:sz w:val="24"/>
                <w:szCs w:val="24"/>
              </w:rPr>
            </w:pPr>
          </w:p>
        </w:tc>
        <w:tc>
          <w:tcPr>
            <w:tcW w:w="425" w:type="dxa"/>
            <w:gridSpan w:val="2"/>
          </w:tcPr>
          <w:p w14:paraId="64D52C68" w14:textId="77777777" w:rsidR="001461CB" w:rsidRPr="000E7533" w:rsidRDefault="001461CB" w:rsidP="001461CB">
            <w:pPr>
              <w:rPr>
                <w:rFonts w:ascii="Times New Roman" w:hAnsi="Times New Roman" w:cs="Times New Roman"/>
                <w:sz w:val="24"/>
                <w:szCs w:val="24"/>
              </w:rPr>
            </w:pPr>
          </w:p>
        </w:tc>
        <w:tc>
          <w:tcPr>
            <w:tcW w:w="1417" w:type="dxa"/>
          </w:tcPr>
          <w:p w14:paraId="61157C41"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104CA7BA"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67CB4370"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7BE71AB7"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6BF8E86C"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46F96082"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0E89DD71" w14:textId="77777777" w:rsidTr="00F56F0E">
        <w:tc>
          <w:tcPr>
            <w:tcW w:w="1668" w:type="dxa"/>
          </w:tcPr>
          <w:p w14:paraId="39495124"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Pública Municipal</w:t>
            </w:r>
          </w:p>
        </w:tc>
        <w:tc>
          <w:tcPr>
            <w:tcW w:w="708" w:type="dxa"/>
            <w:gridSpan w:val="2"/>
          </w:tcPr>
          <w:p w14:paraId="4CBA9CA2" w14:textId="77777777" w:rsidR="001461CB" w:rsidRPr="000E7533" w:rsidRDefault="0036533F" w:rsidP="001461CB">
            <w:pPr>
              <w:rPr>
                <w:rFonts w:ascii="Times New Roman" w:hAnsi="Times New Roman" w:cs="Times New Roman"/>
                <w:sz w:val="24"/>
                <w:szCs w:val="24"/>
              </w:rPr>
            </w:pPr>
            <w:r w:rsidRPr="000E7533">
              <w:rPr>
                <w:rFonts w:ascii="Times New Roman" w:hAnsi="Times New Roman" w:cs="Times New Roman"/>
                <w:sz w:val="24"/>
                <w:szCs w:val="24"/>
              </w:rPr>
              <w:t>X</w:t>
            </w:r>
          </w:p>
        </w:tc>
        <w:tc>
          <w:tcPr>
            <w:tcW w:w="426" w:type="dxa"/>
            <w:gridSpan w:val="2"/>
          </w:tcPr>
          <w:p w14:paraId="2E17C26D" w14:textId="77777777" w:rsidR="001461CB" w:rsidRPr="000E7533" w:rsidRDefault="001461CB" w:rsidP="001461CB">
            <w:pPr>
              <w:rPr>
                <w:rFonts w:ascii="Times New Roman" w:hAnsi="Times New Roman" w:cs="Times New Roman"/>
                <w:sz w:val="24"/>
                <w:szCs w:val="24"/>
              </w:rPr>
            </w:pPr>
          </w:p>
        </w:tc>
        <w:tc>
          <w:tcPr>
            <w:tcW w:w="425" w:type="dxa"/>
            <w:gridSpan w:val="2"/>
          </w:tcPr>
          <w:p w14:paraId="608AA5B0" w14:textId="77777777" w:rsidR="001461CB" w:rsidRPr="000E7533" w:rsidRDefault="001461CB" w:rsidP="001461CB">
            <w:pPr>
              <w:rPr>
                <w:rFonts w:ascii="Times New Roman" w:hAnsi="Times New Roman" w:cs="Times New Roman"/>
                <w:sz w:val="24"/>
                <w:szCs w:val="24"/>
              </w:rPr>
            </w:pPr>
          </w:p>
        </w:tc>
        <w:tc>
          <w:tcPr>
            <w:tcW w:w="1417" w:type="dxa"/>
          </w:tcPr>
          <w:p w14:paraId="420345D3"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129A9748"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4FAA60A6"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564AA2A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08500060"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002B0C77"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7DC31828" w14:textId="77777777" w:rsidTr="00F56F0E">
        <w:tc>
          <w:tcPr>
            <w:tcW w:w="1668" w:type="dxa"/>
          </w:tcPr>
          <w:p w14:paraId="5A00F1F8"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em Saúde</w:t>
            </w:r>
          </w:p>
        </w:tc>
        <w:tc>
          <w:tcPr>
            <w:tcW w:w="708" w:type="dxa"/>
            <w:gridSpan w:val="2"/>
          </w:tcPr>
          <w:p w14:paraId="714FAEF5" w14:textId="77777777" w:rsidR="001461CB" w:rsidRPr="000E7533" w:rsidRDefault="0036533F" w:rsidP="001461CB">
            <w:pPr>
              <w:rPr>
                <w:rFonts w:ascii="Times New Roman" w:hAnsi="Times New Roman" w:cs="Times New Roman"/>
                <w:sz w:val="24"/>
                <w:szCs w:val="24"/>
              </w:rPr>
            </w:pPr>
            <w:r w:rsidRPr="000E7533">
              <w:rPr>
                <w:rFonts w:ascii="Times New Roman" w:hAnsi="Times New Roman" w:cs="Times New Roman"/>
                <w:sz w:val="24"/>
                <w:szCs w:val="24"/>
              </w:rPr>
              <w:t>X</w:t>
            </w:r>
          </w:p>
        </w:tc>
        <w:tc>
          <w:tcPr>
            <w:tcW w:w="426" w:type="dxa"/>
            <w:gridSpan w:val="2"/>
          </w:tcPr>
          <w:p w14:paraId="18F7E6B1" w14:textId="77777777" w:rsidR="001461CB" w:rsidRPr="000E7533" w:rsidRDefault="001461CB" w:rsidP="001461CB">
            <w:pPr>
              <w:rPr>
                <w:rFonts w:ascii="Times New Roman" w:hAnsi="Times New Roman" w:cs="Times New Roman"/>
                <w:sz w:val="24"/>
                <w:szCs w:val="24"/>
              </w:rPr>
            </w:pPr>
          </w:p>
        </w:tc>
        <w:tc>
          <w:tcPr>
            <w:tcW w:w="425" w:type="dxa"/>
            <w:gridSpan w:val="2"/>
          </w:tcPr>
          <w:p w14:paraId="7959C72D" w14:textId="77777777" w:rsidR="001461CB" w:rsidRPr="000E7533" w:rsidRDefault="001461CB" w:rsidP="001461CB">
            <w:pPr>
              <w:rPr>
                <w:rFonts w:ascii="Times New Roman" w:hAnsi="Times New Roman" w:cs="Times New Roman"/>
                <w:sz w:val="24"/>
                <w:szCs w:val="24"/>
              </w:rPr>
            </w:pPr>
          </w:p>
        </w:tc>
        <w:tc>
          <w:tcPr>
            <w:tcW w:w="1417" w:type="dxa"/>
          </w:tcPr>
          <w:p w14:paraId="043AF001"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6416042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3BA9D89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7DE791F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37D89564"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0AE7E82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15089EC4" w14:textId="77777777" w:rsidTr="00F56F0E">
        <w:tc>
          <w:tcPr>
            <w:tcW w:w="1668" w:type="dxa"/>
            <w:vAlign w:val="center"/>
          </w:tcPr>
          <w:p w14:paraId="4082A281" w14:textId="77777777" w:rsidR="001461CB" w:rsidRPr="000E7533" w:rsidRDefault="001461CB" w:rsidP="001461CB">
            <w:pPr>
              <w:jc w:val="right"/>
              <w:rPr>
                <w:rFonts w:ascii="Times New Roman" w:hAnsi="Times New Roman" w:cs="Times New Roman"/>
                <w:sz w:val="24"/>
                <w:szCs w:val="24"/>
              </w:rPr>
            </w:pPr>
            <w:r w:rsidRPr="000E7533">
              <w:rPr>
                <w:rFonts w:ascii="Times New Roman" w:hAnsi="Times New Roman" w:cs="Times New Roman"/>
                <w:sz w:val="24"/>
                <w:szCs w:val="24"/>
              </w:rPr>
              <w:lastRenderedPageBreak/>
              <w:t>TOTAL:</w:t>
            </w:r>
          </w:p>
        </w:tc>
        <w:tc>
          <w:tcPr>
            <w:tcW w:w="708" w:type="dxa"/>
            <w:gridSpan w:val="2"/>
          </w:tcPr>
          <w:p w14:paraId="6EA0FEF6" w14:textId="77777777" w:rsidR="001461CB" w:rsidRPr="000E7533" w:rsidRDefault="001461CB" w:rsidP="001461CB">
            <w:pPr>
              <w:rPr>
                <w:rFonts w:ascii="Times New Roman" w:hAnsi="Times New Roman" w:cs="Times New Roman"/>
                <w:sz w:val="24"/>
                <w:szCs w:val="24"/>
              </w:rPr>
            </w:pPr>
          </w:p>
        </w:tc>
        <w:tc>
          <w:tcPr>
            <w:tcW w:w="426" w:type="dxa"/>
            <w:gridSpan w:val="2"/>
          </w:tcPr>
          <w:p w14:paraId="316203E0" w14:textId="77777777" w:rsidR="001461CB" w:rsidRPr="000E7533" w:rsidRDefault="001461CB" w:rsidP="001461CB">
            <w:pPr>
              <w:rPr>
                <w:rFonts w:ascii="Times New Roman" w:hAnsi="Times New Roman" w:cs="Times New Roman"/>
                <w:sz w:val="24"/>
                <w:szCs w:val="24"/>
              </w:rPr>
            </w:pPr>
          </w:p>
        </w:tc>
        <w:tc>
          <w:tcPr>
            <w:tcW w:w="425" w:type="dxa"/>
            <w:gridSpan w:val="2"/>
          </w:tcPr>
          <w:p w14:paraId="183B806B" w14:textId="77777777" w:rsidR="001461CB" w:rsidRPr="000E7533" w:rsidRDefault="001461CB" w:rsidP="001461CB">
            <w:pPr>
              <w:rPr>
                <w:rFonts w:ascii="Times New Roman" w:hAnsi="Times New Roman" w:cs="Times New Roman"/>
                <w:sz w:val="24"/>
                <w:szCs w:val="24"/>
              </w:rPr>
            </w:pPr>
          </w:p>
        </w:tc>
        <w:tc>
          <w:tcPr>
            <w:tcW w:w="1417" w:type="dxa"/>
          </w:tcPr>
          <w:p w14:paraId="3DBA4CC2" w14:textId="77777777" w:rsidR="001461CB" w:rsidRPr="000E7533" w:rsidRDefault="001461CB" w:rsidP="001461CB">
            <w:pP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2F1F77A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653F39C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45998DB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2EDFA02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54106BE9" w14:textId="77777777" w:rsidR="001461CB" w:rsidRPr="000E7533" w:rsidRDefault="001461CB" w:rsidP="001461CB">
            <w:pPr>
              <w:rPr>
                <w:rFonts w:ascii="Times New Roman" w:hAnsi="Times New Roman" w:cs="Times New Roman"/>
                <w:sz w:val="24"/>
                <w:szCs w:val="24"/>
              </w:rPr>
            </w:pPr>
          </w:p>
        </w:tc>
      </w:tr>
      <w:tr w:rsidR="001461CB" w:rsidRPr="000E7533" w14:paraId="37512312" w14:textId="77777777" w:rsidTr="00F56F0E">
        <w:tc>
          <w:tcPr>
            <w:tcW w:w="1668" w:type="dxa"/>
          </w:tcPr>
          <w:p w14:paraId="06BF85DF"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2015</w:t>
            </w:r>
          </w:p>
        </w:tc>
        <w:tc>
          <w:tcPr>
            <w:tcW w:w="1559" w:type="dxa"/>
            <w:gridSpan w:val="6"/>
            <w:vAlign w:val="center"/>
          </w:tcPr>
          <w:p w14:paraId="7C7F661E" w14:textId="77777777" w:rsidR="001461CB" w:rsidRPr="0053075E" w:rsidRDefault="001461CB" w:rsidP="001461CB">
            <w:pPr>
              <w:jc w:val="center"/>
              <w:rPr>
                <w:rFonts w:ascii="Times New Roman" w:hAnsi="Times New Roman" w:cs="Times New Roman"/>
                <w:sz w:val="24"/>
                <w:szCs w:val="24"/>
              </w:rPr>
            </w:pPr>
            <w:r w:rsidRPr="0053075E">
              <w:rPr>
                <w:rFonts w:ascii="Times New Roman" w:hAnsi="Times New Roman" w:cs="Times New Roman"/>
                <w:sz w:val="24"/>
                <w:szCs w:val="24"/>
              </w:rPr>
              <w:t>REDE</w:t>
            </w:r>
          </w:p>
        </w:tc>
        <w:tc>
          <w:tcPr>
            <w:tcW w:w="1417" w:type="dxa"/>
            <w:vMerge w:val="restart"/>
            <w:vAlign w:val="center"/>
          </w:tcPr>
          <w:p w14:paraId="3E7D9040" w14:textId="77777777" w:rsidR="001461CB" w:rsidRPr="000E7533" w:rsidRDefault="001461CB" w:rsidP="00AD1743">
            <w:pPr>
              <w:jc w:val="center"/>
              <w:rPr>
                <w:rFonts w:ascii="Times New Roman" w:hAnsi="Times New Roman" w:cs="Times New Roman"/>
                <w:sz w:val="24"/>
                <w:szCs w:val="24"/>
              </w:rPr>
            </w:pPr>
            <w:r w:rsidRPr="000E7533">
              <w:rPr>
                <w:rFonts w:ascii="Times New Roman" w:hAnsi="Times New Roman" w:cs="Times New Roman"/>
                <w:sz w:val="24"/>
                <w:szCs w:val="24"/>
              </w:rPr>
              <w:t>Nome da instituição</w:t>
            </w:r>
          </w:p>
        </w:tc>
        <w:tc>
          <w:tcPr>
            <w:tcW w:w="851" w:type="dxa"/>
            <w:vMerge w:val="restart"/>
            <w:textDirection w:val="btLr"/>
            <w:vAlign w:val="center"/>
          </w:tcPr>
          <w:p w14:paraId="7213AAC2"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vagas oferecidas</w:t>
            </w:r>
          </w:p>
        </w:tc>
        <w:tc>
          <w:tcPr>
            <w:tcW w:w="992" w:type="dxa"/>
            <w:vMerge w:val="restart"/>
            <w:textDirection w:val="btLr"/>
            <w:vAlign w:val="center"/>
          </w:tcPr>
          <w:p w14:paraId="778AC790"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matrículas</w:t>
            </w:r>
          </w:p>
        </w:tc>
        <w:tc>
          <w:tcPr>
            <w:tcW w:w="709" w:type="dxa"/>
            <w:vMerge w:val="restart"/>
            <w:textDirection w:val="btLr"/>
            <w:vAlign w:val="center"/>
          </w:tcPr>
          <w:p w14:paraId="2216DF84"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concluintes</w:t>
            </w:r>
          </w:p>
        </w:tc>
        <w:tc>
          <w:tcPr>
            <w:tcW w:w="709" w:type="dxa"/>
            <w:vMerge w:val="restart"/>
            <w:textDirection w:val="btLr"/>
            <w:vAlign w:val="center"/>
          </w:tcPr>
          <w:p w14:paraId="62899CB3"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Nº de professores</w:t>
            </w:r>
          </w:p>
        </w:tc>
        <w:tc>
          <w:tcPr>
            <w:tcW w:w="992" w:type="dxa"/>
            <w:vMerge w:val="restart"/>
            <w:textDirection w:val="btLr"/>
          </w:tcPr>
          <w:p w14:paraId="544D5F62" w14:textId="77777777" w:rsidR="001461CB" w:rsidRPr="000E7533" w:rsidRDefault="001461CB" w:rsidP="001461CB">
            <w:pPr>
              <w:ind w:left="113" w:right="113"/>
              <w:jc w:val="center"/>
              <w:rPr>
                <w:rFonts w:ascii="Times New Roman" w:hAnsi="Times New Roman" w:cs="Times New Roman"/>
                <w:sz w:val="24"/>
                <w:szCs w:val="24"/>
              </w:rPr>
            </w:pPr>
            <w:r w:rsidRPr="000E7533">
              <w:rPr>
                <w:rFonts w:ascii="Times New Roman" w:hAnsi="Times New Roman" w:cs="Times New Roman"/>
                <w:sz w:val="24"/>
                <w:szCs w:val="24"/>
              </w:rPr>
              <w:t>Modalidade</w:t>
            </w:r>
          </w:p>
        </w:tc>
      </w:tr>
      <w:tr w:rsidR="001461CB" w:rsidRPr="000E7533" w14:paraId="2B4A6080" w14:textId="77777777" w:rsidTr="00F56F0E">
        <w:trPr>
          <w:cantSplit/>
          <w:trHeight w:val="1392"/>
        </w:trPr>
        <w:tc>
          <w:tcPr>
            <w:tcW w:w="1668" w:type="dxa"/>
            <w:vAlign w:val="center"/>
          </w:tcPr>
          <w:p w14:paraId="3EBB35AB" w14:textId="77777777" w:rsidR="001461CB" w:rsidRPr="000E7533" w:rsidRDefault="001461CB" w:rsidP="001461CB">
            <w:pPr>
              <w:jc w:val="center"/>
              <w:rPr>
                <w:rFonts w:ascii="Times New Roman" w:hAnsi="Times New Roman" w:cs="Times New Roman"/>
                <w:sz w:val="24"/>
                <w:szCs w:val="24"/>
              </w:rPr>
            </w:pPr>
            <w:r w:rsidRPr="000E7533">
              <w:rPr>
                <w:rFonts w:ascii="Times New Roman" w:hAnsi="Times New Roman" w:cs="Times New Roman"/>
                <w:sz w:val="24"/>
                <w:szCs w:val="24"/>
              </w:rPr>
              <w:t>Nome do curso</w:t>
            </w:r>
          </w:p>
        </w:tc>
        <w:tc>
          <w:tcPr>
            <w:tcW w:w="708" w:type="dxa"/>
            <w:gridSpan w:val="2"/>
            <w:textDirection w:val="btLr"/>
          </w:tcPr>
          <w:p w14:paraId="2F06A994"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ESTADUAL</w:t>
            </w:r>
          </w:p>
        </w:tc>
        <w:tc>
          <w:tcPr>
            <w:tcW w:w="426" w:type="dxa"/>
            <w:gridSpan w:val="2"/>
            <w:textDirection w:val="btLr"/>
          </w:tcPr>
          <w:p w14:paraId="2DA45F0B"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FEDERAL</w:t>
            </w:r>
          </w:p>
        </w:tc>
        <w:tc>
          <w:tcPr>
            <w:tcW w:w="425" w:type="dxa"/>
            <w:gridSpan w:val="2"/>
            <w:textDirection w:val="btLr"/>
          </w:tcPr>
          <w:p w14:paraId="15DEFF64" w14:textId="77777777" w:rsidR="001461CB" w:rsidRPr="000E7533" w:rsidRDefault="001461CB" w:rsidP="001461CB">
            <w:pPr>
              <w:ind w:left="113" w:right="113"/>
              <w:rPr>
                <w:rFonts w:ascii="Times New Roman" w:hAnsi="Times New Roman" w:cs="Times New Roman"/>
                <w:sz w:val="24"/>
                <w:szCs w:val="24"/>
              </w:rPr>
            </w:pPr>
            <w:r w:rsidRPr="000E7533">
              <w:rPr>
                <w:rFonts w:ascii="Times New Roman" w:hAnsi="Times New Roman" w:cs="Times New Roman"/>
                <w:sz w:val="24"/>
                <w:szCs w:val="24"/>
              </w:rPr>
              <w:t>PRIVADA</w:t>
            </w:r>
          </w:p>
        </w:tc>
        <w:tc>
          <w:tcPr>
            <w:tcW w:w="1417" w:type="dxa"/>
            <w:vMerge/>
          </w:tcPr>
          <w:p w14:paraId="26F8635D" w14:textId="77777777" w:rsidR="001461CB" w:rsidRPr="000E7533" w:rsidRDefault="001461CB" w:rsidP="001461CB">
            <w:pPr>
              <w:rPr>
                <w:rFonts w:ascii="Times New Roman" w:hAnsi="Times New Roman" w:cs="Times New Roman"/>
                <w:sz w:val="24"/>
                <w:szCs w:val="24"/>
              </w:rPr>
            </w:pPr>
          </w:p>
        </w:tc>
        <w:tc>
          <w:tcPr>
            <w:tcW w:w="851" w:type="dxa"/>
            <w:vMerge/>
          </w:tcPr>
          <w:p w14:paraId="2208BDEE" w14:textId="77777777" w:rsidR="001461CB" w:rsidRPr="000E7533" w:rsidRDefault="001461CB" w:rsidP="001461CB">
            <w:pPr>
              <w:rPr>
                <w:rFonts w:ascii="Times New Roman" w:hAnsi="Times New Roman" w:cs="Times New Roman"/>
                <w:sz w:val="24"/>
                <w:szCs w:val="24"/>
              </w:rPr>
            </w:pPr>
          </w:p>
        </w:tc>
        <w:tc>
          <w:tcPr>
            <w:tcW w:w="992" w:type="dxa"/>
            <w:vMerge/>
          </w:tcPr>
          <w:p w14:paraId="446B1074" w14:textId="77777777" w:rsidR="001461CB" w:rsidRPr="000E7533" w:rsidRDefault="001461CB" w:rsidP="001461CB">
            <w:pPr>
              <w:rPr>
                <w:rFonts w:ascii="Times New Roman" w:hAnsi="Times New Roman" w:cs="Times New Roman"/>
                <w:sz w:val="24"/>
                <w:szCs w:val="24"/>
              </w:rPr>
            </w:pPr>
          </w:p>
        </w:tc>
        <w:tc>
          <w:tcPr>
            <w:tcW w:w="709" w:type="dxa"/>
            <w:vMerge/>
          </w:tcPr>
          <w:p w14:paraId="5A63066F" w14:textId="77777777" w:rsidR="001461CB" w:rsidRPr="000E7533" w:rsidRDefault="001461CB" w:rsidP="001461CB">
            <w:pPr>
              <w:rPr>
                <w:rFonts w:ascii="Times New Roman" w:hAnsi="Times New Roman" w:cs="Times New Roman"/>
                <w:sz w:val="24"/>
                <w:szCs w:val="24"/>
              </w:rPr>
            </w:pPr>
          </w:p>
        </w:tc>
        <w:tc>
          <w:tcPr>
            <w:tcW w:w="709" w:type="dxa"/>
            <w:vMerge/>
          </w:tcPr>
          <w:p w14:paraId="23FAB76D" w14:textId="77777777" w:rsidR="001461CB" w:rsidRPr="000E7533" w:rsidRDefault="001461CB" w:rsidP="001461CB">
            <w:pPr>
              <w:rPr>
                <w:rFonts w:ascii="Times New Roman" w:hAnsi="Times New Roman" w:cs="Times New Roman"/>
                <w:sz w:val="24"/>
                <w:szCs w:val="24"/>
              </w:rPr>
            </w:pPr>
          </w:p>
        </w:tc>
        <w:tc>
          <w:tcPr>
            <w:tcW w:w="992" w:type="dxa"/>
            <w:vMerge/>
          </w:tcPr>
          <w:p w14:paraId="645BA809" w14:textId="77777777" w:rsidR="001461CB" w:rsidRPr="000E7533" w:rsidRDefault="001461CB" w:rsidP="001461CB">
            <w:pPr>
              <w:rPr>
                <w:rFonts w:ascii="Times New Roman" w:hAnsi="Times New Roman" w:cs="Times New Roman"/>
                <w:sz w:val="24"/>
                <w:szCs w:val="24"/>
              </w:rPr>
            </w:pPr>
          </w:p>
        </w:tc>
      </w:tr>
      <w:tr w:rsidR="001461CB" w:rsidRPr="000E7533" w14:paraId="6540F3B6" w14:textId="77777777" w:rsidTr="00F56F0E">
        <w:tc>
          <w:tcPr>
            <w:tcW w:w="1668" w:type="dxa"/>
          </w:tcPr>
          <w:p w14:paraId="5F64D24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Pública</w:t>
            </w:r>
          </w:p>
        </w:tc>
        <w:tc>
          <w:tcPr>
            <w:tcW w:w="708" w:type="dxa"/>
            <w:gridSpan w:val="2"/>
          </w:tcPr>
          <w:p w14:paraId="39E5094D" w14:textId="77777777" w:rsidR="001461CB" w:rsidRPr="000E7533" w:rsidRDefault="0036533F" w:rsidP="001461CB">
            <w:pPr>
              <w:rPr>
                <w:rFonts w:ascii="Times New Roman" w:hAnsi="Times New Roman" w:cs="Times New Roman"/>
                <w:sz w:val="24"/>
                <w:szCs w:val="24"/>
              </w:rPr>
            </w:pPr>
            <w:r w:rsidRPr="000E7533">
              <w:rPr>
                <w:rFonts w:ascii="Times New Roman" w:hAnsi="Times New Roman" w:cs="Times New Roman"/>
                <w:sz w:val="24"/>
                <w:szCs w:val="24"/>
              </w:rPr>
              <w:t>X</w:t>
            </w:r>
          </w:p>
        </w:tc>
        <w:tc>
          <w:tcPr>
            <w:tcW w:w="426" w:type="dxa"/>
            <w:gridSpan w:val="2"/>
          </w:tcPr>
          <w:p w14:paraId="22A29854" w14:textId="77777777" w:rsidR="001461CB" w:rsidRPr="000E7533" w:rsidRDefault="001461CB" w:rsidP="001461CB">
            <w:pPr>
              <w:rPr>
                <w:rFonts w:ascii="Times New Roman" w:hAnsi="Times New Roman" w:cs="Times New Roman"/>
                <w:sz w:val="24"/>
                <w:szCs w:val="24"/>
              </w:rPr>
            </w:pPr>
          </w:p>
        </w:tc>
        <w:tc>
          <w:tcPr>
            <w:tcW w:w="425" w:type="dxa"/>
            <w:gridSpan w:val="2"/>
          </w:tcPr>
          <w:p w14:paraId="52BAA1AF" w14:textId="77777777" w:rsidR="001461CB" w:rsidRPr="000E7533" w:rsidRDefault="001461CB" w:rsidP="001461CB">
            <w:pPr>
              <w:rPr>
                <w:rFonts w:ascii="Times New Roman" w:hAnsi="Times New Roman" w:cs="Times New Roman"/>
                <w:sz w:val="24"/>
                <w:szCs w:val="24"/>
              </w:rPr>
            </w:pPr>
          </w:p>
        </w:tc>
        <w:tc>
          <w:tcPr>
            <w:tcW w:w="1417" w:type="dxa"/>
          </w:tcPr>
          <w:p w14:paraId="5CD9A83D"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25181B0E"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28D2BB5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37697E27"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65196293"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19E79B63"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7AA0E589" w14:textId="77777777" w:rsidTr="00F56F0E">
        <w:tc>
          <w:tcPr>
            <w:tcW w:w="1668" w:type="dxa"/>
          </w:tcPr>
          <w:p w14:paraId="07D289A7"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Pública Municipal</w:t>
            </w:r>
          </w:p>
        </w:tc>
        <w:tc>
          <w:tcPr>
            <w:tcW w:w="708" w:type="dxa"/>
            <w:gridSpan w:val="2"/>
          </w:tcPr>
          <w:p w14:paraId="32F77ACD" w14:textId="77777777" w:rsidR="001461CB" w:rsidRPr="000E7533" w:rsidRDefault="0036533F" w:rsidP="001461CB">
            <w:pPr>
              <w:rPr>
                <w:rFonts w:ascii="Times New Roman" w:hAnsi="Times New Roman" w:cs="Times New Roman"/>
                <w:sz w:val="24"/>
                <w:szCs w:val="24"/>
              </w:rPr>
            </w:pPr>
            <w:r w:rsidRPr="000E7533">
              <w:rPr>
                <w:rFonts w:ascii="Times New Roman" w:hAnsi="Times New Roman" w:cs="Times New Roman"/>
                <w:sz w:val="24"/>
                <w:szCs w:val="24"/>
              </w:rPr>
              <w:t>X</w:t>
            </w:r>
          </w:p>
        </w:tc>
        <w:tc>
          <w:tcPr>
            <w:tcW w:w="426" w:type="dxa"/>
            <w:gridSpan w:val="2"/>
          </w:tcPr>
          <w:p w14:paraId="5B2EC79D" w14:textId="77777777" w:rsidR="001461CB" w:rsidRPr="000E7533" w:rsidRDefault="001461CB" w:rsidP="001461CB">
            <w:pPr>
              <w:rPr>
                <w:rFonts w:ascii="Times New Roman" w:hAnsi="Times New Roman" w:cs="Times New Roman"/>
                <w:sz w:val="24"/>
                <w:szCs w:val="24"/>
              </w:rPr>
            </w:pPr>
          </w:p>
        </w:tc>
        <w:tc>
          <w:tcPr>
            <w:tcW w:w="425" w:type="dxa"/>
            <w:gridSpan w:val="2"/>
          </w:tcPr>
          <w:p w14:paraId="2CACB445" w14:textId="77777777" w:rsidR="001461CB" w:rsidRPr="000E7533" w:rsidRDefault="001461CB" w:rsidP="001461CB">
            <w:pPr>
              <w:rPr>
                <w:rFonts w:ascii="Times New Roman" w:hAnsi="Times New Roman" w:cs="Times New Roman"/>
                <w:sz w:val="24"/>
                <w:szCs w:val="24"/>
              </w:rPr>
            </w:pPr>
          </w:p>
        </w:tc>
        <w:tc>
          <w:tcPr>
            <w:tcW w:w="1417" w:type="dxa"/>
          </w:tcPr>
          <w:p w14:paraId="788C738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3F3A3381"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36D6ADC3"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64D4D9C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54B342CA"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7C16329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245F851B" w14:textId="77777777" w:rsidTr="00F56F0E">
        <w:tc>
          <w:tcPr>
            <w:tcW w:w="1668" w:type="dxa"/>
          </w:tcPr>
          <w:p w14:paraId="0992A8A4"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Gestão em Saúde</w:t>
            </w:r>
          </w:p>
        </w:tc>
        <w:tc>
          <w:tcPr>
            <w:tcW w:w="708" w:type="dxa"/>
            <w:gridSpan w:val="2"/>
          </w:tcPr>
          <w:p w14:paraId="5A5C5665" w14:textId="77777777" w:rsidR="001461CB" w:rsidRPr="000E7533" w:rsidRDefault="0036533F" w:rsidP="001461CB">
            <w:pPr>
              <w:rPr>
                <w:rFonts w:ascii="Times New Roman" w:hAnsi="Times New Roman" w:cs="Times New Roman"/>
                <w:sz w:val="24"/>
                <w:szCs w:val="24"/>
              </w:rPr>
            </w:pPr>
            <w:r w:rsidRPr="000E7533">
              <w:rPr>
                <w:rFonts w:ascii="Times New Roman" w:hAnsi="Times New Roman" w:cs="Times New Roman"/>
                <w:sz w:val="24"/>
                <w:szCs w:val="24"/>
              </w:rPr>
              <w:t>X</w:t>
            </w:r>
          </w:p>
        </w:tc>
        <w:tc>
          <w:tcPr>
            <w:tcW w:w="426" w:type="dxa"/>
            <w:gridSpan w:val="2"/>
          </w:tcPr>
          <w:p w14:paraId="236B5116" w14:textId="77777777" w:rsidR="001461CB" w:rsidRPr="000E7533" w:rsidRDefault="001461CB" w:rsidP="001461CB">
            <w:pPr>
              <w:rPr>
                <w:rFonts w:ascii="Times New Roman" w:hAnsi="Times New Roman" w:cs="Times New Roman"/>
                <w:sz w:val="24"/>
                <w:szCs w:val="24"/>
              </w:rPr>
            </w:pPr>
          </w:p>
        </w:tc>
        <w:tc>
          <w:tcPr>
            <w:tcW w:w="425" w:type="dxa"/>
            <w:gridSpan w:val="2"/>
          </w:tcPr>
          <w:p w14:paraId="67127E26" w14:textId="77777777" w:rsidR="001461CB" w:rsidRPr="000E7533" w:rsidRDefault="001461CB" w:rsidP="001461CB">
            <w:pPr>
              <w:rPr>
                <w:rFonts w:ascii="Times New Roman" w:hAnsi="Times New Roman" w:cs="Times New Roman"/>
                <w:sz w:val="24"/>
                <w:szCs w:val="24"/>
              </w:rPr>
            </w:pPr>
          </w:p>
        </w:tc>
        <w:tc>
          <w:tcPr>
            <w:tcW w:w="1417" w:type="dxa"/>
          </w:tcPr>
          <w:p w14:paraId="4B7E6ABF"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UNEMAT</w:t>
            </w:r>
          </w:p>
        </w:tc>
        <w:tc>
          <w:tcPr>
            <w:tcW w:w="851" w:type="dxa"/>
          </w:tcPr>
          <w:p w14:paraId="4BD1ED4A"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4F8909CC"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5749AFC0"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709" w:type="dxa"/>
          </w:tcPr>
          <w:p w14:paraId="40E82E05"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w:t>
            </w:r>
          </w:p>
        </w:tc>
        <w:tc>
          <w:tcPr>
            <w:tcW w:w="992" w:type="dxa"/>
          </w:tcPr>
          <w:p w14:paraId="263A446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Distância</w:t>
            </w:r>
          </w:p>
        </w:tc>
      </w:tr>
      <w:tr w:rsidR="001461CB" w:rsidRPr="000E7533" w14:paraId="5E80E6E8" w14:textId="77777777" w:rsidTr="00F56F0E">
        <w:tc>
          <w:tcPr>
            <w:tcW w:w="1668" w:type="dxa"/>
            <w:vAlign w:val="center"/>
          </w:tcPr>
          <w:p w14:paraId="7F82142D" w14:textId="77777777" w:rsidR="001461CB" w:rsidRPr="000E7533" w:rsidRDefault="001461CB" w:rsidP="00AD1743">
            <w:pPr>
              <w:rPr>
                <w:rFonts w:ascii="Times New Roman" w:hAnsi="Times New Roman" w:cs="Times New Roman"/>
                <w:sz w:val="24"/>
                <w:szCs w:val="24"/>
              </w:rPr>
            </w:pPr>
            <w:r w:rsidRPr="000E7533">
              <w:rPr>
                <w:rFonts w:ascii="Times New Roman" w:hAnsi="Times New Roman" w:cs="Times New Roman"/>
                <w:sz w:val="24"/>
                <w:szCs w:val="24"/>
              </w:rPr>
              <w:t>TOTAL:</w:t>
            </w:r>
          </w:p>
        </w:tc>
        <w:tc>
          <w:tcPr>
            <w:tcW w:w="708" w:type="dxa"/>
            <w:gridSpan w:val="2"/>
          </w:tcPr>
          <w:p w14:paraId="3C4D0B78" w14:textId="77777777" w:rsidR="001461CB" w:rsidRPr="000E7533" w:rsidRDefault="001461CB" w:rsidP="001461CB">
            <w:pPr>
              <w:rPr>
                <w:rFonts w:ascii="Times New Roman" w:hAnsi="Times New Roman" w:cs="Times New Roman"/>
                <w:sz w:val="24"/>
                <w:szCs w:val="24"/>
              </w:rPr>
            </w:pPr>
          </w:p>
        </w:tc>
        <w:tc>
          <w:tcPr>
            <w:tcW w:w="426" w:type="dxa"/>
            <w:gridSpan w:val="2"/>
          </w:tcPr>
          <w:p w14:paraId="72BDBDA7" w14:textId="77777777" w:rsidR="001461CB" w:rsidRPr="000E7533" w:rsidRDefault="001461CB" w:rsidP="001461CB">
            <w:pPr>
              <w:rPr>
                <w:rFonts w:ascii="Times New Roman" w:hAnsi="Times New Roman" w:cs="Times New Roman"/>
                <w:sz w:val="24"/>
                <w:szCs w:val="24"/>
              </w:rPr>
            </w:pPr>
          </w:p>
        </w:tc>
        <w:tc>
          <w:tcPr>
            <w:tcW w:w="425" w:type="dxa"/>
            <w:gridSpan w:val="2"/>
          </w:tcPr>
          <w:p w14:paraId="74219F4F" w14:textId="77777777" w:rsidR="001461CB" w:rsidRPr="000E7533" w:rsidRDefault="001461CB" w:rsidP="001461CB">
            <w:pPr>
              <w:rPr>
                <w:rFonts w:ascii="Times New Roman" w:hAnsi="Times New Roman" w:cs="Times New Roman"/>
                <w:sz w:val="24"/>
                <w:szCs w:val="24"/>
              </w:rPr>
            </w:pPr>
          </w:p>
        </w:tc>
        <w:tc>
          <w:tcPr>
            <w:tcW w:w="1417" w:type="dxa"/>
          </w:tcPr>
          <w:p w14:paraId="48E98C6A" w14:textId="77777777" w:rsidR="001461CB" w:rsidRPr="000E7533" w:rsidRDefault="001461CB" w:rsidP="001461CB">
            <w:pP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42BC9BF2" w14:textId="77777777" w:rsidR="001461CB" w:rsidRPr="000E7533" w:rsidRDefault="001461CB" w:rsidP="001461CB">
            <w:pPr>
              <w:rPr>
                <w:rFonts w:ascii="Times New Roman" w:hAnsi="Times New Roman" w:cs="Times New Roman"/>
                <w:sz w:val="24"/>
                <w:szCs w:val="24"/>
              </w:rPr>
            </w:pPr>
          </w:p>
        </w:tc>
        <w:tc>
          <w:tcPr>
            <w:tcW w:w="992" w:type="dxa"/>
          </w:tcPr>
          <w:p w14:paraId="58B759CC" w14:textId="77777777" w:rsidR="001461CB" w:rsidRPr="000E7533" w:rsidRDefault="001461CB" w:rsidP="001461CB">
            <w:pPr>
              <w:rPr>
                <w:rFonts w:ascii="Times New Roman" w:hAnsi="Times New Roman" w:cs="Times New Roman"/>
                <w:sz w:val="24"/>
                <w:szCs w:val="24"/>
              </w:rPr>
            </w:pPr>
          </w:p>
        </w:tc>
        <w:tc>
          <w:tcPr>
            <w:tcW w:w="709" w:type="dxa"/>
          </w:tcPr>
          <w:p w14:paraId="0CFCBA82" w14:textId="77777777" w:rsidR="001461CB" w:rsidRPr="000E7533" w:rsidRDefault="001461CB" w:rsidP="001461CB">
            <w:pPr>
              <w:rPr>
                <w:rFonts w:ascii="Times New Roman" w:hAnsi="Times New Roman" w:cs="Times New Roman"/>
                <w:sz w:val="24"/>
                <w:szCs w:val="24"/>
              </w:rPr>
            </w:pPr>
          </w:p>
        </w:tc>
        <w:tc>
          <w:tcPr>
            <w:tcW w:w="709" w:type="dxa"/>
          </w:tcPr>
          <w:p w14:paraId="568BC712" w14:textId="77777777" w:rsidR="001461CB" w:rsidRPr="000E7533" w:rsidRDefault="001461CB" w:rsidP="001461CB">
            <w:pPr>
              <w:rPr>
                <w:rFonts w:ascii="Times New Roman" w:hAnsi="Times New Roman" w:cs="Times New Roman"/>
                <w:sz w:val="24"/>
                <w:szCs w:val="24"/>
              </w:rPr>
            </w:pPr>
          </w:p>
        </w:tc>
        <w:tc>
          <w:tcPr>
            <w:tcW w:w="992" w:type="dxa"/>
          </w:tcPr>
          <w:p w14:paraId="4B60E012" w14:textId="77777777" w:rsidR="001461CB" w:rsidRPr="000E7533" w:rsidRDefault="001461CB" w:rsidP="001461CB">
            <w:pPr>
              <w:rPr>
                <w:rFonts w:ascii="Times New Roman" w:hAnsi="Times New Roman" w:cs="Times New Roman"/>
                <w:sz w:val="24"/>
                <w:szCs w:val="24"/>
              </w:rPr>
            </w:pPr>
          </w:p>
        </w:tc>
      </w:tr>
      <w:tr w:rsidR="001461CB" w:rsidRPr="000E7533" w14:paraId="3125B036" w14:textId="77777777" w:rsidTr="00F56F0E">
        <w:tc>
          <w:tcPr>
            <w:tcW w:w="1668" w:type="dxa"/>
            <w:vAlign w:val="center"/>
          </w:tcPr>
          <w:p w14:paraId="1227405B"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TOTAL G</w:t>
            </w:r>
            <w:r w:rsidR="00AD1743">
              <w:rPr>
                <w:rFonts w:ascii="Times New Roman" w:hAnsi="Times New Roman" w:cs="Times New Roman"/>
                <w:sz w:val="24"/>
                <w:szCs w:val="24"/>
              </w:rPr>
              <w:t>E</w:t>
            </w:r>
            <w:r w:rsidRPr="000E7533">
              <w:rPr>
                <w:rFonts w:ascii="Times New Roman" w:hAnsi="Times New Roman" w:cs="Times New Roman"/>
                <w:sz w:val="24"/>
                <w:szCs w:val="24"/>
              </w:rPr>
              <w:t>RAL:</w:t>
            </w:r>
          </w:p>
        </w:tc>
        <w:tc>
          <w:tcPr>
            <w:tcW w:w="708" w:type="dxa"/>
            <w:gridSpan w:val="2"/>
          </w:tcPr>
          <w:p w14:paraId="06DC9005" w14:textId="77777777" w:rsidR="001461CB" w:rsidRPr="000E7533" w:rsidRDefault="001461CB" w:rsidP="001461CB">
            <w:pPr>
              <w:rPr>
                <w:rFonts w:ascii="Times New Roman" w:hAnsi="Times New Roman" w:cs="Times New Roman"/>
                <w:sz w:val="24"/>
                <w:szCs w:val="24"/>
              </w:rPr>
            </w:pPr>
          </w:p>
        </w:tc>
        <w:tc>
          <w:tcPr>
            <w:tcW w:w="426" w:type="dxa"/>
            <w:gridSpan w:val="2"/>
          </w:tcPr>
          <w:p w14:paraId="568DC2B1" w14:textId="77777777" w:rsidR="001461CB" w:rsidRPr="000E7533" w:rsidRDefault="001461CB" w:rsidP="001461CB">
            <w:pPr>
              <w:rPr>
                <w:rFonts w:ascii="Times New Roman" w:hAnsi="Times New Roman" w:cs="Times New Roman"/>
                <w:sz w:val="24"/>
                <w:szCs w:val="24"/>
              </w:rPr>
            </w:pPr>
          </w:p>
        </w:tc>
        <w:tc>
          <w:tcPr>
            <w:tcW w:w="425" w:type="dxa"/>
            <w:gridSpan w:val="2"/>
          </w:tcPr>
          <w:p w14:paraId="1772E6F5" w14:textId="77777777" w:rsidR="001461CB" w:rsidRPr="000E7533" w:rsidRDefault="001461CB" w:rsidP="001461CB">
            <w:pPr>
              <w:rPr>
                <w:rFonts w:ascii="Times New Roman" w:hAnsi="Times New Roman" w:cs="Times New Roman"/>
                <w:sz w:val="24"/>
                <w:szCs w:val="24"/>
              </w:rPr>
            </w:pPr>
          </w:p>
        </w:tc>
        <w:tc>
          <w:tcPr>
            <w:tcW w:w="1417" w:type="dxa"/>
          </w:tcPr>
          <w:p w14:paraId="2E12F2A3" w14:textId="77777777" w:rsidR="001461CB" w:rsidRPr="000E7533" w:rsidRDefault="00AD1743" w:rsidP="001461CB">
            <w:pPr>
              <w:rPr>
                <w:rFonts w:ascii="Times New Roman" w:hAnsi="Times New Roman" w:cs="Times New Roman"/>
                <w:sz w:val="24"/>
                <w:szCs w:val="24"/>
              </w:rPr>
            </w:pPr>
            <w:r>
              <w:rPr>
                <w:rFonts w:ascii="Times New Roman" w:hAnsi="Times New Roman" w:cs="Times New Roman"/>
                <w:sz w:val="24"/>
                <w:szCs w:val="24"/>
              </w:rPr>
              <w:t>2</w:t>
            </w:r>
          </w:p>
        </w:tc>
        <w:tc>
          <w:tcPr>
            <w:tcW w:w="851" w:type="dxa"/>
          </w:tcPr>
          <w:p w14:paraId="27F32272"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450</w:t>
            </w:r>
          </w:p>
        </w:tc>
        <w:tc>
          <w:tcPr>
            <w:tcW w:w="992" w:type="dxa"/>
          </w:tcPr>
          <w:p w14:paraId="357D30FA"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450</w:t>
            </w:r>
          </w:p>
        </w:tc>
        <w:tc>
          <w:tcPr>
            <w:tcW w:w="709" w:type="dxa"/>
          </w:tcPr>
          <w:p w14:paraId="1ECCBE30"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103</w:t>
            </w:r>
          </w:p>
        </w:tc>
        <w:tc>
          <w:tcPr>
            <w:tcW w:w="709" w:type="dxa"/>
          </w:tcPr>
          <w:p w14:paraId="2FA90956" w14:textId="77777777" w:rsidR="001461CB" w:rsidRPr="000E7533" w:rsidRDefault="001461CB" w:rsidP="001461CB">
            <w:pPr>
              <w:rPr>
                <w:rFonts w:ascii="Times New Roman" w:hAnsi="Times New Roman" w:cs="Times New Roman"/>
                <w:sz w:val="24"/>
                <w:szCs w:val="24"/>
              </w:rPr>
            </w:pPr>
            <w:r w:rsidRPr="000E7533">
              <w:rPr>
                <w:rFonts w:ascii="Times New Roman" w:hAnsi="Times New Roman" w:cs="Times New Roman"/>
                <w:sz w:val="24"/>
                <w:szCs w:val="24"/>
              </w:rPr>
              <w:t>142</w:t>
            </w:r>
          </w:p>
        </w:tc>
        <w:tc>
          <w:tcPr>
            <w:tcW w:w="992" w:type="dxa"/>
          </w:tcPr>
          <w:p w14:paraId="02D7F02D" w14:textId="77777777" w:rsidR="001461CB" w:rsidRPr="000E7533" w:rsidRDefault="001461CB" w:rsidP="001461CB">
            <w:pPr>
              <w:rPr>
                <w:rFonts w:ascii="Times New Roman" w:hAnsi="Times New Roman" w:cs="Times New Roman"/>
                <w:sz w:val="24"/>
                <w:szCs w:val="24"/>
              </w:rPr>
            </w:pPr>
          </w:p>
        </w:tc>
      </w:tr>
    </w:tbl>
    <w:p w14:paraId="0DE5D480" w14:textId="77777777" w:rsidR="00DD6436" w:rsidRDefault="00DD6436" w:rsidP="00DD643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Fonte: FCARP/UNEMAT, 2015.</w:t>
      </w:r>
    </w:p>
    <w:p w14:paraId="4515E48D" w14:textId="77777777" w:rsidR="00F56F0E" w:rsidRPr="00AD1743" w:rsidRDefault="00F56F0E" w:rsidP="00B75A74">
      <w:pPr>
        <w:spacing w:line="360" w:lineRule="auto"/>
        <w:ind w:firstLine="708"/>
        <w:jc w:val="both"/>
        <w:rPr>
          <w:rFonts w:ascii="Times New Roman" w:hAnsi="Times New Roman" w:cs="Times New Roman"/>
          <w:color w:val="172938"/>
          <w:sz w:val="24"/>
          <w:szCs w:val="24"/>
          <w:shd w:val="clear" w:color="auto" w:fill="FFFFFF"/>
        </w:rPr>
      </w:pPr>
      <w:r w:rsidRPr="00AD1743">
        <w:rPr>
          <w:rFonts w:ascii="Times New Roman" w:hAnsi="Times New Roman" w:cs="Times New Roman"/>
          <w:sz w:val="24"/>
          <w:szCs w:val="24"/>
          <w:shd w:val="clear" w:color="auto" w:fill="FFFFFF"/>
        </w:rPr>
        <w:lastRenderedPageBreak/>
        <w:t xml:space="preserve">Os cursos de pós-graduação são divididos entre </w:t>
      </w:r>
      <w:r w:rsidRPr="00AD1743">
        <w:rPr>
          <w:rFonts w:ascii="Times New Roman" w:hAnsi="Times New Roman" w:cs="Times New Roman"/>
          <w:i/>
          <w:sz w:val="24"/>
          <w:szCs w:val="24"/>
          <w:shd w:val="clear" w:color="auto" w:fill="FFFFFF"/>
        </w:rPr>
        <w:t>lato sensu</w:t>
      </w:r>
      <w:r w:rsidRPr="00AD1743">
        <w:rPr>
          <w:rFonts w:ascii="Times New Roman" w:hAnsi="Times New Roman" w:cs="Times New Roman"/>
          <w:sz w:val="24"/>
          <w:szCs w:val="24"/>
          <w:shd w:val="clear" w:color="auto" w:fill="FFFFFF"/>
        </w:rPr>
        <w:t xml:space="preserve"> (especializações e MBAs) e </w:t>
      </w:r>
      <w:r w:rsidRPr="00AD1743">
        <w:rPr>
          <w:rFonts w:ascii="Times New Roman" w:hAnsi="Times New Roman" w:cs="Times New Roman"/>
          <w:i/>
          <w:sz w:val="24"/>
          <w:szCs w:val="24"/>
          <w:shd w:val="clear" w:color="auto" w:fill="FFFFFF"/>
        </w:rPr>
        <w:t>strictu sensu</w:t>
      </w:r>
      <w:r w:rsidRPr="00AD1743">
        <w:rPr>
          <w:rFonts w:ascii="Times New Roman" w:hAnsi="Times New Roman" w:cs="Times New Roman"/>
          <w:sz w:val="24"/>
          <w:szCs w:val="24"/>
          <w:shd w:val="clear" w:color="auto" w:fill="FFFFFF"/>
        </w:rPr>
        <w:t xml:space="preserve"> (mestrados e doutorados). Para muitos estudantes a conclusão do nível superior não se dá por encerrado sua caminhada como estudante, pois a busca de conhecimento e pesquisa continua após a conclusão do curso, pois para muitos que pretendem seguir a carreira docente tem que buscar melhorias da sua graduação, levando em conta toda precariedade da região em termos de dist</w:t>
      </w:r>
      <w:r w:rsidR="00D92609">
        <w:rPr>
          <w:rFonts w:ascii="Times New Roman" w:hAnsi="Times New Roman" w:cs="Times New Roman"/>
          <w:sz w:val="24"/>
          <w:szCs w:val="24"/>
          <w:shd w:val="clear" w:color="auto" w:fill="FFFFFF"/>
        </w:rPr>
        <w:t>â</w:t>
      </w:r>
      <w:r w:rsidRPr="00AD1743">
        <w:rPr>
          <w:rFonts w:ascii="Times New Roman" w:hAnsi="Times New Roman" w:cs="Times New Roman"/>
          <w:sz w:val="24"/>
          <w:szCs w:val="24"/>
          <w:shd w:val="clear" w:color="auto" w:fill="FFFFFF"/>
        </w:rPr>
        <w:t>ncia dos grandes centros do estado. Como</w:t>
      </w:r>
      <w:r>
        <w:rPr>
          <w:rFonts w:ascii="Times New Roman" w:hAnsi="Times New Roman" w:cs="Times New Roman"/>
          <w:sz w:val="24"/>
          <w:szCs w:val="24"/>
          <w:shd w:val="clear" w:color="auto" w:fill="FFFFFF"/>
        </w:rPr>
        <w:t xml:space="preserve"> demonstra a tabela 27</w:t>
      </w:r>
      <w:r w:rsidRPr="00AD1743">
        <w:rPr>
          <w:rFonts w:ascii="Times New Roman" w:hAnsi="Times New Roman" w:cs="Times New Roman"/>
          <w:sz w:val="24"/>
          <w:szCs w:val="24"/>
          <w:shd w:val="clear" w:color="auto" w:fill="FFFFFF"/>
        </w:rPr>
        <w:t>, a Faculdade Católica Rainha da Paz desenvolve seu papel oferecendo cursos de especialização para alunos egressos da própria faculdade e alunos da região que se interessem nos cursos oferecidos, já dentro do mestrado e doutorado fica por conta da Universidade do Estado de Mato Grosso e Universidade Federal de Mato Grosso que pode atender a demanda da região</w:t>
      </w:r>
      <w:r w:rsidRPr="004F6BBB">
        <w:rPr>
          <w:rFonts w:ascii="Times New Roman" w:hAnsi="Times New Roman" w:cs="Times New Roman"/>
          <w:color w:val="172938"/>
          <w:sz w:val="24"/>
          <w:szCs w:val="24"/>
          <w:shd w:val="clear" w:color="auto" w:fill="FFFFFF"/>
        </w:rPr>
        <w:t>.</w:t>
      </w:r>
      <w:r w:rsidR="00B75A74">
        <w:rPr>
          <w:rFonts w:ascii="Times New Roman" w:hAnsi="Times New Roman" w:cs="Times New Roman"/>
          <w:color w:val="172938"/>
          <w:sz w:val="24"/>
          <w:szCs w:val="24"/>
          <w:shd w:val="clear" w:color="auto" w:fill="FFFFFF"/>
        </w:rPr>
        <w:t xml:space="preserve"> </w:t>
      </w:r>
    </w:p>
    <w:p w14:paraId="73EDDBF2" w14:textId="77777777" w:rsidR="00AD1743" w:rsidRDefault="00AD1743" w:rsidP="00C67DFC">
      <w:pPr>
        <w:spacing w:after="0" w:line="240" w:lineRule="auto"/>
        <w:jc w:val="both"/>
        <w:rPr>
          <w:rFonts w:ascii="Times New Roman" w:hAnsi="Times New Roman" w:cs="Times New Roman"/>
          <w:b/>
          <w:sz w:val="28"/>
        </w:rPr>
      </w:pPr>
      <w:r>
        <w:rPr>
          <w:rFonts w:ascii="Times New Roman" w:hAnsi="Times New Roman" w:cs="Times New Roman"/>
          <w:b/>
          <w:sz w:val="24"/>
          <w:szCs w:val="24"/>
        </w:rPr>
        <w:t>TABELA 28</w:t>
      </w:r>
      <w:r w:rsidR="00C67DFC">
        <w:rPr>
          <w:rFonts w:ascii="Times New Roman" w:hAnsi="Times New Roman" w:cs="Times New Roman"/>
          <w:b/>
          <w:sz w:val="24"/>
          <w:szCs w:val="24"/>
        </w:rPr>
        <w:t xml:space="preserve"> </w:t>
      </w:r>
      <w:r>
        <w:rPr>
          <w:rFonts w:ascii="Times New Roman" w:hAnsi="Times New Roman" w:cs="Times New Roman"/>
          <w:b/>
          <w:sz w:val="24"/>
          <w:szCs w:val="24"/>
        </w:rPr>
        <w:t>-</w:t>
      </w:r>
      <w:r w:rsidR="00C67DFC">
        <w:rPr>
          <w:rFonts w:ascii="Times New Roman" w:hAnsi="Times New Roman" w:cs="Times New Roman"/>
          <w:b/>
          <w:sz w:val="24"/>
          <w:szCs w:val="24"/>
        </w:rPr>
        <w:t xml:space="preserve"> </w:t>
      </w:r>
      <w:r>
        <w:rPr>
          <w:rFonts w:ascii="Times New Roman" w:hAnsi="Times New Roman" w:cs="Times New Roman"/>
          <w:b/>
          <w:sz w:val="28"/>
        </w:rPr>
        <w:t>Alunos do Município que</w:t>
      </w:r>
      <w:r w:rsidR="00C67DFC">
        <w:rPr>
          <w:rFonts w:ascii="Times New Roman" w:hAnsi="Times New Roman" w:cs="Times New Roman"/>
          <w:b/>
          <w:sz w:val="28"/>
        </w:rPr>
        <w:t xml:space="preserve"> Frequentaram ou Frequentam o En</w:t>
      </w:r>
      <w:r w:rsidR="00DD6436">
        <w:rPr>
          <w:rFonts w:ascii="Times New Roman" w:hAnsi="Times New Roman" w:cs="Times New Roman"/>
          <w:b/>
          <w:sz w:val="28"/>
        </w:rPr>
        <w:t>sino Superior</w:t>
      </w:r>
    </w:p>
    <w:p w14:paraId="071BD43E" w14:textId="77777777" w:rsidR="00C67DFC" w:rsidRDefault="00C67DFC" w:rsidP="00C67DFC">
      <w:pPr>
        <w:spacing w:after="0" w:line="240" w:lineRule="auto"/>
        <w:jc w:val="both"/>
        <w:rPr>
          <w:rFonts w:ascii="Times New Roman" w:hAnsi="Times New Roman" w:cs="Times New Roman"/>
          <w:b/>
          <w:sz w:val="28"/>
        </w:rPr>
      </w:pPr>
    </w:p>
    <w:tbl>
      <w:tblPr>
        <w:tblStyle w:val="Tabelacomgrade"/>
        <w:tblW w:w="4882" w:type="pct"/>
        <w:tblInd w:w="108" w:type="dxa"/>
        <w:tblLayout w:type="fixed"/>
        <w:tblLook w:val="04A0" w:firstRow="1" w:lastRow="0" w:firstColumn="1" w:lastColumn="0" w:noHBand="0" w:noVBand="1"/>
      </w:tblPr>
      <w:tblGrid>
        <w:gridCol w:w="2764"/>
        <w:gridCol w:w="494"/>
        <w:gridCol w:w="474"/>
        <w:gridCol w:w="415"/>
        <w:gridCol w:w="1385"/>
        <w:gridCol w:w="1521"/>
        <w:gridCol w:w="1657"/>
      </w:tblGrid>
      <w:tr w:rsidR="00AD1743" w:rsidRPr="005A7403" w14:paraId="43F31CDE" w14:textId="77777777" w:rsidTr="00AD1743">
        <w:tc>
          <w:tcPr>
            <w:tcW w:w="1587" w:type="pct"/>
            <w:vMerge w:val="restart"/>
          </w:tcPr>
          <w:p w14:paraId="51AA15C8" w14:textId="77777777" w:rsidR="00AD1743" w:rsidRPr="00B962AA" w:rsidRDefault="00AD1743" w:rsidP="00AD1743">
            <w:pPr>
              <w:jc w:val="center"/>
              <w:rPr>
                <w:rFonts w:ascii="Times New Roman" w:hAnsi="Times New Roman" w:cs="Times New Roman"/>
                <w:sz w:val="24"/>
                <w:szCs w:val="24"/>
              </w:rPr>
            </w:pPr>
          </w:p>
          <w:p w14:paraId="05126989" w14:textId="77777777" w:rsidR="00AD1743" w:rsidRPr="00B962AA" w:rsidRDefault="00AD1743" w:rsidP="00AD1743">
            <w:pPr>
              <w:jc w:val="center"/>
              <w:rPr>
                <w:rFonts w:ascii="Times New Roman" w:hAnsi="Times New Roman" w:cs="Times New Roman"/>
                <w:sz w:val="24"/>
                <w:szCs w:val="24"/>
              </w:rPr>
            </w:pPr>
          </w:p>
          <w:p w14:paraId="2E675203" w14:textId="77777777" w:rsidR="00AD1743" w:rsidRPr="00B962AA" w:rsidRDefault="00AD1743" w:rsidP="00AD1743">
            <w:pPr>
              <w:jc w:val="center"/>
              <w:rPr>
                <w:rFonts w:ascii="Times New Roman" w:hAnsi="Times New Roman" w:cs="Times New Roman"/>
                <w:sz w:val="24"/>
                <w:szCs w:val="24"/>
              </w:rPr>
            </w:pPr>
            <w:r w:rsidRPr="00B962AA">
              <w:rPr>
                <w:rFonts w:ascii="Times New Roman" w:hAnsi="Times New Roman" w:cs="Times New Roman"/>
                <w:sz w:val="24"/>
                <w:szCs w:val="24"/>
              </w:rPr>
              <w:t>Nome do curso</w:t>
            </w:r>
          </w:p>
        </w:tc>
        <w:tc>
          <w:tcPr>
            <w:tcW w:w="794" w:type="pct"/>
            <w:gridSpan w:val="3"/>
          </w:tcPr>
          <w:p w14:paraId="4CC1FB21" w14:textId="77777777" w:rsidR="00AD1743" w:rsidRPr="00B962AA" w:rsidRDefault="00AD1743" w:rsidP="00AD1743">
            <w:pPr>
              <w:jc w:val="center"/>
              <w:rPr>
                <w:rFonts w:ascii="Times New Roman" w:hAnsi="Times New Roman" w:cs="Times New Roman"/>
                <w:sz w:val="24"/>
                <w:szCs w:val="24"/>
              </w:rPr>
            </w:pPr>
            <w:r w:rsidRPr="00B962AA">
              <w:rPr>
                <w:rFonts w:ascii="Times New Roman" w:hAnsi="Times New Roman" w:cs="Times New Roman"/>
                <w:sz w:val="24"/>
                <w:szCs w:val="24"/>
              </w:rPr>
              <w:t>Rede</w:t>
            </w:r>
          </w:p>
        </w:tc>
        <w:tc>
          <w:tcPr>
            <w:tcW w:w="795" w:type="pct"/>
            <w:vMerge w:val="restart"/>
          </w:tcPr>
          <w:p w14:paraId="48CC0A1D" w14:textId="77777777" w:rsidR="00AD1743" w:rsidRPr="00B962AA" w:rsidRDefault="00AD1743" w:rsidP="00AD1743">
            <w:pPr>
              <w:jc w:val="center"/>
              <w:rPr>
                <w:rFonts w:ascii="Times New Roman" w:hAnsi="Times New Roman" w:cs="Times New Roman"/>
                <w:sz w:val="24"/>
                <w:szCs w:val="24"/>
              </w:rPr>
            </w:pPr>
          </w:p>
          <w:p w14:paraId="56ACCE4E" w14:textId="77777777" w:rsidR="00AD1743" w:rsidRPr="00B962AA" w:rsidRDefault="00AD1743" w:rsidP="00AD1743">
            <w:pPr>
              <w:jc w:val="center"/>
              <w:rPr>
                <w:rFonts w:ascii="Times New Roman" w:hAnsi="Times New Roman" w:cs="Times New Roman"/>
                <w:sz w:val="24"/>
                <w:szCs w:val="24"/>
              </w:rPr>
            </w:pPr>
          </w:p>
          <w:p w14:paraId="3E736306" w14:textId="77777777" w:rsidR="00AD1743" w:rsidRPr="00B962AA" w:rsidRDefault="00AD1743" w:rsidP="00AD1743">
            <w:pPr>
              <w:jc w:val="center"/>
              <w:rPr>
                <w:rFonts w:ascii="Times New Roman" w:hAnsi="Times New Roman" w:cs="Times New Roman"/>
                <w:sz w:val="24"/>
                <w:szCs w:val="24"/>
              </w:rPr>
            </w:pPr>
          </w:p>
          <w:p w14:paraId="6BAAAB1A" w14:textId="77777777" w:rsidR="00AD1743" w:rsidRPr="00B962AA" w:rsidRDefault="00AD1743" w:rsidP="00AD1743">
            <w:pPr>
              <w:jc w:val="center"/>
              <w:rPr>
                <w:rFonts w:ascii="Times New Roman" w:hAnsi="Times New Roman" w:cs="Times New Roman"/>
                <w:sz w:val="24"/>
                <w:szCs w:val="24"/>
              </w:rPr>
            </w:pPr>
            <w:r w:rsidRPr="00B962AA">
              <w:rPr>
                <w:rFonts w:ascii="Times New Roman" w:hAnsi="Times New Roman" w:cs="Times New Roman"/>
                <w:sz w:val="24"/>
                <w:szCs w:val="24"/>
              </w:rPr>
              <w:t>Nome da instituição</w:t>
            </w:r>
          </w:p>
        </w:tc>
        <w:tc>
          <w:tcPr>
            <w:tcW w:w="873" w:type="pct"/>
            <w:vMerge w:val="restart"/>
          </w:tcPr>
          <w:p w14:paraId="0D73010E" w14:textId="77777777" w:rsidR="00AD1743" w:rsidRPr="00B962AA" w:rsidRDefault="00AD1743" w:rsidP="00AD1743">
            <w:pPr>
              <w:jc w:val="center"/>
              <w:rPr>
                <w:rFonts w:ascii="Times New Roman" w:hAnsi="Times New Roman" w:cs="Times New Roman"/>
                <w:sz w:val="24"/>
                <w:szCs w:val="24"/>
              </w:rPr>
            </w:pPr>
          </w:p>
          <w:p w14:paraId="0FFC2C43" w14:textId="77777777" w:rsidR="00AD1743" w:rsidRPr="00B962AA" w:rsidRDefault="00AD1743" w:rsidP="00AD1743">
            <w:pPr>
              <w:jc w:val="center"/>
              <w:rPr>
                <w:rFonts w:ascii="Times New Roman" w:hAnsi="Times New Roman" w:cs="Times New Roman"/>
                <w:sz w:val="24"/>
                <w:szCs w:val="24"/>
              </w:rPr>
            </w:pPr>
          </w:p>
          <w:p w14:paraId="583AC654" w14:textId="77777777" w:rsidR="00AD1743" w:rsidRPr="00B962AA" w:rsidRDefault="00AD1743" w:rsidP="00AD1743">
            <w:pPr>
              <w:jc w:val="center"/>
              <w:rPr>
                <w:rFonts w:ascii="Times New Roman" w:hAnsi="Times New Roman" w:cs="Times New Roman"/>
                <w:sz w:val="24"/>
                <w:szCs w:val="24"/>
              </w:rPr>
            </w:pPr>
            <w:r w:rsidRPr="00B962AA">
              <w:rPr>
                <w:rFonts w:ascii="Times New Roman" w:hAnsi="Times New Roman" w:cs="Times New Roman"/>
                <w:sz w:val="24"/>
                <w:szCs w:val="24"/>
              </w:rPr>
              <w:t>Alunos estudantes do Município em cursos de nível superior</w:t>
            </w:r>
          </w:p>
        </w:tc>
        <w:tc>
          <w:tcPr>
            <w:tcW w:w="951" w:type="pct"/>
            <w:vMerge w:val="restart"/>
          </w:tcPr>
          <w:p w14:paraId="61D76300" w14:textId="77777777" w:rsidR="00AD1743" w:rsidRPr="00B962AA" w:rsidRDefault="00AD1743" w:rsidP="00AD1743">
            <w:pPr>
              <w:rPr>
                <w:rFonts w:ascii="Times New Roman" w:hAnsi="Times New Roman" w:cs="Times New Roman"/>
                <w:sz w:val="24"/>
                <w:szCs w:val="24"/>
              </w:rPr>
            </w:pPr>
          </w:p>
          <w:p w14:paraId="1EFDD2B7" w14:textId="77777777" w:rsidR="00AD1743" w:rsidRPr="00B962AA" w:rsidRDefault="00AD1743" w:rsidP="00AD1743">
            <w:pPr>
              <w:rPr>
                <w:rFonts w:ascii="Times New Roman" w:hAnsi="Times New Roman" w:cs="Times New Roman"/>
                <w:sz w:val="24"/>
                <w:szCs w:val="24"/>
              </w:rPr>
            </w:pPr>
          </w:p>
          <w:p w14:paraId="0A89768C" w14:textId="77777777" w:rsidR="00AD1743" w:rsidRPr="00B962AA" w:rsidRDefault="00AD1743" w:rsidP="00AD1743">
            <w:pPr>
              <w:rPr>
                <w:rFonts w:ascii="Times New Roman" w:hAnsi="Times New Roman" w:cs="Times New Roman"/>
                <w:sz w:val="24"/>
                <w:szCs w:val="24"/>
              </w:rPr>
            </w:pPr>
          </w:p>
          <w:p w14:paraId="569597F3" w14:textId="77777777" w:rsidR="00AD1743" w:rsidRPr="00B962AA" w:rsidRDefault="00AD1743" w:rsidP="00AD1743">
            <w:pPr>
              <w:jc w:val="center"/>
              <w:rPr>
                <w:rFonts w:ascii="Times New Roman" w:hAnsi="Times New Roman" w:cs="Times New Roman"/>
                <w:sz w:val="24"/>
                <w:szCs w:val="24"/>
              </w:rPr>
            </w:pPr>
            <w:r w:rsidRPr="00B962AA">
              <w:rPr>
                <w:rFonts w:ascii="Times New Roman" w:hAnsi="Times New Roman" w:cs="Times New Roman"/>
                <w:sz w:val="24"/>
                <w:szCs w:val="24"/>
              </w:rPr>
              <w:t>Modalidade</w:t>
            </w:r>
          </w:p>
        </w:tc>
      </w:tr>
      <w:tr w:rsidR="00AD1743" w:rsidRPr="005A7403" w14:paraId="64BDB881" w14:textId="77777777" w:rsidTr="00AD1743">
        <w:trPr>
          <w:trHeight w:val="1438"/>
        </w:trPr>
        <w:tc>
          <w:tcPr>
            <w:tcW w:w="1587" w:type="pct"/>
            <w:vMerge/>
          </w:tcPr>
          <w:p w14:paraId="60A75773" w14:textId="77777777" w:rsidR="00AD1743" w:rsidRPr="005A7403" w:rsidRDefault="00AD1743" w:rsidP="00AD1743">
            <w:pPr>
              <w:rPr>
                <w:rFonts w:ascii="Times New Roman" w:hAnsi="Times New Roman" w:cs="Times New Roman"/>
                <w:b/>
                <w:sz w:val="24"/>
                <w:szCs w:val="24"/>
              </w:rPr>
            </w:pPr>
          </w:p>
        </w:tc>
        <w:tc>
          <w:tcPr>
            <w:tcW w:w="284" w:type="pct"/>
            <w:textDirection w:val="btLr"/>
          </w:tcPr>
          <w:p w14:paraId="0ED2B8B6" w14:textId="77777777" w:rsidR="00AD1743" w:rsidRPr="00B962AA" w:rsidRDefault="00AD1743" w:rsidP="00AD1743">
            <w:pPr>
              <w:ind w:left="113" w:right="113"/>
              <w:rPr>
                <w:rFonts w:ascii="Times New Roman" w:hAnsi="Times New Roman" w:cs="Times New Roman"/>
                <w:sz w:val="24"/>
                <w:szCs w:val="24"/>
              </w:rPr>
            </w:pPr>
            <w:r w:rsidRPr="00B962AA">
              <w:rPr>
                <w:rFonts w:ascii="Times New Roman" w:hAnsi="Times New Roman" w:cs="Times New Roman"/>
                <w:sz w:val="24"/>
                <w:szCs w:val="24"/>
              </w:rPr>
              <w:t>ESTADUAL</w:t>
            </w:r>
          </w:p>
        </w:tc>
        <w:tc>
          <w:tcPr>
            <w:tcW w:w="272" w:type="pct"/>
            <w:textDirection w:val="btLr"/>
          </w:tcPr>
          <w:p w14:paraId="4504E11A" w14:textId="77777777" w:rsidR="00AD1743" w:rsidRPr="00B962AA" w:rsidRDefault="00AD1743" w:rsidP="00AD1743">
            <w:pPr>
              <w:ind w:left="113" w:right="113"/>
              <w:rPr>
                <w:rFonts w:ascii="Times New Roman" w:hAnsi="Times New Roman" w:cs="Times New Roman"/>
                <w:sz w:val="24"/>
                <w:szCs w:val="24"/>
              </w:rPr>
            </w:pPr>
            <w:r w:rsidRPr="00B962AA">
              <w:rPr>
                <w:rFonts w:ascii="Times New Roman" w:hAnsi="Times New Roman" w:cs="Times New Roman"/>
                <w:sz w:val="24"/>
                <w:szCs w:val="24"/>
              </w:rPr>
              <w:t>FEDERAL</w:t>
            </w:r>
          </w:p>
        </w:tc>
        <w:tc>
          <w:tcPr>
            <w:tcW w:w="238" w:type="pct"/>
            <w:textDirection w:val="btLr"/>
          </w:tcPr>
          <w:p w14:paraId="673C8B1E" w14:textId="77777777" w:rsidR="00AD1743" w:rsidRPr="00B962AA" w:rsidRDefault="00AD1743" w:rsidP="00AD1743">
            <w:pPr>
              <w:ind w:left="113" w:right="113"/>
              <w:rPr>
                <w:rFonts w:ascii="Times New Roman" w:hAnsi="Times New Roman" w:cs="Times New Roman"/>
                <w:sz w:val="24"/>
                <w:szCs w:val="24"/>
              </w:rPr>
            </w:pPr>
            <w:r w:rsidRPr="00B962AA">
              <w:rPr>
                <w:rFonts w:ascii="Times New Roman" w:hAnsi="Times New Roman" w:cs="Times New Roman"/>
                <w:sz w:val="24"/>
                <w:szCs w:val="24"/>
              </w:rPr>
              <w:t>PRIVADA</w:t>
            </w:r>
          </w:p>
        </w:tc>
        <w:tc>
          <w:tcPr>
            <w:tcW w:w="795" w:type="pct"/>
            <w:vMerge/>
          </w:tcPr>
          <w:p w14:paraId="18B1F496" w14:textId="77777777" w:rsidR="00AD1743" w:rsidRPr="005A7403" w:rsidRDefault="00AD1743" w:rsidP="00AD1743">
            <w:pPr>
              <w:jc w:val="center"/>
              <w:rPr>
                <w:rFonts w:ascii="Times New Roman" w:hAnsi="Times New Roman" w:cs="Times New Roman"/>
                <w:b/>
                <w:sz w:val="24"/>
                <w:szCs w:val="24"/>
              </w:rPr>
            </w:pPr>
          </w:p>
        </w:tc>
        <w:tc>
          <w:tcPr>
            <w:tcW w:w="873" w:type="pct"/>
            <w:vMerge/>
          </w:tcPr>
          <w:p w14:paraId="7E00ED8A" w14:textId="77777777" w:rsidR="00AD1743" w:rsidRPr="005A7403" w:rsidRDefault="00AD1743" w:rsidP="00AD1743">
            <w:pPr>
              <w:rPr>
                <w:rFonts w:ascii="Times New Roman" w:hAnsi="Times New Roman" w:cs="Times New Roman"/>
                <w:b/>
                <w:sz w:val="24"/>
                <w:szCs w:val="24"/>
              </w:rPr>
            </w:pPr>
          </w:p>
        </w:tc>
        <w:tc>
          <w:tcPr>
            <w:tcW w:w="951" w:type="pct"/>
            <w:vMerge/>
          </w:tcPr>
          <w:p w14:paraId="04A5B92D" w14:textId="77777777" w:rsidR="00AD1743" w:rsidRPr="005A7403" w:rsidRDefault="00AD1743" w:rsidP="00AD1743">
            <w:pPr>
              <w:rPr>
                <w:rFonts w:ascii="Times New Roman" w:hAnsi="Times New Roman" w:cs="Times New Roman"/>
                <w:b/>
                <w:sz w:val="24"/>
                <w:szCs w:val="24"/>
              </w:rPr>
            </w:pPr>
          </w:p>
        </w:tc>
      </w:tr>
      <w:tr w:rsidR="00AD1743" w:rsidRPr="005A7403" w14:paraId="50118F69" w14:textId="77777777" w:rsidTr="00AD1743">
        <w:tc>
          <w:tcPr>
            <w:tcW w:w="1587" w:type="pct"/>
          </w:tcPr>
          <w:p w14:paraId="5D5C1FCD"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Bach. em Adm. Pública Ano Letivo 2010/02</w:t>
            </w:r>
          </w:p>
        </w:tc>
        <w:tc>
          <w:tcPr>
            <w:tcW w:w="284" w:type="pct"/>
          </w:tcPr>
          <w:p w14:paraId="323CEDBD"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272" w:type="pct"/>
          </w:tcPr>
          <w:p w14:paraId="66794592" w14:textId="77777777" w:rsidR="00AD1743" w:rsidRPr="00B962AA" w:rsidRDefault="00AD1743" w:rsidP="00AD1743">
            <w:pPr>
              <w:rPr>
                <w:rFonts w:ascii="Times New Roman" w:hAnsi="Times New Roman" w:cs="Times New Roman"/>
                <w:sz w:val="24"/>
                <w:szCs w:val="24"/>
              </w:rPr>
            </w:pPr>
          </w:p>
        </w:tc>
        <w:tc>
          <w:tcPr>
            <w:tcW w:w="238" w:type="pct"/>
          </w:tcPr>
          <w:p w14:paraId="556EF10B" w14:textId="77777777" w:rsidR="00AD1743" w:rsidRPr="00B962AA" w:rsidRDefault="00AD1743" w:rsidP="00AD1743">
            <w:pPr>
              <w:rPr>
                <w:rFonts w:ascii="Times New Roman" w:hAnsi="Times New Roman" w:cs="Times New Roman"/>
                <w:sz w:val="24"/>
                <w:szCs w:val="24"/>
              </w:rPr>
            </w:pPr>
          </w:p>
        </w:tc>
        <w:tc>
          <w:tcPr>
            <w:tcW w:w="795" w:type="pct"/>
          </w:tcPr>
          <w:p w14:paraId="1C220844" w14:textId="77777777" w:rsidR="00AD1743" w:rsidRPr="005A7403" w:rsidRDefault="00AD1743" w:rsidP="00AD1743">
            <w:pPr>
              <w:rPr>
                <w:rFonts w:ascii="Times New Roman" w:hAnsi="Times New Roman" w:cs="Times New Roman"/>
                <w:sz w:val="24"/>
                <w:szCs w:val="24"/>
              </w:rPr>
            </w:pPr>
            <w:r>
              <w:rPr>
                <w:rFonts w:ascii="Times New Roman" w:hAnsi="Times New Roman" w:cs="Times New Roman"/>
                <w:sz w:val="24"/>
                <w:szCs w:val="24"/>
              </w:rPr>
              <w:t>UNEMAT</w:t>
            </w:r>
          </w:p>
        </w:tc>
        <w:tc>
          <w:tcPr>
            <w:tcW w:w="873" w:type="pct"/>
          </w:tcPr>
          <w:p w14:paraId="60A3E74D"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03</w:t>
            </w:r>
          </w:p>
        </w:tc>
        <w:tc>
          <w:tcPr>
            <w:tcW w:w="951" w:type="pct"/>
          </w:tcPr>
          <w:p w14:paraId="0AED6392"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 xml:space="preserve">Distância </w:t>
            </w:r>
          </w:p>
        </w:tc>
      </w:tr>
      <w:tr w:rsidR="00AD1743" w:rsidRPr="005A7403" w14:paraId="782329E3" w14:textId="77777777" w:rsidTr="00AD1743">
        <w:tc>
          <w:tcPr>
            <w:tcW w:w="1587" w:type="pct"/>
          </w:tcPr>
          <w:p w14:paraId="4CB791E6"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Bach. em Adm. Pública Ano Letivo 2012/01</w:t>
            </w:r>
          </w:p>
        </w:tc>
        <w:tc>
          <w:tcPr>
            <w:tcW w:w="284" w:type="pct"/>
          </w:tcPr>
          <w:p w14:paraId="39650DD4"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272" w:type="pct"/>
          </w:tcPr>
          <w:p w14:paraId="74D05FB8" w14:textId="77777777" w:rsidR="00AD1743" w:rsidRPr="00B962AA" w:rsidRDefault="00AD1743" w:rsidP="00AD1743">
            <w:pPr>
              <w:rPr>
                <w:rFonts w:ascii="Times New Roman" w:hAnsi="Times New Roman" w:cs="Times New Roman"/>
                <w:sz w:val="24"/>
                <w:szCs w:val="24"/>
              </w:rPr>
            </w:pPr>
          </w:p>
        </w:tc>
        <w:tc>
          <w:tcPr>
            <w:tcW w:w="238" w:type="pct"/>
          </w:tcPr>
          <w:p w14:paraId="78F510A6" w14:textId="77777777" w:rsidR="00AD1743" w:rsidRPr="00B962AA" w:rsidRDefault="00AD1743" w:rsidP="00AD1743">
            <w:pPr>
              <w:rPr>
                <w:rFonts w:ascii="Times New Roman" w:hAnsi="Times New Roman" w:cs="Times New Roman"/>
                <w:sz w:val="24"/>
                <w:szCs w:val="24"/>
              </w:rPr>
            </w:pPr>
          </w:p>
        </w:tc>
        <w:tc>
          <w:tcPr>
            <w:tcW w:w="795" w:type="pct"/>
          </w:tcPr>
          <w:p w14:paraId="6C8CA56A" w14:textId="77777777" w:rsidR="00AD1743" w:rsidRDefault="00AD1743" w:rsidP="00AD1743">
            <w:r w:rsidRPr="00495AE8">
              <w:rPr>
                <w:rFonts w:ascii="Times New Roman" w:hAnsi="Times New Roman" w:cs="Times New Roman"/>
                <w:sz w:val="24"/>
                <w:szCs w:val="24"/>
              </w:rPr>
              <w:t>UNEMAT</w:t>
            </w:r>
          </w:p>
        </w:tc>
        <w:tc>
          <w:tcPr>
            <w:tcW w:w="873" w:type="pct"/>
          </w:tcPr>
          <w:p w14:paraId="6AB2D01C"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04</w:t>
            </w:r>
          </w:p>
        </w:tc>
        <w:tc>
          <w:tcPr>
            <w:tcW w:w="951" w:type="pct"/>
          </w:tcPr>
          <w:p w14:paraId="68E6C512"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 xml:space="preserve">Distância </w:t>
            </w:r>
          </w:p>
        </w:tc>
      </w:tr>
      <w:tr w:rsidR="00AD1743" w:rsidRPr="005A7403" w14:paraId="3AB801BA" w14:textId="77777777" w:rsidTr="00AD1743">
        <w:tc>
          <w:tcPr>
            <w:tcW w:w="1587" w:type="pct"/>
          </w:tcPr>
          <w:p w14:paraId="780AEE4F"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lastRenderedPageBreak/>
              <w:t>Lic. em Física. Ano Letivo 2012/01</w:t>
            </w:r>
          </w:p>
        </w:tc>
        <w:tc>
          <w:tcPr>
            <w:tcW w:w="284" w:type="pct"/>
          </w:tcPr>
          <w:p w14:paraId="56654ED9"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272" w:type="pct"/>
          </w:tcPr>
          <w:p w14:paraId="078EC84E" w14:textId="77777777" w:rsidR="00AD1743" w:rsidRPr="00B962AA" w:rsidRDefault="00AD1743" w:rsidP="00AD1743">
            <w:pPr>
              <w:rPr>
                <w:rFonts w:ascii="Times New Roman" w:hAnsi="Times New Roman" w:cs="Times New Roman"/>
                <w:sz w:val="24"/>
                <w:szCs w:val="24"/>
              </w:rPr>
            </w:pPr>
          </w:p>
        </w:tc>
        <w:tc>
          <w:tcPr>
            <w:tcW w:w="238" w:type="pct"/>
          </w:tcPr>
          <w:p w14:paraId="0BA71A47" w14:textId="77777777" w:rsidR="00AD1743" w:rsidRPr="00B962AA" w:rsidRDefault="00AD1743" w:rsidP="00AD1743">
            <w:pPr>
              <w:rPr>
                <w:rFonts w:ascii="Times New Roman" w:hAnsi="Times New Roman" w:cs="Times New Roman"/>
                <w:sz w:val="24"/>
                <w:szCs w:val="24"/>
              </w:rPr>
            </w:pPr>
          </w:p>
        </w:tc>
        <w:tc>
          <w:tcPr>
            <w:tcW w:w="795" w:type="pct"/>
          </w:tcPr>
          <w:p w14:paraId="24A7C347" w14:textId="77777777" w:rsidR="00AD1743" w:rsidRDefault="00AD1743" w:rsidP="00AD1743">
            <w:r w:rsidRPr="00495AE8">
              <w:rPr>
                <w:rFonts w:ascii="Times New Roman" w:hAnsi="Times New Roman" w:cs="Times New Roman"/>
                <w:sz w:val="24"/>
                <w:szCs w:val="24"/>
              </w:rPr>
              <w:t>UNEMAT</w:t>
            </w:r>
          </w:p>
        </w:tc>
        <w:tc>
          <w:tcPr>
            <w:tcW w:w="873" w:type="pct"/>
          </w:tcPr>
          <w:p w14:paraId="52FB3815"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02</w:t>
            </w:r>
          </w:p>
        </w:tc>
        <w:tc>
          <w:tcPr>
            <w:tcW w:w="951" w:type="pct"/>
          </w:tcPr>
          <w:p w14:paraId="0AA36DCD"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 xml:space="preserve">Distância </w:t>
            </w:r>
          </w:p>
        </w:tc>
      </w:tr>
      <w:tr w:rsidR="00AD1743" w:rsidRPr="005A7403" w14:paraId="2DD35005" w14:textId="77777777" w:rsidTr="00AD1743">
        <w:tc>
          <w:tcPr>
            <w:tcW w:w="1587" w:type="pct"/>
          </w:tcPr>
          <w:p w14:paraId="40271583"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Lic. em ciências Biológicas. Ano Letivo 2012/01</w:t>
            </w:r>
          </w:p>
        </w:tc>
        <w:tc>
          <w:tcPr>
            <w:tcW w:w="284" w:type="pct"/>
          </w:tcPr>
          <w:p w14:paraId="36710D5F"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272" w:type="pct"/>
          </w:tcPr>
          <w:p w14:paraId="2A1AB3A1" w14:textId="77777777" w:rsidR="00AD1743" w:rsidRPr="00B962AA" w:rsidRDefault="00AD1743" w:rsidP="00AD1743">
            <w:pPr>
              <w:rPr>
                <w:rFonts w:ascii="Times New Roman" w:hAnsi="Times New Roman" w:cs="Times New Roman"/>
                <w:sz w:val="24"/>
                <w:szCs w:val="24"/>
              </w:rPr>
            </w:pPr>
          </w:p>
        </w:tc>
        <w:tc>
          <w:tcPr>
            <w:tcW w:w="238" w:type="pct"/>
          </w:tcPr>
          <w:p w14:paraId="5D69F137" w14:textId="77777777" w:rsidR="00AD1743" w:rsidRPr="00B962AA" w:rsidRDefault="00AD1743" w:rsidP="00AD1743">
            <w:pPr>
              <w:rPr>
                <w:rFonts w:ascii="Times New Roman" w:hAnsi="Times New Roman" w:cs="Times New Roman"/>
                <w:sz w:val="24"/>
                <w:szCs w:val="24"/>
              </w:rPr>
            </w:pPr>
          </w:p>
        </w:tc>
        <w:tc>
          <w:tcPr>
            <w:tcW w:w="795" w:type="pct"/>
          </w:tcPr>
          <w:p w14:paraId="4457C0FE" w14:textId="77777777" w:rsidR="00AD1743" w:rsidRDefault="00AD1743" w:rsidP="00AD1743">
            <w:r w:rsidRPr="00495AE8">
              <w:rPr>
                <w:rFonts w:ascii="Times New Roman" w:hAnsi="Times New Roman" w:cs="Times New Roman"/>
                <w:sz w:val="24"/>
                <w:szCs w:val="24"/>
              </w:rPr>
              <w:t>UNEMAT</w:t>
            </w:r>
          </w:p>
        </w:tc>
        <w:tc>
          <w:tcPr>
            <w:tcW w:w="873" w:type="pct"/>
          </w:tcPr>
          <w:p w14:paraId="7593AD55"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02</w:t>
            </w:r>
          </w:p>
        </w:tc>
        <w:tc>
          <w:tcPr>
            <w:tcW w:w="951" w:type="pct"/>
          </w:tcPr>
          <w:p w14:paraId="3D6D86A5"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 xml:space="preserve">Distância </w:t>
            </w:r>
          </w:p>
        </w:tc>
      </w:tr>
      <w:tr w:rsidR="00AD1743" w:rsidRPr="005A7403" w14:paraId="2AE270CB" w14:textId="77777777" w:rsidTr="00AD1743">
        <w:tc>
          <w:tcPr>
            <w:tcW w:w="1587" w:type="pct"/>
          </w:tcPr>
          <w:p w14:paraId="1EB18EC2"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Lic. em ciências Biológicas. Ano Letivo 2012/02</w:t>
            </w:r>
          </w:p>
        </w:tc>
        <w:tc>
          <w:tcPr>
            <w:tcW w:w="284" w:type="pct"/>
          </w:tcPr>
          <w:p w14:paraId="1CBE7222"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272" w:type="pct"/>
          </w:tcPr>
          <w:p w14:paraId="512D4B08" w14:textId="77777777" w:rsidR="00AD1743" w:rsidRPr="00B962AA" w:rsidRDefault="00AD1743" w:rsidP="00AD1743">
            <w:pPr>
              <w:rPr>
                <w:rFonts w:ascii="Times New Roman" w:hAnsi="Times New Roman" w:cs="Times New Roman"/>
                <w:sz w:val="24"/>
                <w:szCs w:val="24"/>
              </w:rPr>
            </w:pPr>
          </w:p>
        </w:tc>
        <w:tc>
          <w:tcPr>
            <w:tcW w:w="238" w:type="pct"/>
          </w:tcPr>
          <w:p w14:paraId="51A45316" w14:textId="77777777" w:rsidR="00AD1743" w:rsidRPr="00B962AA" w:rsidRDefault="00AD1743" w:rsidP="00AD1743">
            <w:pPr>
              <w:rPr>
                <w:rFonts w:ascii="Times New Roman" w:hAnsi="Times New Roman" w:cs="Times New Roman"/>
                <w:sz w:val="24"/>
                <w:szCs w:val="24"/>
              </w:rPr>
            </w:pPr>
          </w:p>
        </w:tc>
        <w:tc>
          <w:tcPr>
            <w:tcW w:w="795" w:type="pct"/>
          </w:tcPr>
          <w:p w14:paraId="28146363" w14:textId="77777777" w:rsidR="00AD1743" w:rsidRDefault="00AD1743" w:rsidP="00AD1743">
            <w:r w:rsidRPr="00495AE8">
              <w:rPr>
                <w:rFonts w:ascii="Times New Roman" w:hAnsi="Times New Roman" w:cs="Times New Roman"/>
                <w:sz w:val="24"/>
                <w:szCs w:val="24"/>
              </w:rPr>
              <w:t>UNEMAT</w:t>
            </w:r>
          </w:p>
        </w:tc>
        <w:tc>
          <w:tcPr>
            <w:tcW w:w="873" w:type="pct"/>
          </w:tcPr>
          <w:p w14:paraId="31359220"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01</w:t>
            </w:r>
          </w:p>
        </w:tc>
        <w:tc>
          <w:tcPr>
            <w:tcW w:w="951" w:type="pct"/>
          </w:tcPr>
          <w:p w14:paraId="6F33A233"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 xml:space="preserve">Distância </w:t>
            </w:r>
          </w:p>
        </w:tc>
      </w:tr>
      <w:tr w:rsidR="00AD1743" w:rsidRPr="005A7403" w14:paraId="4CFDF68E" w14:textId="77777777" w:rsidTr="00AD1743">
        <w:tc>
          <w:tcPr>
            <w:tcW w:w="1587" w:type="pct"/>
          </w:tcPr>
          <w:p w14:paraId="4C0DF5BC" w14:textId="77777777" w:rsidR="00AD1743" w:rsidRPr="0053075E" w:rsidRDefault="00AD1743" w:rsidP="00AD1743">
            <w:pPr>
              <w:jc w:val="center"/>
              <w:rPr>
                <w:rFonts w:ascii="Times New Roman" w:hAnsi="Times New Roman" w:cs="Times New Roman"/>
                <w:sz w:val="24"/>
                <w:szCs w:val="24"/>
              </w:rPr>
            </w:pPr>
            <w:r w:rsidRPr="0053075E">
              <w:rPr>
                <w:rFonts w:ascii="Times New Roman" w:hAnsi="Times New Roman" w:cs="Times New Roman"/>
                <w:sz w:val="24"/>
                <w:szCs w:val="24"/>
              </w:rPr>
              <w:t>Ano Letivo de 2015</w:t>
            </w:r>
          </w:p>
        </w:tc>
        <w:tc>
          <w:tcPr>
            <w:tcW w:w="284" w:type="pct"/>
          </w:tcPr>
          <w:p w14:paraId="4E990CE8" w14:textId="77777777" w:rsidR="00AD1743" w:rsidRPr="00B962AA" w:rsidRDefault="00AD1743" w:rsidP="00AD1743">
            <w:pPr>
              <w:rPr>
                <w:rFonts w:ascii="Times New Roman" w:hAnsi="Times New Roman" w:cs="Times New Roman"/>
                <w:sz w:val="24"/>
                <w:szCs w:val="24"/>
              </w:rPr>
            </w:pPr>
          </w:p>
        </w:tc>
        <w:tc>
          <w:tcPr>
            <w:tcW w:w="272" w:type="pct"/>
          </w:tcPr>
          <w:p w14:paraId="6090F16D" w14:textId="77777777" w:rsidR="00AD1743" w:rsidRPr="00B962AA" w:rsidRDefault="00AD1743" w:rsidP="00AD1743">
            <w:pPr>
              <w:rPr>
                <w:rFonts w:ascii="Times New Roman" w:hAnsi="Times New Roman" w:cs="Times New Roman"/>
                <w:sz w:val="24"/>
                <w:szCs w:val="24"/>
              </w:rPr>
            </w:pPr>
          </w:p>
        </w:tc>
        <w:tc>
          <w:tcPr>
            <w:tcW w:w="238" w:type="pct"/>
          </w:tcPr>
          <w:p w14:paraId="338AD7F0" w14:textId="77777777" w:rsidR="00AD1743" w:rsidRPr="00B962AA" w:rsidRDefault="00AD1743" w:rsidP="00AD1743">
            <w:pPr>
              <w:rPr>
                <w:rFonts w:ascii="Times New Roman" w:hAnsi="Times New Roman" w:cs="Times New Roman"/>
                <w:sz w:val="24"/>
                <w:szCs w:val="24"/>
              </w:rPr>
            </w:pPr>
          </w:p>
        </w:tc>
        <w:tc>
          <w:tcPr>
            <w:tcW w:w="795" w:type="pct"/>
          </w:tcPr>
          <w:p w14:paraId="708AD6E5" w14:textId="77777777" w:rsidR="00AD1743" w:rsidRPr="005A7403" w:rsidRDefault="00AD1743" w:rsidP="00AD1743">
            <w:pPr>
              <w:rPr>
                <w:rFonts w:ascii="Times New Roman" w:hAnsi="Times New Roman" w:cs="Times New Roman"/>
                <w:b/>
                <w:sz w:val="24"/>
                <w:szCs w:val="24"/>
              </w:rPr>
            </w:pPr>
          </w:p>
        </w:tc>
        <w:tc>
          <w:tcPr>
            <w:tcW w:w="873" w:type="pct"/>
          </w:tcPr>
          <w:p w14:paraId="1962FEB0" w14:textId="77777777" w:rsidR="00AD1743" w:rsidRPr="005A7403" w:rsidRDefault="00AD1743" w:rsidP="00AD1743">
            <w:pPr>
              <w:jc w:val="center"/>
              <w:rPr>
                <w:rFonts w:ascii="Times New Roman" w:hAnsi="Times New Roman" w:cs="Times New Roman"/>
                <w:sz w:val="24"/>
                <w:szCs w:val="24"/>
              </w:rPr>
            </w:pPr>
          </w:p>
        </w:tc>
        <w:tc>
          <w:tcPr>
            <w:tcW w:w="951" w:type="pct"/>
          </w:tcPr>
          <w:p w14:paraId="05D16435" w14:textId="77777777" w:rsidR="00AD1743" w:rsidRPr="005A7403" w:rsidRDefault="00AD1743" w:rsidP="00AD1743">
            <w:pPr>
              <w:rPr>
                <w:rFonts w:ascii="Times New Roman" w:hAnsi="Times New Roman" w:cs="Times New Roman"/>
                <w:sz w:val="24"/>
                <w:szCs w:val="24"/>
              </w:rPr>
            </w:pPr>
          </w:p>
        </w:tc>
      </w:tr>
      <w:tr w:rsidR="00AD1743" w:rsidRPr="005A7403" w14:paraId="7F1EF1E4" w14:textId="77777777" w:rsidTr="00AD1743">
        <w:tc>
          <w:tcPr>
            <w:tcW w:w="1587" w:type="pct"/>
          </w:tcPr>
          <w:p w14:paraId="45E8935B"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Bacharelado em Administração</w:t>
            </w:r>
          </w:p>
        </w:tc>
        <w:tc>
          <w:tcPr>
            <w:tcW w:w="284" w:type="pct"/>
          </w:tcPr>
          <w:p w14:paraId="0669E7DF" w14:textId="77777777" w:rsidR="00AD1743" w:rsidRPr="00B962AA" w:rsidRDefault="00AD1743" w:rsidP="00AD1743">
            <w:pPr>
              <w:rPr>
                <w:rFonts w:ascii="Times New Roman" w:hAnsi="Times New Roman" w:cs="Times New Roman"/>
                <w:sz w:val="24"/>
                <w:szCs w:val="24"/>
              </w:rPr>
            </w:pPr>
          </w:p>
        </w:tc>
        <w:tc>
          <w:tcPr>
            <w:tcW w:w="272" w:type="pct"/>
          </w:tcPr>
          <w:p w14:paraId="27F11960" w14:textId="77777777" w:rsidR="00AD1743" w:rsidRPr="00B962AA" w:rsidRDefault="00AD1743" w:rsidP="00AD1743">
            <w:pPr>
              <w:rPr>
                <w:rFonts w:ascii="Times New Roman" w:hAnsi="Times New Roman" w:cs="Times New Roman"/>
                <w:sz w:val="24"/>
                <w:szCs w:val="24"/>
              </w:rPr>
            </w:pPr>
          </w:p>
        </w:tc>
        <w:tc>
          <w:tcPr>
            <w:tcW w:w="238" w:type="pct"/>
          </w:tcPr>
          <w:p w14:paraId="676736AA"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795" w:type="pct"/>
          </w:tcPr>
          <w:p w14:paraId="7DA8F9D6" w14:textId="77777777" w:rsidR="00AD1743" w:rsidRPr="005A7403" w:rsidRDefault="00AD1743" w:rsidP="00AD1743">
            <w:pPr>
              <w:rPr>
                <w:rFonts w:ascii="Times New Roman" w:hAnsi="Times New Roman" w:cs="Times New Roman"/>
                <w:b/>
                <w:sz w:val="24"/>
                <w:szCs w:val="24"/>
              </w:rPr>
            </w:pPr>
            <w:r>
              <w:rPr>
                <w:rFonts w:ascii="Times New Roman" w:hAnsi="Times New Roman" w:cs="Times New Roman"/>
                <w:sz w:val="24"/>
                <w:szCs w:val="24"/>
              </w:rPr>
              <w:t>FCAPR</w:t>
            </w:r>
          </w:p>
        </w:tc>
        <w:tc>
          <w:tcPr>
            <w:tcW w:w="873" w:type="pct"/>
          </w:tcPr>
          <w:p w14:paraId="56857E07"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03</w:t>
            </w:r>
          </w:p>
        </w:tc>
        <w:tc>
          <w:tcPr>
            <w:tcW w:w="951" w:type="pct"/>
          </w:tcPr>
          <w:p w14:paraId="5A40B2F9"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Presencial</w:t>
            </w:r>
          </w:p>
        </w:tc>
      </w:tr>
      <w:tr w:rsidR="00AD1743" w:rsidRPr="005A7403" w14:paraId="7865C60E" w14:textId="77777777" w:rsidTr="00AD1743">
        <w:tc>
          <w:tcPr>
            <w:tcW w:w="1587" w:type="pct"/>
          </w:tcPr>
          <w:p w14:paraId="6132A632"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Bacharelado em Ciências Contábeis</w:t>
            </w:r>
          </w:p>
        </w:tc>
        <w:tc>
          <w:tcPr>
            <w:tcW w:w="284" w:type="pct"/>
          </w:tcPr>
          <w:p w14:paraId="6F1EBB6E" w14:textId="77777777" w:rsidR="00AD1743" w:rsidRPr="00B962AA" w:rsidRDefault="00AD1743" w:rsidP="00AD1743">
            <w:pPr>
              <w:rPr>
                <w:rFonts w:ascii="Times New Roman" w:hAnsi="Times New Roman" w:cs="Times New Roman"/>
                <w:sz w:val="24"/>
                <w:szCs w:val="24"/>
              </w:rPr>
            </w:pPr>
          </w:p>
        </w:tc>
        <w:tc>
          <w:tcPr>
            <w:tcW w:w="272" w:type="pct"/>
          </w:tcPr>
          <w:p w14:paraId="0909610D" w14:textId="77777777" w:rsidR="00AD1743" w:rsidRPr="00B962AA" w:rsidRDefault="00AD1743" w:rsidP="00AD1743">
            <w:pPr>
              <w:rPr>
                <w:rFonts w:ascii="Times New Roman" w:hAnsi="Times New Roman" w:cs="Times New Roman"/>
                <w:sz w:val="24"/>
                <w:szCs w:val="24"/>
              </w:rPr>
            </w:pPr>
          </w:p>
        </w:tc>
        <w:tc>
          <w:tcPr>
            <w:tcW w:w="238" w:type="pct"/>
          </w:tcPr>
          <w:p w14:paraId="47DCED63"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795" w:type="pct"/>
          </w:tcPr>
          <w:p w14:paraId="018BDB9D" w14:textId="77777777" w:rsidR="00AD1743" w:rsidRDefault="00AD1743" w:rsidP="00AD1743">
            <w:r w:rsidRPr="00EE7B02">
              <w:rPr>
                <w:rFonts w:ascii="Times New Roman" w:hAnsi="Times New Roman" w:cs="Times New Roman"/>
                <w:sz w:val="24"/>
                <w:szCs w:val="24"/>
              </w:rPr>
              <w:t>FCAPR</w:t>
            </w:r>
          </w:p>
        </w:tc>
        <w:tc>
          <w:tcPr>
            <w:tcW w:w="873" w:type="pct"/>
          </w:tcPr>
          <w:p w14:paraId="6D74D80B"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06</w:t>
            </w:r>
          </w:p>
        </w:tc>
        <w:tc>
          <w:tcPr>
            <w:tcW w:w="951" w:type="pct"/>
          </w:tcPr>
          <w:p w14:paraId="36911F2D"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Presencial</w:t>
            </w:r>
          </w:p>
        </w:tc>
      </w:tr>
      <w:tr w:rsidR="00AD1743" w:rsidRPr="005A7403" w14:paraId="0CCB3D89" w14:textId="77777777" w:rsidTr="00AD1743">
        <w:tc>
          <w:tcPr>
            <w:tcW w:w="1587" w:type="pct"/>
          </w:tcPr>
          <w:p w14:paraId="736BF694" w14:textId="77777777" w:rsidR="00AD1743" w:rsidRPr="005A7403" w:rsidRDefault="00AD1743" w:rsidP="00AD1743">
            <w:pPr>
              <w:rPr>
                <w:rFonts w:ascii="Times New Roman" w:hAnsi="Times New Roman" w:cs="Times New Roman"/>
                <w:color w:val="FF0000"/>
                <w:sz w:val="24"/>
                <w:szCs w:val="24"/>
              </w:rPr>
            </w:pPr>
            <w:r w:rsidRPr="005A7403">
              <w:rPr>
                <w:rFonts w:ascii="Times New Roman" w:hAnsi="Times New Roman" w:cs="Times New Roman"/>
                <w:sz w:val="24"/>
                <w:szCs w:val="24"/>
              </w:rPr>
              <w:t>Bacharelado em Direito</w:t>
            </w:r>
          </w:p>
        </w:tc>
        <w:tc>
          <w:tcPr>
            <w:tcW w:w="284" w:type="pct"/>
          </w:tcPr>
          <w:p w14:paraId="0FDF7066" w14:textId="77777777" w:rsidR="00AD1743" w:rsidRPr="00B962AA" w:rsidRDefault="00AD1743" w:rsidP="00AD1743">
            <w:pPr>
              <w:rPr>
                <w:rFonts w:ascii="Times New Roman" w:hAnsi="Times New Roman" w:cs="Times New Roman"/>
                <w:sz w:val="24"/>
                <w:szCs w:val="24"/>
              </w:rPr>
            </w:pPr>
          </w:p>
        </w:tc>
        <w:tc>
          <w:tcPr>
            <w:tcW w:w="272" w:type="pct"/>
          </w:tcPr>
          <w:p w14:paraId="09E7AA70" w14:textId="77777777" w:rsidR="00AD1743" w:rsidRPr="00B962AA" w:rsidRDefault="00AD1743" w:rsidP="00AD1743">
            <w:pPr>
              <w:rPr>
                <w:rFonts w:ascii="Times New Roman" w:hAnsi="Times New Roman" w:cs="Times New Roman"/>
                <w:sz w:val="24"/>
                <w:szCs w:val="24"/>
              </w:rPr>
            </w:pPr>
          </w:p>
        </w:tc>
        <w:tc>
          <w:tcPr>
            <w:tcW w:w="238" w:type="pct"/>
          </w:tcPr>
          <w:p w14:paraId="178232B4"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795" w:type="pct"/>
          </w:tcPr>
          <w:p w14:paraId="78DFD6B7" w14:textId="77777777" w:rsidR="00AD1743" w:rsidRDefault="00AD1743" w:rsidP="00AD1743">
            <w:r w:rsidRPr="00EE7B02">
              <w:rPr>
                <w:rFonts w:ascii="Times New Roman" w:hAnsi="Times New Roman" w:cs="Times New Roman"/>
                <w:sz w:val="24"/>
                <w:szCs w:val="24"/>
              </w:rPr>
              <w:t>FCAPR</w:t>
            </w:r>
          </w:p>
        </w:tc>
        <w:tc>
          <w:tcPr>
            <w:tcW w:w="873" w:type="pct"/>
          </w:tcPr>
          <w:p w14:paraId="3E3D1494"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15</w:t>
            </w:r>
          </w:p>
        </w:tc>
        <w:tc>
          <w:tcPr>
            <w:tcW w:w="951" w:type="pct"/>
          </w:tcPr>
          <w:p w14:paraId="484B5366"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Presencial</w:t>
            </w:r>
          </w:p>
        </w:tc>
      </w:tr>
      <w:tr w:rsidR="00AD1743" w:rsidRPr="005A7403" w14:paraId="41E78060" w14:textId="77777777" w:rsidTr="00AD1743">
        <w:tc>
          <w:tcPr>
            <w:tcW w:w="1587" w:type="pct"/>
          </w:tcPr>
          <w:p w14:paraId="6C045D33"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Educação Física</w:t>
            </w:r>
          </w:p>
        </w:tc>
        <w:tc>
          <w:tcPr>
            <w:tcW w:w="284" w:type="pct"/>
          </w:tcPr>
          <w:p w14:paraId="7E7862B6" w14:textId="77777777" w:rsidR="00AD1743" w:rsidRPr="00B962AA" w:rsidRDefault="00AD1743" w:rsidP="00AD1743">
            <w:pPr>
              <w:rPr>
                <w:rFonts w:ascii="Times New Roman" w:hAnsi="Times New Roman" w:cs="Times New Roman"/>
                <w:sz w:val="24"/>
                <w:szCs w:val="24"/>
              </w:rPr>
            </w:pPr>
          </w:p>
        </w:tc>
        <w:tc>
          <w:tcPr>
            <w:tcW w:w="272" w:type="pct"/>
          </w:tcPr>
          <w:p w14:paraId="6B6FE39D" w14:textId="77777777" w:rsidR="00AD1743" w:rsidRPr="00B962AA" w:rsidRDefault="00AD1743" w:rsidP="00AD1743">
            <w:pPr>
              <w:rPr>
                <w:rFonts w:ascii="Times New Roman" w:hAnsi="Times New Roman" w:cs="Times New Roman"/>
                <w:sz w:val="24"/>
                <w:szCs w:val="24"/>
              </w:rPr>
            </w:pPr>
          </w:p>
        </w:tc>
        <w:tc>
          <w:tcPr>
            <w:tcW w:w="238" w:type="pct"/>
          </w:tcPr>
          <w:p w14:paraId="3E7BF5D9"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795" w:type="pct"/>
          </w:tcPr>
          <w:p w14:paraId="34934A64" w14:textId="77777777" w:rsidR="00AD1743" w:rsidRDefault="00AD1743" w:rsidP="00AD1743">
            <w:r w:rsidRPr="00EE7B02">
              <w:rPr>
                <w:rFonts w:ascii="Times New Roman" w:hAnsi="Times New Roman" w:cs="Times New Roman"/>
                <w:sz w:val="24"/>
                <w:szCs w:val="24"/>
              </w:rPr>
              <w:t>FCAPR</w:t>
            </w:r>
          </w:p>
        </w:tc>
        <w:tc>
          <w:tcPr>
            <w:tcW w:w="873" w:type="pct"/>
          </w:tcPr>
          <w:p w14:paraId="1199BFE3"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01</w:t>
            </w:r>
          </w:p>
        </w:tc>
        <w:tc>
          <w:tcPr>
            <w:tcW w:w="951" w:type="pct"/>
          </w:tcPr>
          <w:p w14:paraId="52632DF9" w14:textId="77777777" w:rsidR="00AD1743" w:rsidRPr="005A7403" w:rsidRDefault="00AD1743" w:rsidP="00AD1743">
            <w:pPr>
              <w:rPr>
                <w:rFonts w:ascii="Times New Roman" w:hAnsi="Times New Roman" w:cs="Times New Roman"/>
                <w:sz w:val="24"/>
                <w:szCs w:val="24"/>
              </w:rPr>
            </w:pPr>
          </w:p>
        </w:tc>
      </w:tr>
      <w:tr w:rsidR="00AD1743" w:rsidRPr="005A7403" w14:paraId="64E66A3E" w14:textId="77777777" w:rsidTr="00AD1743">
        <w:tc>
          <w:tcPr>
            <w:tcW w:w="1587" w:type="pct"/>
          </w:tcPr>
          <w:p w14:paraId="6934B153"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Tecnólogo- Gestão da Tecnologia da Informação</w:t>
            </w:r>
          </w:p>
          <w:p w14:paraId="25839DD0" w14:textId="77777777" w:rsidR="00AD1743" w:rsidRPr="005A7403" w:rsidRDefault="00AD1743" w:rsidP="00AD1743">
            <w:pPr>
              <w:rPr>
                <w:rFonts w:ascii="Times New Roman" w:hAnsi="Times New Roman" w:cs="Times New Roman"/>
                <w:color w:val="FF0000"/>
                <w:sz w:val="24"/>
                <w:szCs w:val="24"/>
              </w:rPr>
            </w:pPr>
          </w:p>
        </w:tc>
        <w:tc>
          <w:tcPr>
            <w:tcW w:w="284" w:type="pct"/>
          </w:tcPr>
          <w:p w14:paraId="4549F42D" w14:textId="77777777" w:rsidR="00AD1743" w:rsidRPr="00B962AA" w:rsidRDefault="00AD1743" w:rsidP="00AD1743">
            <w:pPr>
              <w:rPr>
                <w:rFonts w:ascii="Times New Roman" w:hAnsi="Times New Roman" w:cs="Times New Roman"/>
                <w:sz w:val="24"/>
                <w:szCs w:val="24"/>
              </w:rPr>
            </w:pPr>
          </w:p>
        </w:tc>
        <w:tc>
          <w:tcPr>
            <w:tcW w:w="272" w:type="pct"/>
          </w:tcPr>
          <w:p w14:paraId="4129445B" w14:textId="77777777" w:rsidR="00AD1743" w:rsidRPr="00B962AA" w:rsidRDefault="00AD1743" w:rsidP="00AD1743">
            <w:pPr>
              <w:rPr>
                <w:rFonts w:ascii="Times New Roman" w:hAnsi="Times New Roman" w:cs="Times New Roman"/>
                <w:sz w:val="24"/>
                <w:szCs w:val="24"/>
              </w:rPr>
            </w:pPr>
          </w:p>
        </w:tc>
        <w:tc>
          <w:tcPr>
            <w:tcW w:w="238" w:type="pct"/>
          </w:tcPr>
          <w:p w14:paraId="67302103"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795" w:type="pct"/>
          </w:tcPr>
          <w:p w14:paraId="3C6F54A5" w14:textId="77777777" w:rsidR="00AD1743" w:rsidRDefault="00AD1743" w:rsidP="00AD1743">
            <w:r w:rsidRPr="00EE7B02">
              <w:rPr>
                <w:rFonts w:ascii="Times New Roman" w:hAnsi="Times New Roman" w:cs="Times New Roman"/>
                <w:sz w:val="24"/>
                <w:szCs w:val="24"/>
              </w:rPr>
              <w:t>FCAPR</w:t>
            </w:r>
          </w:p>
        </w:tc>
        <w:tc>
          <w:tcPr>
            <w:tcW w:w="873" w:type="pct"/>
          </w:tcPr>
          <w:p w14:paraId="160F0EA4"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03</w:t>
            </w:r>
          </w:p>
        </w:tc>
        <w:tc>
          <w:tcPr>
            <w:tcW w:w="951" w:type="pct"/>
          </w:tcPr>
          <w:p w14:paraId="5AB1751B"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Presencial</w:t>
            </w:r>
          </w:p>
        </w:tc>
      </w:tr>
      <w:tr w:rsidR="00AD1743" w:rsidRPr="005A7403" w14:paraId="6D14BC19" w14:textId="77777777" w:rsidTr="00AD1743">
        <w:tc>
          <w:tcPr>
            <w:tcW w:w="1587" w:type="pct"/>
          </w:tcPr>
          <w:p w14:paraId="7686B9C4" w14:textId="77777777" w:rsidR="00AD1743" w:rsidRPr="0053075E" w:rsidRDefault="00AD1743" w:rsidP="00AD1743">
            <w:pPr>
              <w:rPr>
                <w:rFonts w:ascii="Times New Roman" w:hAnsi="Times New Roman" w:cs="Times New Roman"/>
                <w:color w:val="000000" w:themeColor="text1"/>
                <w:sz w:val="24"/>
                <w:szCs w:val="24"/>
              </w:rPr>
            </w:pPr>
            <w:r w:rsidRPr="0053075E">
              <w:rPr>
                <w:rFonts w:ascii="Times New Roman" w:hAnsi="Times New Roman" w:cs="Times New Roman"/>
                <w:color w:val="000000" w:themeColor="text1"/>
                <w:sz w:val="24"/>
                <w:szCs w:val="24"/>
              </w:rPr>
              <w:t>Ano Letivo de 2011 a 2014</w:t>
            </w:r>
          </w:p>
        </w:tc>
        <w:tc>
          <w:tcPr>
            <w:tcW w:w="284" w:type="pct"/>
          </w:tcPr>
          <w:p w14:paraId="29918DF7" w14:textId="77777777" w:rsidR="00AD1743" w:rsidRPr="00B962AA" w:rsidRDefault="00AD1743" w:rsidP="00AD1743">
            <w:pPr>
              <w:rPr>
                <w:rFonts w:ascii="Times New Roman" w:hAnsi="Times New Roman" w:cs="Times New Roman"/>
                <w:sz w:val="24"/>
                <w:szCs w:val="24"/>
              </w:rPr>
            </w:pPr>
          </w:p>
        </w:tc>
        <w:tc>
          <w:tcPr>
            <w:tcW w:w="272" w:type="pct"/>
          </w:tcPr>
          <w:p w14:paraId="4FFFF6A6" w14:textId="77777777" w:rsidR="00AD1743" w:rsidRPr="00B962AA" w:rsidRDefault="00AD1743" w:rsidP="00AD1743">
            <w:pPr>
              <w:rPr>
                <w:rFonts w:ascii="Times New Roman" w:hAnsi="Times New Roman" w:cs="Times New Roman"/>
                <w:sz w:val="24"/>
                <w:szCs w:val="24"/>
              </w:rPr>
            </w:pPr>
          </w:p>
        </w:tc>
        <w:tc>
          <w:tcPr>
            <w:tcW w:w="238" w:type="pct"/>
          </w:tcPr>
          <w:p w14:paraId="29A627CE" w14:textId="77777777" w:rsidR="00AD1743" w:rsidRPr="00B962AA" w:rsidRDefault="00AD1743" w:rsidP="00AD1743">
            <w:pPr>
              <w:rPr>
                <w:rFonts w:ascii="Times New Roman" w:hAnsi="Times New Roman" w:cs="Times New Roman"/>
                <w:sz w:val="24"/>
                <w:szCs w:val="24"/>
              </w:rPr>
            </w:pPr>
          </w:p>
        </w:tc>
        <w:tc>
          <w:tcPr>
            <w:tcW w:w="795" w:type="pct"/>
          </w:tcPr>
          <w:p w14:paraId="6651DA15" w14:textId="77777777" w:rsidR="00AD1743" w:rsidRPr="005A7403" w:rsidRDefault="00AD1743" w:rsidP="00AD1743">
            <w:pPr>
              <w:rPr>
                <w:rFonts w:ascii="Times New Roman" w:hAnsi="Times New Roman" w:cs="Times New Roman"/>
                <w:b/>
                <w:sz w:val="24"/>
                <w:szCs w:val="24"/>
              </w:rPr>
            </w:pPr>
          </w:p>
        </w:tc>
        <w:tc>
          <w:tcPr>
            <w:tcW w:w="873" w:type="pct"/>
          </w:tcPr>
          <w:p w14:paraId="6D284612" w14:textId="77777777" w:rsidR="00AD1743" w:rsidRPr="0053075E" w:rsidRDefault="00AD1743" w:rsidP="00AD1743">
            <w:pPr>
              <w:jc w:val="center"/>
              <w:rPr>
                <w:rFonts w:ascii="Times New Roman" w:hAnsi="Times New Roman" w:cs="Times New Roman"/>
                <w:sz w:val="24"/>
                <w:szCs w:val="24"/>
              </w:rPr>
            </w:pPr>
            <w:r w:rsidRPr="0053075E">
              <w:rPr>
                <w:rFonts w:ascii="Times New Roman" w:hAnsi="Times New Roman" w:cs="Times New Roman"/>
                <w:sz w:val="24"/>
                <w:szCs w:val="24"/>
              </w:rPr>
              <w:t>Totais matriculados no período</w:t>
            </w:r>
          </w:p>
        </w:tc>
        <w:tc>
          <w:tcPr>
            <w:tcW w:w="951" w:type="pct"/>
          </w:tcPr>
          <w:p w14:paraId="3D1516B4" w14:textId="77777777" w:rsidR="00AD1743" w:rsidRPr="005A7403" w:rsidRDefault="00AD1743" w:rsidP="00AD1743">
            <w:pPr>
              <w:rPr>
                <w:rFonts w:ascii="Times New Roman" w:hAnsi="Times New Roman" w:cs="Times New Roman"/>
                <w:b/>
                <w:sz w:val="24"/>
                <w:szCs w:val="24"/>
              </w:rPr>
            </w:pPr>
          </w:p>
        </w:tc>
      </w:tr>
      <w:tr w:rsidR="00AD1743" w:rsidRPr="005A7403" w14:paraId="5A2D486B" w14:textId="77777777" w:rsidTr="00AD1743">
        <w:tc>
          <w:tcPr>
            <w:tcW w:w="1587" w:type="pct"/>
          </w:tcPr>
          <w:p w14:paraId="4F80FA93" w14:textId="77777777" w:rsidR="00AD1743" w:rsidRPr="005A7403" w:rsidRDefault="00AD1743" w:rsidP="00AD1743">
            <w:pPr>
              <w:rPr>
                <w:rFonts w:ascii="Times New Roman" w:hAnsi="Times New Roman" w:cs="Times New Roman"/>
                <w:color w:val="000000" w:themeColor="text1"/>
                <w:sz w:val="24"/>
                <w:szCs w:val="24"/>
              </w:rPr>
            </w:pPr>
            <w:r w:rsidRPr="005A7403">
              <w:rPr>
                <w:rFonts w:ascii="Times New Roman" w:hAnsi="Times New Roman" w:cs="Times New Roman"/>
                <w:color w:val="000000" w:themeColor="text1"/>
                <w:sz w:val="24"/>
                <w:szCs w:val="24"/>
              </w:rPr>
              <w:t>ENFERMAGEM</w:t>
            </w:r>
          </w:p>
        </w:tc>
        <w:tc>
          <w:tcPr>
            <w:tcW w:w="284" w:type="pct"/>
          </w:tcPr>
          <w:p w14:paraId="2219BE08" w14:textId="77777777" w:rsidR="00AD1743" w:rsidRPr="00B962AA" w:rsidRDefault="00AD1743" w:rsidP="00AD1743">
            <w:pPr>
              <w:rPr>
                <w:rFonts w:ascii="Times New Roman" w:hAnsi="Times New Roman" w:cs="Times New Roman"/>
                <w:sz w:val="24"/>
                <w:szCs w:val="24"/>
              </w:rPr>
            </w:pPr>
          </w:p>
        </w:tc>
        <w:tc>
          <w:tcPr>
            <w:tcW w:w="272" w:type="pct"/>
          </w:tcPr>
          <w:p w14:paraId="509C1092" w14:textId="77777777" w:rsidR="00AD1743" w:rsidRPr="00B962AA" w:rsidRDefault="00AD1743" w:rsidP="00AD1743">
            <w:pPr>
              <w:rPr>
                <w:rFonts w:ascii="Times New Roman" w:hAnsi="Times New Roman" w:cs="Times New Roman"/>
                <w:sz w:val="24"/>
                <w:szCs w:val="24"/>
              </w:rPr>
            </w:pPr>
          </w:p>
        </w:tc>
        <w:tc>
          <w:tcPr>
            <w:tcW w:w="238" w:type="pct"/>
          </w:tcPr>
          <w:p w14:paraId="0E349ED0"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795" w:type="pct"/>
          </w:tcPr>
          <w:p w14:paraId="13BD4903" w14:textId="77777777" w:rsidR="00AD1743" w:rsidRPr="005A7403" w:rsidRDefault="00AD1743" w:rsidP="00AD1743">
            <w:pPr>
              <w:rPr>
                <w:rFonts w:ascii="Times New Roman" w:hAnsi="Times New Roman" w:cs="Times New Roman"/>
                <w:sz w:val="24"/>
                <w:szCs w:val="24"/>
              </w:rPr>
            </w:pPr>
            <w:r>
              <w:rPr>
                <w:rFonts w:ascii="Times New Roman" w:hAnsi="Times New Roman" w:cs="Times New Roman"/>
                <w:sz w:val="24"/>
                <w:szCs w:val="24"/>
              </w:rPr>
              <w:t>FQM</w:t>
            </w:r>
          </w:p>
        </w:tc>
        <w:tc>
          <w:tcPr>
            <w:tcW w:w="873" w:type="pct"/>
            <w:vMerge w:val="restart"/>
          </w:tcPr>
          <w:p w14:paraId="5FA6BB73" w14:textId="77777777" w:rsidR="00AD1743" w:rsidRPr="005A7403" w:rsidRDefault="00AD1743" w:rsidP="00AD1743">
            <w:pPr>
              <w:jc w:val="center"/>
              <w:rPr>
                <w:rFonts w:ascii="Times New Roman" w:hAnsi="Times New Roman" w:cs="Times New Roman"/>
                <w:b/>
                <w:sz w:val="24"/>
                <w:szCs w:val="24"/>
              </w:rPr>
            </w:pPr>
          </w:p>
          <w:p w14:paraId="1A720FEF" w14:textId="77777777" w:rsidR="00AD1743" w:rsidRPr="005A7403" w:rsidRDefault="00AD1743" w:rsidP="00AD1743">
            <w:pPr>
              <w:jc w:val="center"/>
              <w:rPr>
                <w:rFonts w:ascii="Times New Roman" w:hAnsi="Times New Roman" w:cs="Times New Roman"/>
                <w:sz w:val="24"/>
                <w:szCs w:val="24"/>
              </w:rPr>
            </w:pPr>
            <w:r w:rsidRPr="005A7403">
              <w:rPr>
                <w:rFonts w:ascii="Times New Roman" w:hAnsi="Times New Roman" w:cs="Times New Roman"/>
                <w:sz w:val="24"/>
                <w:szCs w:val="24"/>
              </w:rPr>
              <w:t>12</w:t>
            </w:r>
          </w:p>
        </w:tc>
        <w:tc>
          <w:tcPr>
            <w:tcW w:w="951" w:type="pct"/>
          </w:tcPr>
          <w:p w14:paraId="24D9FF8B"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Presencial</w:t>
            </w:r>
          </w:p>
        </w:tc>
      </w:tr>
      <w:tr w:rsidR="00AD1743" w:rsidRPr="005A7403" w14:paraId="3EE2A992" w14:textId="77777777" w:rsidTr="00AD1743">
        <w:tc>
          <w:tcPr>
            <w:tcW w:w="1587" w:type="pct"/>
          </w:tcPr>
          <w:p w14:paraId="1640114F" w14:textId="77777777" w:rsidR="00AD1743" w:rsidRPr="005A7403" w:rsidRDefault="00AD1743" w:rsidP="00AD1743">
            <w:pPr>
              <w:rPr>
                <w:rFonts w:ascii="Times New Roman" w:hAnsi="Times New Roman" w:cs="Times New Roman"/>
                <w:color w:val="000000" w:themeColor="text1"/>
                <w:sz w:val="24"/>
                <w:szCs w:val="24"/>
              </w:rPr>
            </w:pPr>
            <w:r w:rsidRPr="005A7403">
              <w:rPr>
                <w:rFonts w:ascii="Times New Roman" w:hAnsi="Times New Roman" w:cs="Times New Roman"/>
                <w:color w:val="000000" w:themeColor="text1"/>
                <w:sz w:val="24"/>
                <w:szCs w:val="24"/>
              </w:rPr>
              <w:t xml:space="preserve">FARMÁCIA </w:t>
            </w:r>
          </w:p>
        </w:tc>
        <w:tc>
          <w:tcPr>
            <w:tcW w:w="284" w:type="pct"/>
          </w:tcPr>
          <w:p w14:paraId="32E4AE69" w14:textId="77777777" w:rsidR="00AD1743" w:rsidRPr="00B962AA" w:rsidRDefault="00AD1743" w:rsidP="00AD1743">
            <w:pPr>
              <w:rPr>
                <w:rFonts w:ascii="Times New Roman" w:hAnsi="Times New Roman" w:cs="Times New Roman"/>
                <w:sz w:val="24"/>
                <w:szCs w:val="24"/>
              </w:rPr>
            </w:pPr>
          </w:p>
        </w:tc>
        <w:tc>
          <w:tcPr>
            <w:tcW w:w="272" w:type="pct"/>
          </w:tcPr>
          <w:p w14:paraId="0A03BA27" w14:textId="77777777" w:rsidR="00AD1743" w:rsidRPr="00B962AA" w:rsidRDefault="00AD1743" w:rsidP="00AD1743">
            <w:pPr>
              <w:rPr>
                <w:rFonts w:ascii="Times New Roman" w:hAnsi="Times New Roman" w:cs="Times New Roman"/>
                <w:sz w:val="24"/>
                <w:szCs w:val="24"/>
              </w:rPr>
            </w:pPr>
          </w:p>
        </w:tc>
        <w:tc>
          <w:tcPr>
            <w:tcW w:w="238" w:type="pct"/>
          </w:tcPr>
          <w:p w14:paraId="4C0932FF"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795" w:type="pct"/>
          </w:tcPr>
          <w:p w14:paraId="17F64FC2" w14:textId="77777777" w:rsidR="00AD1743" w:rsidRDefault="00AD1743" w:rsidP="00AD1743">
            <w:r w:rsidRPr="005D1EE7">
              <w:rPr>
                <w:rFonts w:ascii="Times New Roman" w:hAnsi="Times New Roman" w:cs="Times New Roman"/>
                <w:sz w:val="24"/>
                <w:szCs w:val="24"/>
              </w:rPr>
              <w:t>FQM</w:t>
            </w:r>
          </w:p>
        </w:tc>
        <w:tc>
          <w:tcPr>
            <w:tcW w:w="873" w:type="pct"/>
            <w:vMerge/>
          </w:tcPr>
          <w:p w14:paraId="5F5E8743" w14:textId="77777777" w:rsidR="00AD1743" w:rsidRPr="005A7403" w:rsidRDefault="00AD1743" w:rsidP="00AD1743">
            <w:pPr>
              <w:rPr>
                <w:rFonts w:ascii="Times New Roman" w:hAnsi="Times New Roman" w:cs="Times New Roman"/>
                <w:b/>
                <w:sz w:val="24"/>
                <w:szCs w:val="24"/>
              </w:rPr>
            </w:pPr>
          </w:p>
        </w:tc>
        <w:tc>
          <w:tcPr>
            <w:tcW w:w="951" w:type="pct"/>
          </w:tcPr>
          <w:p w14:paraId="4878019C"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Presencial</w:t>
            </w:r>
          </w:p>
        </w:tc>
      </w:tr>
      <w:tr w:rsidR="00AD1743" w:rsidRPr="005A7403" w14:paraId="2361EB17" w14:textId="77777777" w:rsidTr="00AD1743">
        <w:tc>
          <w:tcPr>
            <w:tcW w:w="1587" w:type="pct"/>
          </w:tcPr>
          <w:p w14:paraId="18900F19" w14:textId="77777777" w:rsidR="00AD1743" w:rsidRPr="005A7403" w:rsidRDefault="00AD1743" w:rsidP="00AD1743">
            <w:pPr>
              <w:rPr>
                <w:rFonts w:ascii="Times New Roman" w:hAnsi="Times New Roman" w:cs="Times New Roman"/>
                <w:color w:val="000000" w:themeColor="text1"/>
                <w:sz w:val="24"/>
                <w:szCs w:val="24"/>
              </w:rPr>
            </w:pPr>
            <w:r w:rsidRPr="005A7403">
              <w:rPr>
                <w:rFonts w:ascii="Times New Roman" w:hAnsi="Times New Roman" w:cs="Times New Roman"/>
                <w:color w:val="000000" w:themeColor="text1"/>
                <w:sz w:val="24"/>
                <w:szCs w:val="24"/>
              </w:rPr>
              <w:t>PSICOLOGIA</w:t>
            </w:r>
          </w:p>
        </w:tc>
        <w:tc>
          <w:tcPr>
            <w:tcW w:w="284" w:type="pct"/>
          </w:tcPr>
          <w:p w14:paraId="699FE960" w14:textId="77777777" w:rsidR="00AD1743" w:rsidRPr="00B962AA" w:rsidRDefault="00AD1743" w:rsidP="00AD1743">
            <w:pPr>
              <w:rPr>
                <w:rFonts w:ascii="Times New Roman" w:hAnsi="Times New Roman" w:cs="Times New Roman"/>
                <w:sz w:val="24"/>
                <w:szCs w:val="24"/>
              </w:rPr>
            </w:pPr>
          </w:p>
        </w:tc>
        <w:tc>
          <w:tcPr>
            <w:tcW w:w="272" w:type="pct"/>
          </w:tcPr>
          <w:p w14:paraId="36C90A07" w14:textId="77777777" w:rsidR="00AD1743" w:rsidRPr="00B962AA" w:rsidRDefault="00AD1743" w:rsidP="00AD1743">
            <w:pPr>
              <w:rPr>
                <w:rFonts w:ascii="Times New Roman" w:hAnsi="Times New Roman" w:cs="Times New Roman"/>
                <w:sz w:val="24"/>
                <w:szCs w:val="24"/>
              </w:rPr>
            </w:pPr>
          </w:p>
        </w:tc>
        <w:tc>
          <w:tcPr>
            <w:tcW w:w="238" w:type="pct"/>
          </w:tcPr>
          <w:p w14:paraId="59927593" w14:textId="77777777" w:rsidR="00AD1743" w:rsidRPr="00B962AA" w:rsidRDefault="00AD1743" w:rsidP="00AD1743">
            <w:pPr>
              <w:rPr>
                <w:rFonts w:ascii="Times New Roman" w:hAnsi="Times New Roman" w:cs="Times New Roman"/>
                <w:sz w:val="24"/>
                <w:szCs w:val="24"/>
              </w:rPr>
            </w:pPr>
            <w:r w:rsidRPr="00B962AA">
              <w:rPr>
                <w:rFonts w:ascii="Times New Roman" w:hAnsi="Times New Roman" w:cs="Times New Roman"/>
                <w:sz w:val="24"/>
                <w:szCs w:val="24"/>
              </w:rPr>
              <w:t>X</w:t>
            </w:r>
          </w:p>
        </w:tc>
        <w:tc>
          <w:tcPr>
            <w:tcW w:w="795" w:type="pct"/>
          </w:tcPr>
          <w:p w14:paraId="62B569BB" w14:textId="77777777" w:rsidR="00AD1743" w:rsidRDefault="00AD1743" w:rsidP="00AD1743">
            <w:r w:rsidRPr="005D1EE7">
              <w:rPr>
                <w:rFonts w:ascii="Times New Roman" w:hAnsi="Times New Roman" w:cs="Times New Roman"/>
                <w:sz w:val="24"/>
                <w:szCs w:val="24"/>
              </w:rPr>
              <w:t>FQM</w:t>
            </w:r>
          </w:p>
        </w:tc>
        <w:tc>
          <w:tcPr>
            <w:tcW w:w="873" w:type="pct"/>
            <w:vMerge/>
          </w:tcPr>
          <w:p w14:paraId="64A62943" w14:textId="77777777" w:rsidR="00AD1743" w:rsidRPr="005A7403" w:rsidRDefault="00AD1743" w:rsidP="00AD1743">
            <w:pPr>
              <w:rPr>
                <w:rFonts w:ascii="Times New Roman" w:hAnsi="Times New Roman" w:cs="Times New Roman"/>
                <w:b/>
                <w:sz w:val="24"/>
                <w:szCs w:val="24"/>
              </w:rPr>
            </w:pPr>
          </w:p>
        </w:tc>
        <w:tc>
          <w:tcPr>
            <w:tcW w:w="951" w:type="pct"/>
          </w:tcPr>
          <w:p w14:paraId="5589D29E" w14:textId="77777777" w:rsidR="00AD1743" w:rsidRPr="005A7403" w:rsidRDefault="00AD1743" w:rsidP="00AD1743">
            <w:pPr>
              <w:rPr>
                <w:rFonts w:ascii="Times New Roman" w:hAnsi="Times New Roman" w:cs="Times New Roman"/>
                <w:sz w:val="24"/>
                <w:szCs w:val="24"/>
              </w:rPr>
            </w:pPr>
            <w:r w:rsidRPr="005A7403">
              <w:rPr>
                <w:rFonts w:ascii="Times New Roman" w:hAnsi="Times New Roman" w:cs="Times New Roman"/>
                <w:sz w:val="24"/>
                <w:szCs w:val="24"/>
              </w:rPr>
              <w:t>Presencial</w:t>
            </w:r>
          </w:p>
        </w:tc>
      </w:tr>
    </w:tbl>
    <w:p w14:paraId="7E849636" w14:textId="77777777" w:rsidR="00AD1743" w:rsidRDefault="00AD1743" w:rsidP="00AD1743">
      <w:pPr>
        <w:rPr>
          <w:rFonts w:ascii="Times New Roman" w:hAnsi="Times New Roman" w:cs="Times New Roman"/>
          <w:sz w:val="24"/>
          <w:szCs w:val="24"/>
        </w:rPr>
      </w:pPr>
      <w:r>
        <w:rPr>
          <w:rFonts w:ascii="Times New Roman" w:hAnsi="Times New Roman" w:cs="Times New Roman"/>
          <w:sz w:val="24"/>
          <w:szCs w:val="24"/>
        </w:rPr>
        <w:t>Fonte: FCARP/FQM/UNEMAT, 2015.</w:t>
      </w:r>
    </w:p>
    <w:p w14:paraId="3F83930C" w14:textId="77777777" w:rsidR="00DD6436" w:rsidRDefault="00DD6436" w:rsidP="00DD6436">
      <w:pPr>
        <w:spacing w:after="0" w:line="240" w:lineRule="auto"/>
        <w:rPr>
          <w:rFonts w:ascii="Times New Roman" w:hAnsi="Times New Roman" w:cs="Times New Roman"/>
          <w:b/>
          <w:sz w:val="28"/>
        </w:rPr>
      </w:pPr>
    </w:p>
    <w:p w14:paraId="35AD0FE6" w14:textId="77777777" w:rsidR="00AD1743" w:rsidRPr="00EA2E14" w:rsidRDefault="00AD1743" w:rsidP="005262C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tabela 28</w:t>
      </w:r>
      <w:r w:rsidRPr="00EA2E14">
        <w:rPr>
          <w:rFonts w:ascii="Times New Roman" w:hAnsi="Times New Roman" w:cs="Times New Roman"/>
          <w:sz w:val="24"/>
          <w:szCs w:val="24"/>
        </w:rPr>
        <w:t xml:space="preserve"> nos traz uma demonstração dos alunos do município que buscam o ensino superior nas instituições próximas a nossa cidade, os dados fornecidos pelas instituições de nível superior entre alunos já matriculados no ano de 2015 e anos posteriores soma 52 estudantes, onde os mesmos enfrentam desafios diários onde precisam deslocar a outro município para chegar à faculdade que tem seus cursos no período noturno então como na maioria dos estudantes pelo país muitos trabalham durante o dia e </w:t>
      </w:r>
      <w:r w:rsidR="008249A1" w:rsidRPr="00EA2E14">
        <w:rPr>
          <w:rFonts w:ascii="Times New Roman" w:hAnsi="Times New Roman" w:cs="Times New Roman"/>
          <w:sz w:val="24"/>
          <w:szCs w:val="24"/>
        </w:rPr>
        <w:t>estuda</w:t>
      </w:r>
      <w:r w:rsidRPr="00EA2E14">
        <w:rPr>
          <w:rFonts w:ascii="Times New Roman" w:hAnsi="Times New Roman" w:cs="Times New Roman"/>
          <w:sz w:val="24"/>
          <w:szCs w:val="24"/>
        </w:rPr>
        <w:t xml:space="preserve"> a noite, enfrentando toda essa batalha para se conseguir o nível superior e assim se qualificar para o mercado de trabalho, que cada vez mais vai ficando exigente e seletivo buscando indivíduos cada vez mais capacitados. </w:t>
      </w:r>
    </w:p>
    <w:p w14:paraId="4B47AA8B" w14:textId="77777777" w:rsidR="00AD1743" w:rsidRDefault="00A02FAE" w:rsidP="005262C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 partir</w:t>
      </w:r>
      <w:r w:rsidR="00AD1743" w:rsidRPr="00EA2E14">
        <w:rPr>
          <w:rFonts w:ascii="Times New Roman" w:hAnsi="Times New Roman" w:cs="Times New Roman"/>
          <w:sz w:val="24"/>
          <w:szCs w:val="24"/>
        </w:rPr>
        <w:t xml:space="preserve"> de todos esses dados apresentados dos cursos de graduação disponíveis e pel</w:t>
      </w:r>
      <w:r w:rsidR="00D92609">
        <w:rPr>
          <w:rFonts w:ascii="Times New Roman" w:hAnsi="Times New Roman" w:cs="Times New Roman"/>
          <w:sz w:val="24"/>
          <w:szCs w:val="24"/>
        </w:rPr>
        <w:t>a questão do</w:t>
      </w:r>
      <w:r w:rsidR="00AD1743" w:rsidRPr="00EA2E14">
        <w:rPr>
          <w:rFonts w:ascii="Times New Roman" w:hAnsi="Times New Roman" w:cs="Times New Roman"/>
          <w:sz w:val="24"/>
          <w:szCs w:val="24"/>
        </w:rPr>
        <w:t xml:space="preserve"> município não ter nenhuma instituição de nível superior instalada </w:t>
      </w:r>
      <w:r w:rsidR="00D92609" w:rsidRPr="008A6619">
        <w:rPr>
          <w:rFonts w:ascii="Times New Roman" w:hAnsi="Times New Roman" w:cs="Times New Roman"/>
          <w:sz w:val="24"/>
          <w:szCs w:val="24"/>
        </w:rPr>
        <w:t>em sua jurisdição</w:t>
      </w:r>
      <w:r w:rsidR="00AD1743" w:rsidRPr="00EA2E14">
        <w:rPr>
          <w:rFonts w:ascii="Times New Roman" w:hAnsi="Times New Roman" w:cs="Times New Roman"/>
          <w:sz w:val="24"/>
          <w:szCs w:val="24"/>
        </w:rPr>
        <w:t xml:space="preserve">, </w:t>
      </w:r>
      <w:r w:rsidR="008A6619">
        <w:rPr>
          <w:rFonts w:ascii="Times New Roman" w:hAnsi="Times New Roman" w:cs="Times New Roman"/>
          <w:sz w:val="24"/>
          <w:szCs w:val="24"/>
        </w:rPr>
        <w:t xml:space="preserve">é que o município tem buscado </w:t>
      </w:r>
      <w:r w:rsidR="00AD1743" w:rsidRPr="00EA2E14">
        <w:rPr>
          <w:rFonts w:ascii="Times New Roman" w:hAnsi="Times New Roman" w:cs="Times New Roman"/>
          <w:sz w:val="24"/>
          <w:szCs w:val="24"/>
        </w:rPr>
        <w:t xml:space="preserve">oferecer condições para que esses alunos possam buscar sua qualificação, </w:t>
      </w:r>
      <w:r w:rsidR="008A6619">
        <w:rPr>
          <w:rFonts w:ascii="Times New Roman" w:hAnsi="Times New Roman" w:cs="Times New Roman"/>
          <w:sz w:val="24"/>
          <w:szCs w:val="24"/>
        </w:rPr>
        <w:t>disponibilizando o t</w:t>
      </w:r>
      <w:r w:rsidR="00AD1743" w:rsidRPr="00EA2E14">
        <w:rPr>
          <w:rFonts w:ascii="Times New Roman" w:hAnsi="Times New Roman" w:cs="Times New Roman"/>
          <w:sz w:val="24"/>
          <w:szCs w:val="24"/>
        </w:rPr>
        <w:t xml:space="preserve">ransporte com qualidade, </w:t>
      </w:r>
      <w:r w:rsidR="008A6619">
        <w:rPr>
          <w:rFonts w:ascii="Times New Roman" w:hAnsi="Times New Roman" w:cs="Times New Roman"/>
          <w:sz w:val="24"/>
          <w:szCs w:val="24"/>
        </w:rPr>
        <w:t xml:space="preserve">doando </w:t>
      </w:r>
      <w:r w:rsidR="00AD1743" w:rsidRPr="00EA2E14">
        <w:rPr>
          <w:rFonts w:ascii="Times New Roman" w:hAnsi="Times New Roman" w:cs="Times New Roman"/>
          <w:sz w:val="24"/>
          <w:szCs w:val="24"/>
        </w:rPr>
        <w:t xml:space="preserve">bolsas de estudos </w:t>
      </w:r>
      <w:r w:rsidR="008A6619">
        <w:rPr>
          <w:rFonts w:ascii="Times New Roman" w:hAnsi="Times New Roman" w:cs="Times New Roman"/>
          <w:sz w:val="24"/>
          <w:szCs w:val="24"/>
        </w:rPr>
        <w:t xml:space="preserve">para os alunos de baixa renda em convênio com as universidades </w:t>
      </w:r>
      <w:r w:rsidR="00AD1743" w:rsidRPr="00EA2E14">
        <w:rPr>
          <w:rFonts w:ascii="Times New Roman" w:hAnsi="Times New Roman" w:cs="Times New Roman"/>
          <w:sz w:val="24"/>
          <w:szCs w:val="24"/>
        </w:rPr>
        <w:t xml:space="preserve">e outros programas </w:t>
      </w:r>
      <w:r w:rsidR="00AD1743" w:rsidRPr="00EA2E14">
        <w:rPr>
          <w:rFonts w:ascii="Times New Roman" w:hAnsi="Times New Roman" w:cs="Times New Roman"/>
          <w:sz w:val="24"/>
          <w:szCs w:val="24"/>
        </w:rPr>
        <w:lastRenderedPageBreak/>
        <w:t>a serem desenvolvidos ou até mesmo utilizarem os já existentes do governo federal, assim estimulando os jovens e adultos a buscarem sua graduação do 3º grau.</w:t>
      </w:r>
    </w:p>
    <w:p w14:paraId="176674FC" w14:textId="77777777" w:rsidR="00E967D9" w:rsidRDefault="00E967D9" w:rsidP="005262CC">
      <w:pPr>
        <w:spacing w:after="0" w:line="360" w:lineRule="auto"/>
        <w:ind w:firstLine="708"/>
        <w:jc w:val="both"/>
        <w:rPr>
          <w:rFonts w:ascii="Times New Roman" w:hAnsi="Times New Roman" w:cs="Times New Roman"/>
          <w:sz w:val="24"/>
          <w:szCs w:val="24"/>
        </w:rPr>
      </w:pPr>
    </w:p>
    <w:p w14:paraId="50A29CE5" w14:textId="77777777" w:rsidR="00E967D9" w:rsidRDefault="00E967D9" w:rsidP="005262CC">
      <w:pPr>
        <w:spacing w:after="0" w:line="360" w:lineRule="auto"/>
        <w:ind w:firstLine="708"/>
        <w:jc w:val="both"/>
        <w:rPr>
          <w:rFonts w:ascii="Times New Roman" w:hAnsi="Times New Roman" w:cs="Times New Roman"/>
          <w:sz w:val="24"/>
          <w:szCs w:val="24"/>
        </w:rPr>
      </w:pPr>
    </w:p>
    <w:p w14:paraId="0969E39F" w14:textId="77777777" w:rsidR="00E967D9" w:rsidRDefault="00E967D9" w:rsidP="005262CC">
      <w:pPr>
        <w:spacing w:after="0" w:line="360" w:lineRule="auto"/>
        <w:ind w:firstLine="708"/>
        <w:jc w:val="both"/>
        <w:rPr>
          <w:rFonts w:ascii="Times New Roman" w:hAnsi="Times New Roman" w:cs="Times New Roman"/>
          <w:sz w:val="24"/>
          <w:szCs w:val="24"/>
        </w:rPr>
      </w:pPr>
    </w:p>
    <w:p w14:paraId="3E4E09DA" w14:textId="77777777" w:rsidR="00B75A74" w:rsidRDefault="00B75A74" w:rsidP="00B75A74">
      <w:pPr>
        <w:spacing w:after="0" w:line="360" w:lineRule="auto"/>
        <w:jc w:val="both"/>
        <w:rPr>
          <w:rFonts w:ascii="Times New Roman" w:hAnsi="Times New Roman" w:cs="Times New Roman"/>
          <w:sz w:val="24"/>
          <w:szCs w:val="24"/>
        </w:rPr>
      </w:pPr>
    </w:p>
    <w:p w14:paraId="52DCC7C9" w14:textId="77777777" w:rsidR="00F56F0E" w:rsidRPr="00DD6436" w:rsidRDefault="00F56F0E" w:rsidP="00DD6436">
      <w:pPr>
        <w:spacing w:after="0" w:line="240" w:lineRule="auto"/>
        <w:jc w:val="both"/>
        <w:rPr>
          <w:rFonts w:ascii="Times New Roman" w:hAnsi="Times New Roman" w:cs="Times New Roman"/>
          <w:b/>
          <w:sz w:val="24"/>
          <w:szCs w:val="24"/>
        </w:rPr>
      </w:pPr>
      <w:r w:rsidRPr="00DD6436">
        <w:rPr>
          <w:rFonts w:ascii="Times New Roman" w:hAnsi="Times New Roman" w:cs="Times New Roman"/>
          <w:b/>
          <w:sz w:val="24"/>
          <w:szCs w:val="24"/>
        </w:rPr>
        <w:t>2.12 METAS E ESTRATÉGIAS DO ENSINO SUPERIOR</w:t>
      </w:r>
    </w:p>
    <w:tbl>
      <w:tblPr>
        <w:tblStyle w:val="Tabelacomgrade"/>
        <w:tblW w:w="0" w:type="auto"/>
        <w:tblInd w:w="108" w:type="dxa"/>
        <w:tblLayout w:type="fixed"/>
        <w:tblLook w:val="04A0" w:firstRow="1" w:lastRow="0" w:firstColumn="1" w:lastColumn="0" w:noHBand="0" w:noVBand="1"/>
      </w:tblPr>
      <w:tblGrid>
        <w:gridCol w:w="1134"/>
        <w:gridCol w:w="7797"/>
      </w:tblGrid>
      <w:tr w:rsidR="00030094" w14:paraId="72A881D8" w14:textId="77777777" w:rsidTr="0096201C">
        <w:tc>
          <w:tcPr>
            <w:tcW w:w="1134" w:type="dxa"/>
            <w:vMerge w:val="restart"/>
          </w:tcPr>
          <w:p w14:paraId="7AE950D1" w14:textId="77777777" w:rsidR="00030094" w:rsidRDefault="00030094" w:rsidP="00F519B6">
            <w:pPr>
              <w:spacing w:line="360" w:lineRule="auto"/>
              <w:jc w:val="center"/>
              <w:rPr>
                <w:rFonts w:ascii="Times New Roman" w:hAnsi="Times New Roman" w:cs="Times New Roman"/>
                <w:sz w:val="24"/>
                <w:szCs w:val="24"/>
              </w:rPr>
            </w:pPr>
          </w:p>
          <w:p w14:paraId="63CE6A38" w14:textId="77777777" w:rsidR="00030094" w:rsidRDefault="00030094" w:rsidP="00F519B6">
            <w:pPr>
              <w:spacing w:line="360" w:lineRule="auto"/>
              <w:jc w:val="center"/>
              <w:rPr>
                <w:rFonts w:ascii="Times New Roman" w:hAnsi="Times New Roman" w:cs="Times New Roman"/>
                <w:sz w:val="24"/>
                <w:szCs w:val="24"/>
              </w:rPr>
            </w:pPr>
            <w:r>
              <w:rPr>
                <w:rFonts w:ascii="Times New Roman" w:hAnsi="Times New Roman" w:cs="Times New Roman"/>
                <w:sz w:val="24"/>
                <w:szCs w:val="24"/>
              </w:rPr>
              <w:t>METAS Nº.4</w:t>
            </w:r>
          </w:p>
        </w:tc>
        <w:tc>
          <w:tcPr>
            <w:tcW w:w="7797" w:type="dxa"/>
          </w:tcPr>
          <w:p w14:paraId="00CDCFC6" w14:textId="77777777" w:rsidR="00030094" w:rsidRDefault="00030094" w:rsidP="00F519B6">
            <w:pPr>
              <w:spacing w:line="360" w:lineRule="auto"/>
              <w:jc w:val="center"/>
              <w:rPr>
                <w:rFonts w:ascii="Times New Roman" w:hAnsi="Times New Roman" w:cs="Times New Roman"/>
                <w:sz w:val="24"/>
                <w:szCs w:val="24"/>
              </w:rPr>
            </w:pPr>
            <w:r>
              <w:rPr>
                <w:rFonts w:ascii="Times New Roman" w:hAnsi="Times New Roman" w:cs="Times New Roman"/>
                <w:sz w:val="24"/>
                <w:szCs w:val="24"/>
              </w:rPr>
              <w:t>ENSINO SUPERIOR</w:t>
            </w:r>
          </w:p>
        </w:tc>
      </w:tr>
      <w:tr w:rsidR="00030094" w14:paraId="7A6DA6C5" w14:textId="77777777" w:rsidTr="0096201C">
        <w:tc>
          <w:tcPr>
            <w:tcW w:w="1134" w:type="dxa"/>
            <w:vMerge/>
          </w:tcPr>
          <w:p w14:paraId="458A2E09" w14:textId="77777777" w:rsidR="00030094" w:rsidRDefault="00030094" w:rsidP="00F519B6">
            <w:pPr>
              <w:spacing w:line="360" w:lineRule="auto"/>
              <w:jc w:val="center"/>
              <w:rPr>
                <w:rFonts w:ascii="Times New Roman" w:hAnsi="Times New Roman" w:cs="Times New Roman"/>
                <w:sz w:val="24"/>
                <w:szCs w:val="24"/>
              </w:rPr>
            </w:pPr>
          </w:p>
        </w:tc>
        <w:tc>
          <w:tcPr>
            <w:tcW w:w="7797" w:type="dxa"/>
          </w:tcPr>
          <w:p w14:paraId="6114EA4E" w14:textId="77777777" w:rsidR="00030094" w:rsidRDefault="00030094" w:rsidP="000C211B">
            <w:pPr>
              <w:spacing w:line="360" w:lineRule="auto"/>
              <w:jc w:val="both"/>
              <w:rPr>
                <w:rFonts w:ascii="Times New Roman" w:hAnsi="Times New Roman" w:cs="Times New Roman"/>
                <w:sz w:val="24"/>
                <w:szCs w:val="24"/>
              </w:rPr>
            </w:pPr>
            <w:r>
              <w:rPr>
                <w:rFonts w:ascii="Times New Roman" w:hAnsi="Times New Roman" w:cs="Times New Roman"/>
                <w:sz w:val="24"/>
                <w:szCs w:val="24"/>
              </w:rPr>
              <w:t>Garantir por meios de parcerias com o estado e demais órgãos responsáveis, 100% do transporte dos alunos que se ingressarem no Ensino Superior e Técnico nas Faculdades circunvizinhas ao município.</w:t>
            </w:r>
          </w:p>
        </w:tc>
      </w:tr>
    </w:tbl>
    <w:p w14:paraId="5BA3DE1C" w14:textId="77777777" w:rsidR="00F56F0E" w:rsidRDefault="00F56F0E" w:rsidP="00AD1743">
      <w:pPr>
        <w:spacing w:line="360" w:lineRule="auto"/>
        <w:ind w:firstLine="708"/>
        <w:jc w:val="both"/>
        <w:rPr>
          <w:rFonts w:ascii="Times New Roman" w:hAnsi="Times New Roman" w:cs="Times New Roman"/>
          <w:sz w:val="24"/>
          <w:szCs w:val="24"/>
        </w:rPr>
      </w:pPr>
    </w:p>
    <w:p w14:paraId="388CAC78" w14:textId="77777777" w:rsidR="00F56F0E" w:rsidRPr="00DD6436" w:rsidRDefault="00F56F0E" w:rsidP="00DD6436">
      <w:pPr>
        <w:spacing w:after="0" w:line="240" w:lineRule="auto"/>
        <w:jc w:val="both"/>
        <w:rPr>
          <w:rFonts w:ascii="Times New Roman" w:hAnsi="Times New Roman" w:cs="Times New Roman"/>
          <w:b/>
          <w:sz w:val="24"/>
          <w:szCs w:val="24"/>
        </w:rPr>
      </w:pPr>
      <w:r w:rsidRPr="00DD6436">
        <w:rPr>
          <w:rFonts w:ascii="Times New Roman" w:hAnsi="Times New Roman" w:cs="Times New Roman"/>
          <w:b/>
          <w:sz w:val="24"/>
          <w:szCs w:val="24"/>
        </w:rPr>
        <w:t>2.13 ESTRATÉGIAS DA META 1</w:t>
      </w:r>
    </w:p>
    <w:tbl>
      <w:tblPr>
        <w:tblStyle w:val="Tabelacomgrade"/>
        <w:tblW w:w="0" w:type="auto"/>
        <w:tblInd w:w="108" w:type="dxa"/>
        <w:tblLook w:val="04A0" w:firstRow="1" w:lastRow="0" w:firstColumn="1" w:lastColumn="0" w:noHBand="0" w:noVBand="1"/>
      </w:tblPr>
      <w:tblGrid>
        <w:gridCol w:w="843"/>
        <w:gridCol w:w="7970"/>
      </w:tblGrid>
      <w:tr w:rsidR="00F56F0E" w14:paraId="4468DEA7" w14:textId="77777777" w:rsidTr="0096201C">
        <w:tc>
          <w:tcPr>
            <w:tcW w:w="851" w:type="dxa"/>
          </w:tcPr>
          <w:p w14:paraId="07C13856" w14:textId="77777777" w:rsidR="00F56F0E" w:rsidRDefault="00CF5982" w:rsidP="00F56F0E">
            <w:pPr>
              <w:spacing w:line="360" w:lineRule="auto"/>
              <w:jc w:val="center"/>
              <w:rPr>
                <w:rFonts w:ascii="Times New Roman" w:hAnsi="Times New Roman" w:cs="Times New Roman"/>
                <w:sz w:val="24"/>
                <w:szCs w:val="24"/>
              </w:rPr>
            </w:pPr>
            <w:r>
              <w:rPr>
                <w:rFonts w:ascii="Times New Roman" w:hAnsi="Times New Roman" w:cs="Times New Roman"/>
                <w:sz w:val="24"/>
                <w:szCs w:val="24"/>
              </w:rPr>
              <w:t>Nº</w:t>
            </w:r>
          </w:p>
        </w:tc>
        <w:tc>
          <w:tcPr>
            <w:tcW w:w="8112" w:type="dxa"/>
          </w:tcPr>
          <w:p w14:paraId="1A9AEC53" w14:textId="77777777" w:rsidR="00F56F0E" w:rsidRDefault="00CF5982" w:rsidP="00F56F0E">
            <w:pPr>
              <w:spacing w:line="360" w:lineRule="auto"/>
              <w:jc w:val="center"/>
              <w:rPr>
                <w:rFonts w:ascii="Times New Roman" w:hAnsi="Times New Roman" w:cs="Times New Roman"/>
                <w:sz w:val="24"/>
                <w:szCs w:val="24"/>
              </w:rPr>
            </w:pPr>
            <w:r w:rsidRPr="00BA7B0E">
              <w:rPr>
                <w:rFonts w:ascii="Times New Roman" w:hAnsi="Times New Roman"/>
                <w:bCs/>
                <w:sz w:val="24"/>
                <w:szCs w:val="24"/>
              </w:rPr>
              <w:t>ESTRATÉGIAS DA META 1</w:t>
            </w:r>
            <w:r>
              <w:rPr>
                <w:rFonts w:ascii="Times New Roman" w:hAnsi="Times New Roman"/>
                <w:bCs/>
                <w:sz w:val="24"/>
                <w:szCs w:val="24"/>
              </w:rPr>
              <w:t xml:space="preserve"> ENSINO SUPERIOR</w:t>
            </w:r>
          </w:p>
        </w:tc>
      </w:tr>
      <w:tr w:rsidR="00F56F0E" w14:paraId="4DC24F1C" w14:textId="77777777" w:rsidTr="0096201C">
        <w:tc>
          <w:tcPr>
            <w:tcW w:w="851" w:type="dxa"/>
          </w:tcPr>
          <w:p w14:paraId="063296D8" w14:textId="77777777" w:rsidR="00F56F0E" w:rsidRDefault="0040045E" w:rsidP="00F56F0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r w:rsidR="00CF5982">
              <w:rPr>
                <w:rFonts w:ascii="Times New Roman" w:hAnsi="Times New Roman" w:cs="Times New Roman"/>
                <w:sz w:val="24"/>
                <w:szCs w:val="24"/>
              </w:rPr>
              <w:t>.1</w:t>
            </w:r>
          </w:p>
        </w:tc>
        <w:tc>
          <w:tcPr>
            <w:tcW w:w="8112" w:type="dxa"/>
          </w:tcPr>
          <w:p w14:paraId="5DD19EB4" w14:textId="77777777" w:rsidR="00F56F0E" w:rsidRPr="0096201C" w:rsidRDefault="00CF5982" w:rsidP="00EA3832">
            <w:pPr>
              <w:shd w:val="clear" w:color="auto" w:fill="FFFFFF"/>
              <w:spacing w:line="360" w:lineRule="auto"/>
              <w:jc w:val="both"/>
              <w:rPr>
                <w:rFonts w:ascii="Arial" w:eastAsia="Times New Roman" w:hAnsi="Arial" w:cs="Arial"/>
                <w:color w:val="222222"/>
                <w:sz w:val="19"/>
                <w:szCs w:val="19"/>
                <w:lang w:eastAsia="pt-BR"/>
              </w:rPr>
            </w:pPr>
            <w:r w:rsidRPr="00CF5982">
              <w:rPr>
                <w:rFonts w:ascii="Times New Roman" w:eastAsia="Times New Roman" w:hAnsi="Times New Roman" w:cs="Times New Roman"/>
                <w:color w:val="000000"/>
                <w:sz w:val="24"/>
                <w:szCs w:val="24"/>
                <w:lang w:eastAsia="pt-BR"/>
              </w:rPr>
              <w:t>Levantar, anualmente, após a vigê</w:t>
            </w:r>
            <w:r>
              <w:rPr>
                <w:rFonts w:ascii="Times New Roman" w:eastAsia="Times New Roman" w:hAnsi="Times New Roman" w:cs="Times New Roman"/>
                <w:color w:val="000000"/>
                <w:sz w:val="24"/>
                <w:szCs w:val="24"/>
                <w:lang w:eastAsia="pt-BR"/>
              </w:rPr>
              <w:t xml:space="preserve">ncia deste PME, a demanda de estudantes concluintes do ensino médio para </w:t>
            </w:r>
            <w:r w:rsidR="0096201C">
              <w:rPr>
                <w:rFonts w:ascii="Times New Roman" w:eastAsia="Times New Roman" w:hAnsi="Times New Roman" w:cs="Times New Roman"/>
                <w:color w:val="000000"/>
                <w:sz w:val="24"/>
                <w:szCs w:val="24"/>
                <w:lang w:eastAsia="pt-BR"/>
              </w:rPr>
              <w:t>organização e adequação do transporte para esses alunos.</w:t>
            </w:r>
          </w:p>
        </w:tc>
      </w:tr>
      <w:tr w:rsidR="00F56F0E" w14:paraId="4A5AECF6" w14:textId="77777777" w:rsidTr="0096201C">
        <w:tc>
          <w:tcPr>
            <w:tcW w:w="851" w:type="dxa"/>
          </w:tcPr>
          <w:p w14:paraId="3261B858" w14:textId="77777777" w:rsidR="00F56F0E" w:rsidRDefault="0040045E" w:rsidP="00F56F0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r w:rsidR="0096201C">
              <w:rPr>
                <w:rFonts w:ascii="Times New Roman" w:hAnsi="Times New Roman" w:cs="Times New Roman"/>
                <w:sz w:val="24"/>
                <w:szCs w:val="24"/>
              </w:rPr>
              <w:t>.2</w:t>
            </w:r>
          </w:p>
        </w:tc>
        <w:tc>
          <w:tcPr>
            <w:tcW w:w="8112" w:type="dxa"/>
          </w:tcPr>
          <w:p w14:paraId="69E9D345" w14:textId="77777777" w:rsidR="00F56F0E" w:rsidRPr="0096201C" w:rsidRDefault="0096201C" w:rsidP="0096201C">
            <w:pPr>
              <w:spacing w:line="360" w:lineRule="auto"/>
              <w:jc w:val="both"/>
              <w:rPr>
                <w:rFonts w:ascii="Times New Roman" w:hAnsi="Times New Roman" w:cs="Times New Roman"/>
                <w:sz w:val="24"/>
                <w:szCs w:val="24"/>
              </w:rPr>
            </w:pPr>
            <w:r w:rsidRPr="0096201C">
              <w:rPr>
                <w:rFonts w:ascii="Times New Roman" w:hAnsi="Times New Roman" w:cs="Times New Roman"/>
                <w:color w:val="000000"/>
                <w:sz w:val="24"/>
                <w:szCs w:val="24"/>
                <w:shd w:val="clear" w:color="auto" w:fill="FFFFFF"/>
              </w:rPr>
              <w:t>Divulgar os programas do governo federal de financiamento do ensino superior, como PROUNI, FIES nas escolas de ensino médio</w:t>
            </w:r>
            <w:r>
              <w:rPr>
                <w:rFonts w:ascii="Times New Roman" w:hAnsi="Times New Roman" w:cs="Times New Roman"/>
                <w:color w:val="000000"/>
                <w:sz w:val="24"/>
                <w:szCs w:val="24"/>
                <w:shd w:val="clear" w:color="auto" w:fill="FFFFFF"/>
              </w:rPr>
              <w:t xml:space="preserve">, para conhecimento dos alunos e </w:t>
            </w:r>
            <w:r w:rsidR="00794356">
              <w:rPr>
                <w:rFonts w:ascii="Times New Roman" w:hAnsi="Times New Roman" w:cs="Times New Roman"/>
                <w:color w:val="000000"/>
                <w:sz w:val="24"/>
                <w:szCs w:val="24"/>
                <w:shd w:val="clear" w:color="auto" w:fill="FFFFFF"/>
              </w:rPr>
              <w:t>estímulos</w:t>
            </w:r>
            <w:r>
              <w:rPr>
                <w:rFonts w:ascii="Times New Roman" w:hAnsi="Times New Roman" w:cs="Times New Roman"/>
                <w:color w:val="000000"/>
                <w:sz w:val="24"/>
                <w:szCs w:val="24"/>
                <w:shd w:val="clear" w:color="auto" w:fill="FFFFFF"/>
              </w:rPr>
              <w:t xml:space="preserve"> para poderem ingressar no ensino superior</w:t>
            </w:r>
            <w:r w:rsidRPr="0096201C">
              <w:rPr>
                <w:rFonts w:ascii="Times New Roman" w:hAnsi="Times New Roman" w:cs="Times New Roman"/>
                <w:color w:val="000000"/>
                <w:sz w:val="24"/>
                <w:szCs w:val="24"/>
                <w:shd w:val="clear" w:color="auto" w:fill="FFFFFF"/>
              </w:rPr>
              <w:t>.</w:t>
            </w:r>
          </w:p>
        </w:tc>
      </w:tr>
      <w:tr w:rsidR="00F56F0E" w14:paraId="359CBC1C" w14:textId="77777777" w:rsidTr="0096201C">
        <w:tc>
          <w:tcPr>
            <w:tcW w:w="851" w:type="dxa"/>
          </w:tcPr>
          <w:p w14:paraId="1D416C9D" w14:textId="77777777" w:rsidR="00F56F0E" w:rsidRDefault="0040045E" w:rsidP="00F56F0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r w:rsidR="0096201C">
              <w:rPr>
                <w:rFonts w:ascii="Times New Roman" w:hAnsi="Times New Roman" w:cs="Times New Roman"/>
                <w:sz w:val="24"/>
                <w:szCs w:val="24"/>
              </w:rPr>
              <w:t>.3</w:t>
            </w:r>
          </w:p>
        </w:tc>
        <w:tc>
          <w:tcPr>
            <w:tcW w:w="8112" w:type="dxa"/>
          </w:tcPr>
          <w:p w14:paraId="71F0954E" w14:textId="77777777" w:rsidR="00F56F0E" w:rsidRPr="00B962AA" w:rsidRDefault="006C2B4B" w:rsidP="006C2B4B">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Buscar parcerias com a Secretaria Estadual de Educação de cursos preparatórios para o ENEM e vestibulares.</w:t>
            </w:r>
          </w:p>
        </w:tc>
      </w:tr>
      <w:tr w:rsidR="00F56F0E" w14:paraId="51B3F332" w14:textId="77777777" w:rsidTr="0096201C">
        <w:tc>
          <w:tcPr>
            <w:tcW w:w="851" w:type="dxa"/>
          </w:tcPr>
          <w:p w14:paraId="58E951DE" w14:textId="77777777" w:rsidR="00F56F0E" w:rsidRDefault="0040045E" w:rsidP="00F56F0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r w:rsidR="0096201C">
              <w:rPr>
                <w:rFonts w:ascii="Times New Roman" w:hAnsi="Times New Roman" w:cs="Times New Roman"/>
                <w:sz w:val="24"/>
                <w:szCs w:val="24"/>
              </w:rPr>
              <w:t>.4</w:t>
            </w:r>
          </w:p>
        </w:tc>
        <w:tc>
          <w:tcPr>
            <w:tcW w:w="8112" w:type="dxa"/>
          </w:tcPr>
          <w:p w14:paraId="09F6875F" w14:textId="77777777" w:rsidR="00F56F0E" w:rsidRDefault="006C2B4B" w:rsidP="00B962AA">
            <w:pPr>
              <w:spacing w:line="360" w:lineRule="auto"/>
              <w:jc w:val="both"/>
              <w:rPr>
                <w:rFonts w:ascii="Times New Roman" w:hAnsi="Times New Roman" w:cs="Times New Roman"/>
                <w:sz w:val="24"/>
                <w:szCs w:val="24"/>
              </w:rPr>
            </w:pPr>
            <w:r>
              <w:rPr>
                <w:rFonts w:ascii="Times New Roman" w:hAnsi="Times New Roman" w:cs="Times New Roman"/>
                <w:sz w:val="24"/>
                <w:szCs w:val="24"/>
              </w:rPr>
              <w:t>Fica sob</w:t>
            </w:r>
            <w:r w:rsidR="00B962AA">
              <w:rPr>
                <w:rFonts w:ascii="Times New Roman" w:hAnsi="Times New Roman" w:cs="Times New Roman"/>
                <w:sz w:val="24"/>
                <w:szCs w:val="24"/>
              </w:rPr>
              <w:t xml:space="preserve"> responsabilidade dos gestores estaduais e municipais o </w:t>
            </w:r>
            <w:r w:rsidR="00B962AA" w:rsidRPr="008D665E">
              <w:rPr>
                <w:rFonts w:ascii="Times New Roman" w:hAnsi="Times New Roman" w:cs="Times New Roman"/>
                <w:sz w:val="24"/>
                <w:szCs w:val="24"/>
              </w:rPr>
              <w:t>desenvolvimento</w:t>
            </w:r>
            <w:r w:rsidR="00B962AA">
              <w:rPr>
                <w:rFonts w:ascii="Times New Roman" w:hAnsi="Times New Roman" w:cs="Times New Roman"/>
                <w:sz w:val="24"/>
                <w:szCs w:val="24"/>
              </w:rPr>
              <w:t xml:space="preserve"> e execução de projetos de cursos preparatórios para o ENEM e Vestibulares.</w:t>
            </w:r>
          </w:p>
        </w:tc>
      </w:tr>
      <w:tr w:rsidR="00F56F0E" w14:paraId="6E4D3587" w14:textId="77777777" w:rsidTr="0096201C">
        <w:tc>
          <w:tcPr>
            <w:tcW w:w="851" w:type="dxa"/>
          </w:tcPr>
          <w:p w14:paraId="7F859B07" w14:textId="77777777" w:rsidR="00F56F0E" w:rsidRDefault="0040045E" w:rsidP="00F56F0E">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r w:rsidR="00B962AA">
              <w:rPr>
                <w:rFonts w:ascii="Times New Roman" w:hAnsi="Times New Roman" w:cs="Times New Roman"/>
                <w:sz w:val="24"/>
                <w:szCs w:val="24"/>
              </w:rPr>
              <w:t>.5</w:t>
            </w:r>
          </w:p>
        </w:tc>
        <w:tc>
          <w:tcPr>
            <w:tcW w:w="8112" w:type="dxa"/>
          </w:tcPr>
          <w:p w14:paraId="439961E4" w14:textId="77777777" w:rsidR="00F56F0E" w:rsidRDefault="00B962AA" w:rsidP="00F109C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Garantir </w:t>
            </w:r>
            <w:r w:rsidR="00F109C3">
              <w:rPr>
                <w:rFonts w:ascii="Times New Roman" w:hAnsi="Times New Roman" w:cs="Times New Roman"/>
                <w:sz w:val="24"/>
                <w:szCs w:val="24"/>
              </w:rPr>
              <w:t xml:space="preserve">o </w:t>
            </w:r>
            <w:r>
              <w:rPr>
                <w:rFonts w:ascii="Times New Roman" w:hAnsi="Times New Roman" w:cs="Times New Roman"/>
                <w:sz w:val="24"/>
                <w:szCs w:val="24"/>
              </w:rPr>
              <w:t>transporte a</w:t>
            </w:r>
            <w:r w:rsidR="00F109C3">
              <w:rPr>
                <w:rFonts w:ascii="Times New Roman" w:hAnsi="Times New Roman" w:cs="Times New Roman"/>
                <w:sz w:val="24"/>
                <w:szCs w:val="24"/>
              </w:rPr>
              <w:t>os</w:t>
            </w:r>
            <w:r>
              <w:rPr>
                <w:rFonts w:ascii="Times New Roman" w:hAnsi="Times New Roman" w:cs="Times New Roman"/>
                <w:sz w:val="24"/>
                <w:szCs w:val="24"/>
              </w:rPr>
              <w:t xml:space="preserve"> profissionais da educação básica como professores e outros que queiram ingressar no Ensino Superior ou para provimento de curso de Especializações em áreas especificas para atender o déficit dos profissionais da educação.</w:t>
            </w:r>
          </w:p>
        </w:tc>
      </w:tr>
    </w:tbl>
    <w:p w14:paraId="230B63BF" w14:textId="77777777" w:rsidR="00F56F0E" w:rsidRPr="00AD1743" w:rsidRDefault="00F56F0E" w:rsidP="00F56F0E">
      <w:pPr>
        <w:spacing w:line="360" w:lineRule="auto"/>
        <w:ind w:firstLine="708"/>
        <w:jc w:val="center"/>
        <w:rPr>
          <w:rFonts w:ascii="Times New Roman" w:hAnsi="Times New Roman" w:cs="Times New Roman"/>
          <w:sz w:val="24"/>
          <w:szCs w:val="24"/>
        </w:rPr>
      </w:pPr>
    </w:p>
    <w:p w14:paraId="06FE58DA" w14:textId="77777777" w:rsidR="00EE6821" w:rsidRDefault="00EE6821" w:rsidP="00911F11">
      <w:pPr>
        <w:spacing w:line="360" w:lineRule="auto"/>
        <w:rPr>
          <w:rFonts w:ascii="Times New Roman" w:hAnsi="Times New Roman" w:cs="Times New Roman"/>
          <w:sz w:val="28"/>
          <w:szCs w:val="28"/>
        </w:rPr>
      </w:pPr>
    </w:p>
    <w:p w14:paraId="66A35B17" w14:textId="77777777" w:rsidR="00AD1743" w:rsidRPr="00911F11" w:rsidRDefault="00AD1743" w:rsidP="00911F11">
      <w:pPr>
        <w:spacing w:line="360" w:lineRule="auto"/>
        <w:rPr>
          <w:rFonts w:ascii="Times New Roman" w:hAnsi="Times New Roman" w:cs="Times New Roman"/>
          <w:sz w:val="28"/>
          <w:szCs w:val="28"/>
        </w:rPr>
        <w:sectPr w:rsidR="00AD1743" w:rsidRPr="00911F11" w:rsidSect="00AE6458">
          <w:pgSz w:w="11906" w:h="16838" w:code="9"/>
          <w:pgMar w:top="1701" w:right="1274" w:bottom="1134" w:left="1701" w:header="709" w:footer="709" w:gutter="0"/>
          <w:cols w:space="708"/>
          <w:docGrid w:linePitch="360"/>
        </w:sectPr>
      </w:pPr>
    </w:p>
    <w:p w14:paraId="23EA6E87" w14:textId="77777777" w:rsidR="00270F5C" w:rsidRPr="00DD6436" w:rsidRDefault="00270F5C" w:rsidP="00DD6436">
      <w:pPr>
        <w:spacing w:after="0" w:line="240" w:lineRule="auto"/>
        <w:jc w:val="both"/>
        <w:rPr>
          <w:rFonts w:ascii="Times New Roman" w:hAnsi="Times New Roman"/>
          <w:b/>
          <w:sz w:val="24"/>
          <w:szCs w:val="24"/>
        </w:rPr>
      </w:pPr>
      <w:r w:rsidRPr="00DD6436">
        <w:rPr>
          <w:rFonts w:ascii="Times New Roman" w:hAnsi="Times New Roman"/>
          <w:b/>
          <w:sz w:val="24"/>
          <w:szCs w:val="24"/>
        </w:rPr>
        <w:lastRenderedPageBreak/>
        <w:t>2.14 EDUCAÇÃO ESPECIAL</w:t>
      </w:r>
    </w:p>
    <w:p w14:paraId="739EFD78" w14:textId="77777777" w:rsidR="00270F5C" w:rsidRPr="00EC1C2A" w:rsidRDefault="00270F5C" w:rsidP="00270F5C">
      <w:pPr>
        <w:spacing w:after="0" w:line="360" w:lineRule="auto"/>
        <w:jc w:val="center"/>
        <w:rPr>
          <w:rFonts w:ascii="Times New Roman" w:hAnsi="Times New Roman"/>
          <w:b/>
          <w:sz w:val="24"/>
          <w:szCs w:val="24"/>
          <w:u w:val="single"/>
        </w:rPr>
      </w:pPr>
    </w:p>
    <w:p w14:paraId="356EC8EC" w14:textId="77777777" w:rsidR="00270F5C" w:rsidRPr="00EC1C2A" w:rsidRDefault="00270F5C" w:rsidP="00270F5C">
      <w:pPr>
        <w:autoSpaceDE w:val="0"/>
        <w:autoSpaceDN w:val="0"/>
        <w:adjustRightInd w:val="0"/>
        <w:spacing w:after="0" w:line="360" w:lineRule="auto"/>
        <w:ind w:firstLine="708"/>
        <w:jc w:val="both"/>
        <w:rPr>
          <w:rFonts w:ascii="Times New Roman" w:hAnsi="Times New Roman"/>
          <w:sz w:val="24"/>
          <w:szCs w:val="24"/>
        </w:rPr>
      </w:pPr>
      <w:r w:rsidRPr="00EC1C2A">
        <w:rPr>
          <w:rFonts w:ascii="Times New Roman" w:hAnsi="Times New Roman"/>
          <w:sz w:val="24"/>
          <w:szCs w:val="24"/>
        </w:rPr>
        <w:t xml:space="preserve">A Educação Especial nos enche de dúvidas, pois muitas vezes os profissionais que trabalham na rede de ensino não estão providos de </w:t>
      </w:r>
      <w:r w:rsidR="00F65035">
        <w:rPr>
          <w:rFonts w:ascii="Times New Roman" w:hAnsi="Times New Roman"/>
          <w:sz w:val="24"/>
          <w:szCs w:val="24"/>
        </w:rPr>
        <w:t>curso especializado na área</w:t>
      </w:r>
      <w:r w:rsidRPr="00EC1C2A">
        <w:rPr>
          <w:rFonts w:ascii="Times New Roman" w:hAnsi="Times New Roman"/>
          <w:sz w:val="24"/>
          <w:szCs w:val="24"/>
        </w:rPr>
        <w:t xml:space="preserve"> ou capacitação para atender essa demanda educacional, sempre há frequentes perguntas a respeito da educação especial, então vamos esclarecer alguns termos colocados pelas instituições governamentais.</w:t>
      </w:r>
    </w:p>
    <w:p w14:paraId="761EE7F6" w14:textId="77777777" w:rsidR="00270F5C" w:rsidRPr="00EC1C2A" w:rsidRDefault="00270F5C" w:rsidP="00270F5C">
      <w:pPr>
        <w:spacing w:after="0" w:line="360" w:lineRule="auto"/>
        <w:ind w:firstLine="708"/>
        <w:jc w:val="both"/>
        <w:rPr>
          <w:rFonts w:ascii="Times New Roman" w:hAnsi="Times New Roman"/>
          <w:sz w:val="24"/>
          <w:szCs w:val="24"/>
        </w:rPr>
      </w:pPr>
      <w:r w:rsidRPr="00EC1C2A">
        <w:rPr>
          <w:rFonts w:ascii="Times New Roman" w:hAnsi="Times New Roman"/>
          <w:sz w:val="24"/>
          <w:szCs w:val="24"/>
        </w:rPr>
        <w:t xml:space="preserve">De acordo com a ONU, pessoa com deficiência é aquela que tem impedimentos de natureza física, intelectual ou sensorial, os quais, em interação com diversas barreiras, podem obstruir sua participação plena e efetiva na sociedade com as demais pessoas. No caso </w:t>
      </w:r>
      <w:r w:rsidR="003C6CB9">
        <w:rPr>
          <w:rFonts w:ascii="Times New Roman" w:hAnsi="Times New Roman"/>
          <w:sz w:val="24"/>
          <w:szCs w:val="24"/>
        </w:rPr>
        <w:t>de um estudante com deficiência</w:t>
      </w:r>
      <w:r w:rsidRPr="00EC1C2A">
        <w:rPr>
          <w:rFonts w:ascii="Times New Roman" w:hAnsi="Times New Roman"/>
          <w:sz w:val="24"/>
          <w:szCs w:val="24"/>
        </w:rPr>
        <w:t xml:space="preserve">, as barreiras que podem impedir sua escolarização e participação plena localizam-se no espaço escolar, com isso há uma plena demonstração que nossas escolas, </w:t>
      </w:r>
      <w:r w:rsidR="003C6CB9">
        <w:rPr>
          <w:rFonts w:ascii="Times New Roman" w:hAnsi="Times New Roman"/>
          <w:sz w:val="24"/>
          <w:szCs w:val="24"/>
        </w:rPr>
        <w:t>n</w:t>
      </w:r>
      <w:r w:rsidRPr="00EC1C2A">
        <w:rPr>
          <w:rFonts w:ascii="Times New Roman" w:hAnsi="Times New Roman"/>
          <w:sz w:val="24"/>
          <w:szCs w:val="24"/>
        </w:rPr>
        <w:t xml:space="preserve">a sua maioria já tem mais de 30 anos de funcionamento e construção, num período que não se pensava em acessibilidade para oferecer ensino aos alunos com algum tipo de </w:t>
      </w:r>
      <w:r w:rsidR="008F4813">
        <w:rPr>
          <w:rFonts w:ascii="Times New Roman" w:hAnsi="Times New Roman"/>
          <w:sz w:val="24"/>
          <w:szCs w:val="24"/>
        </w:rPr>
        <w:t>necessidade especial</w:t>
      </w:r>
      <w:r w:rsidRPr="00EC1C2A">
        <w:rPr>
          <w:rFonts w:ascii="Times New Roman" w:hAnsi="Times New Roman"/>
          <w:sz w:val="24"/>
          <w:szCs w:val="24"/>
        </w:rPr>
        <w:t>.</w:t>
      </w:r>
    </w:p>
    <w:p w14:paraId="1AB5CD98" w14:textId="77777777" w:rsidR="00270F5C" w:rsidRDefault="00270F5C" w:rsidP="00270F5C">
      <w:pPr>
        <w:spacing w:after="0" w:line="360" w:lineRule="auto"/>
        <w:ind w:firstLine="708"/>
        <w:jc w:val="both"/>
        <w:rPr>
          <w:rFonts w:ascii="Times New Roman" w:hAnsi="Times New Roman"/>
          <w:sz w:val="24"/>
          <w:szCs w:val="24"/>
        </w:rPr>
      </w:pPr>
      <w:r w:rsidRPr="00EC1C2A">
        <w:rPr>
          <w:rFonts w:ascii="Times New Roman" w:hAnsi="Times New Roman"/>
          <w:sz w:val="24"/>
          <w:szCs w:val="24"/>
        </w:rPr>
        <w:t xml:space="preserve">Outra definição mostrada pela ONU é em </w:t>
      </w:r>
      <w:r w:rsidRPr="00AA11A3">
        <w:rPr>
          <w:rFonts w:ascii="Times New Roman" w:hAnsi="Times New Roman"/>
          <w:sz w:val="24"/>
          <w:szCs w:val="24"/>
        </w:rPr>
        <w:t>relação ao</w:t>
      </w:r>
      <w:r w:rsidRPr="00EC1C2A">
        <w:rPr>
          <w:rFonts w:ascii="Times New Roman" w:hAnsi="Times New Roman"/>
          <w:sz w:val="24"/>
          <w:szCs w:val="24"/>
        </w:rPr>
        <w:t xml:space="preserve"> estudante com transtornos glo</w:t>
      </w:r>
      <w:r>
        <w:rPr>
          <w:rFonts w:ascii="Times New Roman" w:hAnsi="Times New Roman"/>
          <w:sz w:val="24"/>
          <w:szCs w:val="24"/>
        </w:rPr>
        <w:t xml:space="preserve">bais </w:t>
      </w:r>
      <w:r w:rsidRPr="00AA11A3">
        <w:rPr>
          <w:rFonts w:ascii="Times New Roman" w:hAnsi="Times New Roman"/>
          <w:sz w:val="24"/>
          <w:szCs w:val="24"/>
        </w:rPr>
        <w:t>de</w:t>
      </w:r>
      <w:r w:rsidRPr="00EC1C2A">
        <w:rPr>
          <w:rFonts w:ascii="Times New Roman" w:hAnsi="Times New Roman"/>
          <w:sz w:val="24"/>
          <w:szCs w:val="24"/>
        </w:rPr>
        <w:t xml:space="preserve"> desenvolvimento</w:t>
      </w:r>
      <w:r w:rsidR="00B82B8A">
        <w:rPr>
          <w:rFonts w:ascii="Times New Roman" w:hAnsi="Times New Roman"/>
          <w:sz w:val="24"/>
          <w:szCs w:val="24"/>
        </w:rPr>
        <w:t>.</w:t>
      </w:r>
      <w:r w:rsidRPr="00EC1C2A">
        <w:rPr>
          <w:rFonts w:ascii="Times New Roman" w:hAnsi="Times New Roman"/>
          <w:sz w:val="24"/>
          <w:szCs w:val="24"/>
        </w:rPr>
        <w:t xml:space="preserve"> </w:t>
      </w:r>
      <w:r w:rsidR="00B82B8A">
        <w:rPr>
          <w:rFonts w:ascii="Times New Roman" w:hAnsi="Times New Roman"/>
          <w:sz w:val="24"/>
          <w:szCs w:val="24"/>
        </w:rPr>
        <w:t>S</w:t>
      </w:r>
      <w:r w:rsidRPr="00EC1C2A">
        <w:rPr>
          <w:rFonts w:ascii="Times New Roman" w:hAnsi="Times New Roman"/>
          <w:sz w:val="24"/>
          <w:szCs w:val="24"/>
        </w:rPr>
        <w:t xml:space="preserve">ão estudantes que apresentam alterações no desenvolvimento neuropsicomotor, comprometimento nas relações sociais, na comunicação ou estereotipias </w:t>
      </w:r>
      <w:r w:rsidRPr="00AA11A3">
        <w:rPr>
          <w:rFonts w:ascii="Times New Roman" w:hAnsi="Times New Roman"/>
          <w:sz w:val="24"/>
          <w:szCs w:val="24"/>
        </w:rPr>
        <w:t>motoras. Incluem nessa definição estudantes com Autismo Infantil, Síndrome de Asperger, Síndrome de Rett e Transtorno</w:t>
      </w:r>
      <w:r w:rsidRPr="00EC1C2A">
        <w:rPr>
          <w:rFonts w:ascii="Times New Roman" w:hAnsi="Times New Roman"/>
          <w:sz w:val="24"/>
          <w:szCs w:val="24"/>
        </w:rPr>
        <w:t xml:space="preserve"> Desintegr</w:t>
      </w:r>
      <w:r>
        <w:rPr>
          <w:rFonts w:ascii="Times New Roman" w:hAnsi="Times New Roman"/>
          <w:sz w:val="24"/>
          <w:szCs w:val="24"/>
        </w:rPr>
        <w:t>ativo da Infância</w:t>
      </w:r>
      <w:r w:rsidRPr="00AA11A3">
        <w:rPr>
          <w:rFonts w:ascii="Times New Roman" w:hAnsi="Times New Roman"/>
          <w:sz w:val="24"/>
          <w:szCs w:val="24"/>
        </w:rPr>
        <w:t>. Se encaixam</w:t>
      </w:r>
      <w:r w:rsidRPr="00EC1C2A">
        <w:rPr>
          <w:rFonts w:ascii="Times New Roman" w:hAnsi="Times New Roman"/>
          <w:sz w:val="24"/>
          <w:szCs w:val="24"/>
        </w:rPr>
        <w:t xml:space="preserve"> nessa proposta também os alunos com altas habilidades/ superdotação, que são estudantes que demonstram potencial elevado em qualquer uma das seguintes áreas, isoladas ou combinadas: intelectual acadêmica, liderança, artes e psicomotricidade; também apresenta elevada criatividade, grande envolvimento na aprendizagem e realização de tarefas em áreas de seus interesses. </w:t>
      </w:r>
    </w:p>
    <w:p w14:paraId="4B9CF232" w14:textId="77777777" w:rsidR="00270F5C" w:rsidRDefault="00270F5C" w:rsidP="005262CC">
      <w:pPr>
        <w:autoSpaceDE w:val="0"/>
        <w:autoSpaceDN w:val="0"/>
        <w:adjustRightInd w:val="0"/>
        <w:spacing w:after="0" w:line="360" w:lineRule="auto"/>
        <w:ind w:firstLine="708"/>
        <w:jc w:val="both"/>
        <w:rPr>
          <w:rFonts w:ascii="Times New Roman" w:hAnsi="Times New Roman"/>
          <w:sz w:val="24"/>
        </w:rPr>
      </w:pPr>
      <w:r>
        <w:rPr>
          <w:rFonts w:ascii="Times New Roman" w:hAnsi="Times New Roman"/>
          <w:sz w:val="24"/>
          <w:szCs w:val="24"/>
        </w:rPr>
        <w:t xml:space="preserve">A tabela 29 que </w:t>
      </w:r>
      <w:r w:rsidRPr="00AA11A3">
        <w:rPr>
          <w:rFonts w:ascii="Times New Roman" w:hAnsi="Times New Roman"/>
          <w:sz w:val="24"/>
          <w:szCs w:val="24"/>
        </w:rPr>
        <w:t>segue abaixo</w:t>
      </w:r>
      <w:r w:rsidR="0084397E" w:rsidRPr="00AA11A3">
        <w:rPr>
          <w:rFonts w:ascii="Times New Roman" w:hAnsi="Times New Roman"/>
          <w:sz w:val="24"/>
          <w:szCs w:val="24"/>
        </w:rPr>
        <w:t xml:space="preserve"> demonstra</w:t>
      </w:r>
      <w:r>
        <w:rPr>
          <w:rFonts w:ascii="Times New Roman" w:hAnsi="Times New Roman"/>
          <w:sz w:val="24"/>
          <w:szCs w:val="24"/>
        </w:rPr>
        <w:t xml:space="preserve"> a realidade do atendimento dos alunos com deficiência, tr</w:t>
      </w:r>
      <w:r w:rsidR="00582915">
        <w:rPr>
          <w:rFonts w:ascii="Times New Roman" w:hAnsi="Times New Roman"/>
          <w:sz w:val="24"/>
          <w:szCs w:val="24"/>
        </w:rPr>
        <w:t>anstorno global ou superdotação.</w:t>
      </w:r>
      <w:r>
        <w:rPr>
          <w:rFonts w:ascii="Times New Roman" w:hAnsi="Times New Roman"/>
          <w:sz w:val="24"/>
          <w:szCs w:val="24"/>
        </w:rPr>
        <w:t xml:space="preserve"> </w:t>
      </w:r>
      <w:r w:rsidR="00582915">
        <w:rPr>
          <w:rFonts w:ascii="Times New Roman" w:hAnsi="Times New Roman"/>
          <w:sz w:val="24"/>
          <w:szCs w:val="24"/>
        </w:rPr>
        <w:t>O</w:t>
      </w:r>
      <w:r>
        <w:rPr>
          <w:rFonts w:ascii="Times New Roman" w:hAnsi="Times New Roman"/>
          <w:sz w:val="24"/>
          <w:szCs w:val="24"/>
        </w:rPr>
        <w:t>s casos encontrados nas escolas tanto estaduais como municipais</w:t>
      </w:r>
      <w:r w:rsidR="00582915">
        <w:rPr>
          <w:rFonts w:ascii="Times New Roman" w:hAnsi="Times New Roman"/>
          <w:sz w:val="24"/>
          <w:szCs w:val="24"/>
        </w:rPr>
        <w:t>,</w:t>
      </w:r>
      <w:r>
        <w:rPr>
          <w:rFonts w:ascii="Times New Roman" w:hAnsi="Times New Roman"/>
          <w:sz w:val="24"/>
          <w:szCs w:val="24"/>
        </w:rPr>
        <w:t xml:space="preserve"> são alunos com deficiência e transtorno global do desenvolvimento. As escolas estaduais são as que mais recebem alunos com algum tipo de </w:t>
      </w:r>
      <w:r w:rsidRPr="00AA11A3">
        <w:rPr>
          <w:rFonts w:ascii="Times New Roman" w:hAnsi="Times New Roman"/>
          <w:sz w:val="24"/>
          <w:szCs w:val="24"/>
        </w:rPr>
        <w:t xml:space="preserve">deficiência. </w:t>
      </w:r>
      <w:r>
        <w:rPr>
          <w:rFonts w:ascii="Times New Roman" w:hAnsi="Times New Roman"/>
          <w:sz w:val="24"/>
          <w:szCs w:val="24"/>
        </w:rPr>
        <w:t xml:space="preserve"> </w:t>
      </w:r>
      <w:r w:rsidR="005262CC">
        <w:rPr>
          <w:rFonts w:ascii="Times New Roman" w:hAnsi="Times New Roman"/>
          <w:sz w:val="24"/>
          <w:szCs w:val="24"/>
        </w:rPr>
        <w:t>A PORTARIA</w:t>
      </w:r>
      <w:r w:rsidRPr="008D2B0C">
        <w:rPr>
          <w:rStyle w:val="normalchar1"/>
        </w:rPr>
        <w:t xml:space="preserve"> Nº. 310/014/GS/Seduc/MT</w:t>
      </w:r>
      <w:r w:rsidR="00582915">
        <w:rPr>
          <w:rStyle w:val="normalchar1"/>
          <w:b/>
        </w:rPr>
        <w:t xml:space="preserve">, </w:t>
      </w:r>
      <w:r w:rsidR="00582915" w:rsidRPr="00582915">
        <w:rPr>
          <w:rStyle w:val="normalchar1"/>
        </w:rPr>
        <w:t>em seu art. 28</w:t>
      </w:r>
      <w:r w:rsidR="00582915">
        <w:rPr>
          <w:rStyle w:val="normalchar1"/>
          <w:b/>
        </w:rPr>
        <w:t xml:space="preserve">, </w:t>
      </w:r>
      <w:r w:rsidRPr="00CA5D09">
        <w:rPr>
          <w:rFonts w:ascii="Times New Roman" w:hAnsi="Times New Roman"/>
          <w:sz w:val="24"/>
        </w:rPr>
        <w:t>determina em quais casos contratar o prof</w:t>
      </w:r>
      <w:r>
        <w:rPr>
          <w:rFonts w:ascii="Times New Roman" w:hAnsi="Times New Roman"/>
          <w:sz w:val="24"/>
        </w:rPr>
        <w:t xml:space="preserve">issional </w:t>
      </w:r>
      <w:r w:rsidR="00582915">
        <w:rPr>
          <w:rFonts w:ascii="Times New Roman" w:hAnsi="Times New Roman"/>
          <w:sz w:val="24"/>
        </w:rPr>
        <w:t>p</w:t>
      </w:r>
      <w:r w:rsidRPr="00CA5D09">
        <w:rPr>
          <w:rFonts w:ascii="Times New Roman" w:hAnsi="Times New Roman"/>
          <w:sz w:val="24"/>
        </w:rPr>
        <w:t>ara as unidades escolares que atendem alunos deficientes com graves transtornos neuro</w:t>
      </w:r>
      <w:r w:rsidR="0084397E">
        <w:rPr>
          <w:rFonts w:ascii="Times New Roman" w:hAnsi="Times New Roman"/>
          <w:sz w:val="24"/>
        </w:rPr>
        <w:t xml:space="preserve"> </w:t>
      </w:r>
      <w:r w:rsidRPr="00CA5D09">
        <w:rPr>
          <w:rFonts w:ascii="Times New Roman" w:hAnsi="Times New Roman"/>
          <w:sz w:val="24"/>
        </w:rPr>
        <w:t>motores (crianças que em decorrência da deficiência apresente mobilidade reduzida ao ponto de comprometer sua autonomia de ir ao banheiro e se alimentar, sendo, portanto, dependente de apoio externo)</w:t>
      </w:r>
      <w:r w:rsidR="00582915">
        <w:rPr>
          <w:rFonts w:ascii="Times New Roman" w:hAnsi="Times New Roman"/>
          <w:sz w:val="24"/>
        </w:rPr>
        <w:t xml:space="preserve"> </w:t>
      </w:r>
      <w:r w:rsidRPr="00CA5D09">
        <w:rPr>
          <w:rFonts w:ascii="Times New Roman" w:hAnsi="Times New Roman"/>
          <w:sz w:val="24"/>
        </w:rPr>
        <w:t xml:space="preserve">e alunos com autismo, inclusos nas turmas </w:t>
      </w:r>
      <w:r w:rsidRPr="00CA5D09">
        <w:rPr>
          <w:rFonts w:ascii="Times New Roman" w:hAnsi="Times New Roman"/>
          <w:sz w:val="24"/>
        </w:rPr>
        <w:lastRenderedPageBreak/>
        <w:t>regulares será garantido 01 (um) TAE/AUXILIAR DE TURMAS de modo a proporcionar autonomia ao aluno.</w:t>
      </w:r>
      <w:r>
        <w:rPr>
          <w:rFonts w:ascii="Times New Roman" w:hAnsi="Times New Roman"/>
          <w:sz w:val="24"/>
        </w:rPr>
        <w:t xml:space="preserve"> </w:t>
      </w:r>
    </w:p>
    <w:p w14:paraId="5F0447EC" w14:textId="77777777" w:rsidR="00270F5C" w:rsidRDefault="00270F5C" w:rsidP="005262CC">
      <w:pPr>
        <w:pStyle w:val="Normal1"/>
        <w:shd w:val="clear" w:color="auto" w:fill="FFFFFF"/>
        <w:spacing w:line="360" w:lineRule="auto"/>
        <w:ind w:firstLine="708"/>
        <w:jc w:val="both"/>
      </w:pPr>
      <w:r>
        <w:t>Dentro da realidade estadual existe essa portaria que é expedida pela Secretaria de Educação do Estado facilitando assim o enquadramento do aluno a ser atendido e posteriormente a contratação do profiss</w:t>
      </w:r>
      <w:r w:rsidR="00A36E51">
        <w:t>ional para auxiliar o professor.</w:t>
      </w:r>
      <w:r>
        <w:t xml:space="preserve"> </w:t>
      </w:r>
      <w:r w:rsidR="00A36E51">
        <w:t>D</w:t>
      </w:r>
      <w:r>
        <w:t>entro da realidade municipal não</w:t>
      </w:r>
      <w:r w:rsidR="00363F55">
        <w:t xml:space="preserve"> se tem esse mesmo respaldo por meio</w:t>
      </w:r>
      <w:r>
        <w:t xml:space="preserve"> de portarias</w:t>
      </w:r>
      <w:r w:rsidR="00A36E51">
        <w:t>,</w:t>
      </w:r>
      <w:r>
        <w:t xml:space="preserve"> assim dificultando a contratação de</w:t>
      </w:r>
      <w:r w:rsidR="00A36E51">
        <w:t xml:space="preserve"> profissionais para esses casos.</w:t>
      </w:r>
      <w:r>
        <w:t xml:space="preserve"> </w:t>
      </w:r>
      <w:r w:rsidR="00A36E51">
        <w:t>Dentro dessa perspectiva</w:t>
      </w:r>
      <w:r>
        <w:t xml:space="preserve"> esse plano municipal de educação </w:t>
      </w:r>
      <w:r w:rsidR="00A36E51">
        <w:t xml:space="preserve">deverá </w:t>
      </w:r>
      <w:r>
        <w:t xml:space="preserve">definir metas </w:t>
      </w:r>
      <w:r w:rsidR="00A36E51">
        <w:t>p</w:t>
      </w:r>
      <w:r>
        <w:t>a</w:t>
      </w:r>
      <w:r w:rsidR="00A36E51">
        <w:t>ra a</w:t>
      </w:r>
      <w:r>
        <w:t xml:space="preserve"> contratação desse profissional quando necessário para que a escola se sinta respaldada e ao mesmo tempo com capacidade de oferecer a esse aluno um ensino de qualidade dentro das suas habilidades apresentadas.</w:t>
      </w:r>
    </w:p>
    <w:p w14:paraId="424807D2" w14:textId="77777777" w:rsidR="005262CC" w:rsidRDefault="005262CC" w:rsidP="005262CC">
      <w:pPr>
        <w:pStyle w:val="Normal1"/>
        <w:shd w:val="clear" w:color="auto" w:fill="FFFFFF"/>
        <w:spacing w:line="360" w:lineRule="auto"/>
        <w:ind w:firstLine="708"/>
        <w:jc w:val="both"/>
      </w:pPr>
    </w:p>
    <w:p w14:paraId="6060CA05" w14:textId="77777777" w:rsidR="00270F5C" w:rsidRPr="00DD6436" w:rsidRDefault="00270F5C"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b/>
          <w:sz w:val="24"/>
          <w:szCs w:val="24"/>
        </w:rPr>
        <w:t>TABELA 29</w:t>
      </w:r>
      <w:r w:rsidR="005262CC" w:rsidRPr="00DD6436">
        <w:rPr>
          <w:rFonts w:ascii="Times New Roman" w:hAnsi="Times New Roman" w:cs="Times New Roman"/>
          <w:b/>
          <w:sz w:val="24"/>
          <w:szCs w:val="24"/>
        </w:rPr>
        <w:t xml:space="preserve"> </w:t>
      </w:r>
      <w:r w:rsidRPr="00DD6436">
        <w:rPr>
          <w:rFonts w:ascii="Times New Roman" w:hAnsi="Times New Roman" w:cs="Times New Roman"/>
          <w:b/>
          <w:sz w:val="24"/>
          <w:szCs w:val="24"/>
        </w:rPr>
        <w:t>- Atendimento a alunos com deficiência, transtorno global do desenvolvimento ou altas habilidades/superdotação</w:t>
      </w:r>
      <w:r w:rsidRPr="00DD6436">
        <w:rPr>
          <w:rFonts w:ascii="Times New Roman" w:hAnsi="Times New Roman" w:cs="Times New Roman"/>
          <w:sz w:val="24"/>
          <w:szCs w:val="24"/>
        </w:rPr>
        <w:t>.</w:t>
      </w:r>
    </w:p>
    <w:tbl>
      <w:tblPr>
        <w:tblpPr w:leftFromText="141" w:rightFromText="141" w:vertAnchor="page" w:horzAnchor="margin" w:tblpY="7306"/>
        <w:tblW w:w="8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
        <w:gridCol w:w="1100"/>
        <w:gridCol w:w="851"/>
        <w:gridCol w:w="1134"/>
        <w:gridCol w:w="919"/>
        <w:gridCol w:w="1231"/>
        <w:gridCol w:w="1078"/>
        <w:gridCol w:w="936"/>
        <w:gridCol w:w="831"/>
      </w:tblGrid>
      <w:tr w:rsidR="00DD6436" w:rsidRPr="00DD6436" w14:paraId="6405A98F" w14:textId="77777777" w:rsidTr="00DD6436">
        <w:trPr>
          <w:trHeight w:val="286"/>
        </w:trPr>
        <w:tc>
          <w:tcPr>
            <w:tcW w:w="743" w:type="dxa"/>
            <w:shd w:val="clear" w:color="auto" w:fill="auto"/>
          </w:tcPr>
          <w:p w14:paraId="7C330DA3"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Anos</w:t>
            </w:r>
          </w:p>
        </w:tc>
        <w:tc>
          <w:tcPr>
            <w:tcW w:w="1951" w:type="dxa"/>
            <w:gridSpan w:val="2"/>
            <w:shd w:val="clear" w:color="auto" w:fill="auto"/>
          </w:tcPr>
          <w:p w14:paraId="4D9F0EAA"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Municipal</w:t>
            </w:r>
          </w:p>
        </w:tc>
        <w:tc>
          <w:tcPr>
            <w:tcW w:w="2053" w:type="dxa"/>
            <w:gridSpan w:val="2"/>
            <w:shd w:val="clear" w:color="auto" w:fill="auto"/>
          </w:tcPr>
          <w:p w14:paraId="6A0271B0"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Estadual</w:t>
            </w:r>
          </w:p>
        </w:tc>
        <w:tc>
          <w:tcPr>
            <w:tcW w:w="2309" w:type="dxa"/>
            <w:gridSpan w:val="2"/>
            <w:shd w:val="clear" w:color="auto" w:fill="auto"/>
          </w:tcPr>
          <w:p w14:paraId="7AD05649"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Privada</w:t>
            </w:r>
          </w:p>
        </w:tc>
        <w:tc>
          <w:tcPr>
            <w:tcW w:w="1767" w:type="dxa"/>
            <w:gridSpan w:val="2"/>
            <w:shd w:val="clear" w:color="auto" w:fill="auto"/>
          </w:tcPr>
          <w:p w14:paraId="258B1732"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Total</w:t>
            </w:r>
          </w:p>
        </w:tc>
      </w:tr>
      <w:tr w:rsidR="00DD6436" w:rsidRPr="00DD6436" w14:paraId="03822AAE" w14:textId="77777777" w:rsidTr="00DD6436">
        <w:trPr>
          <w:trHeight w:val="286"/>
        </w:trPr>
        <w:tc>
          <w:tcPr>
            <w:tcW w:w="743" w:type="dxa"/>
            <w:shd w:val="clear" w:color="auto" w:fill="auto"/>
          </w:tcPr>
          <w:p w14:paraId="4846CF54"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100" w:type="dxa"/>
            <w:shd w:val="clear" w:color="auto" w:fill="auto"/>
          </w:tcPr>
          <w:p w14:paraId="5F8CB76F"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Urbana</w:t>
            </w:r>
          </w:p>
        </w:tc>
        <w:tc>
          <w:tcPr>
            <w:tcW w:w="851" w:type="dxa"/>
            <w:shd w:val="clear" w:color="auto" w:fill="auto"/>
          </w:tcPr>
          <w:p w14:paraId="34660912"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Rural</w:t>
            </w:r>
          </w:p>
        </w:tc>
        <w:tc>
          <w:tcPr>
            <w:tcW w:w="1134" w:type="dxa"/>
            <w:shd w:val="clear" w:color="auto" w:fill="auto"/>
          </w:tcPr>
          <w:p w14:paraId="4976D905"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Urbana</w:t>
            </w:r>
          </w:p>
        </w:tc>
        <w:tc>
          <w:tcPr>
            <w:tcW w:w="919" w:type="dxa"/>
            <w:shd w:val="clear" w:color="auto" w:fill="auto"/>
          </w:tcPr>
          <w:p w14:paraId="6F707AB7"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Rural</w:t>
            </w:r>
          </w:p>
        </w:tc>
        <w:tc>
          <w:tcPr>
            <w:tcW w:w="1231" w:type="dxa"/>
            <w:shd w:val="clear" w:color="auto" w:fill="auto"/>
          </w:tcPr>
          <w:p w14:paraId="4920BFE2"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Urbana</w:t>
            </w:r>
          </w:p>
        </w:tc>
        <w:tc>
          <w:tcPr>
            <w:tcW w:w="1078" w:type="dxa"/>
            <w:shd w:val="clear" w:color="auto" w:fill="auto"/>
          </w:tcPr>
          <w:p w14:paraId="086E0F41"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Rural</w:t>
            </w:r>
          </w:p>
        </w:tc>
        <w:tc>
          <w:tcPr>
            <w:tcW w:w="936" w:type="dxa"/>
            <w:shd w:val="clear" w:color="auto" w:fill="auto"/>
          </w:tcPr>
          <w:p w14:paraId="014BF567"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Urbana</w:t>
            </w:r>
          </w:p>
        </w:tc>
        <w:tc>
          <w:tcPr>
            <w:tcW w:w="831" w:type="dxa"/>
            <w:shd w:val="clear" w:color="auto" w:fill="auto"/>
          </w:tcPr>
          <w:p w14:paraId="5A121A27"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Rural</w:t>
            </w:r>
          </w:p>
        </w:tc>
      </w:tr>
      <w:tr w:rsidR="00DD6436" w:rsidRPr="00DD6436" w14:paraId="29C29C40" w14:textId="77777777" w:rsidTr="00DD6436">
        <w:trPr>
          <w:trHeight w:val="301"/>
        </w:trPr>
        <w:tc>
          <w:tcPr>
            <w:tcW w:w="743" w:type="dxa"/>
            <w:shd w:val="clear" w:color="auto" w:fill="auto"/>
          </w:tcPr>
          <w:p w14:paraId="33AC125A"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2010</w:t>
            </w:r>
          </w:p>
        </w:tc>
        <w:tc>
          <w:tcPr>
            <w:tcW w:w="1100" w:type="dxa"/>
            <w:shd w:val="clear" w:color="auto" w:fill="auto"/>
          </w:tcPr>
          <w:p w14:paraId="6B48E8ED"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851" w:type="dxa"/>
            <w:shd w:val="clear" w:color="auto" w:fill="auto"/>
          </w:tcPr>
          <w:p w14:paraId="671CAAF4"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134" w:type="dxa"/>
            <w:shd w:val="clear" w:color="auto" w:fill="auto"/>
          </w:tcPr>
          <w:p w14:paraId="51D75158"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5</w:t>
            </w:r>
          </w:p>
        </w:tc>
        <w:tc>
          <w:tcPr>
            <w:tcW w:w="919" w:type="dxa"/>
            <w:shd w:val="clear" w:color="auto" w:fill="auto"/>
          </w:tcPr>
          <w:p w14:paraId="4C587CBA"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231" w:type="dxa"/>
            <w:shd w:val="clear" w:color="auto" w:fill="auto"/>
          </w:tcPr>
          <w:p w14:paraId="79B5CAA7"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078" w:type="dxa"/>
            <w:shd w:val="clear" w:color="auto" w:fill="auto"/>
          </w:tcPr>
          <w:p w14:paraId="4E2C55C3"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936" w:type="dxa"/>
            <w:shd w:val="clear" w:color="auto" w:fill="auto"/>
          </w:tcPr>
          <w:p w14:paraId="15E305AA"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5</w:t>
            </w:r>
          </w:p>
        </w:tc>
        <w:tc>
          <w:tcPr>
            <w:tcW w:w="831" w:type="dxa"/>
            <w:shd w:val="clear" w:color="auto" w:fill="auto"/>
          </w:tcPr>
          <w:p w14:paraId="415D0CD8"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1</w:t>
            </w:r>
          </w:p>
        </w:tc>
      </w:tr>
      <w:tr w:rsidR="00DD6436" w:rsidRPr="00DD6436" w14:paraId="3BCA39CC" w14:textId="77777777" w:rsidTr="00DD6436">
        <w:trPr>
          <w:trHeight w:val="286"/>
        </w:trPr>
        <w:tc>
          <w:tcPr>
            <w:tcW w:w="743" w:type="dxa"/>
            <w:shd w:val="clear" w:color="auto" w:fill="auto"/>
          </w:tcPr>
          <w:p w14:paraId="29F11EAA"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2011</w:t>
            </w:r>
          </w:p>
        </w:tc>
        <w:tc>
          <w:tcPr>
            <w:tcW w:w="1100" w:type="dxa"/>
            <w:shd w:val="clear" w:color="auto" w:fill="auto"/>
          </w:tcPr>
          <w:p w14:paraId="22322A50"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851" w:type="dxa"/>
            <w:shd w:val="clear" w:color="auto" w:fill="auto"/>
          </w:tcPr>
          <w:p w14:paraId="798E0EA2"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134" w:type="dxa"/>
            <w:shd w:val="clear" w:color="auto" w:fill="auto"/>
          </w:tcPr>
          <w:p w14:paraId="59D4594E"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5</w:t>
            </w:r>
          </w:p>
        </w:tc>
        <w:tc>
          <w:tcPr>
            <w:tcW w:w="919" w:type="dxa"/>
            <w:shd w:val="clear" w:color="auto" w:fill="auto"/>
          </w:tcPr>
          <w:p w14:paraId="4272FA4D"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231" w:type="dxa"/>
            <w:shd w:val="clear" w:color="auto" w:fill="auto"/>
          </w:tcPr>
          <w:p w14:paraId="4FF92434"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078" w:type="dxa"/>
            <w:shd w:val="clear" w:color="auto" w:fill="auto"/>
          </w:tcPr>
          <w:p w14:paraId="23EEBCA1"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936" w:type="dxa"/>
            <w:shd w:val="clear" w:color="auto" w:fill="auto"/>
          </w:tcPr>
          <w:p w14:paraId="18C728E2"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5</w:t>
            </w:r>
          </w:p>
        </w:tc>
        <w:tc>
          <w:tcPr>
            <w:tcW w:w="831" w:type="dxa"/>
            <w:shd w:val="clear" w:color="auto" w:fill="auto"/>
          </w:tcPr>
          <w:p w14:paraId="2B782904"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1</w:t>
            </w:r>
          </w:p>
        </w:tc>
      </w:tr>
      <w:tr w:rsidR="00DD6436" w:rsidRPr="00DD6436" w14:paraId="2B56311A" w14:textId="77777777" w:rsidTr="00DD6436">
        <w:trPr>
          <w:trHeight w:val="286"/>
        </w:trPr>
        <w:tc>
          <w:tcPr>
            <w:tcW w:w="743" w:type="dxa"/>
            <w:shd w:val="clear" w:color="auto" w:fill="auto"/>
          </w:tcPr>
          <w:p w14:paraId="58181B8D"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2012</w:t>
            </w:r>
          </w:p>
        </w:tc>
        <w:tc>
          <w:tcPr>
            <w:tcW w:w="1100" w:type="dxa"/>
            <w:shd w:val="clear" w:color="auto" w:fill="auto"/>
          </w:tcPr>
          <w:p w14:paraId="2FE5E543"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w:t>
            </w:r>
          </w:p>
        </w:tc>
        <w:tc>
          <w:tcPr>
            <w:tcW w:w="851" w:type="dxa"/>
            <w:shd w:val="clear" w:color="auto" w:fill="auto"/>
          </w:tcPr>
          <w:p w14:paraId="21990A8B"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1</w:t>
            </w:r>
          </w:p>
        </w:tc>
        <w:tc>
          <w:tcPr>
            <w:tcW w:w="1134" w:type="dxa"/>
            <w:shd w:val="clear" w:color="auto" w:fill="auto"/>
          </w:tcPr>
          <w:p w14:paraId="073629C0"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1</w:t>
            </w:r>
          </w:p>
        </w:tc>
        <w:tc>
          <w:tcPr>
            <w:tcW w:w="919" w:type="dxa"/>
            <w:shd w:val="clear" w:color="auto" w:fill="auto"/>
          </w:tcPr>
          <w:p w14:paraId="43EC6784"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231" w:type="dxa"/>
            <w:shd w:val="clear" w:color="auto" w:fill="auto"/>
          </w:tcPr>
          <w:p w14:paraId="5F4C18B4"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078" w:type="dxa"/>
            <w:shd w:val="clear" w:color="auto" w:fill="auto"/>
          </w:tcPr>
          <w:p w14:paraId="055CA4DC"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936" w:type="dxa"/>
            <w:shd w:val="clear" w:color="auto" w:fill="auto"/>
          </w:tcPr>
          <w:p w14:paraId="4E2D3BE0"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3</w:t>
            </w:r>
          </w:p>
        </w:tc>
        <w:tc>
          <w:tcPr>
            <w:tcW w:w="831" w:type="dxa"/>
            <w:shd w:val="clear" w:color="auto" w:fill="auto"/>
          </w:tcPr>
          <w:p w14:paraId="385EE3CE"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1</w:t>
            </w:r>
          </w:p>
        </w:tc>
      </w:tr>
      <w:tr w:rsidR="00DD6436" w:rsidRPr="00DD6436" w14:paraId="54C5AAE9" w14:textId="77777777" w:rsidTr="00DD6436">
        <w:trPr>
          <w:trHeight w:val="286"/>
        </w:trPr>
        <w:tc>
          <w:tcPr>
            <w:tcW w:w="743" w:type="dxa"/>
            <w:shd w:val="clear" w:color="auto" w:fill="auto"/>
          </w:tcPr>
          <w:p w14:paraId="24A66F10"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2013</w:t>
            </w:r>
          </w:p>
        </w:tc>
        <w:tc>
          <w:tcPr>
            <w:tcW w:w="1100" w:type="dxa"/>
            <w:shd w:val="clear" w:color="auto" w:fill="auto"/>
          </w:tcPr>
          <w:p w14:paraId="1FFF90A1"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1</w:t>
            </w:r>
          </w:p>
        </w:tc>
        <w:tc>
          <w:tcPr>
            <w:tcW w:w="851" w:type="dxa"/>
            <w:shd w:val="clear" w:color="auto" w:fill="auto"/>
          </w:tcPr>
          <w:p w14:paraId="2A5C45D5"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1</w:t>
            </w:r>
          </w:p>
        </w:tc>
        <w:tc>
          <w:tcPr>
            <w:tcW w:w="1134" w:type="dxa"/>
            <w:shd w:val="clear" w:color="auto" w:fill="auto"/>
          </w:tcPr>
          <w:p w14:paraId="30EFD1F3"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w:t>
            </w:r>
          </w:p>
        </w:tc>
        <w:tc>
          <w:tcPr>
            <w:tcW w:w="919" w:type="dxa"/>
            <w:shd w:val="clear" w:color="auto" w:fill="auto"/>
          </w:tcPr>
          <w:p w14:paraId="7B561B62"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231" w:type="dxa"/>
            <w:shd w:val="clear" w:color="auto" w:fill="auto"/>
          </w:tcPr>
          <w:p w14:paraId="31658313"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078" w:type="dxa"/>
            <w:shd w:val="clear" w:color="auto" w:fill="auto"/>
          </w:tcPr>
          <w:p w14:paraId="1E624F23"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936" w:type="dxa"/>
            <w:shd w:val="clear" w:color="auto" w:fill="auto"/>
          </w:tcPr>
          <w:p w14:paraId="3C82C662"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w:t>
            </w:r>
          </w:p>
        </w:tc>
        <w:tc>
          <w:tcPr>
            <w:tcW w:w="831" w:type="dxa"/>
            <w:shd w:val="clear" w:color="auto" w:fill="auto"/>
          </w:tcPr>
          <w:p w14:paraId="0001812F"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1</w:t>
            </w:r>
          </w:p>
        </w:tc>
      </w:tr>
      <w:tr w:rsidR="00DD6436" w:rsidRPr="00DD6436" w14:paraId="5A4F4586" w14:textId="77777777" w:rsidTr="00DD6436">
        <w:trPr>
          <w:trHeight w:val="286"/>
        </w:trPr>
        <w:tc>
          <w:tcPr>
            <w:tcW w:w="743" w:type="dxa"/>
            <w:shd w:val="clear" w:color="auto" w:fill="auto"/>
          </w:tcPr>
          <w:p w14:paraId="3E3A8762"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2014</w:t>
            </w:r>
          </w:p>
        </w:tc>
        <w:tc>
          <w:tcPr>
            <w:tcW w:w="1100" w:type="dxa"/>
            <w:shd w:val="clear" w:color="auto" w:fill="auto"/>
          </w:tcPr>
          <w:p w14:paraId="6668A107"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w:t>
            </w:r>
          </w:p>
        </w:tc>
        <w:tc>
          <w:tcPr>
            <w:tcW w:w="851" w:type="dxa"/>
            <w:shd w:val="clear" w:color="auto" w:fill="auto"/>
          </w:tcPr>
          <w:p w14:paraId="56F66EFF"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w:t>
            </w:r>
          </w:p>
        </w:tc>
        <w:tc>
          <w:tcPr>
            <w:tcW w:w="1134" w:type="dxa"/>
            <w:shd w:val="clear" w:color="auto" w:fill="auto"/>
          </w:tcPr>
          <w:p w14:paraId="470D043A"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w:t>
            </w:r>
          </w:p>
        </w:tc>
        <w:tc>
          <w:tcPr>
            <w:tcW w:w="919" w:type="dxa"/>
            <w:shd w:val="clear" w:color="auto" w:fill="auto"/>
          </w:tcPr>
          <w:p w14:paraId="59680BDF"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231" w:type="dxa"/>
            <w:shd w:val="clear" w:color="auto" w:fill="auto"/>
          </w:tcPr>
          <w:p w14:paraId="079C4BF2"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078" w:type="dxa"/>
            <w:shd w:val="clear" w:color="auto" w:fill="auto"/>
          </w:tcPr>
          <w:p w14:paraId="121A45E7"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936" w:type="dxa"/>
            <w:shd w:val="clear" w:color="auto" w:fill="auto"/>
          </w:tcPr>
          <w:p w14:paraId="14F8713C"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4</w:t>
            </w:r>
          </w:p>
        </w:tc>
        <w:tc>
          <w:tcPr>
            <w:tcW w:w="831" w:type="dxa"/>
            <w:shd w:val="clear" w:color="auto" w:fill="auto"/>
          </w:tcPr>
          <w:p w14:paraId="1A1CB4C2"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w:t>
            </w:r>
          </w:p>
        </w:tc>
      </w:tr>
      <w:tr w:rsidR="00DD6436" w:rsidRPr="00DD6436" w14:paraId="3A9E0E2D" w14:textId="77777777" w:rsidTr="00DD6436">
        <w:trPr>
          <w:trHeight w:val="301"/>
        </w:trPr>
        <w:tc>
          <w:tcPr>
            <w:tcW w:w="743" w:type="dxa"/>
            <w:shd w:val="clear" w:color="auto" w:fill="auto"/>
          </w:tcPr>
          <w:p w14:paraId="2E2B17B9"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2015</w:t>
            </w:r>
          </w:p>
        </w:tc>
        <w:tc>
          <w:tcPr>
            <w:tcW w:w="1100" w:type="dxa"/>
            <w:shd w:val="clear" w:color="auto" w:fill="auto"/>
          </w:tcPr>
          <w:p w14:paraId="4639D937"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0</w:t>
            </w:r>
          </w:p>
        </w:tc>
        <w:tc>
          <w:tcPr>
            <w:tcW w:w="851" w:type="dxa"/>
            <w:shd w:val="clear" w:color="auto" w:fill="auto"/>
          </w:tcPr>
          <w:p w14:paraId="344EF7FC"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0</w:t>
            </w:r>
          </w:p>
        </w:tc>
        <w:tc>
          <w:tcPr>
            <w:tcW w:w="1134" w:type="dxa"/>
            <w:shd w:val="clear" w:color="auto" w:fill="auto"/>
          </w:tcPr>
          <w:p w14:paraId="548C52B1"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3</w:t>
            </w:r>
          </w:p>
        </w:tc>
        <w:tc>
          <w:tcPr>
            <w:tcW w:w="919" w:type="dxa"/>
            <w:shd w:val="clear" w:color="auto" w:fill="auto"/>
          </w:tcPr>
          <w:p w14:paraId="264D2978"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231" w:type="dxa"/>
            <w:shd w:val="clear" w:color="auto" w:fill="auto"/>
          </w:tcPr>
          <w:p w14:paraId="793C99E9"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1078" w:type="dxa"/>
            <w:shd w:val="clear" w:color="auto" w:fill="auto"/>
          </w:tcPr>
          <w:p w14:paraId="24E97E20" w14:textId="77777777" w:rsidR="00DD6436" w:rsidRPr="00DD6436" w:rsidRDefault="00DD6436" w:rsidP="00DD6436">
            <w:pPr>
              <w:spacing w:after="0" w:line="240" w:lineRule="auto"/>
              <w:jc w:val="both"/>
              <w:rPr>
                <w:rFonts w:ascii="Times New Roman" w:hAnsi="Times New Roman" w:cs="Times New Roman"/>
                <w:sz w:val="24"/>
                <w:szCs w:val="24"/>
              </w:rPr>
            </w:pPr>
          </w:p>
        </w:tc>
        <w:tc>
          <w:tcPr>
            <w:tcW w:w="936" w:type="dxa"/>
            <w:shd w:val="clear" w:color="auto" w:fill="auto"/>
          </w:tcPr>
          <w:p w14:paraId="2C985C7B"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3</w:t>
            </w:r>
          </w:p>
        </w:tc>
        <w:tc>
          <w:tcPr>
            <w:tcW w:w="831" w:type="dxa"/>
            <w:shd w:val="clear" w:color="auto" w:fill="auto"/>
          </w:tcPr>
          <w:p w14:paraId="6C209FC4" w14:textId="77777777" w:rsidR="00DD6436" w:rsidRPr="00DD6436" w:rsidRDefault="00DD6436" w:rsidP="00DD6436">
            <w:pPr>
              <w:spacing w:after="0" w:line="240" w:lineRule="auto"/>
              <w:jc w:val="both"/>
              <w:rPr>
                <w:rFonts w:ascii="Times New Roman" w:hAnsi="Times New Roman" w:cs="Times New Roman"/>
                <w:sz w:val="24"/>
                <w:szCs w:val="24"/>
              </w:rPr>
            </w:pPr>
            <w:r w:rsidRPr="00DD6436">
              <w:rPr>
                <w:rFonts w:ascii="Times New Roman" w:hAnsi="Times New Roman" w:cs="Times New Roman"/>
                <w:sz w:val="24"/>
                <w:szCs w:val="24"/>
              </w:rPr>
              <w:t>0</w:t>
            </w:r>
          </w:p>
        </w:tc>
      </w:tr>
    </w:tbl>
    <w:p w14:paraId="5C92A472" w14:textId="77777777" w:rsidR="00270F5C" w:rsidRPr="00DD6436" w:rsidRDefault="00270F5C" w:rsidP="00DD6436">
      <w:pPr>
        <w:spacing w:after="0" w:line="240" w:lineRule="auto"/>
        <w:jc w:val="both"/>
        <w:rPr>
          <w:rFonts w:ascii="Times New Roman" w:hAnsi="Times New Roman" w:cs="Times New Roman"/>
        </w:rPr>
      </w:pPr>
      <w:r w:rsidRPr="00DD6436">
        <w:rPr>
          <w:rFonts w:ascii="Times New Roman" w:hAnsi="Times New Roman" w:cs="Times New Roman"/>
        </w:rPr>
        <w:t xml:space="preserve">Fonte: Educa Censo/Secretaria Municipal de Educação/ Escola Dr. José Gentil/Escola Barão de Melgaço, 2015. </w:t>
      </w:r>
    </w:p>
    <w:p w14:paraId="00BB89ED" w14:textId="77777777" w:rsidR="00270F5C" w:rsidRDefault="00270F5C" w:rsidP="00270F5C">
      <w:pPr>
        <w:spacing w:after="0" w:line="360" w:lineRule="auto"/>
        <w:jc w:val="both"/>
        <w:rPr>
          <w:rFonts w:ascii="Times New Roman" w:hAnsi="Times New Roman"/>
          <w:sz w:val="24"/>
          <w:szCs w:val="24"/>
        </w:rPr>
      </w:pPr>
    </w:p>
    <w:p w14:paraId="35A6FAC7" w14:textId="77777777" w:rsidR="00270F5C" w:rsidRDefault="00270F5C" w:rsidP="00270F5C">
      <w:pPr>
        <w:spacing w:after="0" w:line="360" w:lineRule="auto"/>
        <w:ind w:firstLine="708"/>
        <w:jc w:val="both"/>
        <w:rPr>
          <w:rFonts w:ascii="Times New Roman" w:hAnsi="Times New Roman"/>
          <w:sz w:val="24"/>
          <w:szCs w:val="24"/>
        </w:rPr>
      </w:pPr>
      <w:r>
        <w:rPr>
          <w:rFonts w:ascii="Times New Roman" w:hAnsi="Times New Roman"/>
          <w:sz w:val="24"/>
          <w:szCs w:val="24"/>
        </w:rPr>
        <w:t xml:space="preserve"> </w:t>
      </w:r>
      <w:r w:rsidRPr="00AA11A3">
        <w:rPr>
          <w:rFonts w:ascii="Times New Roman" w:hAnsi="Times New Roman"/>
          <w:sz w:val="24"/>
          <w:szCs w:val="24"/>
        </w:rPr>
        <w:t>N</w:t>
      </w:r>
      <w:r w:rsidR="00676578">
        <w:rPr>
          <w:rFonts w:ascii="Times New Roman" w:hAnsi="Times New Roman"/>
          <w:sz w:val="24"/>
          <w:szCs w:val="24"/>
        </w:rPr>
        <w:t>a esfera estadual e federal</w:t>
      </w:r>
      <w:r w:rsidRPr="00AA11A3">
        <w:rPr>
          <w:rFonts w:ascii="Times New Roman" w:hAnsi="Times New Roman"/>
          <w:sz w:val="24"/>
          <w:szCs w:val="24"/>
        </w:rPr>
        <w:t xml:space="preserve"> </w:t>
      </w:r>
      <w:r w:rsidR="00676578">
        <w:rPr>
          <w:rFonts w:ascii="Times New Roman" w:hAnsi="Times New Roman"/>
          <w:sz w:val="24"/>
          <w:szCs w:val="24"/>
        </w:rPr>
        <w:t xml:space="preserve">já </w:t>
      </w:r>
      <w:r w:rsidRPr="00AA11A3">
        <w:rPr>
          <w:rFonts w:ascii="Times New Roman" w:hAnsi="Times New Roman"/>
          <w:sz w:val="24"/>
          <w:szCs w:val="24"/>
        </w:rPr>
        <w:t xml:space="preserve">foram criadas várias medidas para que esse público seja atendido com qualidade dentro das escolas. </w:t>
      </w:r>
      <w:r w:rsidR="00676578">
        <w:rPr>
          <w:rFonts w:ascii="Times New Roman" w:hAnsi="Times New Roman"/>
          <w:sz w:val="24"/>
          <w:szCs w:val="24"/>
        </w:rPr>
        <w:t>Dentre ess</w:t>
      </w:r>
      <w:r w:rsidRPr="00AA11A3">
        <w:rPr>
          <w:rFonts w:ascii="Times New Roman" w:hAnsi="Times New Roman"/>
          <w:sz w:val="24"/>
          <w:szCs w:val="24"/>
        </w:rPr>
        <w:t>as medidas, fo</w:t>
      </w:r>
      <w:r w:rsidR="00676578">
        <w:rPr>
          <w:rFonts w:ascii="Times New Roman" w:hAnsi="Times New Roman"/>
          <w:sz w:val="24"/>
          <w:szCs w:val="24"/>
        </w:rPr>
        <w:t>ram</w:t>
      </w:r>
      <w:r w:rsidRPr="00AA11A3">
        <w:rPr>
          <w:rFonts w:ascii="Times New Roman" w:hAnsi="Times New Roman"/>
          <w:sz w:val="24"/>
          <w:szCs w:val="24"/>
        </w:rPr>
        <w:t xml:space="preserve"> adotado</w:t>
      </w:r>
      <w:r w:rsidR="00676578">
        <w:rPr>
          <w:rFonts w:ascii="Times New Roman" w:hAnsi="Times New Roman"/>
          <w:sz w:val="24"/>
          <w:szCs w:val="24"/>
        </w:rPr>
        <w:t>s</w:t>
      </w:r>
      <w:r w:rsidRPr="00AA11A3">
        <w:rPr>
          <w:rFonts w:ascii="Times New Roman" w:hAnsi="Times New Roman"/>
          <w:sz w:val="24"/>
          <w:szCs w:val="24"/>
        </w:rPr>
        <w:t>, a criação de salas de Recurso</w:t>
      </w:r>
      <w:r w:rsidRPr="00EC1C2A">
        <w:rPr>
          <w:rFonts w:ascii="Times New Roman" w:hAnsi="Times New Roman"/>
          <w:sz w:val="24"/>
          <w:szCs w:val="24"/>
        </w:rPr>
        <w:t xml:space="preserve"> Multifuncionais e Atendimento Educacional Especializado (AEE). Esses recursos têm por finalidade adequar os espaços a ser utilizados, com adaptações mobiliárias para cada especialidade dos alunos que ali forem estudar, juntamente com os materiais pedagógicos e recurso didáticos, sendo de necessidade que o professor esteja em formação continuada na Educação Especial para que possa dar um ensino de qualidade a todos.  Dentro dessa formação são oferecidas diversas atividades como, Ensino do Sistema Braille, Estratégias para autonomia no ambiente escolar, ensino de uso de recursos ópticos e não ópticos, técnicas de orientação e mobilidade, ensino da Língua Brasileira de Sinais (LIBRAS), entre outras atividades existente onde cada instituição analisa sua demanda e planejem as atividades </w:t>
      </w:r>
      <w:r>
        <w:rPr>
          <w:rFonts w:ascii="Times New Roman" w:hAnsi="Times New Roman"/>
          <w:sz w:val="24"/>
          <w:szCs w:val="24"/>
        </w:rPr>
        <w:t xml:space="preserve">a serem ensinadas </w:t>
      </w:r>
      <w:r w:rsidRPr="00AA11A3">
        <w:rPr>
          <w:rFonts w:ascii="Times New Roman" w:hAnsi="Times New Roman"/>
          <w:sz w:val="24"/>
          <w:szCs w:val="24"/>
        </w:rPr>
        <w:t xml:space="preserve">e trabalhadas. Mas para que isso tudo aconteça com todos os </w:t>
      </w:r>
      <w:r w:rsidRPr="00AA11A3">
        <w:rPr>
          <w:rFonts w:ascii="Times New Roman" w:hAnsi="Times New Roman"/>
          <w:sz w:val="24"/>
          <w:szCs w:val="24"/>
        </w:rPr>
        <w:lastRenderedPageBreak/>
        <w:t>recursos que o governo disponibiliza, tem que haver um planejamento da instituição de ensino, onde dentro do seu Projeto Político Pedagógico tem que haver todas as atividades registradas, matriculas de público</w:t>
      </w:r>
      <w:r w:rsidR="006078C9">
        <w:rPr>
          <w:rFonts w:ascii="Times New Roman" w:hAnsi="Times New Roman"/>
          <w:sz w:val="24"/>
          <w:szCs w:val="24"/>
        </w:rPr>
        <w:t>,</w:t>
      </w:r>
      <w:r w:rsidRPr="00AA11A3">
        <w:rPr>
          <w:rFonts w:ascii="Times New Roman" w:hAnsi="Times New Roman"/>
          <w:sz w:val="24"/>
          <w:szCs w:val="24"/>
        </w:rPr>
        <w:t xml:space="preserve"> alvo e estudantes</w:t>
      </w:r>
      <w:r w:rsidR="006078C9">
        <w:rPr>
          <w:rFonts w:ascii="Times New Roman" w:hAnsi="Times New Roman"/>
          <w:sz w:val="24"/>
          <w:szCs w:val="24"/>
        </w:rPr>
        <w:t xml:space="preserve"> de Educação Especial. T</w:t>
      </w:r>
      <w:r w:rsidRPr="00EC1C2A">
        <w:rPr>
          <w:rFonts w:ascii="Times New Roman" w:hAnsi="Times New Roman"/>
          <w:sz w:val="24"/>
          <w:szCs w:val="24"/>
        </w:rPr>
        <w:t>omando todas essas providencias exigidas a escola consegu</w:t>
      </w:r>
      <w:r w:rsidR="006078C9">
        <w:rPr>
          <w:rFonts w:ascii="Times New Roman" w:hAnsi="Times New Roman"/>
          <w:sz w:val="24"/>
          <w:szCs w:val="24"/>
        </w:rPr>
        <w:t>irá</w:t>
      </w:r>
      <w:r w:rsidRPr="00EC1C2A">
        <w:rPr>
          <w:rFonts w:ascii="Times New Roman" w:hAnsi="Times New Roman"/>
          <w:sz w:val="24"/>
          <w:szCs w:val="24"/>
        </w:rPr>
        <w:t xml:space="preserve"> abrir Sala de Recursos</w:t>
      </w:r>
      <w:r>
        <w:rPr>
          <w:rFonts w:ascii="Times New Roman" w:hAnsi="Times New Roman"/>
          <w:sz w:val="24"/>
          <w:szCs w:val="24"/>
        </w:rPr>
        <w:t xml:space="preserve"> </w:t>
      </w:r>
      <w:r w:rsidRPr="00EC1C2A">
        <w:rPr>
          <w:rFonts w:ascii="Times New Roman" w:hAnsi="Times New Roman"/>
          <w:sz w:val="24"/>
          <w:szCs w:val="24"/>
        </w:rPr>
        <w:t>Multifuncionais e adquirir todos os recursos disponíveis e cabíveis para adequação, abertura desse espaço para atendimento aos Aluno</w:t>
      </w:r>
      <w:r>
        <w:rPr>
          <w:rFonts w:ascii="Times New Roman" w:hAnsi="Times New Roman"/>
          <w:sz w:val="24"/>
          <w:szCs w:val="24"/>
        </w:rPr>
        <w:t>s</w:t>
      </w:r>
      <w:r w:rsidRPr="00EC1C2A">
        <w:rPr>
          <w:rFonts w:ascii="Times New Roman" w:hAnsi="Times New Roman"/>
          <w:sz w:val="24"/>
          <w:szCs w:val="24"/>
        </w:rPr>
        <w:t xml:space="preserve"> da Educação Especial.</w:t>
      </w:r>
    </w:p>
    <w:p w14:paraId="61EF682D" w14:textId="77777777" w:rsidR="00270F5C" w:rsidRDefault="00270F5C" w:rsidP="00270F5C">
      <w:pPr>
        <w:tabs>
          <w:tab w:val="left" w:pos="1691"/>
        </w:tabs>
        <w:jc w:val="center"/>
        <w:rPr>
          <w:rFonts w:ascii="Helvetica-Bold" w:hAnsi="Helvetica-Bold" w:cs="Helvetica-Bold"/>
          <w:b/>
          <w:bCs/>
          <w:szCs w:val="24"/>
        </w:rPr>
      </w:pPr>
    </w:p>
    <w:p w14:paraId="387C8161" w14:textId="77777777" w:rsidR="00270F5C" w:rsidRPr="005262CC" w:rsidRDefault="00270F5C" w:rsidP="00DD6436">
      <w:pPr>
        <w:spacing w:after="0"/>
        <w:jc w:val="both"/>
        <w:rPr>
          <w:rFonts w:ascii="Times New Roman" w:hAnsi="Times New Roman" w:cs="Times New Roman"/>
          <w:b/>
          <w:bCs/>
          <w:sz w:val="24"/>
          <w:szCs w:val="24"/>
        </w:rPr>
      </w:pPr>
      <w:r w:rsidRPr="005262CC">
        <w:rPr>
          <w:rFonts w:ascii="Times New Roman" w:hAnsi="Times New Roman" w:cs="Times New Roman"/>
          <w:b/>
          <w:bCs/>
          <w:sz w:val="24"/>
          <w:szCs w:val="24"/>
        </w:rPr>
        <w:t>2.15 METAS E ESTRATÉGIAS DA EDUCAÇÃO ESPECIAL</w:t>
      </w:r>
    </w:p>
    <w:tbl>
      <w:tblPr>
        <w:tblStyle w:val="Tabelacomgrade"/>
        <w:tblW w:w="9039" w:type="dxa"/>
        <w:tblLook w:val="04A0" w:firstRow="1" w:lastRow="0" w:firstColumn="1" w:lastColumn="0" w:noHBand="0" w:noVBand="1"/>
      </w:tblPr>
      <w:tblGrid>
        <w:gridCol w:w="1809"/>
        <w:gridCol w:w="7230"/>
      </w:tblGrid>
      <w:tr w:rsidR="00030094" w14:paraId="58BA08FF" w14:textId="77777777" w:rsidTr="00030094">
        <w:trPr>
          <w:trHeight w:val="423"/>
        </w:trPr>
        <w:tc>
          <w:tcPr>
            <w:tcW w:w="1809" w:type="dxa"/>
            <w:vMerge w:val="restart"/>
          </w:tcPr>
          <w:p w14:paraId="1B7C49D2" w14:textId="77777777" w:rsidR="00030094" w:rsidRDefault="00030094" w:rsidP="00030094">
            <w:pPr>
              <w:autoSpaceDE w:val="0"/>
              <w:autoSpaceDN w:val="0"/>
              <w:adjustRightInd w:val="0"/>
              <w:spacing w:line="360" w:lineRule="auto"/>
              <w:rPr>
                <w:rFonts w:ascii="Times New Roman" w:hAnsi="Times New Roman"/>
                <w:sz w:val="24"/>
                <w:szCs w:val="24"/>
              </w:rPr>
            </w:pPr>
          </w:p>
          <w:p w14:paraId="0A28C021" w14:textId="77777777" w:rsidR="00030094" w:rsidRDefault="00030094" w:rsidP="00030094">
            <w:pPr>
              <w:autoSpaceDE w:val="0"/>
              <w:autoSpaceDN w:val="0"/>
              <w:adjustRightInd w:val="0"/>
              <w:spacing w:line="360" w:lineRule="auto"/>
              <w:rPr>
                <w:rFonts w:ascii="Times New Roman" w:hAnsi="Times New Roman"/>
                <w:sz w:val="24"/>
                <w:szCs w:val="24"/>
              </w:rPr>
            </w:pPr>
          </w:p>
          <w:p w14:paraId="585F665D" w14:textId="77777777" w:rsidR="00030094" w:rsidRPr="00270F5C" w:rsidRDefault="00030094" w:rsidP="00030094">
            <w:pPr>
              <w:autoSpaceDE w:val="0"/>
              <w:autoSpaceDN w:val="0"/>
              <w:adjustRightInd w:val="0"/>
              <w:spacing w:line="360" w:lineRule="auto"/>
              <w:rPr>
                <w:rFonts w:ascii="Times New Roman" w:hAnsi="Times New Roman"/>
                <w:sz w:val="24"/>
                <w:szCs w:val="24"/>
              </w:rPr>
            </w:pPr>
            <w:r w:rsidRPr="00BA7B0E">
              <w:rPr>
                <w:rFonts w:ascii="Times New Roman" w:hAnsi="Times New Roman"/>
                <w:sz w:val="24"/>
                <w:szCs w:val="24"/>
              </w:rPr>
              <w:t>META</w:t>
            </w:r>
            <w:r>
              <w:rPr>
                <w:rFonts w:ascii="Times New Roman" w:hAnsi="Times New Roman"/>
                <w:sz w:val="24"/>
                <w:szCs w:val="24"/>
              </w:rPr>
              <w:t>S Nº 5</w:t>
            </w:r>
          </w:p>
        </w:tc>
        <w:tc>
          <w:tcPr>
            <w:tcW w:w="7230" w:type="dxa"/>
          </w:tcPr>
          <w:p w14:paraId="5EE6D659" w14:textId="77777777" w:rsidR="00030094" w:rsidRDefault="00030094" w:rsidP="00EA3832">
            <w:pPr>
              <w:jc w:val="center"/>
              <w:rPr>
                <w:b/>
              </w:rPr>
            </w:pPr>
            <w:r w:rsidRPr="00BA7B0E">
              <w:rPr>
                <w:rFonts w:ascii="Times New Roman" w:hAnsi="Times New Roman"/>
                <w:bCs/>
                <w:sz w:val="24"/>
                <w:szCs w:val="24"/>
              </w:rPr>
              <w:t>EDUCAÇÃO ESPECIAL</w:t>
            </w:r>
          </w:p>
        </w:tc>
      </w:tr>
      <w:tr w:rsidR="00030094" w14:paraId="4EDD6B20" w14:textId="77777777" w:rsidTr="00030094">
        <w:tc>
          <w:tcPr>
            <w:tcW w:w="1809" w:type="dxa"/>
            <w:vMerge/>
          </w:tcPr>
          <w:p w14:paraId="73F7F15B" w14:textId="77777777" w:rsidR="00030094" w:rsidRDefault="00030094" w:rsidP="00270F5C">
            <w:pPr>
              <w:jc w:val="center"/>
              <w:rPr>
                <w:b/>
              </w:rPr>
            </w:pPr>
          </w:p>
        </w:tc>
        <w:tc>
          <w:tcPr>
            <w:tcW w:w="7230" w:type="dxa"/>
          </w:tcPr>
          <w:p w14:paraId="09F31E48" w14:textId="77777777" w:rsidR="00030094" w:rsidRDefault="00030094" w:rsidP="00270F5C">
            <w:pPr>
              <w:spacing w:line="360" w:lineRule="auto"/>
              <w:jc w:val="both"/>
              <w:rPr>
                <w:b/>
              </w:rPr>
            </w:pPr>
            <w:r>
              <w:rPr>
                <w:rFonts w:ascii="Times New Roman" w:hAnsi="Times New Roman"/>
                <w:sz w:val="24"/>
                <w:szCs w:val="24"/>
              </w:rPr>
              <w:t>Universalizar</w:t>
            </w:r>
            <w:r w:rsidRPr="00BA7B0E">
              <w:rPr>
                <w:rFonts w:ascii="Times New Roman" w:hAnsi="Times New Roman"/>
                <w:sz w:val="24"/>
                <w:szCs w:val="24"/>
              </w:rPr>
              <w:t xml:space="preserve"> para a população de 4 a 17 anos, o atendimento educacional escolar aos estudantes com deficiência, transtornos globais do desen</w:t>
            </w:r>
            <w:r>
              <w:rPr>
                <w:rFonts w:ascii="Times New Roman" w:hAnsi="Times New Roman"/>
                <w:sz w:val="24"/>
                <w:szCs w:val="24"/>
              </w:rPr>
              <w:t>volvimento e altas habilidades/</w:t>
            </w:r>
            <w:r w:rsidRPr="00BA7B0E">
              <w:rPr>
                <w:rFonts w:ascii="Times New Roman" w:hAnsi="Times New Roman"/>
                <w:sz w:val="24"/>
                <w:szCs w:val="24"/>
              </w:rPr>
              <w:t>superdotação na rede regular de ensino.</w:t>
            </w:r>
          </w:p>
        </w:tc>
      </w:tr>
    </w:tbl>
    <w:p w14:paraId="1F638298" w14:textId="77777777" w:rsidR="00270F5C" w:rsidRDefault="00270F5C" w:rsidP="00270F5C">
      <w:pPr>
        <w:rPr>
          <w:rFonts w:ascii="Times New Roman" w:hAnsi="Times New Roman"/>
          <w:b/>
          <w:sz w:val="24"/>
          <w:szCs w:val="24"/>
        </w:rPr>
      </w:pPr>
    </w:p>
    <w:p w14:paraId="4795BE23" w14:textId="77777777" w:rsidR="00270F5C" w:rsidRPr="00497AFE" w:rsidRDefault="00270F5C" w:rsidP="00DD6436">
      <w:pPr>
        <w:spacing w:after="0"/>
        <w:jc w:val="both"/>
        <w:rPr>
          <w:rFonts w:ascii="Times New Roman" w:hAnsi="Times New Roman"/>
          <w:b/>
          <w:sz w:val="24"/>
          <w:szCs w:val="24"/>
        </w:rPr>
      </w:pPr>
      <w:r>
        <w:rPr>
          <w:rFonts w:ascii="Times New Roman" w:hAnsi="Times New Roman"/>
          <w:b/>
          <w:sz w:val="24"/>
          <w:szCs w:val="24"/>
        </w:rPr>
        <w:t xml:space="preserve">2.16 </w:t>
      </w:r>
      <w:r w:rsidRPr="00497AFE">
        <w:rPr>
          <w:rFonts w:ascii="Times New Roman" w:hAnsi="Times New Roman"/>
          <w:b/>
          <w:sz w:val="24"/>
          <w:szCs w:val="24"/>
        </w:rPr>
        <w:t>ESTRATÉGIAS DA META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7837"/>
      </w:tblGrid>
      <w:tr w:rsidR="00270F5C" w:rsidRPr="00BA7B0E" w14:paraId="178A4CA1" w14:textId="77777777" w:rsidTr="00B75A74">
        <w:tc>
          <w:tcPr>
            <w:tcW w:w="1202" w:type="dxa"/>
            <w:tcBorders>
              <w:top w:val="single" w:sz="4" w:space="0" w:color="auto"/>
              <w:left w:val="single" w:sz="4" w:space="0" w:color="auto"/>
              <w:bottom w:val="single" w:sz="4" w:space="0" w:color="auto"/>
              <w:right w:val="single" w:sz="4" w:space="0" w:color="auto"/>
            </w:tcBorders>
            <w:vAlign w:val="center"/>
          </w:tcPr>
          <w:p w14:paraId="56AC120A" w14:textId="77777777" w:rsidR="00270F5C" w:rsidRPr="00BA7B0E" w:rsidRDefault="00270F5C" w:rsidP="00F519B6">
            <w:pPr>
              <w:autoSpaceDE w:val="0"/>
              <w:autoSpaceDN w:val="0"/>
              <w:adjustRightInd w:val="0"/>
              <w:spacing w:after="0" w:line="240" w:lineRule="auto"/>
              <w:jc w:val="center"/>
              <w:rPr>
                <w:rFonts w:ascii="Times New Roman" w:hAnsi="Times New Roman"/>
                <w:sz w:val="24"/>
                <w:szCs w:val="24"/>
              </w:rPr>
            </w:pPr>
            <w:r w:rsidRPr="00BA7B0E">
              <w:rPr>
                <w:rFonts w:ascii="Times New Roman" w:hAnsi="Times New Roman"/>
                <w:sz w:val="24"/>
                <w:szCs w:val="24"/>
              </w:rPr>
              <w:t>Nº</w:t>
            </w:r>
          </w:p>
        </w:tc>
        <w:tc>
          <w:tcPr>
            <w:tcW w:w="7837" w:type="dxa"/>
            <w:tcBorders>
              <w:top w:val="single" w:sz="4" w:space="0" w:color="auto"/>
              <w:left w:val="single" w:sz="4" w:space="0" w:color="auto"/>
              <w:bottom w:val="single" w:sz="4" w:space="0" w:color="auto"/>
              <w:right w:val="single" w:sz="4" w:space="0" w:color="auto"/>
            </w:tcBorders>
            <w:vAlign w:val="center"/>
          </w:tcPr>
          <w:p w14:paraId="223CF4DB" w14:textId="77777777" w:rsidR="00270F5C" w:rsidRPr="00BA7B0E" w:rsidRDefault="00270F5C" w:rsidP="00F519B6">
            <w:pPr>
              <w:autoSpaceDE w:val="0"/>
              <w:autoSpaceDN w:val="0"/>
              <w:adjustRightInd w:val="0"/>
              <w:spacing w:after="0" w:line="360" w:lineRule="auto"/>
              <w:jc w:val="center"/>
              <w:rPr>
                <w:rFonts w:ascii="Times New Roman" w:hAnsi="Times New Roman"/>
                <w:sz w:val="24"/>
                <w:szCs w:val="24"/>
              </w:rPr>
            </w:pPr>
            <w:r w:rsidRPr="00BA7B0E">
              <w:rPr>
                <w:rFonts w:ascii="Times New Roman" w:hAnsi="Times New Roman"/>
                <w:bCs/>
                <w:sz w:val="24"/>
                <w:szCs w:val="24"/>
              </w:rPr>
              <w:t>ESTRATÉGIAS DA META 1 - EDUCAÇÃO ESPECIAL</w:t>
            </w:r>
          </w:p>
        </w:tc>
      </w:tr>
      <w:tr w:rsidR="00270F5C" w:rsidRPr="00BA7B0E" w14:paraId="18F2E118" w14:textId="77777777" w:rsidTr="00B75A74">
        <w:tc>
          <w:tcPr>
            <w:tcW w:w="1202" w:type="dxa"/>
            <w:tcBorders>
              <w:top w:val="single" w:sz="4" w:space="0" w:color="auto"/>
              <w:left w:val="single" w:sz="4" w:space="0" w:color="auto"/>
              <w:bottom w:val="single" w:sz="4" w:space="0" w:color="auto"/>
              <w:right w:val="single" w:sz="4" w:space="0" w:color="auto"/>
            </w:tcBorders>
            <w:vAlign w:val="center"/>
          </w:tcPr>
          <w:p w14:paraId="2FAA7283" w14:textId="77777777" w:rsidR="00270F5C" w:rsidRPr="00BA7B0E" w:rsidRDefault="0040045E" w:rsidP="00EA3832">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5</w:t>
            </w:r>
            <w:r w:rsidR="00270F5C" w:rsidRPr="00BA7B0E">
              <w:rPr>
                <w:rFonts w:ascii="Times New Roman" w:hAnsi="Times New Roman"/>
                <w:sz w:val="24"/>
                <w:szCs w:val="24"/>
              </w:rPr>
              <w:t>.1</w:t>
            </w:r>
          </w:p>
        </w:tc>
        <w:tc>
          <w:tcPr>
            <w:tcW w:w="7837" w:type="dxa"/>
            <w:tcBorders>
              <w:top w:val="single" w:sz="4" w:space="0" w:color="auto"/>
              <w:left w:val="single" w:sz="4" w:space="0" w:color="auto"/>
              <w:bottom w:val="single" w:sz="4" w:space="0" w:color="auto"/>
              <w:right w:val="single" w:sz="4" w:space="0" w:color="auto"/>
            </w:tcBorders>
            <w:vAlign w:val="center"/>
          </w:tcPr>
          <w:p w14:paraId="38F7E402" w14:textId="77777777" w:rsidR="00270F5C" w:rsidRPr="00BA7B0E" w:rsidRDefault="00270F5C" w:rsidP="00F519B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Criar salas de recursos n</w:t>
            </w:r>
            <w:r w:rsidRPr="00BA7B0E">
              <w:rPr>
                <w:rFonts w:ascii="Times New Roman" w:hAnsi="Times New Roman"/>
                <w:sz w:val="24"/>
                <w:szCs w:val="24"/>
              </w:rPr>
              <w:t>as escolas regulares e garantir os materiais pedagógicos e equipamentos tecnológicos ace</w:t>
            </w:r>
            <w:r>
              <w:rPr>
                <w:rFonts w:ascii="Times New Roman" w:hAnsi="Times New Roman"/>
                <w:sz w:val="24"/>
                <w:szCs w:val="24"/>
              </w:rPr>
              <w:t>ssíveis para o funcionamento da</w:t>
            </w:r>
            <w:r w:rsidRPr="00BA7B0E">
              <w:rPr>
                <w:rFonts w:ascii="Times New Roman" w:hAnsi="Times New Roman"/>
                <w:sz w:val="24"/>
                <w:szCs w:val="24"/>
              </w:rPr>
              <w:t xml:space="preserve"> mesma</w:t>
            </w:r>
            <w:r>
              <w:rPr>
                <w:rFonts w:ascii="Times New Roman" w:hAnsi="Times New Roman"/>
                <w:sz w:val="24"/>
                <w:szCs w:val="24"/>
              </w:rPr>
              <w:t xml:space="preserve"> juntamente com a forma</w:t>
            </w:r>
            <w:r w:rsidR="00A66648">
              <w:rPr>
                <w:rFonts w:ascii="Times New Roman" w:hAnsi="Times New Roman"/>
                <w:sz w:val="24"/>
                <w:szCs w:val="24"/>
              </w:rPr>
              <w:t>ção continuada de professores,</w:t>
            </w:r>
            <w:r>
              <w:rPr>
                <w:rFonts w:ascii="Times New Roman" w:hAnsi="Times New Roman"/>
                <w:sz w:val="24"/>
                <w:szCs w:val="24"/>
              </w:rPr>
              <w:t xml:space="preserve"> profissionais do apoio e motoristas para o AEE nas escolas urbanas e do campo</w:t>
            </w:r>
            <w:r w:rsidRPr="00BA7B0E">
              <w:rPr>
                <w:rFonts w:ascii="Times New Roman" w:hAnsi="Times New Roman"/>
                <w:sz w:val="24"/>
                <w:szCs w:val="24"/>
              </w:rPr>
              <w:t>.</w:t>
            </w:r>
          </w:p>
        </w:tc>
      </w:tr>
      <w:tr w:rsidR="00DE4A88" w:rsidRPr="00BA7B0E" w14:paraId="16D5E37F" w14:textId="77777777" w:rsidTr="00B75A74">
        <w:tc>
          <w:tcPr>
            <w:tcW w:w="1202" w:type="dxa"/>
            <w:tcBorders>
              <w:top w:val="single" w:sz="4" w:space="0" w:color="auto"/>
              <w:left w:val="single" w:sz="4" w:space="0" w:color="auto"/>
              <w:bottom w:val="single" w:sz="4" w:space="0" w:color="auto"/>
              <w:right w:val="single" w:sz="4" w:space="0" w:color="auto"/>
            </w:tcBorders>
            <w:vAlign w:val="center"/>
          </w:tcPr>
          <w:p w14:paraId="38B20A52" w14:textId="77777777" w:rsidR="00DE4A88" w:rsidRPr="00BA7B0E" w:rsidRDefault="0040045E" w:rsidP="00F519B6">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5.2</w:t>
            </w:r>
          </w:p>
        </w:tc>
        <w:tc>
          <w:tcPr>
            <w:tcW w:w="7837" w:type="dxa"/>
            <w:tcBorders>
              <w:top w:val="single" w:sz="4" w:space="0" w:color="auto"/>
              <w:left w:val="single" w:sz="4" w:space="0" w:color="auto"/>
              <w:bottom w:val="single" w:sz="4" w:space="0" w:color="auto"/>
              <w:right w:val="single" w:sz="4" w:space="0" w:color="auto"/>
            </w:tcBorders>
            <w:vAlign w:val="center"/>
          </w:tcPr>
          <w:p w14:paraId="2142B2E6" w14:textId="77777777" w:rsidR="00DE4A88" w:rsidRDefault="00DE4A88" w:rsidP="00F519B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Auxiliar a locomoção com veículo adaptados na zona urbana para crianças com necessidades especiais. </w:t>
            </w:r>
          </w:p>
        </w:tc>
      </w:tr>
      <w:tr w:rsidR="00270F5C" w:rsidRPr="00BA7B0E" w14:paraId="48E91BE4" w14:textId="77777777" w:rsidTr="00B75A74">
        <w:tc>
          <w:tcPr>
            <w:tcW w:w="1202" w:type="dxa"/>
            <w:tcBorders>
              <w:top w:val="single" w:sz="4" w:space="0" w:color="auto"/>
              <w:left w:val="single" w:sz="4" w:space="0" w:color="auto"/>
              <w:bottom w:val="single" w:sz="4" w:space="0" w:color="auto"/>
              <w:right w:val="single" w:sz="4" w:space="0" w:color="auto"/>
            </w:tcBorders>
            <w:vAlign w:val="center"/>
          </w:tcPr>
          <w:p w14:paraId="26852C9F" w14:textId="77777777" w:rsidR="00270F5C" w:rsidRPr="00BA7B0E" w:rsidRDefault="00D77D9F" w:rsidP="00EA3832">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5.3</w:t>
            </w:r>
          </w:p>
        </w:tc>
        <w:tc>
          <w:tcPr>
            <w:tcW w:w="7837" w:type="dxa"/>
            <w:tcBorders>
              <w:top w:val="single" w:sz="4" w:space="0" w:color="auto"/>
              <w:left w:val="single" w:sz="4" w:space="0" w:color="auto"/>
              <w:bottom w:val="single" w:sz="4" w:space="0" w:color="auto"/>
              <w:right w:val="single" w:sz="4" w:space="0" w:color="auto"/>
            </w:tcBorders>
            <w:vAlign w:val="center"/>
          </w:tcPr>
          <w:p w14:paraId="5E0D8D0D" w14:textId="77777777" w:rsidR="00270F5C" w:rsidRPr="00BA7B0E" w:rsidRDefault="00270F5C" w:rsidP="00F80872">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Criar um sistema informatizado na rede de ensino</w:t>
            </w:r>
            <w:r w:rsidRPr="00BA7B0E">
              <w:rPr>
                <w:rFonts w:ascii="Times New Roman" w:hAnsi="Times New Roman"/>
                <w:sz w:val="24"/>
                <w:szCs w:val="24"/>
              </w:rPr>
              <w:t xml:space="preserve"> com acesso </w:t>
            </w:r>
            <w:r w:rsidR="00F80872">
              <w:rPr>
                <w:rFonts w:ascii="Times New Roman" w:hAnsi="Times New Roman"/>
                <w:sz w:val="24"/>
                <w:szCs w:val="24"/>
              </w:rPr>
              <w:t>à</w:t>
            </w:r>
            <w:r w:rsidRPr="00BA7B0E">
              <w:rPr>
                <w:rFonts w:ascii="Times New Roman" w:hAnsi="Times New Roman"/>
                <w:sz w:val="24"/>
                <w:szCs w:val="24"/>
              </w:rPr>
              <w:t xml:space="preserve"> internet, tendo em vista o controle e a disponibilização de da</w:t>
            </w:r>
            <w:r>
              <w:rPr>
                <w:rFonts w:ascii="Times New Roman" w:hAnsi="Times New Roman"/>
                <w:sz w:val="24"/>
                <w:szCs w:val="24"/>
              </w:rPr>
              <w:t>dos entre as escolas e SME</w:t>
            </w:r>
            <w:r w:rsidRPr="00BA7B0E">
              <w:rPr>
                <w:rFonts w:ascii="Times New Roman" w:hAnsi="Times New Roman"/>
                <w:sz w:val="24"/>
                <w:szCs w:val="24"/>
              </w:rPr>
              <w:t xml:space="preserve">, bem como facilidade de disponibilização desses dados para outros órgãos e/ou instituições (vagas, matrículas e outros) e garantir o registro do quantitativo de estudantes matriculados nas unidades de educação </w:t>
            </w:r>
            <w:r>
              <w:rPr>
                <w:rFonts w:ascii="Times New Roman" w:hAnsi="Times New Roman"/>
                <w:sz w:val="24"/>
                <w:szCs w:val="24"/>
              </w:rPr>
              <w:t>básica da rede pública do município</w:t>
            </w:r>
            <w:r w:rsidRPr="00BA7B0E">
              <w:rPr>
                <w:rFonts w:ascii="Times New Roman" w:hAnsi="Times New Roman"/>
                <w:sz w:val="24"/>
                <w:szCs w:val="24"/>
              </w:rPr>
              <w:t>, APAE e demais escolas conveniadas que recebem o atendimento educacional especializado complementar e suplementar.</w:t>
            </w:r>
          </w:p>
        </w:tc>
      </w:tr>
      <w:tr w:rsidR="00270F5C" w:rsidRPr="00BA7B0E" w14:paraId="7B9833D5" w14:textId="77777777" w:rsidTr="00B75A74">
        <w:tc>
          <w:tcPr>
            <w:tcW w:w="1202" w:type="dxa"/>
            <w:tcBorders>
              <w:top w:val="single" w:sz="4" w:space="0" w:color="auto"/>
              <w:left w:val="single" w:sz="4" w:space="0" w:color="auto"/>
              <w:bottom w:val="single" w:sz="4" w:space="0" w:color="auto"/>
              <w:right w:val="single" w:sz="4" w:space="0" w:color="auto"/>
            </w:tcBorders>
            <w:vAlign w:val="center"/>
          </w:tcPr>
          <w:p w14:paraId="31DFD072" w14:textId="77777777" w:rsidR="00270F5C" w:rsidRPr="00BA7B0E" w:rsidRDefault="00D77D9F" w:rsidP="00EA3832">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5.4</w:t>
            </w:r>
          </w:p>
        </w:tc>
        <w:tc>
          <w:tcPr>
            <w:tcW w:w="7837" w:type="dxa"/>
            <w:tcBorders>
              <w:top w:val="single" w:sz="4" w:space="0" w:color="auto"/>
              <w:left w:val="single" w:sz="4" w:space="0" w:color="auto"/>
              <w:bottom w:val="single" w:sz="4" w:space="0" w:color="auto"/>
              <w:right w:val="single" w:sz="4" w:space="0" w:color="auto"/>
            </w:tcBorders>
            <w:vAlign w:val="center"/>
          </w:tcPr>
          <w:p w14:paraId="724C7E5A" w14:textId="77777777" w:rsidR="00270F5C" w:rsidRPr="00BA7B0E" w:rsidRDefault="00270F5C" w:rsidP="00F519B6">
            <w:pPr>
              <w:autoSpaceDE w:val="0"/>
              <w:autoSpaceDN w:val="0"/>
              <w:adjustRightInd w:val="0"/>
              <w:spacing w:after="0" w:line="360" w:lineRule="auto"/>
              <w:jc w:val="both"/>
              <w:rPr>
                <w:rFonts w:ascii="Times New Roman" w:hAnsi="Times New Roman"/>
                <w:sz w:val="24"/>
                <w:szCs w:val="24"/>
              </w:rPr>
            </w:pPr>
            <w:r w:rsidRPr="00BA7B0E">
              <w:rPr>
                <w:rFonts w:ascii="Times New Roman" w:hAnsi="Times New Roman"/>
                <w:sz w:val="24"/>
                <w:szCs w:val="24"/>
              </w:rPr>
              <w:t>Cumprir as diretrizes legais específicas da educação especial no que se refere ao quantitativo de estudantes público alvo da educação especial</w:t>
            </w:r>
            <w:r>
              <w:rPr>
                <w:rFonts w:ascii="Times New Roman" w:hAnsi="Times New Roman"/>
                <w:sz w:val="24"/>
                <w:szCs w:val="24"/>
              </w:rPr>
              <w:t xml:space="preserve"> </w:t>
            </w:r>
            <w:r w:rsidRPr="00BA7B0E">
              <w:rPr>
                <w:rFonts w:ascii="Times New Roman" w:hAnsi="Times New Roman"/>
                <w:sz w:val="24"/>
                <w:szCs w:val="24"/>
              </w:rPr>
              <w:t>inseridos em salas regulares da educação infantil e fundamental</w:t>
            </w:r>
          </w:p>
        </w:tc>
      </w:tr>
      <w:tr w:rsidR="00270F5C" w:rsidRPr="00BA7B0E" w14:paraId="65A0F4FC" w14:textId="77777777" w:rsidTr="00B75A74">
        <w:tc>
          <w:tcPr>
            <w:tcW w:w="1202" w:type="dxa"/>
            <w:tcBorders>
              <w:top w:val="single" w:sz="4" w:space="0" w:color="auto"/>
              <w:left w:val="single" w:sz="4" w:space="0" w:color="auto"/>
              <w:bottom w:val="single" w:sz="4" w:space="0" w:color="auto"/>
              <w:right w:val="single" w:sz="4" w:space="0" w:color="auto"/>
            </w:tcBorders>
            <w:vAlign w:val="center"/>
          </w:tcPr>
          <w:p w14:paraId="19097D60" w14:textId="77777777" w:rsidR="00270F5C" w:rsidRPr="00BA7B0E" w:rsidRDefault="00D77D9F" w:rsidP="00F519B6">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lastRenderedPageBreak/>
              <w:t>5.5</w:t>
            </w:r>
          </w:p>
        </w:tc>
        <w:tc>
          <w:tcPr>
            <w:tcW w:w="7837" w:type="dxa"/>
            <w:tcBorders>
              <w:top w:val="single" w:sz="4" w:space="0" w:color="auto"/>
              <w:left w:val="single" w:sz="4" w:space="0" w:color="auto"/>
              <w:bottom w:val="single" w:sz="4" w:space="0" w:color="auto"/>
              <w:right w:val="single" w:sz="4" w:space="0" w:color="auto"/>
            </w:tcBorders>
            <w:vAlign w:val="center"/>
          </w:tcPr>
          <w:p w14:paraId="1C1B7D41" w14:textId="77777777" w:rsidR="00270F5C" w:rsidRPr="00BA7B0E" w:rsidRDefault="00270F5C" w:rsidP="00F519B6">
            <w:pPr>
              <w:autoSpaceDE w:val="0"/>
              <w:autoSpaceDN w:val="0"/>
              <w:adjustRightInd w:val="0"/>
              <w:spacing w:after="0" w:line="360" w:lineRule="auto"/>
              <w:jc w:val="both"/>
              <w:rPr>
                <w:rFonts w:ascii="Times New Roman" w:hAnsi="Times New Roman"/>
                <w:sz w:val="24"/>
                <w:szCs w:val="24"/>
              </w:rPr>
            </w:pPr>
            <w:r w:rsidRPr="00BA7B0E">
              <w:rPr>
                <w:rFonts w:ascii="Times New Roman" w:hAnsi="Times New Roman"/>
                <w:sz w:val="24"/>
                <w:szCs w:val="24"/>
              </w:rPr>
              <w:t>Garantir o atendimento escolar de 0 a 03 anos na perspectiva de estimulação precoce para o desenvolvimento dos estudantes público alvo da educação especial.</w:t>
            </w:r>
          </w:p>
        </w:tc>
      </w:tr>
      <w:tr w:rsidR="00270F5C" w:rsidRPr="00BA7B0E" w14:paraId="71ACEED7" w14:textId="77777777" w:rsidTr="00B75A74">
        <w:tc>
          <w:tcPr>
            <w:tcW w:w="1202" w:type="dxa"/>
            <w:tcBorders>
              <w:top w:val="single" w:sz="4" w:space="0" w:color="auto"/>
              <w:left w:val="single" w:sz="4" w:space="0" w:color="auto"/>
              <w:bottom w:val="single" w:sz="4" w:space="0" w:color="auto"/>
              <w:right w:val="single" w:sz="4" w:space="0" w:color="auto"/>
            </w:tcBorders>
            <w:vAlign w:val="center"/>
          </w:tcPr>
          <w:p w14:paraId="6AE36799" w14:textId="77777777" w:rsidR="00270F5C" w:rsidRPr="00BA7B0E" w:rsidRDefault="00D77D9F" w:rsidP="00EA3832">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5.6</w:t>
            </w:r>
          </w:p>
        </w:tc>
        <w:tc>
          <w:tcPr>
            <w:tcW w:w="7837" w:type="dxa"/>
            <w:tcBorders>
              <w:top w:val="single" w:sz="4" w:space="0" w:color="auto"/>
              <w:left w:val="single" w:sz="4" w:space="0" w:color="auto"/>
              <w:bottom w:val="single" w:sz="4" w:space="0" w:color="auto"/>
              <w:right w:val="single" w:sz="4" w:space="0" w:color="auto"/>
            </w:tcBorders>
            <w:vAlign w:val="center"/>
          </w:tcPr>
          <w:p w14:paraId="310A42AF" w14:textId="77777777" w:rsidR="00270F5C" w:rsidRPr="00BA7B0E" w:rsidRDefault="00270F5C" w:rsidP="00F519B6">
            <w:pPr>
              <w:autoSpaceDE w:val="0"/>
              <w:autoSpaceDN w:val="0"/>
              <w:adjustRightInd w:val="0"/>
              <w:spacing w:after="0" w:line="360" w:lineRule="auto"/>
              <w:jc w:val="both"/>
              <w:rPr>
                <w:rFonts w:ascii="Times New Roman" w:hAnsi="Times New Roman"/>
                <w:sz w:val="24"/>
                <w:szCs w:val="24"/>
              </w:rPr>
            </w:pPr>
            <w:r w:rsidRPr="00BA7B0E">
              <w:rPr>
                <w:rFonts w:ascii="Times New Roman" w:hAnsi="Times New Roman"/>
                <w:sz w:val="24"/>
                <w:szCs w:val="24"/>
              </w:rPr>
              <w:t>Assegurar o acesso, permanência e qualidade do atendimento dos estudantes público alvo da educação especial nas e</w:t>
            </w:r>
            <w:r>
              <w:rPr>
                <w:rFonts w:ascii="Times New Roman" w:hAnsi="Times New Roman"/>
                <w:sz w:val="24"/>
                <w:szCs w:val="24"/>
              </w:rPr>
              <w:t>scolas da rede pública</w:t>
            </w:r>
            <w:r w:rsidRPr="00BA7B0E">
              <w:rPr>
                <w:rFonts w:ascii="Times New Roman" w:hAnsi="Times New Roman"/>
                <w:sz w:val="24"/>
                <w:szCs w:val="24"/>
              </w:rPr>
              <w:t xml:space="preserve"> em tempo parcial ou integral, conforme estabelecido em lei, e em parceria com a família, a comunidade, os órgãos públicos de assistência social, saúde e proteção à infância, adolescência e à juventude, no redimensionamento e na execução do projeto político pedagógico das escolas.</w:t>
            </w:r>
          </w:p>
        </w:tc>
      </w:tr>
      <w:tr w:rsidR="00270F5C" w:rsidRPr="00BA7B0E" w14:paraId="05CD3BB0" w14:textId="77777777" w:rsidTr="00B75A74">
        <w:trPr>
          <w:trHeight w:val="1151"/>
        </w:trPr>
        <w:tc>
          <w:tcPr>
            <w:tcW w:w="1202" w:type="dxa"/>
            <w:tcBorders>
              <w:top w:val="single" w:sz="4" w:space="0" w:color="auto"/>
              <w:left w:val="single" w:sz="4" w:space="0" w:color="auto"/>
              <w:bottom w:val="single" w:sz="4" w:space="0" w:color="auto"/>
              <w:right w:val="single" w:sz="4" w:space="0" w:color="auto"/>
            </w:tcBorders>
            <w:vAlign w:val="center"/>
          </w:tcPr>
          <w:p w14:paraId="1253A1F3" w14:textId="77777777" w:rsidR="00270F5C" w:rsidRPr="00BA7B0E" w:rsidRDefault="00D77D9F" w:rsidP="00EA3832">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5.7</w:t>
            </w:r>
          </w:p>
        </w:tc>
        <w:tc>
          <w:tcPr>
            <w:tcW w:w="7837" w:type="dxa"/>
            <w:tcBorders>
              <w:top w:val="single" w:sz="4" w:space="0" w:color="auto"/>
              <w:left w:val="single" w:sz="4" w:space="0" w:color="auto"/>
              <w:bottom w:val="single" w:sz="4" w:space="0" w:color="auto"/>
              <w:right w:val="single" w:sz="4" w:space="0" w:color="auto"/>
            </w:tcBorders>
            <w:vAlign w:val="center"/>
          </w:tcPr>
          <w:p w14:paraId="2D7893DC" w14:textId="77777777" w:rsidR="00270F5C" w:rsidRPr="00BA7B0E" w:rsidRDefault="00270F5C" w:rsidP="00F519B6">
            <w:pPr>
              <w:autoSpaceDE w:val="0"/>
              <w:autoSpaceDN w:val="0"/>
              <w:adjustRightInd w:val="0"/>
              <w:spacing w:after="0" w:line="360" w:lineRule="auto"/>
              <w:jc w:val="both"/>
              <w:rPr>
                <w:rFonts w:ascii="Times New Roman" w:hAnsi="Times New Roman"/>
                <w:sz w:val="24"/>
                <w:szCs w:val="24"/>
              </w:rPr>
            </w:pPr>
            <w:r w:rsidRPr="00BA7B0E">
              <w:rPr>
                <w:rFonts w:ascii="Times New Roman" w:hAnsi="Times New Roman"/>
                <w:sz w:val="24"/>
                <w:szCs w:val="24"/>
              </w:rPr>
              <w:t>Estabelecer permanentemente articulação com a EJA objetivando a</w:t>
            </w:r>
            <w:r>
              <w:rPr>
                <w:rFonts w:ascii="Times New Roman" w:hAnsi="Times New Roman"/>
                <w:sz w:val="24"/>
                <w:szCs w:val="24"/>
              </w:rPr>
              <w:t xml:space="preserve"> inserção dos estudantes</w:t>
            </w:r>
            <w:r w:rsidRPr="00BA7B0E">
              <w:rPr>
                <w:rFonts w:ascii="Times New Roman" w:hAnsi="Times New Roman"/>
                <w:sz w:val="24"/>
                <w:szCs w:val="24"/>
              </w:rPr>
              <w:t xml:space="preserve"> alvo da educaçã</w:t>
            </w:r>
            <w:r>
              <w:rPr>
                <w:rFonts w:ascii="Times New Roman" w:hAnsi="Times New Roman"/>
                <w:sz w:val="24"/>
                <w:szCs w:val="24"/>
              </w:rPr>
              <w:t>o especial.</w:t>
            </w:r>
          </w:p>
        </w:tc>
      </w:tr>
      <w:tr w:rsidR="00270F5C" w:rsidRPr="00BA7B0E" w14:paraId="34E0E751" w14:textId="77777777" w:rsidTr="00B75A74">
        <w:tc>
          <w:tcPr>
            <w:tcW w:w="1202" w:type="dxa"/>
            <w:tcBorders>
              <w:top w:val="single" w:sz="4" w:space="0" w:color="auto"/>
              <w:left w:val="single" w:sz="4" w:space="0" w:color="auto"/>
              <w:bottom w:val="single" w:sz="4" w:space="0" w:color="auto"/>
              <w:right w:val="single" w:sz="4" w:space="0" w:color="auto"/>
            </w:tcBorders>
            <w:vAlign w:val="center"/>
          </w:tcPr>
          <w:p w14:paraId="2D777D78" w14:textId="77777777" w:rsidR="00270F5C" w:rsidRPr="00BA7B0E" w:rsidRDefault="00D77D9F" w:rsidP="00EA3832">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5.8</w:t>
            </w:r>
          </w:p>
        </w:tc>
        <w:tc>
          <w:tcPr>
            <w:tcW w:w="7837" w:type="dxa"/>
            <w:tcBorders>
              <w:top w:val="single" w:sz="4" w:space="0" w:color="auto"/>
              <w:left w:val="single" w:sz="4" w:space="0" w:color="auto"/>
              <w:bottom w:val="single" w:sz="4" w:space="0" w:color="auto"/>
              <w:right w:val="single" w:sz="4" w:space="0" w:color="auto"/>
            </w:tcBorders>
            <w:vAlign w:val="center"/>
          </w:tcPr>
          <w:p w14:paraId="5C1536B7" w14:textId="77777777" w:rsidR="00270F5C" w:rsidRPr="00BA7B0E" w:rsidRDefault="00270F5C" w:rsidP="00F80872">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Garantir um profissional Auxiliar de Turma</w:t>
            </w:r>
            <w:r w:rsidRPr="00BA7B0E">
              <w:rPr>
                <w:rFonts w:ascii="Times New Roman" w:hAnsi="Times New Roman"/>
                <w:sz w:val="24"/>
                <w:szCs w:val="24"/>
              </w:rPr>
              <w:t xml:space="preserve"> para ate</w:t>
            </w:r>
            <w:r>
              <w:rPr>
                <w:rFonts w:ascii="Times New Roman" w:hAnsi="Times New Roman"/>
                <w:sz w:val="24"/>
                <w:szCs w:val="24"/>
              </w:rPr>
              <w:t>ndimento de cada</w:t>
            </w:r>
            <w:r>
              <w:t xml:space="preserve"> </w:t>
            </w:r>
            <w:r w:rsidRPr="000F0007">
              <w:rPr>
                <w:rFonts w:ascii="Times New Roman" w:hAnsi="Times New Roman"/>
                <w:sz w:val="24"/>
                <w:szCs w:val="24"/>
              </w:rPr>
              <w:t>criança que em decorrência da deficiência apresente mobilidade reduzida ao ponto de comprometer sua autonomia de ir ao banheiro e se alimentar, sendo, portanto, dependente de apoio externo</w:t>
            </w:r>
            <w:r w:rsidR="00E132D8">
              <w:rPr>
                <w:rFonts w:ascii="Times New Roman" w:hAnsi="Times New Roman"/>
                <w:sz w:val="24"/>
                <w:szCs w:val="24"/>
              </w:rPr>
              <w:t>.</w:t>
            </w:r>
          </w:p>
        </w:tc>
      </w:tr>
      <w:tr w:rsidR="00270F5C" w:rsidRPr="00BA7B0E" w14:paraId="342D5A67" w14:textId="77777777" w:rsidTr="00B75A74">
        <w:tc>
          <w:tcPr>
            <w:tcW w:w="1202" w:type="dxa"/>
            <w:tcBorders>
              <w:top w:val="single" w:sz="4" w:space="0" w:color="auto"/>
              <w:left w:val="single" w:sz="4" w:space="0" w:color="auto"/>
              <w:bottom w:val="single" w:sz="4" w:space="0" w:color="auto"/>
              <w:right w:val="single" w:sz="4" w:space="0" w:color="auto"/>
            </w:tcBorders>
            <w:vAlign w:val="center"/>
          </w:tcPr>
          <w:p w14:paraId="3316EA4A" w14:textId="77777777" w:rsidR="00270F5C" w:rsidRPr="00BA7B0E" w:rsidRDefault="00D77D9F" w:rsidP="00F519B6">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5.9</w:t>
            </w:r>
          </w:p>
          <w:p w14:paraId="1126E6E3" w14:textId="77777777" w:rsidR="00270F5C" w:rsidRPr="00BA7B0E" w:rsidRDefault="00270F5C" w:rsidP="00F519B6">
            <w:pPr>
              <w:autoSpaceDE w:val="0"/>
              <w:autoSpaceDN w:val="0"/>
              <w:adjustRightInd w:val="0"/>
              <w:spacing w:after="0" w:line="360" w:lineRule="auto"/>
              <w:jc w:val="center"/>
              <w:rPr>
                <w:rFonts w:ascii="Times New Roman" w:hAnsi="Times New Roman"/>
                <w:sz w:val="24"/>
                <w:szCs w:val="24"/>
              </w:rPr>
            </w:pPr>
          </w:p>
        </w:tc>
        <w:tc>
          <w:tcPr>
            <w:tcW w:w="7837" w:type="dxa"/>
            <w:tcBorders>
              <w:top w:val="single" w:sz="4" w:space="0" w:color="auto"/>
              <w:left w:val="single" w:sz="4" w:space="0" w:color="auto"/>
              <w:bottom w:val="single" w:sz="4" w:space="0" w:color="auto"/>
              <w:right w:val="single" w:sz="4" w:space="0" w:color="auto"/>
            </w:tcBorders>
            <w:vAlign w:val="center"/>
          </w:tcPr>
          <w:p w14:paraId="1C744951" w14:textId="77777777" w:rsidR="00270F5C" w:rsidRPr="00BA7B0E" w:rsidRDefault="00270F5C" w:rsidP="00F519B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Criar um</w:t>
            </w:r>
            <w:r w:rsidRPr="00BA7B0E">
              <w:rPr>
                <w:rFonts w:ascii="Times New Roman" w:hAnsi="Times New Roman"/>
                <w:sz w:val="24"/>
                <w:szCs w:val="24"/>
              </w:rPr>
              <w:t xml:space="preserve"> sistema de avaliação institucional e de aprendizagem junto as instituições públicas e privadas que prestam atendimento aos estudantes público alvo da educação especial, aperfeiçoando os mecanismos de acompanhamento pedagógico, para torná-lo instrumento efetivo de planejamento, intervenção administrativa e pedagógica, acompanhamento e gestão da política educacional da educação especial.</w:t>
            </w:r>
          </w:p>
        </w:tc>
      </w:tr>
    </w:tbl>
    <w:p w14:paraId="4AF2012D" w14:textId="77777777" w:rsidR="00270F5C" w:rsidRPr="00EC1C2A" w:rsidRDefault="00270F5C" w:rsidP="00270F5C">
      <w:pPr>
        <w:spacing w:line="360" w:lineRule="auto"/>
        <w:jc w:val="both"/>
        <w:rPr>
          <w:rFonts w:ascii="Times New Roman" w:hAnsi="Times New Roman"/>
          <w:sz w:val="24"/>
          <w:szCs w:val="24"/>
        </w:rPr>
      </w:pPr>
    </w:p>
    <w:p w14:paraId="4123FA6F" w14:textId="77777777" w:rsidR="00270F5C" w:rsidRPr="00EC1C2A" w:rsidRDefault="00270F5C" w:rsidP="00270F5C">
      <w:pPr>
        <w:spacing w:line="360" w:lineRule="auto"/>
        <w:jc w:val="both"/>
        <w:rPr>
          <w:rFonts w:ascii="Times New Roman" w:hAnsi="Times New Roman"/>
          <w:sz w:val="24"/>
          <w:szCs w:val="24"/>
        </w:rPr>
      </w:pPr>
    </w:p>
    <w:p w14:paraId="1C4B3B0F" w14:textId="77777777" w:rsidR="00705AB6" w:rsidRPr="00705AB6" w:rsidRDefault="00705AB6" w:rsidP="00CD6BF9">
      <w:pPr>
        <w:spacing w:after="0" w:line="360" w:lineRule="auto"/>
        <w:rPr>
          <w:rFonts w:ascii="Times New Roman" w:hAnsi="Times New Roman"/>
          <w:color w:val="000000"/>
          <w:sz w:val="24"/>
          <w:szCs w:val="24"/>
        </w:rPr>
        <w:sectPr w:rsidR="00705AB6" w:rsidRPr="00705AB6" w:rsidSect="00AE6458">
          <w:pgSz w:w="11906" w:h="16838" w:code="9"/>
          <w:pgMar w:top="1701" w:right="1274" w:bottom="1134" w:left="1701" w:header="709" w:footer="709" w:gutter="0"/>
          <w:cols w:space="708"/>
          <w:docGrid w:linePitch="360"/>
        </w:sectPr>
      </w:pPr>
    </w:p>
    <w:p w14:paraId="0D2573E9" w14:textId="77777777" w:rsidR="00377036" w:rsidRDefault="00377036" w:rsidP="001B6C5C">
      <w:pPr>
        <w:jc w:val="center"/>
        <w:rPr>
          <w:rFonts w:ascii="Times New Roman" w:hAnsi="Times New Roman" w:cs="Times New Roman"/>
          <w:b/>
          <w:sz w:val="28"/>
          <w:szCs w:val="28"/>
        </w:rPr>
      </w:pPr>
      <w:r>
        <w:rPr>
          <w:rFonts w:ascii="Times New Roman" w:hAnsi="Times New Roman" w:cs="Times New Roman"/>
          <w:b/>
          <w:sz w:val="28"/>
          <w:szCs w:val="28"/>
        </w:rPr>
        <w:lastRenderedPageBreak/>
        <w:t>CAPITULO 3</w:t>
      </w:r>
    </w:p>
    <w:p w14:paraId="70DC73BB" w14:textId="77777777" w:rsidR="00377036" w:rsidRDefault="00377036" w:rsidP="001B6C5C">
      <w:pPr>
        <w:jc w:val="center"/>
        <w:rPr>
          <w:rFonts w:ascii="Times New Roman" w:hAnsi="Times New Roman" w:cs="Times New Roman"/>
          <w:b/>
          <w:sz w:val="28"/>
          <w:szCs w:val="28"/>
        </w:rPr>
      </w:pPr>
    </w:p>
    <w:p w14:paraId="5450AEB7" w14:textId="77777777" w:rsidR="001B6C5C" w:rsidRPr="00DD6436" w:rsidRDefault="00377036" w:rsidP="00DD6436">
      <w:pPr>
        <w:spacing w:after="0" w:line="240" w:lineRule="auto"/>
        <w:rPr>
          <w:rFonts w:ascii="Times New Roman" w:hAnsi="Times New Roman" w:cs="Times New Roman"/>
          <w:b/>
          <w:sz w:val="24"/>
          <w:szCs w:val="24"/>
        </w:rPr>
      </w:pPr>
      <w:r w:rsidRPr="00DD6436">
        <w:rPr>
          <w:rFonts w:ascii="Times New Roman" w:hAnsi="Times New Roman" w:cs="Times New Roman"/>
          <w:b/>
          <w:sz w:val="24"/>
          <w:szCs w:val="24"/>
        </w:rPr>
        <w:t xml:space="preserve">3.1 </w:t>
      </w:r>
      <w:r w:rsidR="001B6C5C" w:rsidRPr="00DD6436">
        <w:rPr>
          <w:rFonts w:ascii="Times New Roman" w:hAnsi="Times New Roman" w:cs="Times New Roman"/>
          <w:b/>
          <w:sz w:val="24"/>
          <w:szCs w:val="24"/>
        </w:rPr>
        <w:t>FINANCIAMENTO</w:t>
      </w:r>
    </w:p>
    <w:p w14:paraId="364B7DF8" w14:textId="77777777" w:rsidR="00DD6436" w:rsidRDefault="00DD6436" w:rsidP="00DD6436">
      <w:pPr>
        <w:spacing w:after="0"/>
        <w:jc w:val="center"/>
        <w:rPr>
          <w:rFonts w:ascii="Times New Roman" w:hAnsi="Times New Roman" w:cs="Times New Roman"/>
          <w:b/>
          <w:sz w:val="28"/>
          <w:szCs w:val="28"/>
          <w:u w:val="single"/>
        </w:rPr>
      </w:pPr>
    </w:p>
    <w:p w14:paraId="092C649F" w14:textId="77777777" w:rsidR="001B6C5C" w:rsidRPr="007F0FF7" w:rsidRDefault="001B6C5C" w:rsidP="001B6C5C">
      <w:pPr>
        <w:spacing w:after="0" w:line="360" w:lineRule="auto"/>
        <w:ind w:firstLine="708"/>
        <w:jc w:val="both"/>
        <w:rPr>
          <w:rFonts w:ascii="Times New Roman" w:eastAsia="Times New Roman" w:hAnsi="Times New Roman" w:cs="Times New Roman"/>
          <w:sz w:val="24"/>
          <w:szCs w:val="20"/>
        </w:rPr>
      </w:pPr>
      <w:r w:rsidRPr="007F0FF7">
        <w:rPr>
          <w:rFonts w:ascii="Times New Roman" w:eastAsia="Times New Roman" w:hAnsi="Times New Roman" w:cs="Times New Roman"/>
          <w:sz w:val="24"/>
          <w:szCs w:val="20"/>
        </w:rPr>
        <w:t xml:space="preserve">Gestão Financeira é uma das tradicionais áreas funcionais da gestão, encontrada em qualquer organização </w:t>
      </w:r>
      <w:r w:rsidR="00C241A4">
        <w:rPr>
          <w:rFonts w:ascii="Times New Roman" w:eastAsia="Times New Roman" w:hAnsi="Times New Roman" w:cs="Times New Roman"/>
          <w:sz w:val="24"/>
          <w:szCs w:val="20"/>
        </w:rPr>
        <w:t>e</w:t>
      </w:r>
      <w:r w:rsidRPr="007F0FF7">
        <w:rPr>
          <w:rFonts w:ascii="Times New Roman" w:eastAsia="Times New Roman" w:hAnsi="Times New Roman" w:cs="Times New Roman"/>
          <w:sz w:val="24"/>
          <w:szCs w:val="20"/>
        </w:rPr>
        <w:t xml:space="preserve"> </w:t>
      </w:r>
      <w:r w:rsidR="00C241A4">
        <w:rPr>
          <w:rFonts w:ascii="Times New Roman" w:eastAsia="Times New Roman" w:hAnsi="Times New Roman" w:cs="Times New Roman"/>
          <w:sz w:val="24"/>
          <w:szCs w:val="20"/>
        </w:rPr>
        <w:t>à</w:t>
      </w:r>
      <w:r w:rsidRPr="007F0FF7">
        <w:rPr>
          <w:rFonts w:ascii="Times New Roman" w:eastAsia="Times New Roman" w:hAnsi="Times New Roman" w:cs="Times New Roman"/>
          <w:sz w:val="24"/>
          <w:szCs w:val="20"/>
        </w:rPr>
        <w:t xml:space="preserve"> qual cabem as análises, decisões e atuações </w:t>
      </w:r>
      <w:r w:rsidR="0084397E" w:rsidRPr="007F0FF7">
        <w:rPr>
          <w:rFonts w:ascii="Times New Roman" w:eastAsia="Times New Roman" w:hAnsi="Times New Roman" w:cs="Times New Roman"/>
          <w:sz w:val="24"/>
          <w:szCs w:val="20"/>
        </w:rPr>
        <w:t>relacionadas com os meios financeiros necessários</w:t>
      </w:r>
      <w:r w:rsidRPr="007F0FF7">
        <w:rPr>
          <w:rFonts w:ascii="Times New Roman" w:eastAsia="Times New Roman" w:hAnsi="Times New Roman" w:cs="Times New Roman"/>
          <w:sz w:val="24"/>
          <w:szCs w:val="20"/>
        </w:rPr>
        <w:t xml:space="preserve"> a</w:t>
      </w:r>
      <w:r w:rsidR="0084397E">
        <w:rPr>
          <w:rFonts w:ascii="Times New Roman" w:eastAsia="Times New Roman" w:hAnsi="Times New Roman" w:cs="Times New Roman"/>
          <w:sz w:val="24"/>
          <w:szCs w:val="20"/>
        </w:rPr>
        <w:t>s</w:t>
      </w:r>
      <w:r w:rsidRPr="007F0FF7">
        <w:rPr>
          <w:rFonts w:ascii="Times New Roman" w:eastAsia="Times New Roman" w:hAnsi="Times New Roman" w:cs="Times New Roman"/>
          <w:sz w:val="24"/>
          <w:szCs w:val="20"/>
        </w:rPr>
        <w:t xml:space="preserve"> atividades da organização. Desta forma, a função financeira integra todas as tarefas ligadas à obtenção utilização e controle de recurso financeiro (</w:t>
      </w:r>
      <w:r w:rsidR="00DB22F6">
        <w:rPr>
          <w:rFonts w:ascii="Times New Roman" w:eastAsia="Times New Roman" w:hAnsi="Times New Roman" w:cs="Times New Roman"/>
          <w:sz w:val="24"/>
          <w:szCs w:val="20"/>
        </w:rPr>
        <w:t>Economista Paulo Nunes).</w:t>
      </w:r>
      <w:r w:rsidRPr="007F0FF7">
        <w:rPr>
          <w:rFonts w:ascii="Times New Roman" w:eastAsia="Times New Roman" w:hAnsi="Times New Roman" w:cs="Times New Roman"/>
          <w:sz w:val="24"/>
          <w:szCs w:val="20"/>
        </w:rPr>
        <w:t xml:space="preserve"> </w:t>
      </w:r>
      <w:r w:rsidR="00DB22F6">
        <w:rPr>
          <w:rFonts w:ascii="Times New Roman" w:eastAsia="Times New Roman" w:hAnsi="Times New Roman" w:cs="Times New Roman"/>
          <w:sz w:val="24"/>
          <w:szCs w:val="20"/>
        </w:rPr>
        <w:t xml:space="preserve">Segundo </w:t>
      </w:r>
      <w:r w:rsidRPr="007F0FF7">
        <w:rPr>
          <w:rFonts w:ascii="Times New Roman" w:eastAsia="Times New Roman" w:hAnsi="Times New Roman" w:cs="Times New Roman"/>
          <w:sz w:val="24"/>
          <w:szCs w:val="20"/>
        </w:rPr>
        <w:t>a fala do Professor Paulo Nunes que é uma definição para o setor empresarial mas que representa bem a situação do Gesto</w:t>
      </w:r>
      <w:r>
        <w:rPr>
          <w:rFonts w:ascii="Times New Roman" w:eastAsia="Times New Roman" w:hAnsi="Times New Roman" w:cs="Times New Roman"/>
          <w:sz w:val="24"/>
          <w:szCs w:val="20"/>
        </w:rPr>
        <w:t>r</w:t>
      </w:r>
      <w:r w:rsidRPr="007F0FF7">
        <w:rPr>
          <w:rFonts w:ascii="Times New Roman" w:eastAsia="Times New Roman" w:hAnsi="Times New Roman" w:cs="Times New Roman"/>
          <w:sz w:val="24"/>
          <w:szCs w:val="20"/>
        </w:rPr>
        <w:t xml:space="preserve"> Escolar de hoje, que segue os mesmo</w:t>
      </w:r>
      <w:r>
        <w:rPr>
          <w:rFonts w:ascii="Times New Roman" w:eastAsia="Times New Roman" w:hAnsi="Times New Roman" w:cs="Times New Roman"/>
          <w:sz w:val="24"/>
          <w:szCs w:val="20"/>
        </w:rPr>
        <w:t>s</w:t>
      </w:r>
      <w:r w:rsidRPr="007F0FF7">
        <w:rPr>
          <w:rFonts w:ascii="Times New Roman" w:eastAsia="Times New Roman" w:hAnsi="Times New Roman" w:cs="Times New Roman"/>
          <w:sz w:val="24"/>
          <w:szCs w:val="20"/>
        </w:rPr>
        <w:t xml:space="preserve"> princípios citados pelo economista anteriormente.</w:t>
      </w:r>
    </w:p>
    <w:p w14:paraId="071CCCDB" w14:textId="77777777" w:rsidR="001B6C5C" w:rsidRPr="007F0FF7" w:rsidRDefault="001B6C5C" w:rsidP="001B6C5C">
      <w:pPr>
        <w:spacing w:after="0" w:line="360" w:lineRule="auto"/>
        <w:ind w:firstLine="708"/>
        <w:jc w:val="both"/>
        <w:rPr>
          <w:rFonts w:ascii="Times New Roman" w:eastAsia="Times New Roman" w:hAnsi="Times New Roman" w:cs="Times New Roman"/>
          <w:sz w:val="24"/>
          <w:szCs w:val="20"/>
        </w:rPr>
      </w:pPr>
      <w:r w:rsidRPr="007F0FF7">
        <w:rPr>
          <w:rFonts w:ascii="Times New Roman" w:eastAsia="Times New Roman" w:hAnsi="Times New Roman" w:cs="Times New Roman"/>
          <w:sz w:val="24"/>
          <w:szCs w:val="20"/>
        </w:rPr>
        <w:t>O Financiamento da Educação tem instrumento</w:t>
      </w:r>
      <w:r w:rsidRPr="00A47082">
        <w:rPr>
          <w:rFonts w:ascii="Times New Roman" w:eastAsia="Times New Roman" w:hAnsi="Times New Roman" w:cs="Times New Roman"/>
          <w:sz w:val="24"/>
          <w:szCs w:val="20"/>
        </w:rPr>
        <w:t>s</w:t>
      </w:r>
      <w:r w:rsidRPr="007F0FF7">
        <w:rPr>
          <w:rFonts w:ascii="Times New Roman" w:eastAsia="Times New Roman" w:hAnsi="Times New Roman" w:cs="Times New Roman"/>
          <w:sz w:val="24"/>
          <w:szCs w:val="20"/>
        </w:rPr>
        <w:t xml:space="preserve"> legais que regem </w:t>
      </w:r>
      <w:r w:rsidR="00C758E6">
        <w:rPr>
          <w:rFonts w:ascii="Times New Roman" w:eastAsia="Times New Roman" w:hAnsi="Times New Roman" w:cs="Times New Roman"/>
          <w:sz w:val="24"/>
          <w:szCs w:val="20"/>
        </w:rPr>
        <w:t>a</w:t>
      </w:r>
      <w:r w:rsidRPr="007F0FF7">
        <w:rPr>
          <w:rFonts w:ascii="Times New Roman" w:eastAsia="Times New Roman" w:hAnsi="Times New Roman" w:cs="Times New Roman"/>
          <w:sz w:val="24"/>
          <w:szCs w:val="20"/>
        </w:rPr>
        <w:t xml:space="preserve"> dimensão da gestão, no que se refere a recurso previstos pel</w:t>
      </w:r>
      <w:r w:rsidRPr="00A47082">
        <w:rPr>
          <w:rFonts w:ascii="Times New Roman" w:eastAsia="Times New Roman" w:hAnsi="Times New Roman" w:cs="Times New Roman"/>
          <w:sz w:val="24"/>
          <w:szCs w:val="20"/>
        </w:rPr>
        <w:t>a</w:t>
      </w:r>
      <w:r w:rsidRPr="007F0FF7">
        <w:rPr>
          <w:rFonts w:ascii="Times New Roman" w:eastAsia="Times New Roman" w:hAnsi="Times New Roman" w:cs="Times New Roman"/>
          <w:sz w:val="24"/>
          <w:szCs w:val="20"/>
        </w:rPr>
        <w:t xml:space="preserve"> Constituição Federal e LDB:</w:t>
      </w:r>
    </w:p>
    <w:p w14:paraId="76EB9DA9" w14:textId="77777777" w:rsidR="00DB22F6" w:rsidRPr="00DB22F6" w:rsidRDefault="001B6C5C" w:rsidP="00DB22F6">
      <w:pPr>
        <w:spacing w:after="0" w:line="360" w:lineRule="auto"/>
        <w:ind w:left="2268"/>
        <w:jc w:val="both"/>
        <w:rPr>
          <w:rFonts w:ascii="Times New Roman" w:eastAsia="Times New Roman" w:hAnsi="Times New Roman" w:cs="Times New Roman"/>
          <w:sz w:val="20"/>
          <w:szCs w:val="20"/>
        </w:rPr>
      </w:pPr>
      <w:r w:rsidRPr="00DB22F6">
        <w:rPr>
          <w:rFonts w:ascii="Times New Roman" w:eastAsia="Times New Roman" w:hAnsi="Times New Roman" w:cs="Times New Roman"/>
          <w:sz w:val="20"/>
          <w:szCs w:val="20"/>
        </w:rPr>
        <w:t xml:space="preserve">“A União aplicará anualmente, nunca menos de dezoito, e os Estados, o Distrito Federal e os Municípios vinte e cinco por cento, no mínimo, da receita resultante de impostos, compreendida a proveniente de transferências na manutenção e desenvolvimento de ensino.” (CF Art.212 e LDB Art.69) </w:t>
      </w:r>
    </w:p>
    <w:p w14:paraId="480C4DC3" w14:textId="77777777" w:rsidR="001B6C5C" w:rsidRDefault="00DB22F6" w:rsidP="001B6C5C">
      <w:pPr>
        <w:spacing w:after="0" w:line="360" w:lineRule="auto"/>
        <w:ind w:firstLine="708"/>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I</w:t>
      </w:r>
      <w:r w:rsidRPr="007F0FF7">
        <w:rPr>
          <w:rFonts w:ascii="Times New Roman" w:eastAsia="Times New Roman" w:hAnsi="Times New Roman" w:cs="Times New Roman"/>
          <w:sz w:val="24"/>
          <w:szCs w:val="20"/>
        </w:rPr>
        <w:t>ndepen</w:t>
      </w:r>
      <w:r>
        <w:rPr>
          <w:rFonts w:ascii="Times New Roman" w:eastAsia="Times New Roman" w:hAnsi="Times New Roman" w:cs="Times New Roman"/>
          <w:sz w:val="24"/>
          <w:szCs w:val="20"/>
        </w:rPr>
        <w:t>dente</w:t>
      </w:r>
      <w:r w:rsidR="001B6C5C" w:rsidRPr="007F0FF7">
        <w:rPr>
          <w:rFonts w:ascii="Times New Roman" w:eastAsia="Times New Roman" w:hAnsi="Times New Roman" w:cs="Times New Roman"/>
          <w:sz w:val="24"/>
          <w:szCs w:val="20"/>
        </w:rPr>
        <w:t xml:space="preserve"> do que haja está determinado por lei então é obrigatório que o Governo seja de qual esfera for a repassar seus recursos diretos à escola, isso para que os gestores possam manter as escolas com suas instalações adequadas para uso tanto de alunos quanto de professores.</w:t>
      </w:r>
    </w:p>
    <w:p w14:paraId="1B1004F0" w14:textId="77777777" w:rsidR="00DB22F6" w:rsidRDefault="001B6C5C" w:rsidP="00DB22F6">
      <w:pPr>
        <w:spacing w:after="0" w:line="360" w:lineRule="auto"/>
        <w:ind w:firstLine="708"/>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No seu artigo 74, a LDB define que a União, em colaboração com os Estados, o Distrito Federal e os Municípios</w:t>
      </w:r>
      <w:r w:rsidR="00DB22F6">
        <w:rPr>
          <w:rFonts w:ascii="Times New Roman" w:eastAsia="Times New Roman" w:hAnsi="Times New Roman" w:cs="Times New Roman"/>
          <w:sz w:val="24"/>
          <w:szCs w:val="20"/>
        </w:rPr>
        <w:t>:</w:t>
      </w:r>
      <w:r>
        <w:rPr>
          <w:rFonts w:ascii="Times New Roman" w:eastAsia="Times New Roman" w:hAnsi="Times New Roman" w:cs="Times New Roman"/>
          <w:sz w:val="24"/>
          <w:szCs w:val="20"/>
        </w:rPr>
        <w:t xml:space="preserve"> </w:t>
      </w:r>
    </w:p>
    <w:p w14:paraId="509A2F85" w14:textId="77777777" w:rsidR="001B6C5C" w:rsidRPr="00466B96" w:rsidRDefault="001B6C5C" w:rsidP="00DB22F6">
      <w:pPr>
        <w:spacing w:after="0" w:line="360" w:lineRule="auto"/>
        <w:ind w:left="2268"/>
        <w:jc w:val="both"/>
        <w:rPr>
          <w:rFonts w:ascii="Times New Roman" w:eastAsia="Times New Roman" w:hAnsi="Times New Roman" w:cs="Times New Roman"/>
          <w:sz w:val="20"/>
          <w:szCs w:val="20"/>
        </w:rPr>
      </w:pPr>
      <w:r w:rsidRPr="00466B96">
        <w:rPr>
          <w:rFonts w:ascii="Times New Roman" w:eastAsia="Times New Roman" w:hAnsi="Times New Roman" w:cs="Times New Roman"/>
          <w:sz w:val="20"/>
          <w:szCs w:val="20"/>
        </w:rPr>
        <w:t>“Estabelecerá padrão mínimo de oportunidades educacionais para o ensino fundamental, baseado cálculo do custo mínimo por aluno, capaz de assegurar ensino de qualidade. O custo mínimo de que trata este artigo será calculado pela União ao final de cada ano, com validade para o ano subsequente, considerando variações regionais de ensino” e, em seu artigo 75, que “a ação supletiva e redistributiva da União e dos Estados será exercida de modo a corrigir, progressivamente, as disparidades de acesso e garantir o padrão mínimo de qualidade”.</w:t>
      </w:r>
    </w:p>
    <w:p w14:paraId="461DF455" w14:textId="77777777" w:rsidR="001B6C5C" w:rsidRDefault="001B6C5C" w:rsidP="001B6C5C">
      <w:pPr>
        <w:spacing w:after="0" w:line="360" w:lineRule="auto"/>
        <w:ind w:firstLine="708"/>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 forma de financiamento da educação por meio de mecanismo de fundos foi implantada inicialmente por meio do FUNDEF em 1996, para repasse de recursos ao ensino fundamental. Posteriormente, houve a ampliação do financiamento para a educação básica pelo FUNDEB, em 2007.</w:t>
      </w:r>
    </w:p>
    <w:p w14:paraId="063333C1" w14:textId="77777777" w:rsidR="00351AEF" w:rsidRDefault="004C43B6" w:rsidP="00DD6436">
      <w:pPr>
        <w:spacing w:after="0" w:line="360" w:lineRule="auto"/>
        <w:ind w:firstLine="708"/>
        <w:jc w:val="both"/>
        <w:rPr>
          <w:rFonts w:ascii="Times New Roman" w:hAnsi="Times New Roman" w:cs="Times New Roman"/>
          <w:sz w:val="24"/>
          <w:szCs w:val="24"/>
        </w:rPr>
      </w:pPr>
      <w:r w:rsidRPr="004C43B6">
        <w:rPr>
          <w:rFonts w:ascii="Times New Roman" w:hAnsi="Times New Roman" w:cs="Times New Roman"/>
          <w:sz w:val="24"/>
          <w:szCs w:val="24"/>
        </w:rPr>
        <w:lastRenderedPageBreak/>
        <w:t>Nesta perspectiva, o Município de Figueirópolis D´Oeste vem desenvolvendo suas atividades com o objetivo de atender a legislação vigente e garantir a sua população uma educação de qualidade, definindo assim, as prioridades e necessidades dos seus munícipes. No entanto, para respaldar estas definições o município conta com os Conselhos ligados a área da educação, como forma de garantir também, um dos princípios constitucionais p</w:t>
      </w:r>
      <w:r w:rsidR="00A1264D">
        <w:rPr>
          <w:rFonts w:ascii="Times New Roman" w:hAnsi="Times New Roman" w:cs="Times New Roman"/>
          <w:sz w:val="24"/>
          <w:szCs w:val="24"/>
        </w:rPr>
        <w:t xml:space="preserve">ara a educação, a participação. </w:t>
      </w:r>
    </w:p>
    <w:p w14:paraId="7555228A" w14:textId="77777777" w:rsidR="004C43B6" w:rsidRPr="004C43B6" w:rsidRDefault="004C43B6" w:rsidP="00DD6436">
      <w:pPr>
        <w:spacing w:after="0" w:line="360" w:lineRule="auto"/>
        <w:ind w:firstLine="708"/>
        <w:jc w:val="both"/>
        <w:rPr>
          <w:rFonts w:ascii="Times New Roman" w:hAnsi="Times New Roman" w:cs="Times New Roman"/>
          <w:sz w:val="24"/>
          <w:szCs w:val="24"/>
        </w:rPr>
      </w:pPr>
      <w:r w:rsidRPr="004C43B6">
        <w:rPr>
          <w:rFonts w:ascii="Times New Roman" w:hAnsi="Times New Roman" w:cs="Times New Roman"/>
          <w:sz w:val="24"/>
          <w:szCs w:val="24"/>
        </w:rPr>
        <w:t xml:space="preserve">O Conselho </w:t>
      </w:r>
      <w:r w:rsidR="00351AEF">
        <w:rPr>
          <w:rFonts w:ascii="Times New Roman" w:hAnsi="Times New Roman" w:cs="Times New Roman"/>
          <w:sz w:val="24"/>
          <w:szCs w:val="24"/>
        </w:rPr>
        <w:t>Municipal de Alimentação – CAE, criado pela Lei nº151/</w:t>
      </w:r>
      <w:r w:rsidR="00DD6436">
        <w:rPr>
          <w:rFonts w:ascii="Times New Roman" w:hAnsi="Times New Roman" w:cs="Times New Roman"/>
          <w:sz w:val="24"/>
          <w:szCs w:val="24"/>
        </w:rPr>
        <w:t>97</w:t>
      </w:r>
      <w:r w:rsidR="00DD6436" w:rsidRPr="004C43B6">
        <w:rPr>
          <w:rFonts w:ascii="Times New Roman" w:hAnsi="Times New Roman" w:cs="Times New Roman"/>
          <w:sz w:val="24"/>
          <w:szCs w:val="24"/>
        </w:rPr>
        <w:t>, observadas</w:t>
      </w:r>
      <w:r w:rsidRPr="004C43B6">
        <w:rPr>
          <w:rFonts w:ascii="Times New Roman" w:hAnsi="Times New Roman" w:cs="Times New Roman"/>
          <w:sz w:val="24"/>
          <w:szCs w:val="24"/>
        </w:rPr>
        <w:t xml:space="preserve"> as prescrições da </w:t>
      </w:r>
      <w:r w:rsidR="00351AEF">
        <w:rPr>
          <w:rFonts w:ascii="Times New Roman" w:hAnsi="Times New Roman" w:cs="Times New Roman"/>
          <w:sz w:val="24"/>
          <w:szCs w:val="24"/>
        </w:rPr>
        <w:t>Lei Federal nº.</w:t>
      </w:r>
      <w:r w:rsidR="00071569" w:rsidRPr="00071569">
        <w:t xml:space="preserve"> </w:t>
      </w:r>
      <w:r w:rsidR="00071569" w:rsidRPr="00071569">
        <w:rPr>
          <w:rFonts w:ascii="Times New Roman" w:hAnsi="Times New Roman" w:cs="Times New Roman"/>
        </w:rPr>
        <w:t>8.913/1994</w:t>
      </w:r>
      <w:r w:rsidR="00071569">
        <w:t xml:space="preserve"> </w:t>
      </w:r>
      <w:r w:rsidRPr="004C43B6">
        <w:rPr>
          <w:rFonts w:ascii="Times New Roman" w:hAnsi="Times New Roman" w:cs="Times New Roman"/>
          <w:sz w:val="24"/>
          <w:szCs w:val="24"/>
        </w:rPr>
        <w:t>teve o seu regulamento aprovado pelo Dec</w:t>
      </w:r>
      <w:r w:rsidR="00071569">
        <w:rPr>
          <w:rFonts w:ascii="Times New Roman" w:hAnsi="Times New Roman" w:cs="Times New Roman"/>
          <w:sz w:val="24"/>
          <w:szCs w:val="24"/>
        </w:rPr>
        <w:t>reto nº117/2012</w:t>
      </w:r>
      <w:r w:rsidRPr="004C43B6">
        <w:rPr>
          <w:rFonts w:ascii="Times New Roman" w:hAnsi="Times New Roman" w:cs="Times New Roman"/>
          <w:sz w:val="24"/>
          <w:szCs w:val="24"/>
        </w:rPr>
        <w:t xml:space="preserve">. </w:t>
      </w:r>
    </w:p>
    <w:p w14:paraId="5E1B0782" w14:textId="77777777" w:rsidR="004C43B6" w:rsidRPr="004C43B6" w:rsidRDefault="004C43B6" w:rsidP="00DD6436">
      <w:pPr>
        <w:spacing w:after="0" w:line="360" w:lineRule="auto"/>
        <w:ind w:firstLine="708"/>
        <w:jc w:val="both"/>
        <w:rPr>
          <w:rFonts w:ascii="Times New Roman" w:hAnsi="Times New Roman" w:cs="Times New Roman"/>
          <w:sz w:val="24"/>
          <w:szCs w:val="24"/>
        </w:rPr>
      </w:pPr>
      <w:r w:rsidRPr="004C43B6">
        <w:rPr>
          <w:rFonts w:ascii="Times New Roman" w:hAnsi="Times New Roman" w:cs="Times New Roman"/>
          <w:sz w:val="24"/>
          <w:szCs w:val="24"/>
        </w:rPr>
        <w:t xml:space="preserve">A COMAE tem por finalidade acompanhar a execução do Programa Nacional de Alimentação Escolar e a aplicação dos recursos financeiros transferidos pelo MEC/FNDE - Fundo Nacional de Desenvolvimento da Educação ao Município de Figueirópolis D´Oeste. O COMAE é composto por representantes da Secretaria Municipal de Educação, Cultura, Esporte e Lazer, sociedade civil organizada, de professores das escolas públicas municipais, de pais de alunos, do Poder Legislativo e da Coordenação da Merenda Escolar. São 10 os membros do Conselho composição (titulares e suplentes): • 01 (um) representante do Poder Executivo indicado pelo chefe desse poder; • 01 (um) representante do Poder Legislativo indicado pela mesa diretoria desse poder; • 02 (dois) representantes dos professores, indicados pelo respectivo órgão de classe; • 02 (dois) representantes de pais de alunos, indicados pelos conselhos escolares, associação de pais e mestres ou entidades similares; • 01 (um) representante de outro segmento social. </w:t>
      </w:r>
    </w:p>
    <w:p w14:paraId="4DFBFE56" w14:textId="77777777" w:rsidR="004C43B6" w:rsidRPr="004C43B6" w:rsidRDefault="004C43B6" w:rsidP="00DD6436">
      <w:pPr>
        <w:spacing w:after="0" w:line="360" w:lineRule="auto"/>
        <w:ind w:firstLine="708"/>
        <w:jc w:val="both"/>
        <w:rPr>
          <w:rFonts w:ascii="Times New Roman" w:hAnsi="Times New Roman" w:cs="Times New Roman"/>
          <w:sz w:val="24"/>
          <w:szCs w:val="24"/>
        </w:rPr>
      </w:pPr>
      <w:r w:rsidRPr="004C43B6">
        <w:rPr>
          <w:rFonts w:ascii="Times New Roman" w:hAnsi="Times New Roman" w:cs="Times New Roman"/>
          <w:sz w:val="24"/>
          <w:szCs w:val="24"/>
        </w:rPr>
        <w:t xml:space="preserve">Conselho Municipal de Acompanhamento e Controle Social do Fundo de Manutenção e Desenvolvimento da Educação Básica e de Valorização dos Profissionais da Educação. </w:t>
      </w:r>
    </w:p>
    <w:p w14:paraId="57590999" w14:textId="77777777" w:rsidR="001B6C5C" w:rsidRPr="004C43B6" w:rsidRDefault="004C43B6" w:rsidP="00DD6436">
      <w:pPr>
        <w:spacing w:after="0" w:line="360" w:lineRule="auto"/>
        <w:ind w:firstLine="708"/>
        <w:jc w:val="both"/>
        <w:rPr>
          <w:rFonts w:ascii="Times New Roman" w:hAnsi="Times New Roman" w:cs="Times New Roman"/>
          <w:sz w:val="24"/>
          <w:szCs w:val="24"/>
        </w:rPr>
      </w:pPr>
      <w:r w:rsidRPr="004C43B6">
        <w:rPr>
          <w:rFonts w:ascii="Times New Roman" w:hAnsi="Times New Roman" w:cs="Times New Roman"/>
          <w:sz w:val="24"/>
          <w:szCs w:val="24"/>
        </w:rPr>
        <w:t>O Conselho Municipal de Acompanhamento e Controle Social do Fundo de Manutenção e Desenvolvimento do Ensino Fundamental e de Valorização do Magistério foi criado pelo Decreto nº</w:t>
      </w:r>
      <w:r w:rsidR="00071569">
        <w:rPr>
          <w:rFonts w:ascii="Times New Roman" w:hAnsi="Times New Roman" w:cs="Times New Roman"/>
          <w:sz w:val="24"/>
          <w:szCs w:val="24"/>
        </w:rPr>
        <w:t xml:space="preserve">29/2010 </w:t>
      </w:r>
      <w:r w:rsidRPr="004C43B6">
        <w:rPr>
          <w:rFonts w:ascii="Times New Roman" w:hAnsi="Times New Roman" w:cs="Times New Roman"/>
          <w:sz w:val="24"/>
          <w:szCs w:val="24"/>
        </w:rPr>
        <w:t>com a seguinte composição: • 01 (um) representante da • 01 (um) representante dos professores e dos diretores de escolas públicas do ensino fundamental da rede municipal; • 01 (um) representante de pais de alunos da rede municipal; • 01 (um) representante dos servidores das escolas públicas do ensino f</w:t>
      </w:r>
      <w:r w:rsidR="00EA6FF5">
        <w:rPr>
          <w:rFonts w:ascii="Times New Roman" w:hAnsi="Times New Roman" w:cs="Times New Roman"/>
          <w:sz w:val="24"/>
          <w:szCs w:val="24"/>
        </w:rPr>
        <w:t>undamental da rede municipal.</w:t>
      </w:r>
    </w:p>
    <w:p w14:paraId="0DD2230E" w14:textId="77777777" w:rsidR="00A1264D" w:rsidRDefault="00A1264D" w:rsidP="005262CC">
      <w:pPr>
        <w:spacing w:after="0" w:line="240" w:lineRule="auto"/>
        <w:jc w:val="both"/>
        <w:rPr>
          <w:rFonts w:ascii="Times New Roman" w:hAnsi="Times New Roman"/>
          <w:b/>
          <w:sz w:val="28"/>
          <w:szCs w:val="28"/>
        </w:rPr>
      </w:pPr>
    </w:p>
    <w:p w14:paraId="519775D9" w14:textId="77777777" w:rsidR="001B6C5C" w:rsidRPr="00DD6436" w:rsidRDefault="001B6C5C" w:rsidP="00DD6436">
      <w:pPr>
        <w:spacing w:after="0" w:line="240" w:lineRule="auto"/>
        <w:jc w:val="both"/>
        <w:rPr>
          <w:rFonts w:ascii="Times New Roman" w:hAnsi="Times New Roman" w:cs="Times New Roman"/>
          <w:b/>
          <w:sz w:val="24"/>
          <w:szCs w:val="24"/>
        </w:rPr>
      </w:pPr>
      <w:r w:rsidRPr="00DD6436">
        <w:rPr>
          <w:rFonts w:ascii="Times New Roman" w:hAnsi="Times New Roman"/>
          <w:b/>
          <w:sz w:val="24"/>
          <w:szCs w:val="24"/>
        </w:rPr>
        <w:t>TABELA 30</w:t>
      </w:r>
      <w:r w:rsidR="005262CC" w:rsidRPr="00DD6436">
        <w:rPr>
          <w:rFonts w:ascii="Times New Roman" w:hAnsi="Times New Roman"/>
          <w:b/>
          <w:sz w:val="24"/>
          <w:szCs w:val="24"/>
        </w:rPr>
        <w:t xml:space="preserve"> </w:t>
      </w:r>
      <w:r w:rsidRPr="00DD6436">
        <w:rPr>
          <w:rFonts w:ascii="Times New Roman" w:hAnsi="Times New Roman"/>
          <w:b/>
          <w:sz w:val="24"/>
          <w:szCs w:val="24"/>
        </w:rPr>
        <w:t>-</w:t>
      </w:r>
      <w:r w:rsidR="005262CC" w:rsidRPr="00DD6436">
        <w:rPr>
          <w:rFonts w:ascii="Times New Roman" w:hAnsi="Times New Roman"/>
          <w:b/>
          <w:sz w:val="24"/>
          <w:szCs w:val="24"/>
        </w:rPr>
        <w:t xml:space="preserve"> </w:t>
      </w:r>
      <w:r w:rsidRPr="00DD6436">
        <w:rPr>
          <w:rFonts w:ascii="Times New Roman" w:hAnsi="Times New Roman" w:cs="Times New Roman"/>
          <w:b/>
          <w:sz w:val="24"/>
          <w:szCs w:val="24"/>
        </w:rPr>
        <w:t>RECURSOS APLICADOS NA MELHORIA E QUALIDADE DA EDUCAÇÃO</w:t>
      </w:r>
    </w:p>
    <w:tbl>
      <w:tblPr>
        <w:tblStyle w:val="Tabelacomgrade"/>
        <w:tblW w:w="0" w:type="auto"/>
        <w:tblInd w:w="108" w:type="dxa"/>
        <w:tblLook w:val="04A0" w:firstRow="1" w:lastRow="0" w:firstColumn="1" w:lastColumn="0" w:noHBand="0" w:noVBand="1"/>
      </w:tblPr>
      <w:tblGrid>
        <w:gridCol w:w="882"/>
        <w:gridCol w:w="1493"/>
        <w:gridCol w:w="695"/>
        <w:gridCol w:w="1280"/>
        <w:gridCol w:w="1651"/>
        <w:gridCol w:w="1296"/>
        <w:gridCol w:w="1516"/>
      </w:tblGrid>
      <w:tr w:rsidR="001B6C5C" w:rsidRPr="003A0263" w14:paraId="32D55CA7" w14:textId="77777777" w:rsidTr="001B6C5C">
        <w:trPr>
          <w:trHeight w:val="848"/>
        </w:trPr>
        <w:tc>
          <w:tcPr>
            <w:tcW w:w="903" w:type="dxa"/>
            <w:vAlign w:val="center"/>
          </w:tcPr>
          <w:p w14:paraId="3A90F4A7"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lastRenderedPageBreak/>
              <w:t>Ano</w:t>
            </w:r>
          </w:p>
        </w:tc>
        <w:tc>
          <w:tcPr>
            <w:tcW w:w="1516" w:type="dxa"/>
            <w:vAlign w:val="center"/>
          </w:tcPr>
          <w:p w14:paraId="660676F1"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Despesas com educação</w:t>
            </w:r>
          </w:p>
        </w:tc>
        <w:tc>
          <w:tcPr>
            <w:tcW w:w="728" w:type="dxa"/>
            <w:vAlign w:val="center"/>
          </w:tcPr>
          <w:p w14:paraId="210DF84F"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w:t>
            </w:r>
          </w:p>
        </w:tc>
        <w:tc>
          <w:tcPr>
            <w:tcW w:w="1295" w:type="dxa"/>
            <w:vAlign w:val="center"/>
          </w:tcPr>
          <w:p w14:paraId="2FFBB2BC"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Educação Infantil</w:t>
            </w:r>
          </w:p>
          <w:p w14:paraId="6604AD70"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(1)</w:t>
            </w:r>
          </w:p>
        </w:tc>
        <w:tc>
          <w:tcPr>
            <w:tcW w:w="1672" w:type="dxa"/>
            <w:vAlign w:val="center"/>
          </w:tcPr>
          <w:p w14:paraId="5C7E850A"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Ensino Fundamental</w:t>
            </w:r>
          </w:p>
          <w:p w14:paraId="7CC2CB49"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(2)</w:t>
            </w:r>
          </w:p>
        </w:tc>
        <w:tc>
          <w:tcPr>
            <w:tcW w:w="1296" w:type="dxa"/>
            <w:vAlign w:val="center"/>
          </w:tcPr>
          <w:p w14:paraId="57FDBCFC"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Outros</w:t>
            </w:r>
          </w:p>
          <w:p w14:paraId="3C47E6FD"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(3)</w:t>
            </w:r>
          </w:p>
        </w:tc>
        <w:tc>
          <w:tcPr>
            <w:tcW w:w="1521" w:type="dxa"/>
            <w:vAlign w:val="bottom"/>
          </w:tcPr>
          <w:p w14:paraId="2D7550C7" w14:textId="77777777" w:rsidR="001B6C5C" w:rsidRPr="003A0263" w:rsidRDefault="001B6C5C" w:rsidP="00F519B6">
            <w:pPr>
              <w:jc w:val="center"/>
              <w:rPr>
                <w:rFonts w:ascii="Times New Roman" w:hAnsi="Times New Roman" w:cs="Times New Roman"/>
                <w:sz w:val="24"/>
              </w:rPr>
            </w:pPr>
          </w:p>
          <w:p w14:paraId="08A8A61B"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Total</w:t>
            </w:r>
          </w:p>
          <w:p w14:paraId="48F91C0C"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(1+2+3)</w:t>
            </w:r>
          </w:p>
          <w:p w14:paraId="17B5C1B8" w14:textId="77777777" w:rsidR="001B6C5C" w:rsidRPr="003A0263" w:rsidRDefault="001B6C5C" w:rsidP="00F519B6">
            <w:pPr>
              <w:jc w:val="center"/>
              <w:rPr>
                <w:rFonts w:ascii="Times New Roman" w:hAnsi="Times New Roman" w:cs="Times New Roman"/>
                <w:sz w:val="24"/>
              </w:rPr>
            </w:pPr>
          </w:p>
        </w:tc>
      </w:tr>
      <w:tr w:rsidR="001B6C5C" w:rsidRPr="003A0263" w14:paraId="5D87F0E1" w14:textId="77777777" w:rsidTr="001B6C5C">
        <w:tc>
          <w:tcPr>
            <w:tcW w:w="903" w:type="dxa"/>
          </w:tcPr>
          <w:p w14:paraId="3E503DF9"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2012</w:t>
            </w:r>
          </w:p>
        </w:tc>
        <w:tc>
          <w:tcPr>
            <w:tcW w:w="1516" w:type="dxa"/>
          </w:tcPr>
          <w:p w14:paraId="276641FD"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462.061,67</w:t>
            </w:r>
          </w:p>
        </w:tc>
        <w:tc>
          <w:tcPr>
            <w:tcW w:w="728" w:type="dxa"/>
          </w:tcPr>
          <w:p w14:paraId="18FE5A28" w14:textId="77777777" w:rsidR="001B6C5C" w:rsidRPr="003A0263" w:rsidRDefault="001B6C5C" w:rsidP="00F519B6">
            <w:pPr>
              <w:jc w:val="center"/>
              <w:rPr>
                <w:rFonts w:ascii="Times New Roman" w:hAnsi="Times New Roman" w:cs="Times New Roman"/>
                <w:sz w:val="24"/>
              </w:rPr>
            </w:pPr>
          </w:p>
        </w:tc>
        <w:tc>
          <w:tcPr>
            <w:tcW w:w="1295" w:type="dxa"/>
          </w:tcPr>
          <w:p w14:paraId="70D582CD"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0,00</w:t>
            </w:r>
          </w:p>
        </w:tc>
        <w:tc>
          <w:tcPr>
            <w:tcW w:w="1672" w:type="dxa"/>
          </w:tcPr>
          <w:p w14:paraId="4A07DD3F"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446.715,06</w:t>
            </w:r>
          </w:p>
        </w:tc>
        <w:tc>
          <w:tcPr>
            <w:tcW w:w="1296" w:type="dxa"/>
          </w:tcPr>
          <w:p w14:paraId="2ABF8D95"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15.346,61</w:t>
            </w:r>
          </w:p>
        </w:tc>
        <w:tc>
          <w:tcPr>
            <w:tcW w:w="1521" w:type="dxa"/>
          </w:tcPr>
          <w:p w14:paraId="11A762DA"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924.123,34</w:t>
            </w:r>
          </w:p>
        </w:tc>
      </w:tr>
      <w:tr w:rsidR="001B6C5C" w:rsidRPr="003A0263" w14:paraId="5C6DED9F" w14:textId="77777777" w:rsidTr="001B6C5C">
        <w:tc>
          <w:tcPr>
            <w:tcW w:w="903" w:type="dxa"/>
          </w:tcPr>
          <w:p w14:paraId="4330BD9B"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2013</w:t>
            </w:r>
          </w:p>
        </w:tc>
        <w:tc>
          <w:tcPr>
            <w:tcW w:w="1516" w:type="dxa"/>
          </w:tcPr>
          <w:p w14:paraId="3FE6C34B"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765.145,76</w:t>
            </w:r>
          </w:p>
        </w:tc>
        <w:tc>
          <w:tcPr>
            <w:tcW w:w="728" w:type="dxa"/>
          </w:tcPr>
          <w:p w14:paraId="12DEE1E0" w14:textId="77777777" w:rsidR="001B6C5C" w:rsidRPr="003A0263" w:rsidRDefault="001B6C5C" w:rsidP="00F519B6">
            <w:pPr>
              <w:jc w:val="center"/>
              <w:rPr>
                <w:rFonts w:ascii="Times New Roman" w:hAnsi="Times New Roman" w:cs="Times New Roman"/>
                <w:sz w:val="24"/>
              </w:rPr>
            </w:pPr>
          </w:p>
        </w:tc>
        <w:tc>
          <w:tcPr>
            <w:tcW w:w="1295" w:type="dxa"/>
          </w:tcPr>
          <w:p w14:paraId="0B8C08BF"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261,00</w:t>
            </w:r>
          </w:p>
        </w:tc>
        <w:tc>
          <w:tcPr>
            <w:tcW w:w="1672" w:type="dxa"/>
          </w:tcPr>
          <w:p w14:paraId="16384DF9"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730.077,04</w:t>
            </w:r>
          </w:p>
        </w:tc>
        <w:tc>
          <w:tcPr>
            <w:tcW w:w="1296" w:type="dxa"/>
          </w:tcPr>
          <w:p w14:paraId="091400FC"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19.807,72</w:t>
            </w:r>
          </w:p>
        </w:tc>
        <w:tc>
          <w:tcPr>
            <w:tcW w:w="1521" w:type="dxa"/>
          </w:tcPr>
          <w:p w14:paraId="5F766783"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1.515.291,52</w:t>
            </w:r>
          </w:p>
        </w:tc>
      </w:tr>
      <w:tr w:rsidR="001B6C5C" w:rsidRPr="003A0263" w14:paraId="534B330B" w14:textId="77777777" w:rsidTr="001B6C5C">
        <w:tc>
          <w:tcPr>
            <w:tcW w:w="903" w:type="dxa"/>
          </w:tcPr>
          <w:p w14:paraId="0041CF39"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2014</w:t>
            </w:r>
          </w:p>
        </w:tc>
        <w:tc>
          <w:tcPr>
            <w:tcW w:w="1516" w:type="dxa"/>
          </w:tcPr>
          <w:p w14:paraId="77B764BE"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599.080,77</w:t>
            </w:r>
          </w:p>
        </w:tc>
        <w:tc>
          <w:tcPr>
            <w:tcW w:w="728" w:type="dxa"/>
          </w:tcPr>
          <w:p w14:paraId="51A0BF37" w14:textId="77777777" w:rsidR="001B6C5C" w:rsidRPr="003A0263" w:rsidRDefault="001B6C5C" w:rsidP="00F519B6">
            <w:pPr>
              <w:jc w:val="center"/>
              <w:rPr>
                <w:rFonts w:ascii="Times New Roman" w:hAnsi="Times New Roman" w:cs="Times New Roman"/>
                <w:sz w:val="24"/>
              </w:rPr>
            </w:pPr>
          </w:p>
        </w:tc>
        <w:tc>
          <w:tcPr>
            <w:tcW w:w="1295" w:type="dxa"/>
          </w:tcPr>
          <w:p w14:paraId="1ED48251"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5.443,40</w:t>
            </w:r>
          </w:p>
        </w:tc>
        <w:tc>
          <w:tcPr>
            <w:tcW w:w="1672" w:type="dxa"/>
          </w:tcPr>
          <w:p w14:paraId="59980F07"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465.996,66</w:t>
            </w:r>
          </w:p>
        </w:tc>
        <w:tc>
          <w:tcPr>
            <w:tcW w:w="1296" w:type="dxa"/>
          </w:tcPr>
          <w:p w14:paraId="398562D3"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127.640,71</w:t>
            </w:r>
          </w:p>
        </w:tc>
        <w:tc>
          <w:tcPr>
            <w:tcW w:w="1521" w:type="dxa"/>
          </w:tcPr>
          <w:p w14:paraId="4D2D05FA"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t>1.198.161,54</w:t>
            </w:r>
          </w:p>
        </w:tc>
      </w:tr>
    </w:tbl>
    <w:p w14:paraId="06F20411" w14:textId="77777777" w:rsidR="001B6C5C" w:rsidRDefault="001B6C5C" w:rsidP="001B6C5C">
      <w:pPr>
        <w:spacing w:after="0"/>
        <w:rPr>
          <w:rFonts w:ascii="Times New Roman" w:hAnsi="Times New Roman" w:cs="Times New Roman"/>
          <w:sz w:val="24"/>
        </w:rPr>
      </w:pPr>
      <w:r w:rsidRPr="00FB33A8">
        <w:rPr>
          <w:rFonts w:ascii="Times New Roman" w:hAnsi="Times New Roman" w:cs="Times New Roman"/>
          <w:sz w:val="24"/>
        </w:rPr>
        <w:t>Fonte: Secretaria de Finanças da Prefeitura Municipal de Figueirópolis, 2015.</w:t>
      </w:r>
    </w:p>
    <w:p w14:paraId="0D92B634" w14:textId="77777777" w:rsidR="001B6C5C" w:rsidRDefault="001B6C5C" w:rsidP="00DD6436">
      <w:pPr>
        <w:spacing w:after="0" w:line="360" w:lineRule="auto"/>
        <w:ind w:firstLine="708"/>
        <w:jc w:val="both"/>
        <w:rPr>
          <w:rFonts w:ascii="Times New Roman" w:hAnsi="Times New Roman" w:cs="Times New Roman"/>
          <w:sz w:val="24"/>
        </w:rPr>
      </w:pPr>
    </w:p>
    <w:p w14:paraId="50649AF1" w14:textId="77777777" w:rsidR="001B6C5C" w:rsidRDefault="001B6C5C" w:rsidP="00A5540B">
      <w:pPr>
        <w:spacing w:after="0" w:line="360" w:lineRule="auto"/>
        <w:ind w:firstLine="708"/>
        <w:jc w:val="both"/>
        <w:rPr>
          <w:rFonts w:ascii="Times New Roman" w:hAnsi="Times New Roman" w:cs="Times New Roman"/>
          <w:sz w:val="24"/>
        </w:rPr>
      </w:pPr>
      <w:r>
        <w:rPr>
          <w:rFonts w:ascii="Times New Roman" w:hAnsi="Times New Roman" w:cs="Times New Roman"/>
          <w:sz w:val="24"/>
        </w:rPr>
        <w:t>A tabela 30</w:t>
      </w:r>
      <w:r w:rsidRPr="009C4F88">
        <w:rPr>
          <w:rFonts w:ascii="Times New Roman" w:hAnsi="Times New Roman" w:cs="Times New Roman"/>
          <w:sz w:val="24"/>
        </w:rPr>
        <w:t xml:space="preserve"> demonstra o</w:t>
      </w:r>
      <w:r>
        <w:rPr>
          <w:rFonts w:ascii="Times New Roman" w:hAnsi="Times New Roman" w:cs="Times New Roman"/>
          <w:sz w:val="24"/>
        </w:rPr>
        <w:t xml:space="preserve"> quanto se gasta com a educação do município </w:t>
      </w:r>
      <w:r w:rsidRPr="00A47082">
        <w:rPr>
          <w:rFonts w:ascii="Times New Roman" w:hAnsi="Times New Roman" w:cs="Times New Roman"/>
          <w:sz w:val="24"/>
        </w:rPr>
        <w:t>em</w:t>
      </w:r>
      <w:r>
        <w:rPr>
          <w:rFonts w:ascii="Times New Roman" w:hAnsi="Times New Roman" w:cs="Times New Roman"/>
          <w:sz w:val="24"/>
        </w:rPr>
        <w:t xml:space="preserve"> especifico somente com as escolas municipais, assim podemos refletir o quanto de dinheiro é necessário para que uma escola possa se sustentar oferecendo ensino, espaço e alimentação de qualidade a todos que necessitam de usar o sistema. </w:t>
      </w:r>
    </w:p>
    <w:p w14:paraId="3E98F647" w14:textId="77777777" w:rsidR="00A5540B" w:rsidRDefault="00A5540B" w:rsidP="00A5540B">
      <w:pPr>
        <w:spacing w:after="0" w:line="360" w:lineRule="auto"/>
        <w:ind w:firstLine="708"/>
        <w:jc w:val="both"/>
        <w:rPr>
          <w:rFonts w:ascii="Times New Roman" w:hAnsi="Times New Roman" w:cs="Times New Roman"/>
          <w:sz w:val="24"/>
        </w:rPr>
      </w:pPr>
    </w:p>
    <w:p w14:paraId="0D2CDCC2" w14:textId="77777777" w:rsidR="001B6C5C" w:rsidRPr="00DD6436" w:rsidRDefault="001B6C5C" w:rsidP="00DD6436">
      <w:pPr>
        <w:tabs>
          <w:tab w:val="left" w:pos="5535"/>
        </w:tabs>
        <w:spacing w:after="0" w:line="240" w:lineRule="auto"/>
        <w:jc w:val="both"/>
        <w:rPr>
          <w:rFonts w:ascii="Times New Roman" w:hAnsi="Times New Roman" w:cs="Times New Roman"/>
          <w:b/>
          <w:sz w:val="24"/>
          <w:szCs w:val="24"/>
        </w:rPr>
      </w:pPr>
      <w:r w:rsidRPr="00A5540B">
        <w:rPr>
          <w:rFonts w:ascii="Times New Roman" w:hAnsi="Times New Roman"/>
          <w:b/>
          <w:sz w:val="24"/>
          <w:szCs w:val="24"/>
        </w:rPr>
        <w:t xml:space="preserve">TABELA 31- </w:t>
      </w:r>
      <w:r w:rsidR="00DD6436">
        <w:rPr>
          <w:rFonts w:ascii="Times New Roman" w:hAnsi="Times New Roman" w:cs="Times New Roman"/>
          <w:b/>
          <w:sz w:val="24"/>
          <w:szCs w:val="24"/>
        </w:rPr>
        <w:t>RECURSOS APLICADOS COM PESSOAL</w:t>
      </w:r>
    </w:p>
    <w:tbl>
      <w:tblPr>
        <w:tblStyle w:val="Tabelacomgrade"/>
        <w:tblW w:w="0" w:type="auto"/>
        <w:tblInd w:w="108" w:type="dxa"/>
        <w:tblLook w:val="04A0" w:firstRow="1" w:lastRow="0" w:firstColumn="1" w:lastColumn="0" w:noHBand="0" w:noVBand="1"/>
      </w:tblPr>
      <w:tblGrid>
        <w:gridCol w:w="1166"/>
        <w:gridCol w:w="1631"/>
        <w:gridCol w:w="2372"/>
        <w:gridCol w:w="1822"/>
        <w:gridCol w:w="1822"/>
      </w:tblGrid>
      <w:tr w:rsidR="0053075E" w:rsidRPr="003A0263" w14:paraId="40ABE4A1" w14:textId="77777777" w:rsidTr="0053075E">
        <w:tc>
          <w:tcPr>
            <w:tcW w:w="1186" w:type="dxa"/>
            <w:vAlign w:val="center"/>
          </w:tcPr>
          <w:p w14:paraId="0D1DC596"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Ano</w:t>
            </w:r>
          </w:p>
        </w:tc>
        <w:tc>
          <w:tcPr>
            <w:tcW w:w="1644" w:type="dxa"/>
            <w:vAlign w:val="center"/>
          </w:tcPr>
          <w:p w14:paraId="4A31CD6E"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Despesas com pagamento de professores</w:t>
            </w:r>
          </w:p>
          <w:p w14:paraId="73A2C8CE"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(1)</w:t>
            </w:r>
          </w:p>
        </w:tc>
        <w:tc>
          <w:tcPr>
            <w:tcW w:w="2415" w:type="dxa"/>
            <w:vAlign w:val="center"/>
          </w:tcPr>
          <w:p w14:paraId="46FE6A7E"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Despesas com pagamento de equipe de apoio (técnicos, apoio, vigias, motoristas, etc)</w:t>
            </w:r>
          </w:p>
          <w:p w14:paraId="29482DBB"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(2)</w:t>
            </w:r>
          </w:p>
        </w:tc>
        <w:tc>
          <w:tcPr>
            <w:tcW w:w="1843" w:type="dxa"/>
            <w:vAlign w:val="center"/>
          </w:tcPr>
          <w:p w14:paraId="510F1D20"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Encargos</w:t>
            </w:r>
          </w:p>
          <w:p w14:paraId="4BDD2553"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(3)</w:t>
            </w:r>
          </w:p>
        </w:tc>
        <w:tc>
          <w:tcPr>
            <w:tcW w:w="1843" w:type="dxa"/>
            <w:vAlign w:val="bottom"/>
          </w:tcPr>
          <w:p w14:paraId="7DEDACAD" w14:textId="77777777" w:rsidR="0053075E" w:rsidRPr="003A0263" w:rsidRDefault="0053075E" w:rsidP="00F519B6">
            <w:pPr>
              <w:jc w:val="center"/>
              <w:rPr>
                <w:rFonts w:ascii="Times New Roman" w:hAnsi="Times New Roman" w:cs="Times New Roman"/>
                <w:sz w:val="24"/>
              </w:rPr>
            </w:pPr>
          </w:p>
          <w:p w14:paraId="22066CA6"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Total</w:t>
            </w:r>
          </w:p>
          <w:p w14:paraId="6B82E342"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(1+2+3)</w:t>
            </w:r>
          </w:p>
          <w:p w14:paraId="17555BB5" w14:textId="77777777" w:rsidR="0053075E" w:rsidRPr="003A0263" w:rsidRDefault="0053075E" w:rsidP="00F519B6">
            <w:pPr>
              <w:jc w:val="center"/>
              <w:rPr>
                <w:rFonts w:ascii="Times New Roman" w:hAnsi="Times New Roman" w:cs="Times New Roman"/>
                <w:sz w:val="24"/>
              </w:rPr>
            </w:pPr>
          </w:p>
        </w:tc>
      </w:tr>
      <w:tr w:rsidR="0053075E" w:rsidRPr="003A0263" w14:paraId="13AB14F4" w14:textId="77777777" w:rsidTr="0053075E">
        <w:tc>
          <w:tcPr>
            <w:tcW w:w="1186" w:type="dxa"/>
          </w:tcPr>
          <w:p w14:paraId="1D6EBEF8"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2012</w:t>
            </w:r>
          </w:p>
        </w:tc>
        <w:tc>
          <w:tcPr>
            <w:tcW w:w="1644" w:type="dxa"/>
          </w:tcPr>
          <w:p w14:paraId="3CA0F8B3"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316.082,39</w:t>
            </w:r>
          </w:p>
        </w:tc>
        <w:tc>
          <w:tcPr>
            <w:tcW w:w="2415" w:type="dxa"/>
          </w:tcPr>
          <w:p w14:paraId="0671C53F"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238.004,15</w:t>
            </w:r>
          </w:p>
        </w:tc>
        <w:tc>
          <w:tcPr>
            <w:tcW w:w="1843" w:type="dxa"/>
          </w:tcPr>
          <w:p w14:paraId="55A8A9AC"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111.060,09</w:t>
            </w:r>
          </w:p>
        </w:tc>
        <w:tc>
          <w:tcPr>
            <w:tcW w:w="1843" w:type="dxa"/>
          </w:tcPr>
          <w:p w14:paraId="428216A2"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665.146,63</w:t>
            </w:r>
          </w:p>
        </w:tc>
      </w:tr>
      <w:tr w:rsidR="0053075E" w:rsidRPr="003A0263" w14:paraId="7A711761" w14:textId="77777777" w:rsidTr="0053075E">
        <w:tc>
          <w:tcPr>
            <w:tcW w:w="1186" w:type="dxa"/>
          </w:tcPr>
          <w:p w14:paraId="254F8EC9"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2013</w:t>
            </w:r>
          </w:p>
        </w:tc>
        <w:tc>
          <w:tcPr>
            <w:tcW w:w="1644" w:type="dxa"/>
          </w:tcPr>
          <w:p w14:paraId="78258D0F"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361.116,38</w:t>
            </w:r>
          </w:p>
        </w:tc>
        <w:tc>
          <w:tcPr>
            <w:tcW w:w="2415" w:type="dxa"/>
          </w:tcPr>
          <w:p w14:paraId="53A162B2"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279.974,73</w:t>
            </w:r>
          </w:p>
        </w:tc>
        <w:tc>
          <w:tcPr>
            <w:tcW w:w="1843" w:type="dxa"/>
          </w:tcPr>
          <w:p w14:paraId="71543661"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131.225,33</w:t>
            </w:r>
          </w:p>
        </w:tc>
        <w:tc>
          <w:tcPr>
            <w:tcW w:w="1843" w:type="dxa"/>
          </w:tcPr>
          <w:p w14:paraId="46B720C6"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772.316,44</w:t>
            </w:r>
          </w:p>
        </w:tc>
      </w:tr>
      <w:tr w:rsidR="0053075E" w:rsidRPr="003A0263" w14:paraId="689A5990" w14:textId="77777777" w:rsidTr="0053075E">
        <w:tc>
          <w:tcPr>
            <w:tcW w:w="1186" w:type="dxa"/>
          </w:tcPr>
          <w:p w14:paraId="5F9AE111"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2014</w:t>
            </w:r>
          </w:p>
        </w:tc>
        <w:tc>
          <w:tcPr>
            <w:tcW w:w="1644" w:type="dxa"/>
          </w:tcPr>
          <w:p w14:paraId="53B93AB1"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385.262,53</w:t>
            </w:r>
          </w:p>
        </w:tc>
        <w:tc>
          <w:tcPr>
            <w:tcW w:w="2415" w:type="dxa"/>
          </w:tcPr>
          <w:p w14:paraId="040D7943"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366.328,16</w:t>
            </w:r>
          </w:p>
        </w:tc>
        <w:tc>
          <w:tcPr>
            <w:tcW w:w="1843" w:type="dxa"/>
          </w:tcPr>
          <w:p w14:paraId="13F1B478"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158.290,88</w:t>
            </w:r>
          </w:p>
        </w:tc>
        <w:tc>
          <w:tcPr>
            <w:tcW w:w="1843" w:type="dxa"/>
          </w:tcPr>
          <w:p w14:paraId="3AA50AC1" w14:textId="77777777" w:rsidR="0053075E" w:rsidRPr="003A0263" w:rsidRDefault="0053075E" w:rsidP="00F519B6">
            <w:pPr>
              <w:jc w:val="center"/>
              <w:rPr>
                <w:rFonts w:ascii="Times New Roman" w:hAnsi="Times New Roman" w:cs="Times New Roman"/>
                <w:sz w:val="24"/>
              </w:rPr>
            </w:pPr>
            <w:r w:rsidRPr="003A0263">
              <w:rPr>
                <w:rFonts w:ascii="Times New Roman" w:hAnsi="Times New Roman" w:cs="Times New Roman"/>
                <w:sz w:val="24"/>
              </w:rPr>
              <w:t>909.881,57</w:t>
            </w:r>
          </w:p>
        </w:tc>
      </w:tr>
    </w:tbl>
    <w:p w14:paraId="046AE626" w14:textId="77777777" w:rsidR="001B6C5C" w:rsidRDefault="001B6C5C" w:rsidP="001B6C5C">
      <w:pPr>
        <w:tabs>
          <w:tab w:val="left" w:pos="5535"/>
        </w:tabs>
        <w:spacing w:after="0"/>
        <w:rPr>
          <w:rFonts w:ascii="Times New Roman" w:hAnsi="Times New Roman" w:cs="Times New Roman"/>
          <w:b/>
          <w:sz w:val="24"/>
        </w:rPr>
      </w:pPr>
      <w:r w:rsidRPr="00FB33A8">
        <w:rPr>
          <w:rFonts w:ascii="Times New Roman" w:hAnsi="Times New Roman" w:cs="Times New Roman"/>
          <w:sz w:val="24"/>
        </w:rPr>
        <w:t>Fonte: Secretaria de Finanças da Prefeitura Municipal de Figueirópolis, 2015</w:t>
      </w:r>
    </w:p>
    <w:p w14:paraId="140BE473" w14:textId="77777777" w:rsidR="001B6C5C" w:rsidRPr="009C4F88" w:rsidRDefault="001B6C5C" w:rsidP="001B6C5C">
      <w:pPr>
        <w:spacing w:line="360" w:lineRule="auto"/>
        <w:ind w:firstLine="708"/>
        <w:jc w:val="both"/>
        <w:rPr>
          <w:rFonts w:ascii="Times New Roman" w:hAnsi="Times New Roman" w:cs="Times New Roman"/>
          <w:sz w:val="24"/>
        </w:rPr>
      </w:pPr>
    </w:p>
    <w:p w14:paraId="2747BC70" w14:textId="77777777" w:rsidR="001B6C5C" w:rsidRDefault="001B6C5C" w:rsidP="00A5540B">
      <w:pPr>
        <w:spacing w:after="0" w:line="360" w:lineRule="auto"/>
        <w:ind w:firstLine="708"/>
        <w:jc w:val="both"/>
        <w:rPr>
          <w:rFonts w:ascii="Times New Roman" w:hAnsi="Times New Roman" w:cs="Times New Roman"/>
          <w:sz w:val="24"/>
        </w:rPr>
      </w:pPr>
      <w:r w:rsidRPr="00104CC3">
        <w:rPr>
          <w:rFonts w:ascii="Times New Roman" w:hAnsi="Times New Roman" w:cs="Times New Roman"/>
          <w:sz w:val="24"/>
        </w:rPr>
        <w:t>Outros fatores que estão</w:t>
      </w:r>
      <w:r>
        <w:rPr>
          <w:rFonts w:ascii="Times New Roman" w:hAnsi="Times New Roman" w:cs="Times New Roman"/>
          <w:sz w:val="24"/>
        </w:rPr>
        <w:t xml:space="preserve"> presente dentro do financiamento </w:t>
      </w:r>
      <w:r w:rsidRPr="00104CC3">
        <w:rPr>
          <w:rFonts w:ascii="Times New Roman" w:hAnsi="Times New Roman" w:cs="Times New Roman"/>
          <w:sz w:val="24"/>
        </w:rPr>
        <w:t>da educação</w:t>
      </w:r>
      <w:r>
        <w:rPr>
          <w:rFonts w:ascii="Times New Roman" w:hAnsi="Times New Roman" w:cs="Times New Roman"/>
          <w:sz w:val="24"/>
        </w:rPr>
        <w:t xml:space="preserve">, são aqueles </w:t>
      </w:r>
      <w:r w:rsidRPr="00A47082">
        <w:rPr>
          <w:rFonts w:ascii="Times New Roman" w:hAnsi="Times New Roman" w:cs="Times New Roman"/>
          <w:sz w:val="24"/>
        </w:rPr>
        <w:t>responsáveis por fazer a escola funcionar,</w:t>
      </w:r>
      <w:r>
        <w:rPr>
          <w:rFonts w:ascii="Times New Roman" w:hAnsi="Times New Roman" w:cs="Times New Roman"/>
          <w:sz w:val="24"/>
        </w:rPr>
        <w:t xml:space="preserve"> que são todos os profissionais envolvidos, desde a </w:t>
      </w:r>
      <w:r w:rsidRPr="00A47082">
        <w:rPr>
          <w:rFonts w:ascii="Times New Roman" w:hAnsi="Times New Roman" w:cs="Times New Roman"/>
          <w:sz w:val="24"/>
        </w:rPr>
        <w:t>limpeza, produção de alimentos para as refeições dos alunos, motoristas envolvidos na coleta e transportes dos alunos, e por último os professores, que têm a missão de transmitir o conhecimento e transformar essas crianças em futuros cidadãos com opiniões e ideologias próprias. Mesmo com toda essa importância, os gestores e profissionais envolvidos com o financeiro tem a consciência de que por mais que os números apresentem valores altos, em determinado tempo ele não é o suficiente para cobrir todas as necessidades que a educação precisa, o trabalho de administrar uma instituição escolar não é tarefa fácil e sim um trabalho</w:t>
      </w:r>
      <w:r>
        <w:rPr>
          <w:rFonts w:ascii="Times New Roman" w:hAnsi="Times New Roman" w:cs="Times New Roman"/>
          <w:sz w:val="24"/>
        </w:rPr>
        <w:t xml:space="preserve"> árduo para poder manter as contas em dia. </w:t>
      </w:r>
    </w:p>
    <w:p w14:paraId="0614D20F" w14:textId="77777777" w:rsidR="00A5540B" w:rsidRPr="00C05B32" w:rsidRDefault="00A5540B" w:rsidP="00A5540B">
      <w:pPr>
        <w:spacing w:after="0" w:line="360" w:lineRule="auto"/>
        <w:ind w:firstLine="708"/>
        <w:jc w:val="both"/>
        <w:rPr>
          <w:rFonts w:ascii="Times New Roman" w:hAnsi="Times New Roman" w:cs="Times New Roman"/>
          <w:sz w:val="24"/>
        </w:rPr>
      </w:pPr>
    </w:p>
    <w:p w14:paraId="67CB33DB" w14:textId="77777777" w:rsidR="00045772" w:rsidRPr="00A5540B" w:rsidRDefault="001B6C5C" w:rsidP="00A5540B">
      <w:pPr>
        <w:pStyle w:val="Corpodetexto"/>
        <w:spacing w:line="360" w:lineRule="auto"/>
        <w:rPr>
          <w:b/>
          <w:sz w:val="24"/>
        </w:rPr>
      </w:pPr>
      <w:r w:rsidRPr="00A5540B">
        <w:rPr>
          <w:b/>
          <w:sz w:val="24"/>
        </w:rPr>
        <w:t>TABELA 32- RECEITAS DA EDUCAÇÃO NO MUNICÍPIO</w:t>
      </w:r>
    </w:p>
    <w:tbl>
      <w:tblPr>
        <w:tblStyle w:val="Tabelacomgrade"/>
        <w:tblW w:w="8931" w:type="dxa"/>
        <w:tblInd w:w="108" w:type="dxa"/>
        <w:tblLayout w:type="fixed"/>
        <w:tblLook w:val="04A0" w:firstRow="1" w:lastRow="0" w:firstColumn="1" w:lastColumn="0" w:noHBand="0" w:noVBand="1"/>
      </w:tblPr>
      <w:tblGrid>
        <w:gridCol w:w="993"/>
        <w:gridCol w:w="708"/>
        <w:gridCol w:w="957"/>
        <w:gridCol w:w="644"/>
        <w:gridCol w:w="926"/>
        <w:gridCol w:w="791"/>
        <w:gridCol w:w="791"/>
        <w:gridCol w:w="711"/>
        <w:gridCol w:w="1417"/>
        <w:gridCol w:w="993"/>
      </w:tblGrid>
      <w:tr w:rsidR="00043051" w:rsidRPr="003A0263" w14:paraId="47A1B937" w14:textId="77777777" w:rsidTr="00A5540B">
        <w:trPr>
          <w:cantSplit/>
          <w:trHeight w:val="1368"/>
        </w:trPr>
        <w:tc>
          <w:tcPr>
            <w:tcW w:w="993" w:type="dxa"/>
          </w:tcPr>
          <w:p w14:paraId="7991516A" w14:textId="77777777" w:rsidR="001B6C5C" w:rsidRPr="003A0263" w:rsidRDefault="001B6C5C" w:rsidP="00F519B6">
            <w:pPr>
              <w:jc w:val="center"/>
              <w:rPr>
                <w:rFonts w:ascii="Times New Roman" w:hAnsi="Times New Roman" w:cs="Times New Roman"/>
                <w:sz w:val="24"/>
              </w:rPr>
            </w:pPr>
            <w:r w:rsidRPr="003A0263">
              <w:rPr>
                <w:rFonts w:ascii="Times New Roman" w:hAnsi="Times New Roman" w:cs="Times New Roman"/>
                <w:sz w:val="24"/>
              </w:rPr>
              <w:lastRenderedPageBreak/>
              <w:t>Ano</w:t>
            </w:r>
          </w:p>
        </w:tc>
        <w:tc>
          <w:tcPr>
            <w:tcW w:w="708" w:type="dxa"/>
            <w:textDirection w:val="btLr"/>
          </w:tcPr>
          <w:p w14:paraId="56ED4F2F" w14:textId="77777777" w:rsidR="001B6C5C" w:rsidRPr="003A0263" w:rsidRDefault="001B6C5C" w:rsidP="00043051">
            <w:pPr>
              <w:ind w:left="113" w:right="113"/>
              <w:jc w:val="center"/>
              <w:rPr>
                <w:rFonts w:ascii="Times New Roman" w:hAnsi="Times New Roman" w:cs="Times New Roman"/>
                <w:sz w:val="24"/>
              </w:rPr>
            </w:pPr>
            <w:r w:rsidRPr="003A0263">
              <w:rPr>
                <w:rFonts w:ascii="Times New Roman" w:hAnsi="Times New Roman" w:cs="Times New Roman"/>
                <w:sz w:val="24"/>
              </w:rPr>
              <w:t>FUNDEB</w:t>
            </w:r>
          </w:p>
        </w:tc>
        <w:tc>
          <w:tcPr>
            <w:tcW w:w="957" w:type="dxa"/>
            <w:textDirection w:val="btLr"/>
          </w:tcPr>
          <w:p w14:paraId="6903ABB1" w14:textId="77777777" w:rsidR="001B6C5C" w:rsidRPr="003A0263" w:rsidRDefault="001B6C5C" w:rsidP="00043051">
            <w:pPr>
              <w:ind w:left="113" w:right="113"/>
              <w:jc w:val="center"/>
              <w:rPr>
                <w:rFonts w:ascii="Times New Roman" w:hAnsi="Times New Roman" w:cs="Times New Roman"/>
                <w:sz w:val="24"/>
              </w:rPr>
            </w:pPr>
            <w:r w:rsidRPr="003A0263">
              <w:rPr>
                <w:rFonts w:ascii="Times New Roman" w:hAnsi="Times New Roman" w:cs="Times New Roman"/>
                <w:sz w:val="24"/>
              </w:rPr>
              <w:t>Salário Educação</w:t>
            </w:r>
          </w:p>
        </w:tc>
        <w:tc>
          <w:tcPr>
            <w:tcW w:w="644" w:type="dxa"/>
            <w:textDirection w:val="btLr"/>
          </w:tcPr>
          <w:p w14:paraId="4CDE9B8A" w14:textId="77777777" w:rsidR="001B6C5C" w:rsidRPr="003A0263" w:rsidRDefault="001B6C5C" w:rsidP="00043051">
            <w:pPr>
              <w:ind w:left="113" w:right="113"/>
              <w:jc w:val="center"/>
              <w:rPr>
                <w:rFonts w:ascii="Times New Roman" w:hAnsi="Times New Roman" w:cs="Times New Roman"/>
                <w:sz w:val="24"/>
              </w:rPr>
            </w:pPr>
            <w:r w:rsidRPr="003A0263">
              <w:rPr>
                <w:rFonts w:ascii="Times New Roman" w:hAnsi="Times New Roman" w:cs="Times New Roman"/>
                <w:sz w:val="24"/>
              </w:rPr>
              <w:t>PAR</w:t>
            </w:r>
          </w:p>
        </w:tc>
        <w:tc>
          <w:tcPr>
            <w:tcW w:w="926" w:type="dxa"/>
            <w:textDirection w:val="btLr"/>
          </w:tcPr>
          <w:p w14:paraId="1301C8BD" w14:textId="77777777" w:rsidR="001B6C5C" w:rsidRPr="003A0263" w:rsidRDefault="001B6C5C" w:rsidP="00043051">
            <w:pPr>
              <w:ind w:left="113" w:right="113"/>
              <w:jc w:val="center"/>
              <w:rPr>
                <w:rFonts w:ascii="Times New Roman" w:hAnsi="Times New Roman" w:cs="Times New Roman"/>
                <w:sz w:val="24"/>
              </w:rPr>
            </w:pPr>
            <w:r w:rsidRPr="003A0263">
              <w:rPr>
                <w:rFonts w:ascii="Times New Roman" w:hAnsi="Times New Roman" w:cs="Times New Roman"/>
                <w:sz w:val="24"/>
              </w:rPr>
              <w:t>PNATE</w:t>
            </w:r>
          </w:p>
        </w:tc>
        <w:tc>
          <w:tcPr>
            <w:tcW w:w="791" w:type="dxa"/>
            <w:textDirection w:val="btLr"/>
          </w:tcPr>
          <w:p w14:paraId="467EB8B3" w14:textId="77777777" w:rsidR="001B6C5C" w:rsidRPr="003A0263" w:rsidRDefault="001B6C5C" w:rsidP="00043051">
            <w:pPr>
              <w:ind w:left="113" w:right="113"/>
              <w:jc w:val="center"/>
              <w:rPr>
                <w:rFonts w:ascii="Times New Roman" w:hAnsi="Times New Roman" w:cs="Times New Roman"/>
                <w:sz w:val="24"/>
              </w:rPr>
            </w:pPr>
            <w:r w:rsidRPr="003A0263">
              <w:rPr>
                <w:rFonts w:ascii="Times New Roman" w:hAnsi="Times New Roman" w:cs="Times New Roman"/>
                <w:sz w:val="24"/>
              </w:rPr>
              <w:t>PNAE</w:t>
            </w:r>
          </w:p>
        </w:tc>
        <w:tc>
          <w:tcPr>
            <w:tcW w:w="791" w:type="dxa"/>
            <w:textDirection w:val="btLr"/>
          </w:tcPr>
          <w:p w14:paraId="06809428" w14:textId="77777777" w:rsidR="001B6C5C" w:rsidRPr="003A0263" w:rsidRDefault="001B6C5C" w:rsidP="00043051">
            <w:pPr>
              <w:ind w:left="113" w:right="113"/>
              <w:jc w:val="center"/>
              <w:rPr>
                <w:rFonts w:ascii="Times New Roman" w:hAnsi="Times New Roman" w:cs="Times New Roman"/>
                <w:sz w:val="24"/>
              </w:rPr>
            </w:pPr>
            <w:r w:rsidRPr="003A0263">
              <w:rPr>
                <w:rFonts w:ascii="Times New Roman" w:hAnsi="Times New Roman" w:cs="Times New Roman"/>
                <w:sz w:val="24"/>
              </w:rPr>
              <w:t>PDDE</w:t>
            </w:r>
          </w:p>
        </w:tc>
        <w:tc>
          <w:tcPr>
            <w:tcW w:w="711" w:type="dxa"/>
            <w:textDirection w:val="btLr"/>
          </w:tcPr>
          <w:p w14:paraId="0DC06FF1" w14:textId="77777777" w:rsidR="001B6C5C" w:rsidRPr="003A0263" w:rsidRDefault="001B6C5C" w:rsidP="00043051">
            <w:pPr>
              <w:ind w:left="113" w:right="113"/>
              <w:jc w:val="center"/>
              <w:rPr>
                <w:rFonts w:ascii="Times New Roman" w:hAnsi="Times New Roman" w:cs="Times New Roman"/>
                <w:sz w:val="24"/>
              </w:rPr>
            </w:pPr>
            <w:r w:rsidRPr="003A0263">
              <w:rPr>
                <w:rFonts w:ascii="Times New Roman" w:hAnsi="Times New Roman" w:cs="Times New Roman"/>
                <w:sz w:val="24"/>
              </w:rPr>
              <w:t>Transporte Esc./Est.</w:t>
            </w:r>
          </w:p>
        </w:tc>
        <w:tc>
          <w:tcPr>
            <w:tcW w:w="1417" w:type="dxa"/>
            <w:textDirection w:val="btLr"/>
          </w:tcPr>
          <w:p w14:paraId="2A9326E0" w14:textId="77777777" w:rsidR="001B6C5C" w:rsidRPr="003A0263" w:rsidRDefault="001B6C5C" w:rsidP="00043051">
            <w:pPr>
              <w:ind w:left="113" w:right="113"/>
              <w:jc w:val="center"/>
              <w:rPr>
                <w:rFonts w:ascii="Times New Roman" w:hAnsi="Times New Roman" w:cs="Times New Roman"/>
                <w:sz w:val="24"/>
              </w:rPr>
            </w:pPr>
            <w:r w:rsidRPr="003A0263">
              <w:rPr>
                <w:rFonts w:ascii="Times New Roman" w:hAnsi="Times New Roman" w:cs="Times New Roman"/>
                <w:sz w:val="24"/>
              </w:rPr>
              <w:t>RECURSOS do MUNICÍPIO</w:t>
            </w:r>
          </w:p>
        </w:tc>
        <w:tc>
          <w:tcPr>
            <w:tcW w:w="993" w:type="dxa"/>
            <w:textDirection w:val="btLr"/>
          </w:tcPr>
          <w:p w14:paraId="6A472D4C" w14:textId="77777777" w:rsidR="001B6C5C" w:rsidRPr="003A0263" w:rsidRDefault="001B6C5C" w:rsidP="00043051">
            <w:pPr>
              <w:ind w:left="113" w:right="113"/>
              <w:jc w:val="center"/>
              <w:rPr>
                <w:rFonts w:ascii="Times New Roman" w:hAnsi="Times New Roman" w:cs="Times New Roman"/>
                <w:sz w:val="24"/>
              </w:rPr>
            </w:pPr>
            <w:r w:rsidRPr="003A0263">
              <w:rPr>
                <w:rFonts w:ascii="Times New Roman" w:hAnsi="Times New Roman" w:cs="Times New Roman"/>
                <w:sz w:val="24"/>
              </w:rPr>
              <w:t>Total</w:t>
            </w:r>
          </w:p>
        </w:tc>
      </w:tr>
      <w:tr w:rsidR="00043051" w:rsidRPr="003A0263" w14:paraId="14BBC21E" w14:textId="77777777" w:rsidTr="00A5540B">
        <w:trPr>
          <w:cantSplit/>
          <w:trHeight w:val="1982"/>
        </w:trPr>
        <w:tc>
          <w:tcPr>
            <w:tcW w:w="993" w:type="dxa"/>
          </w:tcPr>
          <w:p w14:paraId="224B4F72" w14:textId="77777777" w:rsidR="001B6C5C" w:rsidRPr="003A0263" w:rsidRDefault="001B6C5C" w:rsidP="00043051">
            <w:pPr>
              <w:jc w:val="center"/>
              <w:rPr>
                <w:rFonts w:ascii="Times New Roman" w:hAnsi="Times New Roman" w:cs="Times New Roman"/>
                <w:sz w:val="24"/>
              </w:rPr>
            </w:pPr>
            <w:r w:rsidRPr="003A0263">
              <w:rPr>
                <w:rFonts w:ascii="Times New Roman" w:hAnsi="Times New Roman" w:cs="Times New Roman"/>
                <w:sz w:val="24"/>
              </w:rPr>
              <w:t>2012</w:t>
            </w:r>
          </w:p>
        </w:tc>
        <w:tc>
          <w:tcPr>
            <w:tcW w:w="708" w:type="dxa"/>
            <w:textDirection w:val="btLr"/>
          </w:tcPr>
          <w:p w14:paraId="3E33816F"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378.761,39</w:t>
            </w:r>
          </w:p>
        </w:tc>
        <w:tc>
          <w:tcPr>
            <w:tcW w:w="957" w:type="dxa"/>
            <w:textDirection w:val="btLr"/>
          </w:tcPr>
          <w:p w14:paraId="58F961EE"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23.258,91</w:t>
            </w:r>
          </w:p>
        </w:tc>
        <w:tc>
          <w:tcPr>
            <w:tcW w:w="644" w:type="dxa"/>
            <w:textDirection w:val="btLr"/>
          </w:tcPr>
          <w:p w14:paraId="722EC2CC"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0,00</w:t>
            </w:r>
          </w:p>
        </w:tc>
        <w:tc>
          <w:tcPr>
            <w:tcW w:w="926" w:type="dxa"/>
            <w:textDirection w:val="btLr"/>
          </w:tcPr>
          <w:p w14:paraId="06F3F610"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35.410,34</w:t>
            </w:r>
          </w:p>
        </w:tc>
        <w:tc>
          <w:tcPr>
            <w:tcW w:w="791" w:type="dxa"/>
            <w:textDirection w:val="btLr"/>
          </w:tcPr>
          <w:p w14:paraId="5833714B"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12.804,00</w:t>
            </w:r>
          </w:p>
        </w:tc>
        <w:tc>
          <w:tcPr>
            <w:tcW w:w="791" w:type="dxa"/>
            <w:textDirection w:val="btLr"/>
          </w:tcPr>
          <w:p w14:paraId="488E2DE7"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0,00</w:t>
            </w:r>
          </w:p>
        </w:tc>
        <w:tc>
          <w:tcPr>
            <w:tcW w:w="711" w:type="dxa"/>
            <w:textDirection w:val="btLr"/>
          </w:tcPr>
          <w:p w14:paraId="1183C0BA"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186.099,88</w:t>
            </w:r>
          </w:p>
        </w:tc>
        <w:tc>
          <w:tcPr>
            <w:tcW w:w="1417" w:type="dxa"/>
            <w:textDirection w:val="btLr"/>
          </w:tcPr>
          <w:p w14:paraId="06854FD4" w14:textId="77777777" w:rsidR="00043051" w:rsidRDefault="00043051" w:rsidP="00043051">
            <w:pPr>
              <w:ind w:left="113" w:right="113"/>
              <w:jc w:val="both"/>
              <w:rPr>
                <w:rFonts w:ascii="Times New Roman" w:hAnsi="Times New Roman" w:cs="Times New Roman"/>
                <w:sz w:val="24"/>
              </w:rPr>
            </w:pPr>
          </w:p>
          <w:p w14:paraId="43542A98"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456.402,38</w:t>
            </w:r>
          </w:p>
        </w:tc>
        <w:tc>
          <w:tcPr>
            <w:tcW w:w="993" w:type="dxa"/>
            <w:textDirection w:val="btLr"/>
          </w:tcPr>
          <w:p w14:paraId="0EF2D400"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1.092.736,90</w:t>
            </w:r>
          </w:p>
        </w:tc>
      </w:tr>
      <w:tr w:rsidR="00043051" w:rsidRPr="003A0263" w14:paraId="13680864" w14:textId="77777777" w:rsidTr="00A5540B">
        <w:trPr>
          <w:cantSplit/>
          <w:trHeight w:val="1994"/>
        </w:trPr>
        <w:tc>
          <w:tcPr>
            <w:tcW w:w="993" w:type="dxa"/>
          </w:tcPr>
          <w:p w14:paraId="0212C2A2" w14:textId="77777777" w:rsidR="001B6C5C" w:rsidRPr="003A0263" w:rsidRDefault="001B6C5C" w:rsidP="00043051">
            <w:pPr>
              <w:jc w:val="center"/>
              <w:rPr>
                <w:rFonts w:ascii="Times New Roman" w:hAnsi="Times New Roman" w:cs="Times New Roman"/>
                <w:sz w:val="24"/>
              </w:rPr>
            </w:pPr>
            <w:r w:rsidRPr="003A0263">
              <w:rPr>
                <w:rFonts w:ascii="Times New Roman" w:hAnsi="Times New Roman" w:cs="Times New Roman"/>
                <w:sz w:val="24"/>
              </w:rPr>
              <w:t>2013</w:t>
            </w:r>
          </w:p>
        </w:tc>
        <w:tc>
          <w:tcPr>
            <w:tcW w:w="708" w:type="dxa"/>
            <w:textDirection w:val="btLr"/>
          </w:tcPr>
          <w:p w14:paraId="24C16A24"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374.771,72</w:t>
            </w:r>
          </w:p>
        </w:tc>
        <w:tc>
          <w:tcPr>
            <w:tcW w:w="957" w:type="dxa"/>
            <w:textDirection w:val="btLr"/>
          </w:tcPr>
          <w:p w14:paraId="2B119DC8"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22.637,05</w:t>
            </w:r>
          </w:p>
        </w:tc>
        <w:tc>
          <w:tcPr>
            <w:tcW w:w="644" w:type="dxa"/>
            <w:textDirection w:val="btLr"/>
          </w:tcPr>
          <w:p w14:paraId="5DDEBCB3"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0,00</w:t>
            </w:r>
          </w:p>
        </w:tc>
        <w:tc>
          <w:tcPr>
            <w:tcW w:w="926" w:type="dxa"/>
            <w:textDirection w:val="btLr"/>
          </w:tcPr>
          <w:p w14:paraId="44F9FDF6"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36.075,94</w:t>
            </w:r>
          </w:p>
        </w:tc>
        <w:tc>
          <w:tcPr>
            <w:tcW w:w="791" w:type="dxa"/>
            <w:textDirection w:val="btLr"/>
          </w:tcPr>
          <w:p w14:paraId="4590A587"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12.800,00</w:t>
            </w:r>
          </w:p>
        </w:tc>
        <w:tc>
          <w:tcPr>
            <w:tcW w:w="791" w:type="dxa"/>
            <w:textDirection w:val="btLr"/>
          </w:tcPr>
          <w:p w14:paraId="592AF9BE"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8.220,00</w:t>
            </w:r>
          </w:p>
        </w:tc>
        <w:tc>
          <w:tcPr>
            <w:tcW w:w="711" w:type="dxa"/>
            <w:textDirection w:val="btLr"/>
          </w:tcPr>
          <w:p w14:paraId="60BBD5B9"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182.771,88</w:t>
            </w:r>
          </w:p>
        </w:tc>
        <w:tc>
          <w:tcPr>
            <w:tcW w:w="1417" w:type="dxa"/>
            <w:textDirection w:val="btLr"/>
          </w:tcPr>
          <w:p w14:paraId="21030309" w14:textId="77777777" w:rsidR="00043051" w:rsidRDefault="00043051" w:rsidP="00043051">
            <w:pPr>
              <w:ind w:left="113" w:right="113"/>
              <w:jc w:val="both"/>
              <w:rPr>
                <w:rFonts w:ascii="Times New Roman" w:hAnsi="Times New Roman" w:cs="Times New Roman"/>
                <w:sz w:val="24"/>
              </w:rPr>
            </w:pPr>
          </w:p>
          <w:p w14:paraId="0B98282B"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930.219,54</w:t>
            </w:r>
          </w:p>
        </w:tc>
        <w:tc>
          <w:tcPr>
            <w:tcW w:w="993" w:type="dxa"/>
            <w:textDirection w:val="btLr"/>
          </w:tcPr>
          <w:p w14:paraId="6749C06D"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1.567.496,13</w:t>
            </w:r>
          </w:p>
        </w:tc>
      </w:tr>
      <w:tr w:rsidR="00043051" w:rsidRPr="003A0263" w14:paraId="4DEDA68B" w14:textId="77777777" w:rsidTr="00A5540B">
        <w:trPr>
          <w:cantSplit/>
          <w:trHeight w:val="2114"/>
        </w:trPr>
        <w:tc>
          <w:tcPr>
            <w:tcW w:w="993" w:type="dxa"/>
          </w:tcPr>
          <w:p w14:paraId="1916A24C" w14:textId="77777777" w:rsidR="001B6C5C" w:rsidRPr="003A0263" w:rsidRDefault="001B6C5C" w:rsidP="00043051">
            <w:pPr>
              <w:jc w:val="center"/>
              <w:rPr>
                <w:rFonts w:ascii="Times New Roman" w:hAnsi="Times New Roman" w:cs="Times New Roman"/>
                <w:sz w:val="24"/>
              </w:rPr>
            </w:pPr>
            <w:r w:rsidRPr="003A0263">
              <w:rPr>
                <w:rFonts w:ascii="Times New Roman" w:hAnsi="Times New Roman" w:cs="Times New Roman"/>
                <w:sz w:val="24"/>
              </w:rPr>
              <w:t>2014</w:t>
            </w:r>
          </w:p>
        </w:tc>
        <w:tc>
          <w:tcPr>
            <w:tcW w:w="708" w:type="dxa"/>
            <w:textDirection w:val="btLr"/>
          </w:tcPr>
          <w:p w14:paraId="145CF968"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410.304,56</w:t>
            </w:r>
          </w:p>
        </w:tc>
        <w:tc>
          <w:tcPr>
            <w:tcW w:w="957" w:type="dxa"/>
            <w:textDirection w:val="btLr"/>
          </w:tcPr>
          <w:p w14:paraId="4DD8BC4F"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27.439,20</w:t>
            </w:r>
          </w:p>
        </w:tc>
        <w:tc>
          <w:tcPr>
            <w:tcW w:w="644" w:type="dxa"/>
            <w:textDirection w:val="btLr"/>
          </w:tcPr>
          <w:p w14:paraId="0EBCFF04"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0,00</w:t>
            </w:r>
          </w:p>
        </w:tc>
        <w:tc>
          <w:tcPr>
            <w:tcW w:w="926" w:type="dxa"/>
            <w:textDirection w:val="btLr"/>
          </w:tcPr>
          <w:p w14:paraId="038FE78A"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29,937,44</w:t>
            </w:r>
          </w:p>
        </w:tc>
        <w:tc>
          <w:tcPr>
            <w:tcW w:w="791" w:type="dxa"/>
            <w:textDirection w:val="btLr"/>
          </w:tcPr>
          <w:p w14:paraId="42B25D9E"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10.270,87</w:t>
            </w:r>
          </w:p>
        </w:tc>
        <w:tc>
          <w:tcPr>
            <w:tcW w:w="791" w:type="dxa"/>
            <w:textDirection w:val="btLr"/>
          </w:tcPr>
          <w:p w14:paraId="4FBE50FC"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4.000</w:t>
            </w:r>
          </w:p>
        </w:tc>
        <w:tc>
          <w:tcPr>
            <w:tcW w:w="711" w:type="dxa"/>
            <w:textDirection w:val="btLr"/>
          </w:tcPr>
          <w:p w14:paraId="5335C48A"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192.067,18</w:t>
            </w:r>
          </w:p>
        </w:tc>
        <w:tc>
          <w:tcPr>
            <w:tcW w:w="1417" w:type="dxa"/>
            <w:textDirection w:val="btLr"/>
          </w:tcPr>
          <w:p w14:paraId="50C1B8AD" w14:textId="77777777" w:rsidR="00043051" w:rsidRDefault="00043051" w:rsidP="00043051">
            <w:pPr>
              <w:ind w:left="113" w:right="113"/>
              <w:jc w:val="both"/>
              <w:rPr>
                <w:rFonts w:ascii="Times New Roman" w:hAnsi="Times New Roman" w:cs="Times New Roman"/>
                <w:sz w:val="24"/>
              </w:rPr>
            </w:pPr>
          </w:p>
          <w:p w14:paraId="32D696D2"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sidRPr="003A0263">
              <w:rPr>
                <w:rFonts w:ascii="Times New Roman" w:hAnsi="Times New Roman" w:cs="Times New Roman"/>
                <w:sz w:val="24"/>
              </w:rPr>
              <w:t>812.470,27</w:t>
            </w:r>
          </w:p>
        </w:tc>
        <w:tc>
          <w:tcPr>
            <w:tcW w:w="993" w:type="dxa"/>
            <w:textDirection w:val="btLr"/>
          </w:tcPr>
          <w:p w14:paraId="6D64C530" w14:textId="77777777" w:rsidR="001B6C5C" w:rsidRPr="003A0263" w:rsidRDefault="00043051" w:rsidP="00043051">
            <w:pPr>
              <w:ind w:left="113" w:right="113"/>
              <w:jc w:val="both"/>
              <w:rPr>
                <w:rFonts w:ascii="Times New Roman" w:hAnsi="Times New Roman" w:cs="Times New Roman"/>
                <w:sz w:val="24"/>
              </w:rPr>
            </w:pPr>
            <w:r>
              <w:rPr>
                <w:rFonts w:ascii="Times New Roman" w:hAnsi="Times New Roman" w:cs="Times New Roman"/>
                <w:sz w:val="24"/>
              </w:rPr>
              <w:t xml:space="preserve">R$ </w:t>
            </w:r>
            <w:r w:rsidR="001B6C5C">
              <w:rPr>
                <w:rFonts w:ascii="Times New Roman" w:hAnsi="Times New Roman" w:cs="Times New Roman"/>
                <w:sz w:val="24"/>
              </w:rPr>
              <w:t>1.486.489,52</w:t>
            </w:r>
          </w:p>
        </w:tc>
      </w:tr>
    </w:tbl>
    <w:p w14:paraId="311AEFC0" w14:textId="77777777" w:rsidR="001B6C5C" w:rsidRDefault="00043051" w:rsidP="00D71487">
      <w:pPr>
        <w:pStyle w:val="Corpodetexto"/>
        <w:spacing w:line="360" w:lineRule="auto"/>
        <w:rPr>
          <w:sz w:val="24"/>
        </w:rPr>
      </w:pPr>
      <w:r w:rsidRPr="00FB33A8">
        <w:rPr>
          <w:sz w:val="24"/>
        </w:rPr>
        <w:t>Fonte: Secretaria de Finanças da Prefeitura Municipal de Figueirópolis, 2015</w:t>
      </w:r>
    </w:p>
    <w:p w14:paraId="716C56A3" w14:textId="77777777" w:rsidR="00043051" w:rsidRDefault="00043051" w:rsidP="00D71487">
      <w:pPr>
        <w:pStyle w:val="Corpodetexto"/>
        <w:spacing w:line="360" w:lineRule="auto"/>
        <w:rPr>
          <w:sz w:val="24"/>
        </w:rPr>
      </w:pPr>
    </w:p>
    <w:p w14:paraId="6444ACC4" w14:textId="77777777" w:rsidR="00043051" w:rsidRDefault="00043051" w:rsidP="00043051">
      <w:pPr>
        <w:spacing w:after="0" w:line="360" w:lineRule="auto"/>
        <w:ind w:firstLine="708"/>
        <w:jc w:val="both"/>
        <w:rPr>
          <w:rFonts w:ascii="Times New Roman" w:hAnsi="Times New Roman" w:cs="Times New Roman"/>
          <w:sz w:val="24"/>
        </w:rPr>
      </w:pPr>
      <w:r w:rsidRPr="009C4F88">
        <w:rPr>
          <w:rFonts w:ascii="Times New Roman" w:hAnsi="Times New Roman" w:cs="Times New Roman"/>
          <w:sz w:val="24"/>
        </w:rPr>
        <w:t xml:space="preserve">Para poder sanar todos os gastos </w:t>
      </w:r>
      <w:r w:rsidRPr="009439CD">
        <w:rPr>
          <w:rFonts w:ascii="Times New Roman" w:hAnsi="Times New Roman" w:cs="Times New Roman"/>
          <w:sz w:val="24"/>
        </w:rPr>
        <w:t>apresentados</w:t>
      </w:r>
      <w:r>
        <w:rPr>
          <w:rFonts w:ascii="Times New Roman" w:hAnsi="Times New Roman" w:cs="Times New Roman"/>
          <w:sz w:val="24"/>
        </w:rPr>
        <w:t xml:space="preserve"> nas tabelas 31 e 32 é preciso haver receitas oriundas das esferas do governo Federal, Estadual e Municipal. Os dados </w:t>
      </w:r>
      <w:r w:rsidRPr="00A47082">
        <w:rPr>
          <w:rFonts w:ascii="Times New Roman" w:hAnsi="Times New Roman" w:cs="Times New Roman"/>
          <w:sz w:val="24"/>
        </w:rPr>
        <w:t>aqui apresentados são referentes a manutenção da educação municipal,</w:t>
      </w:r>
      <w:r>
        <w:rPr>
          <w:rFonts w:ascii="Times New Roman" w:hAnsi="Times New Roman" w:cs="Times New Roman"/>
          <w:sz w:val="24"/>
        </w:rPr>
        <w:t xml:space="preserve"> tendo em vista que a rede Estadual é mantida com receitas do governo Estadual e programas do governo Federal, sendo que os recursos para manutenção são repa</w:t>
      </w:r>
      <w:r w:rsidR="00A721EA">
        <w:rPr>
          <w:rFonts w:ascii="Times New Roman" w:hAnsi="Times New Roman" w:cs="Times New Roman"/>
          <w:sz w:val="24"/>
        </w:rPr>
        <w:t xml:space="preserve">ssados diretamente às </w:t>
      </w:r>
      <w:r w:rsidR="00D45E01">
        <w:rPr>
          <w:rFonts w:ascii="Times New Roman" w:hAnsi="Times New Roman" w:cs="Times New Roman"/>
          <w:sz w:val="24"/>
        </w:rPr>
        <w:t xml:space="preserve">contas bancárias das </w:t>
      </w:r>
      <w:r w:rsidR="00A721EA">
        <w:rPr>
          <w:rFonts w:ascii="Times New Roman" w:hAnsi="Times New Roman" w:cs="Times New Roman"/>
          <w:sz w:val="24"/>
        </w:rPr>
        <w:t xml:space="preserve">escolas </w:t>
      </w:r>
      <w:r w:rsidR="00D45E01">
        <w:rPr>
          <w:rFonts w:ascii="Times New Roman" w:hAnsi="Times New Roman" w:cs="Times New Roman"/>
          <w:sz w:val="24"/>
        </w:rPr>
        <w:t xml:space="preserve">e administrada pelos </w:t>
      </w:r>
      <w:r>
        <w:rPr>
          <w:rFonts w:ascii="Times New Roman" w:hAnsi="Times New Roman" w:cs="Times New Roman"/>
          <w:sz w:val="24"/>
        </w:rPr>
        <w:t>Conselhos Deliberativos</w:t>
      </w:r>
      <w:r w:rsidR="00D45E01">
        <w:rPr>
          <w:rFonts w:ascii="Times New Roman" w:hAnsi="Times New Roman" w:cs="Times New Roman"/>
          <w:sz w:val="24"/>
        </w:rPr>
        <w:t xml:space="preserve"> juntamente com o gestor escolar</w:t>
      </w:r>
      <w:r>
        <w:rPr>
          <w:rFonts w:ascii="Times New Roman" w:hAnsi="Times New Roman" w:cs="Times New Roman"/>
          <w:sz w:val="24"/>
        </w:rPr>
        <w:t xml:space="preserve"> e a remuneração dos seus profissionais é efetuada diretamente pela Secretaria de Estado de Educação. </w:t>
      </w:r>
    </w:p>
    <w:p w14:paraId="39A4B74A" w14:textId="77777777" w:rsidR="00377036" w:rsidRDefault="00377036" w:rsidP="00043051">
      <w:pPr>
        <w:spacing w:after="0" w:line="360" w:lineRule="auto"/>
        <w:ind w:firstLine="708"/>
        <w:jc w:val="both"/>
        <w:rPr>
          <w:rFonts w:ascii="Times New Roman" w:hAnsi="Times New Roman" w:cs="Times New Roman"/>
          <w:sz w:val="24"/>
        </w:rPr>
      </w:pPr>
    </w:p>
    <w:p w14:paraId="7F1874C9" w14:textId="77777777" w:rsidR="00DD6436" w:rsidRDefault="00DD6436" w:rsidP="00043051">
      <w:pPr>
        <w:spacing w:after="0" w:line="360" w:lineRule="auto"/>
        <w:ind w:firstLine="708"/>
        <w:jc w:val="both"/>
        <w:rPr>
          <w:rFonts w:ascii="Times New Roman" w:hAnsi="Times New Roman" w:cs="Times New Roman"/>
          <w:sz w:val="24"/>
        </w:rPr>
      </w:pPr>
    </w:p>
    <w:p w14:paraId="68453A3A" w14:textId="77777777" w:rsidR="00DD6436" w:rsidRDefault="00DD6436" w:rsidP="00043051">
      <w:pPr>
        <w:spacing w:after="0" w:line="360" w:lineRule="auto"/>
        <w:ind w:firstLine="708"/>
        <w:jc w:val="both"/>
        <w:rPr>
          <w:rFonts w:ascii="Times New Roman" w:hAnsi="Times New Roman" w:cs="Times New Roman"/>
          <w:sz w:val="24"/>
        </w:rPr>
      </w:pPr>
    </w:p>
    <w:p w14:paraId="4DB15C56" w14:textId="77777777" w:rsidR="00DA5E7C" w:rsidRDefault="00DA5E7C" w:rsidP="00043051">
      <w:pPr>
        <w:spacing w:after="0" w:line="360" w:lineRule="auto"/>
        <w:ind w:firstLine="708"/>
        <w:jc w:val="both"/>
        <w:rPr>
          <w:rFonts w:ascii="Times New Roman" w:hAnsi="Times New Roman" w:cs="Times New Roman"/>
          <w:sz w:val="24"/>
        </w:rPr>
      </w:pPr>
    </w:p>
    <w:p w14:paraId="42D7C2F9" w14:textId="77777777" w:rsidR="00A5540B" w:rsidRPr="00A5540B" w:rsidRDefault="00377036" w:rsidP="00DD6436">
      <w:pPr>
        <w:spacing w:after="0" w:line="240" w:lineRule="auto"/>
        <w:jc w:val="both"/>
        <w:rPr>
          <w:rFonts w:ascii="Times New Roman" w:hAnsi="Times New Roman" w:cs="Times New Roman"/>
          <w:b/>
          <w:sz w:val="24"/>
          <w:szCs w:val="24"/>
        </w:rPr>
      </w:pPr>
      <w:r w:rsidRPr="00A5540B">
        <w:rPr>
          <w:rFonts w:ascii="Times New Roman" w:hAnsi="Times New Roman" w:cs="Times New Roman"/>
          <w:b/>
          <w:sz w:val="24"/>
          <w:szCs w:val="24"/>
        </w:rPr>
        <w:lastRenderedPageBreak/>
        <w:t>TABELA 33</w:t>
      </w:r>
      <w:r w:rsidR="00A5540B">
        <w:rPr>
          <w:rFonts w:ascii="Times New Roman" w:hAnsi="Times New Roman" w:cs="Times New Roman"/>
          <w:b/>
          <w:sz w:val="24"/>
          <w:szCs w:val="24"/>
        </w:rPr>
        <w:t xml:space="preserve"> </w:t>
      </w:r>
      <w:r w:rsidRPr="00A5540B">
        <w:rPr>
          <w:rFonts w:ascii="Times New Roman" w:hAnsi="Times New Roman" w:cs="Times New Roman"/>
          <w:b/>
          <w:sz w:val="24"/>
          <w:szCs w:val="24"/>
        </w:rPr>
        <w:t>- SALARIAL DE DESPESA COM PESSOAL - EVOL</w:t>
      </w:r>
      <w:r w:rsidR="00DD6436">
        <w:rPr>
          <w:rFonts w:ascii="Times New Roman" w:hAnsi="Times New Roman" w:cs="Times New Roman"/>
          <w:b/>
          <w:sz w:val="24"/>
          <w:szCs w:val="24"/>
        </w:rPr>
        <w:t>UÇÃO DO PISO SALARIAL MUNICIPAL</w:t>
      </w:r>
    </w:p>
    <w:tbl>
      <w:tblPr>
        <w:tblStyle w:val="Tabelacomgrade"/>
        <w:tblW w:w="0" w:type="auto"/>
        <w:tblInd w:w="108" w:type="dxa"/>
        <w:tblLook w:val="04A0" w:firstRow="1" w:lastRow="0" w:firstColumn="1" w:lastColumn="0" w:noHBand="0" w:noVBand="1"/>
      </w:tblPr>
      <w:tblGrid>
        <w:gridCol w:w="2122"/>
        <w:gridCol w:w="1033"/>
        <w:gridCol w:w="1182"/>
        <w:gridCol w:w="1182"/>
        <w:gridCol w:w="1182"/>
        <w:gridCol w:w="1056"/>
        <w:gridCol w:w="1056"/>
      </w:tblGrid>
      <w:tr w:rsidR="00377036" w:rsidRPr="003A0263" w14:paraId="03D4848F" w14:textId="77777777" w:rsidTr="007333D5">
        <w:tc>
          <w:tcPr>
            <w:tcW w:w="2122" w:type="dxa"/>
          </w:tcPr>
          <w:p w14:paraId="6A5FA69E" w14:textId="77777777" w:rsidR="00377036" w:rsidRPr="003A0263" w:rsidRDefault="00377036" w:rsidP="008303A8">
            <w:pPr>
              <w:jc w:val="center"/>
              <w:rPr>
                <w:rFonts w:ascii="Times New Roman" w:hAnsi="Times New Roman" w:cs="Times New Roman"/>
                <w:sz w:val="24"/>
                <w:szCs w:val="24"/>
              </w:rPr>
            </w:pPr>
            <w:r w:rsidRPr="003A0263">
              <w:rPr>
                <w:rFonts w:ascii="Times New Roman" w:hAnsi="Times New Roman" w:cs="Times New Roman"/>
                <w:sz w:val="24"/>
                <w:szCs w:val="24"/>
              </w:rPr>
              <w:t>Cargo/Função</w:t>
            </w:r>
          </w:p>
        </w:tc>
        <w:tc>
          <w:tcPr>
            <w:tcW w:w="1074" w:type="dxa"/>
          </w:tcPr>
          <w:p w14:paraId="7287E545" w14:textId="77777777" w:rsidR="00377036" w:rsidRPr="003A0263" w:rsidRDefault="00377036" w:rsidP="008303A8">
            <w:pPr>
              <w:jc w:val="center"/>
              <w:rPr>
                <w:rFonts w:ascii="Times New Roman" w:hAnsi="Times New Roman" w:cs="Times New Roman"/>
                <w:sz w:val="24"/>
                <w:szCs w:val="24"/>
              </w:rPr>
            </w:pPr>
            <w:r w:rsidRPr="003A0263">
              <w:rPr>
                <w:rFonts w:ascii="Times New Roman" w:hAnsi="Times New Roman" w:cs="Times New Roman"/>
                <w:sz w:val="24"/>
                <w:szCs w:val="24"/>
              </w:rPr>
              <w:t>Carga Horária</w:t>
            </w:r>
          </w:p>
        </w:tc>
        <w:tc>
          <w:tcPr>
            <w:tcW w:w="1244" w:type="dxa"/>
          </w:tcPr>
          <w:p w14:paraId="62737B28" w14:textId="77777777" w:rsidR="00377036" w:rsidRPr="003A0263" w:rsidRDefault="00377036" w:rsidP="008303A8">
            <w:pPr>
              <w:jc w:val="center"/>
              <w:rPr>
                <w:rFonts w:ascii="Times New Roman" w:hAnsi="Times New Roman" w:cs="Times New Roman"/>
                <w:sz w:val="24"/>
                <w:szCs w:val="24"/>
              </w:rPr>
            </w:pPr>
            <w:r w:rsidRPr="003A0263">
              <w:rPr>
                <w:rFonts w:ascii="Times New Roman" w:hAnsi="Times New Roman" w:cs="Times New Roman"/>
                <w:sz w:val="24"/>
                <w:szCs w:val="24"/>
              </w:rPr>
              <w:t>2011</w:t>
            </w:r>
          </w:p>
        </w:tc>
        <w:tc>
          <w:tcPr>
            <w:tcW w:w="1244" w:type="dxa"/>
          </w:tcPr>
          <w:p w14:paraId="03488760" w14:textId="77777777" w:rsidR="00377036" w:rsidRPr="003A0263" w:rsidRDefault="00377036" w:rsidP="008303A8">
            <w:pPr>
              <w:jc w:val="center"/>
              <w:rPr>
                <w:rFonts w:ascii="Times New Roman" w:hAnsi="Times New Roman" w:cs="Times New Roman"/>
                <w:sz w:val="24"/>
                <w:szCs w:val="24"/>
              </w:rPr>
            </w:pPr>
            <w:r w:rsidRPr="003A0263">
              <w:rPr>
                <w:rFonts w:ascii="Times New Roman" w:hAnsi="Times New Roman" w:cs="Times New Roman"/>
                <w:sz w:val="24"/>
                <w:szCs w:val="24"/>
              </w:rPr>
              <w:t>2012</w:t>
            </w:r>
          </w:p>
        </w:tc>
        <w:tc>
          <w:tcPr>
            <w:tcW w:w="1244" w:type="dxa"/>
          </w:tcPr>
          <w:p w14:paraId="107E1930" w14:textId="77777777" w:rsidR="00377036" w:rsidRPr="003A0263" w:rsidRDefault="00377036" w:rsidP="008303A8">
            <w:pPr>
              <w:jc w:val="center"/>
              <w:rPr>
                <w:rFonts w:ascii="Times New Roman" w:hAnsi="Times New Roman" w:cs="Times New Roman"/>
                <w:sz w:val="24"/>
                <w:szCs w:val="24"/>
              </w:rPr>
            </w:pPr>
            <w:r w:rsidRPr="003A0263">
              <w:rPr>
                <w:rFonts w:ascii="Times New Roman" w:hAnsi="Times New Roman" w:cs="Times New Roman"/>
                <w:sz w:val="24"/>
                <w:szCs w:val="24"/>
              </w:rPr>
              <w:t>2013</w:t>
            </w:r>
          </w:p>
        </w:tc>
        <w:tc>
          <w:tcPr>
            <w:tcW w:w="1056" w:type="dxa"/>
          </w:tcPr>
          <w:p w14:paraId="5098F977" w14:textId="77777777" w:rsidR="00377036" w:rsidRPr="003A0263" w:rsidRDefault="00377036" w:rsidP="008303A8">
            <w:pPr>
              <w:jc w:val="center"/>
              <w:rPr>
                <w:rFonts w:ascii="Times New Roman" w:hAnsi="Times New Roman" w:cs="Times New Roman"/>
                <w:sz w:val="24"/>
                <w:szCs w:val="24"/>
              </w:rPr>
            </w:pPr>
            <w:r w:rsidRPr="003A0263">
              <w:rPr>
                <w:rFonts w:ascii="Times New Roman" w:hAnsi="Times New Roman" w:cs="Times New Roman"/>
                <w:sz w:val="24"/>
                <w:szCs w:val="24"/>
              </w:rPr>
              <w:t>2014</w:t>
            </w:r>
          </w:p>
        </w:tc>
        <w:tc>
          <w:tcPr>
            <w:tcW w:w="947" w:type="dxa"/>
          </w:tcPr>
          <w:p w14:paraId="17A72F76" w14:textId="77777777" w:rsidR="00377036" w:rsidRPr="003A0263" w:rsidRDefault="00377036" w:rsidP="008303A8">
            <w:pPr>
              <w:jc w:val="center"/>
              <w:rPr>
                <w:rFonts w:ascii="Times New Roman" w:hAnsi="Times New Roman" w:cs="Times New Roman"/>
                <w:sz w:val="24"/>
                <w:szCs w:val="24"/>
              </w:rPr>
            </w:pPr>
            <w:r w:rsidRPr="003A0263">
              <w:rPr>
                <w:rFonts w:ascii="Times New Roman" w:hAnsi="Times New Roman" w:cs="Times New Roman"/>
                <w:sz w:val="24"/>
                <w:szCs w:val="24"/>
              </w:rPr>
              <w:t>2015</w:t>
            </w:r>
          </w:p>
        </w:tc>
      </w:tr>
      <w:tr w:rsidR="00377036" w:rsidRPr="003A0263" w14:paraId="5EED09BA" w14:textId="77777777" w:rsidTr="007333D5">
        <w:tc>
          <w:tcPr>
            <w:tcW w:w="2122" w:type="dxa"/>
          </w:tcPr>
          <w:p w14:paraId="0AEE0864" w14:textId="77777777" w:rsidR="00377036" w:rsidRPr="003A0263" w:rsidRDefault="00377036" w:rsidP="008303A8">
            <w:pPr>
              <w:rPr>
                <w:rFonts w:ascii="Times New Roman" w:hAnsi="Times New Roman" w:cs="Times New Roman"/>
                <w:sz w:val="24"/>
                <w:szCs w:val="24"/>
              </w:rPr>
            </w:pPr>
            <w:r w:rsidRPr="003A0263">
              <w:rPr>
                <w:rFonts w:ascii="Times New Roman" w:hAnsi="Times New Roman" w:cs="Times New Roman"/>
                <w:sz w:val="24"/>
                <w:szCs w:val="24"/>
              </w:rPr>
              <w:t>Prof/magistério</w:t>
            </w:r>
          </w:p>
        </w:tc>
        <w:tc>
          <w:tcPr>
            <w:tcW w:w="1074" w:type="dxa"/>
          </w:tcPr>
          <w:p w14:paraId="68C49EC5" w14:textId="77777777" w:rsidR="00377036" w:rsidRPr="006B0A27" w:rsidRDefault="00377036" w:rsidP="008303A8">
            <w:pPr>
              <w:jc w:val="center"/>
              <w:rPr>
                <w:rFonts w:ascii="Times New Roman" w:hAnsi="Times New Roman" w:cs="Times New Roman"/>
                <w:sz w:val="24"/>
                <w:szCs w:val="24"/>
              </w:rPr>
            </w:pPr>
            <w:r w:rsidRPr="006B0A27">
              <w:rPr>
                <w:rFonts w:ascii="Times New Roman" w:hAnsi="Times New Roman" w:cs="Times New Roman"/>
                <w:sz w:val="24"/>
                <w:szCs w:val="24"/>
              </w:rPr>
              <w:t>30 h</w:t>
            </w:r>
          </w:p>
        </w:tc>
        <w:tc>
          <w:tcPr>
            <w:tcW w:w="1244" w:type="dxa"/>
          </w:tcPr>
          <w:p w14:paraId="5A0BDF7B" w14:textId="77777777" w:rsidR="00377036" w:rsidRPr="006B0A27" w:rsidRDefault="00377036" w:rsidP="008303A8">
            <w:pPr>
              <w:rPr>
                <w:rFonts w:ascii="Times New Roman" w:hAnsi="Times New Roman" w:cs="Times New Roman"/>
                <w:sz w:val="24"/>
                <w:szCs w:val="24"/>
              </w:rPr>
            </w:pPr>
          </w:p>
        </w:tc>
        <w:tc>
          <w:tcPr>
            <w:tcW w:w="1244" w:type="dxa"/>
          </w:tcPr>
          <w:p w14:paraId="14894B73" w14:textId="77777777" w:rsidR="00377036" w:rsidRPr="006B0A27" w:rsidRDefault="00377036" w:rsidP="008303A8">
            <w:pPr>
              <w:rPr>
                <w:rFonts w:ascii="Times New Roman" w:hAnsi="Times New Roman" w:cs="Times New Roman"/>
                <w:sz w:val="24"/>
                <w:szCs w:val="24"/>
              </w:rPr>
            </w:pPr>
          </w:p>
        </w:tc>
        <w:tc>
          <w:tcPr>
            <w:tcW w:w="1244" w:type="dxa"/>
          </w:tcPr>
          <w:p w14:paraId="7220457A" w14:textId="77777777" w:rsidR="00377036" w:rsidRPr="006B0A27" w:rsidRDefault="00377036" w:rsidP="008303A8">
            <w:pPr>
              <w:rPr>
                <w:rFonts w:ascii="Times New Roman" w:hAnsi="Times New Roman" w:cs="Times New Roman"/>
                <w:sz w:val="24"/>
                <w:szCs w:val="24"/>
              </w:rPr>
            </w:pPr>
          </w:p>
        </w:tc>
        <w:tc>
          <w:tcPr>
            <w:tcW w:w="1056" w:type="dxa"/>
          </w:tcPr>
          <w:p w14:paraId="5B165D31" w14:textId="77777777" w:rsidR="00377036" w:rsidRPr="006B0A27" w:rsidRDefault="00377036" w:rsidP="008303A8">
            <w:pPr>
              <w:rPr>
                <w:rFonts w:ascii="Times New Roman" w:hAnsi="Times New Roman" w:cs="Times New Roman"/>
                <w:sz w:val="24"/>
                <w:szCs w:val="24"/>
              </w:rPr>
            </w:pPr>
          </w:p>
        </w:tc>
        <w:tc>
          <w:tcPr>
            <w:tcW w:w="947" w:type="dxa"/>
          </w:tcPr>
          <w:p w14:paraId="04021505" w14:textId="77777777" w:rsidR="00377036" w:rsidRPr="003A0263" w:rsidRDefault="00377036" w:rsidP="008303A8">
            <w:pPr>
              <w:rPr>
                <w:rFonts w:ascii="Times New Roman" w:hAnsi="Times New Roman" w:cs="Times New Roman"/>
                <w:sz w:val="28"/>
                <w:szCs w:val="28"/>
              </w:rPr>
            </w:pPr>
          </w:p>
        </w:tc>
      </w:tr>
      <w:tr w:rsidR="00377036" w:rsidRPr="003A0263" w14:paraId="622C3E19" w14:textId="77777777" w:rsidTr="007333D5">
        <w:tc>
          <w:tcPr>
            <w:tcW w:w="2122" w:type="dxa"/>
          </w:tcPr>
          <w:p w14:paraId="469B0527" w14:textId="77777777" w:rsidR="00377036" w:rsidRPr="003A0263" w:rsidRDefault="00377036" w:rsidP="008303A8">
            <w:pPr>
              <w:rPr>
                <w:rFonts w:ascii="Times New Roman" w:hAnsi="Times New Roman" w:cs="Times New Roman"/>
                <w:sz w:val="24"/>
                <w:szCs w:val="24"/>
              </w:rPr>
            </w:pPr>
            <w:r w:rsidRPr="003A0263">
              <w:rPr>
                <w:rFonts w:ascii="Times New Roman" w:hAnsi="Times New Roman" w:cs="Times New Roman"/>
                <w:sz w:val="24"/>
                <w:szCs w:val="24"/>
              </w:rPr>
              <w:t>Prof/graduação</w:t>
            </w:r>
          </w:p>
        </w:tc>
        <w:tc>
          <w:tcPr>
            <w:tcW w:w="1074" w:type="dxa"/>
          </w:tcPr>
          <w:p w14:paraId="4421882D" w14:textId="77777777" w:rsidR="00377036" w:rsidRPr="006B0A27" w:rsidRDefault="00377036" w:rsidP="008303A8">
            <w:pPr>
              <w:jc w:val="center"/>
              <w:rPr>
                <w:rFonts w:ascii="Times New Roman" w:hAnsi="Times New Roman" w:cs="Times New Roman"/>
                <w:sz w:val="24"/>
                <w:szCs w:val="24"/>
              </w:rPr>
            </w:pPr>
            <w:r w:rsidRPr="006B0A27">
              <w:rPr>
                <w:rFonts w:ascii="Times New Roman" w:hAnsi="Times New Roman" w:cs="Times New Roman"/>
                <w:sz w:val="24"/>
                <w:szCs w:val="24"/>
              </w:rPr>
              <w:t>30 h</w:t>
            </w:r>
          </w:p>
        </w:tc>
        <w:tc>
          <w:tcPr>
            <w:tcW w:w="1244" w:type="dxa"/>
          </w:tcPr>
          <w:p w14:paraId="55720C79"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1.135,20</w:t>
            </w:r>
          </w:p>
        </w:tc>
        <w:tc>
          <w:tcPr>
            <w:tcW w:w="1244" w:type="dxa"/>
          </w:tcPr>
          <w:p w14:paraId="13556DE7"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1.309,65</w:t>
            </w:r>
          </w:p>
        </w:tc>
        <w:tc>
          <w:tcPr>
            <w:tcW w:w="1244" w:type="dxa"/>
          </w:tcPr>
          <w:p w14:paraId="4F65F8A1"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1.567,47</w:t>
            </w:r>
          </w:p>
        </w:tc>
        <w:tc>
          <w:tcPr>
            <w:tcW w:w="1056" w:type="dxa"/>
          </w:tcPr>
          <w:p w14:paraId="16001DCB"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1.658,69</w:t>
            </w:r>
          </w:p>
        </w:tc>
        <w:tc>
          <w:tcPr>
            <w:tcW w:w="947" w:type="dxa"/>
          </w:tcPr>
          <w:p w14:paraId="1D83BE67" w14:textId="77777777" w:rsidR="00377036" w:rsidRPr="00F15D6A" w:rsidRDefault="00F15D6A" w:rsidP="008303A8">
            <w:pPr>
              <w:rPr>
                <w:rFonts w:ascii="Times New Roman" w:hAnsi="Times New Roman" w:cs="Times New Roman"/>
                <w:sz w:val="24"/>
                <w:szCs w:val="24"/>
              </w:rPr>
            </w:pPr>
            <w:r w:rsidRPr="00F15D6A">
              <w:rPr>
                <w:rFonts w:ascii="Times New Roman" w:hAnsi="Times New Roman" w:cs="Times New Roman"/>
                <w:sz w:val="24"/>
                <w:szCs w:val="24"/>
              </w:rPr>
              <w:t>1.797,02</w:t>
            </w:r>
          </w:p>
        </w:tc>
      </w:tr>
      <w:tr w:rsidR="00377036" w:rsidRPr="003A0263" w14:paraId="4FA0BD4E" w14:textId="77777777" w:rsidTr="007333D5">
        <w:tc>
          <w:tcPr>
            <w:tcW w:w="2122" w:type="dxa"/>
          </w:tcPr>
          <w:p w14:paraId="56572643" w14:textId="77777777" w:rsidR="00377036" w:rsidRPr="003A0263" w:rsidRDefault="00377036" w:rsidP="008303A8">
            <w:pPr>
              <w:rPr>
                <w:rFonts w:ascii="Times New Roman" w:hAnsi="Times New Roman" w:cs="Times New Roman"/>
                <w:sz w:val="24"/>
                <w:szCs w:val="24"/>
              </w:rPr>
            </w:pPr>
            <w:r w:rsidRPr="003A0263">
              <w:rPr>
                <w:rFonts w:ascii="Times New Roman" w:hAnsi="Times New Roman" w:cs="Times New Roman"/>
                <w:sz w:val="24"/>
                <w:szCs w:val="24"/>
              </w:rPr>
              <w:t>Prof/Especialização</w:t>
            </w:r>
          </w:p>
        </w:tc>
        <w:tc>
          <w:tcPr>
            <w:tcW w:w="1074" w:type="dxa"/>
          </w:tcPr>
          <w:p w14:paraId="6863C8BB" w14:textId="77777777" w:rsidR="00377036" w:rsidRPr="006B0A27" w:rsidRDefault="00377036" w:rsidP="008303A8">
            <w:pPr>
              <w:jc w:val="center"/>
              <w:rPr>
                <w:rFonts w:ascii="Times New Roman" w:hAnsi="Times New Roman" w:cs="Times New Roman"/>
                <w:sz w:val="24"/>
                <w:szCs w:val="24"/>
              </w:rPr>
            </w:pPr>
            <w:r w:rsidRPr="006B0A27">
              <w:rPr>
                <w:rFonts w:ascii="Times New Roman" w:hAnsi="Times New Roman" w:cs="Times New Roman"/>
                <w:sz w:val="24"/>
                <w:szCs w:val="24"/>
              </w:rPr>
              <w:t>30 h</w:t>
            </w:r>
          </w:p>
        </w:tc>
        <w:tc>
          <w:tcPr>
            <w:tcW w:w="1244" w:type="dxa"/>
          </w:tcPr>
          <w:p w14:paraId="57189974"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1.216.80</w:t>
            </w:r>
          </w:p>
        </w:tc>
        <w:tc>
          <w:tcPr>
            <w:tcW w:w="1244" w:type="dxa"/>
          </w:tcPr>
          <w:p w14:paraId="65C3EA14"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1.403,80</w:t>
            </w:r>
          </w:p>
        </w:tc>
        <w:tc>
          <w:tcPr>
            <w:tcW w:w="1244" w:type="dxa"/>
          </w:tcPr>
          <w:p w14:paraId="27F7F388"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1.680,16</w:t>
            </w:r>
          </w:p>
        </w:tc>
        <w:tc>
          <w:tcPr>
            <w:tcW w:w="1056" w:type="dxa"/>
          </w:tcPr>
          <w:p w14:paraId="6E468251"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1.777,94</w:t>
            </w:r>
          </w:p>
        </w:tc>
        <w:tc>
          <w:tcPr>
            <w:tcW w:w="947" w:type="dxa"/>
          </w:tcPr>
          <w:p w14:paraId="22025C6E" w14:textId="77777777" w:rsidR="00377036" w:rsidRPr="00F15D6A" w:rsidRDefault="00F15D6A" w:rsidP="008303A8">
            <w:pPr>
              <w:rPr>
                <w:rFonts w:ascii="Times New Roman" w:hAnsi="Times New Roman" w:cs="Times New Roman"/>
                <w:sz w:val="24"/>
                <w:szCs w:val="24"/>
              </w:rPr>
            </w:pPr>
            <w:r w:rsidRPr="00F15D6A">
              <w:rPr>
                <w:rFonts w:ascii="Times New Roman" w:hAnsi="Times New Roman" w:cs="Times New Roman"/>
                <w:sz w:val="24"/>
                <w:szCs w:val="24"/>
              </w:rPr>
              <w:t>1</w:t>
            </w:r>
            <w:r>
              <w:rPr>
                <w:rFonts w:ascii="Times New Roman" w:hAnsi="Times New Roman" w:cs="Times New Roman"/>
                <w:sz w:val="24"/>
                <w:szCs w:val="24"/>
              </w:rPr>
              <w:t>.</w:t>
            </w:r>
            <w:r w:rsidRPr="00F15D6A">
              <w:rPr>
                <w:rFonts w:ascii="Times New Roman" w:hAnsi="Times New Roman" w:cs="Times New Roman"/>
                <w:sz w:val="24"/>
                <w:szCs w:val="24"/>
              </w:rPr>
              <w:t>926,22</w:t>
            </w:r>
          </w:p>
        </w:tc>
      </w:tr>
      <w:tr w:rsidR="00377036" w:rsidRPr="003A0263" w14:paraId="232BA25A" w14:textId="77777777" w:rsidTr="007333D5">
        <w:tc>
          <w:tcPr>
            <w:tcW w:w="2122" w:type="dxa"/>
          </w:tcPr>
          <w:p w14:paraId="648B2EE7" w14:textId="77777777" w:rsidR="00377036" w:rsidRPr="003A0263" w:rsidRDefault="00377036" w:rsidP="008303A8">
            <w:pPr>
              <w:rPr>
                <w:rFonts w:ascii="Times New Roman" w:hAnsi="Times New Roman" w:cs="Times New Roman"/>
                <w:sz w:val="24"/>
                <w:szCs w:val="24"/>
              </w:rPr>
            </w:pPr>
            <w:r w:rsidRPr="003A0263">
              <w:rPr>
                <w:rFonts w:ascii="Times New Roman" w:hAnsi="Times New Roman" w:cs="Times New Roman"/>
                <w:sz w:val="24"/>
                <w:szCs w:val="24"/>
              </w:rPr>
              <w:t>Prof/Mestrado</w:t>
            </w:r>
          </w:p>
        </w:tc>
        <w:tc>
          <w:tcPr>
            <w:tcW w:w="1074" w:type="dxa"/>
          </w:tcPr>
          <w:p w14:paraId="4A933E64" w14:textId="77777777" w:rsidR="00377036" w:rsidRPr="006B0A27" w:rsidRDefault="00377036" w:rsidP="008303A8">
            <w:pPr>
              <w:jc w:val="center"/>
              <w:rPr>
                <w:rFonts w:ascii="Times New Roman" w:hAnsi="Times New Roman" w:cs="Times New Roman"/>
                <w:sz w:val="24"/>
                <w:szCs w:val="24"/>
              </w:rPr>
            </w:pPr>
            <w:r w:rsidRPr="006B0A27">
              <w:rPr>
                <w:rFonts w:ascii="Times New Roman" w:hAnsi="Times New Roman" w:cs="Times New Roman"/>
                <w:sz w:val="24"/>
                <w:szCs w:val="24"/>
              </w:rPr>
              <w:t>30 h</w:t>
            </w:r>
          </w:p>
        </w:tc>
        <w:tc>
          <w:tcPr>
            <w:tcW w:w="1244" w:type="dxa"/>
          </w:tcPr>
          <w:p w14:paraId="0DCD6071"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1.460,16</w:t>
            </w:r>
          </w:p>
        </w:tc>
        <w:tc>
          <w:tcPr>
            <w:tcW w:w="1244" w:type="dxa"/>
          </w:tcPr>
          <w:p w14:paraId="1AF987ED"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1.684,56</w:t>
            </w:r>
          </w:p>
        </w:tc>
        <w:tc>
          <w:tcPr>
            <w:tcW w:w="1244" w:type="dxa"/>
          </w:tcPr>
          <w:p w14:paraId="71E03D67"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2.016,19</w:t>
            </w:r>
          </w:p>
        </w:tc>
        <w:tc>
          <w:tcPr>
            <w:tcW w:w="1056" w:type="dxa"/>
          </w:tcPr>
          <w:p w14:paraId="42A07BFF"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2.133,53</w:t>
            </w:r>
          </w:p>
        </w:tc>
        <w:tc>
          <w:tcPr>
            <w:tcW w:w="947" w:type="dxa"/>
          </w:tcPr>
          <w:p w14:paraId="21C1CEEA" w14:textId="77777777" w:rsidR="00377036" w:rsidRPr="00F15D6A" w:rsidRDefault="00F15D6A" w:rsidP="008303A8">
            <w:pPr>
              <w:rPr>
                <w:rFonts w:ascii="Times New Roman" w:hAnsi="Times New Roman" w:cs="Times New Roman"/>
                <w:sz w:val="24"/>
                <w:szCs w:val="24"/>
              </w:rPr>
            </w:pPr>
            <w:r w:rsidRPr="00F15D6A">
              <w:rPr>
                <w:rFonts w:ascii="Times New Roman" w:hAnsi="Times New Roman" w:cs="Times New Roman"/>
                <w:sz w:val="24"/>
                <w:szCs w:val="24"/>
              </w:rPr>
              <w:t>2.311,47</w:t>
            </w:r>
          </w:p>
        </w:tc>
      </w:tr>
      <w:tr w:rsidR="00377036" w:rsidRPr="003A0263" w14:paraId="0E05CD2F" w14:textId="77777777" w:rsidTr="007333D5">
        <w:tc>
          <w:tcPr>
            <w:tcW w:w="2122" w:type="dxa"/>
          </w:tcPr>
          <w:p w14:paraId="5C002B23" w14:textId="77777777" w:rsidR="00377036" w:rsidRPr="003A0263" w:rsidRDefault="00377036" w:rsidP="008303A8">
            <w:pPr>
              <w:rPr>
                <w:rFonts w:ascii="Times New Roman" w:hAnsi="Times New Roman" w:cs="Times New Roman"/>
                <w:sz w:val="24"/>
                <w:szCs w:val="24"/>
              </w:rPr>
            </w:pPr>
            <w:r w:rsidRPr="003A0263">
              <w:rPr>
                <w:rFonts w:ascii="Times New Roman" w:hAnsi="Times New Roman" w:cs="Times New Roman"/>
                <w:sz w:val="24"/>
                <w:szCs w:val="24"/>
              </w:rPr>
              <w:t>Prof/Doutorado</w:t>
            </w:r>
          </w:p>
        </w:tc>
        <w:tc>
          <w:tcPr>
            <w:tcW w:w="1074" w:type="dxa"/>
          </w:tcPr>
          <w:p w14:paraId="0D83D2C2" w14:textId="77777777" w:rsidR="00377036" w:rsidRPr="006B0A27" w:rsidRDefault="00377036" w:rsidP="008303A8">
            <w:pPr>
              <w:jc w:val="center"/>
              <w:rPr>
                <w:rFonts w:ascii="Times New Roman" w:hAnsi="Times New Roman" w:cs="Times New Roman"/>
                <w:sz w:val="24"/>
                <w:szCs w:val="24"/>
              </w:rPr>
            </w:pPr>
            <w:r w:rsidRPr="006B0A27">
              <w:rPr>
                <w:rFonts w:ascii="Times New Roman" w:hAnsi="Times New Roman" w:cs="Times New Roman"/>
                <w:sz w:val="24"/>
                <w:szCs w:val="24"/>
              </w:rPr>
              <w:t>30 h</w:t>
            </w:r>
          </w:p>
        </w:tc>
        <w:tc>
          <w:tcPr>
            <w:tcW w:w="1244" w:type="dxa"/>
          </w:tcPr>
          <w:p w14:paraId="15390551"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1.589,95</w:t>
            </w:r>
          </w:p>
        </w:tc>
        <w:tc>
          <w:tcPr>
            <w:tcW w:w="1244" w:type="dxa"/>
          </w:tcPr>
          <w:p w14:paraId="478DA7AD"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1.834,30</w:t>
            </w:r>
          </w:p>
        </w:tc>
        <w:tc>
          <w:tcPr>
            <w:tcW w:w="1244" w:type="dxa"/>
          </w:tcPr>
          <w:p w14:paraId="20667AFB"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2.195,42</w:t>
            </w:r>
          </w:p>
        </w:tc>
        <w:tc>
          <w:tcPr>
            <w:tcW w:w="1056" w:type="dxa"/>
          </w:tcPr>
          <w:p w14:paraId="1688AE93"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2.323,19</w:t>
            </w:r>
          </w:p>
        </w:tc>
        <w:tc>
          <w:tcPr>
            <w:tcW w:w="947" w:type="dxa"/>
          </w:tcPr>
          <w:p w14:paraId="149E0A82" w14:textId="77777777" w:rsidR="00377036" w:rsidRPr="00F15D6A" w:rsidRDefault="00F15D6A" w:rsidP="008303A8">
            <w:pPr>
              <w:rPr>
                <w:rFonts w:ascii="Times New Roman" w:hAnsi="Times New Roman" w:cs="Times New Roman"/>
                <w:sz w:val="24"/>
                <w:szCs w:val="24"/>
              </w:rPr>
            </w:pPr>
            <w:r w:rsidRPr="00F15D6A">
              <w:rPr>
                <w:rFonts w:ascii="Times New Roman" w:hAnsi="Times New Roman" w:cs="Times New Roman"/>
                <w:sz w:val="24"/>
                <w:szCs w:val="24"/>
              </w:rPr>
              <w:t>2516,94</w:t>
            </w:r>
          </w:p>
        </w:tc>
      </w:tr>
      <w:tr w:rsidR="00377036" w:rsidRPr="003A0263" w14:paraId="25182AFD" w14:textId="77777777" w:rsidTr="007333D5">
        <w:tc>
          <w:tcPr>
            <w:tcW w:w="2122" w:type="dxa"/>
          </w:tcPr>
          <w:p w14:paraId="0F9D4125" w14:textId="77777777" w:rsidR="00377036" w:rsidRPr="003A0263" w:rsidRDefault="00377036" w:rsidP="008303A8">
            <w:pPr>
              <w:rPr>
                <w:rFonts w:ascii="Times New Roman" w:hAnsi="Times New Roman" w:cs="Times New Roman"/>
                <w:sz w:val="24"/>
                <w:szCs w:val="24"/>
              </w:rPr>
            </w:pPr>
            <w:r w:rsidRPr="003A0263">
              <w:rPr>
                <w:rFonts w:ascii="Times New Roman" w:hAnsi="Times New Roman" w:cs="Times New Roman"/>
                <w:sz w:val="24"/>
                <w:szCs w:val="24"/>
              </w:rPr>
              <w:t>Apoio/auxiliar administ.</w:t>
            </w:r>
          </w:p>
        </w:tc>
        <w:tc>
          <w:tcPr>
            <w:tcW w:w="1074" w:type="dxa"/>
          </w:tcPr>
          <w:p w14:paraId="1ED8DD58" w14:textId="77777777" w:rsidR="00377036" w:rsidRPr="006B0A27" w:rsidRDefault="00377036" w:rsidP="008303A8">
            <w:pPr>
              <w:jc w:val="center"/>
              <w:rPr>
                <w:rFonts w:ascii="Times New Roman" w:hAnsi="Times New Roman" w:cs="Times New Roman"/>
                <w:sz w:val="24"/>
                <w:szCs w:val="24"/>
              </w:rPr>
            </w:pPr>
            <w:r w:rsidRPr="006B0A27">
              <w:rPr>
                <w:rFonts w:ascii="Times New Roman" w:hAnsi="Times New Roman" w:cs="Times New Roman"/>
                <w:sz w:val="24"/>
                <w:szCs w:val="24"/>
              </w:rPr>
              <w:t>40 h</w:t>
            </w:r>
          </w:p>
        </w:tc>
        <w:tc>
          <w:tcPr>
            <w:tcW w:w="1244" w:type="dxa"/>
          </w:tcPr>
          <w:p w14:paraId="00B03597"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614,40</w:t>
            </w:r>
          </w:p>
        </w:tc>
        <w:tc>
          <w:tcPr>
            <w:tcW w:w="1244" w:type="dxa"/>
          </w:tcPr>
          <w:p w14:paraId="03049350"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708,36</w:t>
            </w:r>
          </w:p>
        </w:tc>
        <w:tc>
          <w:tcPr>
            <w:tcW w:w="1244" w:type="dxa"/>
          </w:tcPr>
          <w:p w14:paraId="6194130B"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759,08</w:t>
            </w:r>
          </w:p>
        </w:tc>
        <w:tc>
          <w:tcPr>
            <w:tcW w:w="1056" w:type="dxa"/>
          </w:tcPr>
          <w:p w14:paraId="08AB6E11"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803,58</w:t>
            </w:r>
          </w:p>
        </w:tc>
        <w:tc>
          <w:tcPr>
            <w:tcW w:w="947" w:type="dxa"/>
          </w:tcPr>
          <w:p w14:paraId="33AA3DF8" w14:textId="77777777" w:rsidR="00377036" w:rsidRPr="00F15D6A" w:rsidRDefault="00F15D6A" w:rsidP="008303A8">
            <w:pPr>
              <w:rPr>
                <w:rFonts w:ascii="Times New Roman" w:hAnsi="Times New Roman" w:cs="Times New Roman"/>
                <w:sz w:val="24"/>
                <w:szCs w:val="24"/>
              </w:rPr>
            </w:pPr>
            <w:r w:rsidRPr="00F15D6A">
              <w:rPr>
                <w:rFonts w:ascii="Times New Roman" w:hAnsi="Times New Roman" w:cs="Times New Roman"/>
                <w:sz w:val="24"/>
                <w:szCs w:val="24"/>
              </w:rPr>
              <w:t>870,60</w:t>
            </w:r>
          </w:p>
        </w:tc>
      </w:tr>
      <w:tr w:rsidR="00377036" w:rsidRPr="003A0263" w14:paraId="3ED057FD" w14:textId="77777777" w:rsidTr="007333D5">
        <w:tc>
          <w:tcPr>
            <w:tcW w:w="2122" w:type="dxa"/>
          </w:tcPr>
          <w:p w14:paraId="2B35E1DC" w14:textId="77777777" w:rsidR="00377036" w:rsidRPr="003A0263" w:rsidRDefault="00377036" w:rsidP="008303A8">
            <w:pPr>
              <w:rPr>
                <w:rFonts w:ascii="Times New Roman" w:hAnsi="Times New Roman" w:cs="Times New Roman"/>
                <w:sz w:val="24"/>
                <w:szCs w:val="24"/>
              </w:rPr>
            </w:pPr>
            <w:r w:rsidRPr="003A0263">
              <w:rPr>
                <w:rFonts w:ascii="Times New Roman" w:hAnsi="Times New Roman" w:cs="Times New Roman"/>
                <w:sz w:val="24"/>
                <w:szCs w:val="24"/>
              </w:rPr>
              <w:t>Apoio/vigia</w:t>
            </w:r>
          </w:p>
        </w:tc>
        <w:tc>
          <w:tcPr>
            <w:tcW w:w="1074" w:type="dxa"/>
          </w:tcPr>
          <w:p w14:paraId="4D26865E" w14:textId="77777777" w:rsidR="00377036" w:rsidRPr="006B0A27" w:rsidRDefault="00377036" w:rsidP="008303A8">
            <w:pPr>
              <w:jc w:val="center"/>
              <w:rPr>
                <w:rFonts w:ascii="Times New Roman" w:hAnsi="Times New Roman" w:cs="Times New Roman"/>
                <w:sz w:val="24"/>
                <w:szCs w:val="24"/>
              </w:rPr>
            </w:pPr>
            <w:r w:rsidRPr="006B0A27">
              <w:rPr>
                <w:rFonts w:ascii="Times New Roman" w:hAnsi="Times New Roman" w:cs="Times New Roman"/>
                <w:sz w:val="24"/>
                <w:szCs w:val="24"/>
              </w:rPr>
              <w:t>40 h</w:t>
            </w:r>
          </w:p>
        </w:tc>
        <w:tc>
          <w:tcPr>
            <w:tcW w:w="1244" w:type="dxa"/>
          </w:tcPr>
          <w:p w14:paraId="59FDAEFF"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570,00</w:t>
            </w:r>
          </w:p>
        </w:tc>
        <w:tc>
          <w:tcPr>
            <w:tcW w:w="1244" w:type="dxa"/>
          </w:tcPr>
          <w:p w14:paraId="742F4739"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657,17</w:t>
            </w:r>
          </w:p>
        </w:tc>
        <w:tc>
          <w:tcPr>
            <w:tcW w:w="1244" w:type="dxa"/>
          </w:tcPr>
          <w:p w14:paraId="54CC46B3"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704,22</w:t>
            </w:r>
          </w:p>
        </w:tc>
        <w:tc>
          <w:tcPr>
            <w:tcW w:w="1056" w:type="dxa"/>
          </w:tcPr>
          <w:p w14:paraId="3BC11792"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761,15</w:t>
            </w:r>
          </w:p>
        </w:tc>
        <w:tc>
          <w:tcPr>
            <w:tcW w:w="947" w:type="dxa"/>
          </w:tcPr>
          <w:p w14:paraId="79B20E02" w14:textId="77777777" w:rsidR="00377036" w:rsidRPr="00F15D6A" w:rsidRDefault="00F15D6A" w:rsidP="008303A8">
            <w:pPr>
              <w:rPr>
                <w:rFonts w:ascii="Times New Roman" w:hAnsi="Times New Roman" w:cs="Times New Roman"/>
                <w:sz w:val="24"/>
                <w:szCs w:val="24"/>
              </w:rPr>
            </w:pPr>
            <w:r w:rsidRPr="00F15D6A">
              <w:rPr>
                <w:rFonts w:ascii="Times New Roman" w:hAnsi="Times New Roman" w:cs="Times New Roman"/>
                <w:sz w:val="24"/>
                <w:szCs w:val="24"/>
              </w:rPr>
              <w:t>824,63</w:t>
            </w:r>
          </w:p>
        </w:tc>
      </w:tr>
      <w:tr w:rsidR="00377036" w:rsidRPr="003A0263" w14:paraId="5F646A8B" w14:textId="77777777" w:rsidTr="007333D5">
        <w:tc>
          <w:tcPr>
            <w:tcW w:w="2122" w:type="dxa"/>
          </w:tcPr>
          <w:p w14:paraId="59CC6917" w14:textId="77777777" w:rsidR="00377036" w:rsidRPr="003A0263" w:rsidRDefault="00377036" w:rsidP="008303A8">
            <w:pPr>
              <w:rPr>
                <w:rFonts w:ascii="Times New Roman" w:hAnsi="Times New Roman" w:cs="Times New Roman"/>
                <w:sz w:val="24"/>
                <w:szCs w:val="24"/>
              </w:rPr>
            </w:pPr>
            <w:r w:rsidRPr="003A0263">
              <w:rPr>
                <w:rFonts w:ascii="Times New Roman" w:hAnsi="Times New Roman" w:cs="Times New Roman"/>
                <w:sz w:val="24"/>
                <w:szCs w:val="24"/>
              </w:rPr>
              <w:t>Apoio/serviços gerais</w:t>
            </w:r>
          </w:p>
        </w:tc>
        <w:tc>
          <w:tcPr>
            <w:tcW w:w="1074" w:type="dxa"/>
          </w:tcPr>
          <w:p w14:paraId="11E86B94" w14:textId="77777777" w:rsidR="00377036" w:rsidRPr="006B0A27" w:rsidRDefault="00377036" w:rsidP="008303A8">
            <w:pPr>
              <w:jc w:val="center"/>
              <w:rPr>
                <w:rFonts w:ascii="Times New Roman" w:hAnsi="Times New Roman" w:cs="Times New Roman"/>
                <w:sz w:val="24"/>
                <w:szCs w:val="24"/>
              </w:rPr>
            </w:pPr>
            <w:r w:rsidRPr="006B0A27">
              <w:rPr>
                <w:rFonts w:ascii="Times New Roman" w:hAnsi="Times New Roman" w:cs="Times New Roman"/>
                <w:sz w:val="24"/>
                <w:szCs w:val="24"/>
              </w:rPr>
              <w:t>40 h</w:t>
            </w:r>
          </w:p>
        </w:tc>
        <w:tc>
          <w:tcPr>
            <w:tcW w:w="1244" w:type="dxa"/>
          </w:tcPr>
          <w:p w14:paraId="1C73C68A"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570,00</w:t>
            </w:r>
          </w:p>
        </w:tc>
        <w:tc>
          <w:tcPr>
            <w:tcW w:w="1244" w:type="dxa"/>
          </w:tcPr>
          <w:p w14:paraId="20945156"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657,17</w:t>
            </w:r>
          </w:p>
        </w:tc>
        <w:tc>
          <w:tcPr>
            <w:tcW w:w="1244" w:type="dxa"/>
          </w:tcPr>
          <w:p w14:paraId="7501025E"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704,22</w:t>
            </w:r>
          </w:p>
        </w:tc>
        <w:tc>
          <w:tcPr>
            <w:tcW w:w="1056" w:type="dxa"/>
          </w:tcPr>
          <w:p w14:paraId="42C4BDD8" w14:textId="77777777" w:rsidR="00377036" w:rsidRPr="00F15D6A" w:rsidRDefault="00F15D6A" w:rsidP="00F15D6A">
            <w:pPr>
              <w:rPr>
                <w:rFonts w:ascii="Times New Roman" w:hAnsi="Times New Roman" w:cs="Times New Roman"/>
                <w:sz w:val="24"/>
                <w:szCs w:val="24"/>
              </w:rPr>
            </w:pPr>
            <w:r w:rsidRPr="00F15D6A">
              <w:rPr>
                <w:rFonts w:ascii="Times New Roman" w:hAnsi="Times New Roman" w:cs="Times New Roman"/>
                <w:sz w:val="24"/>
                <w:szCs w:val="24"/>
              </w:rPr>
              <w:t>761,15</w:t>
            </w:r>
          </w:p>
        </w:tc>
        <w:tc>
          <w:tcPr>
            <w:tcW w:w="947" w:type="dxa"/>
          </w:tcPr>
          <w:p w14:paraId="10B3DE50" w14:textId="77777777" w:rsidR="00377036" w:rsidRPr="00F15D6A" w:rsidRDefault="00F15D6A" w:rsidP="008303A8">
            <w:pPr>
              <w:rPr>
                <w:rFonts w:ascii="Times New Roman" w:hAnsi="Times New Roman" w:cs="Times New Roman"/>
                <w:sz w:val="24"/>
                <w:szCs w:val="24"/>
              </w:rPr>
            </w:pPr>
            <w:r w:rsidRPr="00F15D6A">
              <w:rPr>
                <w:rFonts w:ascii="Times New Roman" w:hAnsi="Times New Roman" w:cs="Times New Roman"/>
                <w:sz w:val="24"/>
                <w:szCs w:val="24"/>
              </w:rPr>
              <w:t>824,63</w:t>
            </w:r>
          </w:p>
        </w:tc>
      </w:tr>
      <w:tr w:rsidR="00377036" w:rsidRPr="003A0263" w14:paraId="4A074D3C" w14:textId="77777777" w:rsidTr="007333D5">
        <w:tc>
          <w:tcPr>
            <w:tcW w:w="2122" w:type="dxa"/>
          </w:tcPr>
          <w:p w14:paraId="2A583B47" w14:textId="77777777" w:rsidR="00377036" w:rsidRPr="003A0263" w:rsidRDefault="00377036" w:rsidP="008303A8">
            <w:pPr>
              <w:rPr>
                <w:rFonts w:ascii="Times New Roman" w:hAnsi="Times New Roman" w:cs="Times New Roman"/>
                <w:sz w:val="24"/>
                <w:szCs w:val="24"/>
              </w:rPr>
            </w:pPr>
            <w:r w:rsidRPr="003A0263">
              <w:rPr>
                <w:rFonts w:ascii="Times New Roman" w:hAnsi="Times New Roman" w:cs="Times New Roman"/>
                <w:sz w:val="24"/>
                <w:szCs w:val="24"/>
              </w:rPr>
              <w:t>Apoio/motorista</w:t>
            </w:r>
          </w:p>
        </w:tc>
        <w:tc>
          <w:tcPr>
            <w:tcW w:w="1074" w:type="dxa"/>
          </w:tcPr>
          <w:p w14:paraId="15E6D209" w14:textId="77777777" w:rsidR="00377036" w:rsidRPr="006B0A27" w:rsidRDefault="00377036" w:rsidP="008303A8">
            <w:pPr>
              <w:jc w:val="center"/>
              <w:rPr>
                <w:rFonts w:ascii="Times New Roman" w:hAnsi="Times New Roman" w:cs="Times New Roman"/>
                <w:sz w:val="24"/>
                <w:szCs w:val="24"/>
              </w:rPr>
            </w:pPr>
            <w:r w:rsidRPr="006B0A27">
              <w:rPr>
                <w:rFonts w:ascii="Times New Roman" w:hAnsi="Times New Roman" w:cs="Times New Roman"/>
                <w:sz w:val="24"/>
                <w:szCs w:val="24"/>
              </w:rPr>
              <w:t>40 h</w:t>
            </w:r>
          </w:p>
        </w:tc>
        <w:tc>
          <w:tcPr>
            <w:tcW w:w="1244" w:type="dxa"/>
          </w:tcPr>
          <w:p w14:paraId="5314626F"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1.030,00</w:t>
            </w:r>
          </w:p>
        </w:tc>
        <w:tc>
          <w:tcPr>
            <w:tcW w:w="1244" w:type="dxa"/>
          </w:tcPr>
          <w:p w14:paraId="50111AE2"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1.080,26</w:t>
            </w:r>
          </w:p>
        </w:tc>
        <w:tc>
          <w:tcPr>
            <w:tcW w:w="1244" w:type="dxa"/>
          </w:tcPr>
          <w:p w14:paraId="3B4132C8" w14:textId="77777777" w:rsidR="00377036" w:rsidRPr="00F15D6A" w:rsidRDefault="00377036" w:rsidP="008303A8">
            <w:pPr>
              <w:jc w:val="center"/>
              <w:rPr>
                <w:rFonts w:ascii="Times New Roman" w:hAnsi="Times New Roman" w:cs="Times New Roman"/>
                <w:sz w:val="24"/>
                <w:szCs w:val="24"/>
              </w:rPr>
            </w:pPr>
            <w:r w:rsidRPr="00F15D6A">
              <w:rPr>
                <w:rFonts w:ascii="Times New Roman" w:hAnsi="Times New Roman" w:cs="Times New Roman"/>
                <w:sz w:val="24"/>
                <w:szCs w:val="24"/>
              </w:rPr>
              <w:t>1.157,60</w:t>
            </w:r>
          </w:p>
        </w:tc>
        <w:tc>
          <w:tcPr>
            <w:tcW w:w="1056" w:type="dxa"/>
          </w:tcPr>
          <w:p w14:paraId="4F4604F6" w14:textId="77777777" w:rsidR="00377036" w:rsidRPr="00F15D6A" w:rsidRDefault="00F15D6A" w:rsidP="008303A8">
            <w:pPr>
              <w:jc w:val="center"/>
              <w:rPr>
                <w:rFonts w:ascii="Times New Roman" w:hAnsi="Times New Roman" w:cs="Times New Roman"/>
                <w:sz w:val="24"/>
                <w:szCs w:val="24"/>
              </w:rPr>
            </w:pPr>
            <w:r w:rsidRPr="00F15D6A">
              <w:rPr>
                <w:rFonts w:ascii="Times New Roman" w:hAnsi="Times New Roman" w:cs="Times New Roman"/>
                <w:sz w:val="24"/>
                <w:szCs w:val="24"/>
              </w:rPr>
              <w:t>1.224,98</w:t>
            </w:r>
          </w:p>
        </w:tc>
        <w:tc>
          <w:tcPr>
            <w:tcW w:w="947" w:type="dxa"/>
          </w:tcPr>
          <w:p w14:paraId="4C393732" w14:textId="77777777" w:rsidR="00377036" w:rsidRPr="00F15D6A" w:rsidRDefault="00F15D6A" w:rsidP="008303A8">
            <w:pPr>
              <w:rPr>
                <w:rFonts w:ascii="Times New Roman" w:hAnsi="Times New Roman" w:cs="Times New Roman"/>
                <w:sz w:val="24"/>
                <w:szCs w:val="24"/>
              </w:rPr>
            </w:pPr>
            <w:r w:rsidRPr="00F15D6A">
              <w:rPr>
                <w:rFonts w:ascii="Times New Roman" w:hAnsi="Times New Roman" w:cs="Times New Roman"/>
                <w:sz w:val="24"/>
                <w:szCs w:val="24"/>
              </w:rPr>
              <w:t>1327,14</w:t>
            </w:r>
          </w:p>
        </w:tc>
      </w:tr>
    </w:tbl>
    <w:p w14:paraId="152AC8FF" w14:textId="77777777" w:rsidR="00377036" w:rsidRDefault="00377036" w:rsidP="00377036">
      <w:pPr>
        <w:jc w:val="both"/>
        <w:rPr>
          <w:rFonts w:ascii="Times New Roman" w:hAnsi="Times New Roman" w:cs="Times New Roman"/>
          <w:color w:val="000000" w:themeColor="text1"/>
          <w:sz w:val="24"/>
          <w:szCs w:val="24"/>
        </w:rPr>
      </w:pPr>
      <w:r w:rsidRPr="003A0263">
        <w:rPr>
          <w:rFonts w:ascii="Times New Roman" w:hAnsi="Times New Roman" w:cs="Times New Roman"/>
          <w:color w:val="000000" w:themeColor="text1"/>
          <w:sz w:val="24"/>
          <w:szCs w:val="24"/>
        </w:rPr>
        <w:t>Fonte: Prefeitura Municipal/ setor de RH, 2015.</w:t>
      </w:r>
    </w:p>
    <w:p w14:paraId="256D9C14" w14:textId="77777777" w:rsidR="00377036" w:rsidRPr="00A5540B" w:rsidRDefault="00A5540B" w:rsidP="00377036">
      <w:pPr>
        <w:spacing w:after="0" w:line="360" w:lineRule="auto"/>
        <w:jc w:val="both"/>
        <w:rPr>
          <w:rFonts w:ascii="Times New Roman" w:hAnsi="Times New Roman" w:cs="Times New Roman"/>
          <w:spacing w:val="-5"/>
          <w:sz w:val="24"/>
          <w:szCs w:val="24"/>
          <w:shd w:val="clear" w:color="auto" w:fill="FFFFFF"/>
        </w:rPr>
      </w:pPr>
      <w:r>
        <w:rPr>
          <w:rFonts w:ascii="Times New Roman" w:hAnsi="Times New Roman" w:cs="Times New Roman"/>
          <w:color w:val="333333"/>
          <w:spacing w:val="-5"/>
          <w:sz w:val="24"/>
          <w:szCs w:val="24"/>
          <w:shd w:val="clear" w:color="auto" w:fill="FFFFFF"/>
        </w:rPr>
        <w:tab/>
      </w:r>
      <w:r w:rsidR="00377036" w:rsidRPr="00A5540B">
        <w:rPr>
          <w:rFonts w:ascii="Times New Roman" w:hAnsi="Times New Roman" w:cs="Times New Roman"/>
          <w:spacing w:val="-5"/>
          <w:sz w:val="24"/>
          <w:szCs w:val="24"/>
          <w:shd w:val="clear" w:color="auto" w:fill="FFFFFF"/>
        </w:rPr>
        <w:t>Desde 2009, por lei, o reajuste do piso salarial nacional é feito anualmente em janeiro seguindo como indicador o</w:t>
      </w:r>
      <w:r w:rsidR="00C946C0" w:rsidRPr="00A5540B">
        <w:rPr>
          <w:rFonts w:ascii="Times New Roman" w:hAnsi="Times New Roman" w:cs="Times New Roman"/>
          <w:spacing w:val="-5"/>
          <w:sz w:val="24"/>
          <w:szCs w:val="24"/>
          <w:shd w:val="clear" w:color="auto" w:fill="FFFFFF"/>
        </w:rPr>
        <w:t xml:space="preserve"> FUNDEB</w:t>
      </w:r>
      <w:r w:rsidR="00377036" w:rsidRPr="00A5540B">
        <w:rPr>
          <w:rFonts w:ascii="Times New Roman" w:hAnsi="Times New Roman" w:cs="Times New Roman"/>
          <w:spacing w:val="-5"/>
          <w:sz w:val="24"/>
          <w:szCs w:val="24"/>
          <w:shd w:val="clear" w:color="auto" w:fill="FFFFFF"/>
        </w:rPr>
        <w:t>. O fundo reúne recursos provenientes de tributos e da complementação da União, que são repassados aos governos municipais e estaduais.</w:t>
      </w:r>
      <w:r w:rsidR="00377036" w:rsidRPr="00A5540B">
        <w:rPr>
          <w:rFonts w:ascii="Times New Roman" w:hAnsi="Times New Roman" w:cs="Times New Roman"/>
          <w:spacing w:val="-5"/>
          <w:sz w:val="24"/>
          <w:szCs w:val="24"/>
        </w:rPr>
        <w:t xml:space="preserve"> </w:t>
      </w:r>
      <w:r w:rsidR="00377036" w:rsidRPr="00A5540B">
        <w:rPr>
          <w:rFonts w:ascii="Times New Roman" w:hAnsi="Times New Roman" w:cs="Times New Roman"/>
          <w:spacing w:val="-5"/>
          <w:sz w:val="24"/>
          <w:szCs w:val="24"/>
          <w:shd w:val="clear" w:color="auto" w:fill="FFFFFF"/>
        </w:rPr>
        <w:t xml:space="preserve">Durante o ano vigente, o valor mínimo anual investido pelo fundo por aluno da educação básica é calculado com base em estimativas de arrecadação. A variação desse valor impacta na variação do salário dos professores. </w:t>
      </w:r>
    </w:p>
    <w:p w14:paraId="79098301" w14:textId="77777777" w:rsidR="00377036" w:rsidRPr="00A5540B" w:rsidRDefault="00377036" w:rsidP="00377036">
      <w:pPr>
        <w:spacing w:after="0" w:line="360" w:lineRule="auto"/>
        <w:ind w:firstLine="708"/>
        <w:jc w:val="both"/>
        <w:rPr>
          <w:rFonts w:ascii="Times New Roman" w:hAnsi="Times New Roman" w:cs="Times New Roman"/>
          <w:sz w:val="24"/>
          <w:szCs w:val="24"/>
        </w:rPr>
      </w:pPr>
      <w:r w:rsidRPr="00A5540B">
        <w:rPr>
          <w:rFonts w:ascii="Times New Roman" w:hAnsi="Times New Roman" w:cs="Times New Roman"/>
          <w:spacing w:val="-5"/>
          <w:sz w:val="24"/>
          <w:szCs w:val="24"/>
          <w:shd w:val="clear" w:color="auto" w:fill="FFFFFF"/>
        </w:rPr>
        <w:t xml:space="preserve">Conforme o PCCs do município de Figueirópolis D´Oeste, o reajuste para os vencimentos dos servidores é revisto no mês de abril e aplicado no mês de maio, por meio de incidência do Índice Nacional de Preços ao Consumidor, divulgado pelo IBGE. </w:t>
      </w:r>
    </w:p>
    <w:p w14:paraId="7CF3B219" w14:textId="77777777" w:rsidR="00377036" w:rsidRDefault="00377036" w:rsidP="00A5540B">
      <w:pPr>
        <w:spacing w:after="0" w:line="360" w:lineRule="auto"/>
        <w:ind w:firstLine="708"/>
        <w:jc w:val="both"/>
        <w:rPr>
          <w:rFonts w:ascii="Times New Roman" w:hAnsi="Times New Roman" w:cs="Times New Roman"/>
          <w:sz w:val="24"/>
        </w:rPr>
      </w:pPr>
      <w:r w:rsidRPr="000E0689">
        <w:rPr>
          <w:rFonts w:ascii="Times New Roman" w:hAnsi="Times New Roman" w:cs="Times New Roman"/>
          <w:sz w:val="24"/>
        </w:rPr>
        <w:t xml:space="preserve">Uns dos maiores impasses quanto ao piso salarial dos servidores da educação municipal, principalmente em relação aos profissionais da educação propriamente dito, acontece devido às comparações desencontradas quando se refere ao Piso Nacional Salarial.  Considera-se o valor do piso municipal inferior ao Nacional, sem levar em consideração a carga horária, tendo em vista que no piso nacional os cálculos são feitos em cima de 40 (quarenta) horas semanais, enquanto que no município os cálculos são referentes a 30 (trinta) horas semanais. </w:t>
      </w:r>
      <w:r>
        <w:rPr>
          <w:rFonts w:ascii="Times New Roman" w:hAnsi="Times New Roman" w:cs="Times New Roman"/>
          <w:b/>
          <w:sz w:val="24"/>
        </w:rPr>
        <w:t xml:space="preserve"> </w:t>
      </w:r>
      <w:r>
        <w:rPr>
          <w:rFonts w:ascii="Times New Roman" w:hAnsi="Times New Roman" w:cs="Times New Roman"/>
          <w:sz w:val="24"/>
        </w:rPr>
        <w:t>A tabela 33</w:t>
      </w:r>
      <w:r w:rsidRPr="004365F5">
        <w:rPr>
          <w:rFonts w:ascii="Times New Roman" w:hAnsi="Times New Roman" w:cs="Times New Roman"/>
          <w:sz w:val="24"/>
        </w:rPr>
        <w:t xml:space="preserve"> demonstra a evolução salarial dos servidores do município envolvidos na educação.</w:t>
      </w:r>
    </w:p>
    <w:p w14:paraId="2C046949" w14:textId="77777777" w:rsidR="00A5540B" w:rsidRDefault="00A5540B" w:rsidP="00A5540B">
      <w:pPr>
        <w:spacing w:after="0" w:line="360" w:lineRule="auto"/>
        <w:ind w:firstLine="708"/>
        <w:jc w:val="both"/>
        <w:rPr>
          <w:rFonts w:ascii="Times New Roman" w:hAnsi="Times New Roman" w:cs="Times New Roman"/>
          <w:sz w:val="24"/>
        </w:rPr>
      </w:pPr>
    </w:p>
    <w:p w14:paraId="4047E744" w14:textId="77777777" w:rsidR="004C43B6" w:rsidRDefault="004C43B6" w:rsidP="00A5540B">
      <w:pPr>
        <w:spacing w:after="0" w:line="240" w:lineRule="auto"/>
        <w:jc w:val="both"/>
        <w:rPr>
          <w:rFonts w:ascii="Times New Roman" w:hAnsi="Times New Roman" w:cs="Times New Roman"/>
          <w:b/>
          <w:sz w:val="24"/>
        </w:rPr>
      </w:pPr>
    </w:p>
    <w:p w14:paraId="28303A3E" w14:textId="77777777" w:rsidR="00DA5E7C" w:rsidRDefault="00DA5E7C" w:rsidP="00A5540B">
      <w:pPr>
        <w:spacing w:after="0" w:line="240" w:lineRule="auto"/>
        <w:jc w:val="both"/>
        <w:rPr>
          <w:rFonts w:ascii="Times New Roman" w:hAnsi="Times New Roman" w:cs="Times New Roman"/>
          <w:b/>
          <w:sz w:val="24"/>
        </w:rPr>
      </w:pPr>
    </w:p>
    <w:p w14:paraId="217FFC10" w14:textId="77777777" w:rsidR="00DD6436" w:rsidRDefault="00DD6436" w:rsidP="00A5540B">
      <w:pPr>
        <w:spacing w:after="0" w:line="240" w:lineRule="auto"/>
        <w:jc w:val="both"/>
        <w:rPr>
          <w:rFonts w:ascii="Times New Roman" w:hAnsi="Times New Roman" w:cs="Times New Roman"/>
          <w:b/>
          <w:sz w:val="24"/>
        </w:rPr>
      </w:pPr>
    </w:p>
    <w:p w14:paraId="45F5BBEB" w14:textId="77777777" w:rsidR="00377036" w:rsidRDefault="00377036" w:rsidP="00A5540B">
      <w:pPr>
        <w:spacing w:after="0" w:line="240" w:lineRule="auto"/>
        <w:jc w:val="both"/>
        <w:rPr>
          <w:rFonts w:ascii="Times New Roman" w:hAnsi="Times New Roman" w:cs="Times New Roman"/>
          <w:sz w:val="24"/>
        </w:rPr>
      </w:pPr>
      <w:r>
        <w:rPr>
          <w:rFonts w:ascii="Times New Roman" w:hAnsi="Times New Roman" w:cs="Times New Roman"/>
          <w:b/>
          <w:sz w:val="24"/>
        </w:rPr>
        <w:lastRenderedPageBreak/>
        <w:t>TABELA 34</w:t>
      </w:r>
      <w:r w:rsidR="00A5540B">
        <w:rPr>
          <w:rFonts w:ascii="Times New Roman" w:hAnsi="Times New Roman" w:cs="Times New Roman"/>
          <w:b/>
          <w:sz w:val="24"/>
        </w:rPr>
        <w:t xml:space="preserve"> </w:t>
      </w:r>
      <w:r>
        <w:rPr>
          <w:rFonts w:ascii="Times New Roman" w:hAnsi="Times New Roman" w:cs="Times New Roman"/>
          <w:b/>
          <w:sz w:val="24"/>
        </w:rPr>
        <w:t xml:space="preserve">- A GESTÃO DAS INSTITUIÇÕES </w:t>
      </w:r>
      <w:r w:rsidRPr="001A1973">
        <w:rPr>
          <w:rFonts w:ascii="Times New Roman" w:hAnsi="Times New Roman" w:cs="Times New Roman"/>
          <w:b/>
          <w:color w:val="000000" w:themeColor="text1"/>
          <w:sz w:val="24"/>
        </w:rPr>
        <w:t>ESCOLARES</w:t>
      </w:r>
      <w:r>
        <w:rPr>
          <w:rFonts w:ascii="Times New Roman" w:hAnsi="Times New Roman" w:cs="Times New Roman"/>
          <w:b/>
          <w:color w:val="0070C0"/>
          <w:sz w:val="24"/>
        </w:rPr>
        <w:t xml:space="preserve"> </w:t>
      </w:r>
      <w:r w:rsidRPr="005A2239">
        <w:rPr>
          <w:rFonts w:ascii="Times New Roman" w:hAnsi="Times New Roman" w:cs="Times New Roman"/>
          <w:b/>
          <w:sz w:val="24"/>
        </w:rPr>
        <w:t xml:space="preserve">NO MUNICÍPIO </w:t>
      </w:r>
      <w:r w:rsidR="00DD6436">
        <w:rPr>
          <w:rFonts w:ascii="Times New Roman" w:hAnsi="Times New Roman" w:cs="Times New Roman"/>
          <w:b/>
          <w:sz w:val="24"/>
        </w:rPr>
        <w:t>OCORRE</w:t>
      </w:r>
    </w:p>
    <w:tbl>
      <w:tblPr>
        <w:tblStyle w:val="Tabelacomgrade"/>
        <w:tblpPr w:leftFromText="141" w:rightFromText="141" w:vertAnchor="text" w:horzAnchor="margin" w:tblpX="108" w:tblpY="297"/>
        <w:tblW w:w="0" w:type="auto"/>
        <w:tblLook w:val="04A0" w:firstRow="1" w:lastRow="0" w:firstColumn="1" w:lastColumn="0" w:noHBand="0" w:noVBand="1"/>
      </w:tblPr>
      <w:tblGrid>
        <w:gridCol w:w="2183"/>
        <w:gridCol w:w="2345"/>
        <w:gridCol w:w="2504"/>
        <w:gridCol w:w="1889"/>
      </w:tblGrid>
      <w:tr w:rsidR="00377036" w14:paraId="129BB537" w14:textId="77777777" w:rsidTr="008303A8">
        <w:trPr>
          <w:trHeight w:val="303"/>
        </w:trPr>
        <w:tc>
          <w:tcPr>
            <w:tcW w:w="2185" w:type="dxa"/>
            <w:tcBorders>
              <w:top w:val="single" w:sz="4" w:space="0" w:color="auto"/>
              <w:left w:val="single" w:sz="4" w:space="0" w:color="auto"/>
              <w:bottom w:val="single" w:sz="4" w:space="0" w:color="auto"/>
              <w:right w:val="single" w:sz="4" w:space="0" w:color="auto"/>
            </w:tcBorders>
            <w:vAlign w:val="center"/>
            <w:hideMark/>
          </w:tcPr>
          <w:p w14:paraId="7F36F27F" w14:textId="77777777" w:rsidR="00377036" w:rsidRDefault="00377036" w:rsidP="008303A8">
            <w:pPr>
              <w:jc w:val="center"/>
              <w:rPr>
                <w:rFonts w:ascii="Times New Roman" w:hAnsi="Times New Roman" w:cs="Times New Roman"/>
                <w:sz w:val="24"/>
              </w:rPr>
            </w:pPr>
            <w:r>
              <w:rPr>
                <w:rFonts w:ascii="Times New Roman" w:hAnsi="Times New Roman" w:cs="Times New Roman"/>
                <w:sz w:val="24"/>
              </w:rPr>
              <w:t>Instituições</w:t>
            </w:r>
          </w:p>
        </w:tc>
        <w:tc>
          <w:tcPr>
            <w:tcW w:w="2348" w:type="dxa"/>
            <w:tcBorders>
              <w:top w:val="single" w:sz="4" w:space="0" w:color="auto"/>
              <w:left w:val="single" w:sz="4" w:space="0" w:color="auto"/>
              <w:bottom w:val="single" w:sz="4" w:space="0" w:color="auto"/>
              <w:right w:val="single" w:sz="4" w:space="0" w:color="auto"/>
            </w:tcBorders>
            <w:vAlign w:val="center"/>
            <w:hideMark/>
          </w:tcPr>
          <w:p w14:paraId="7A01E0F4" w14:textId="77777777" w:rsidR="00377036" w:rsidRDefault="00377036" w:rsidP="008303A8">
            <w:pPr>
              <w:jc w:val="center"/>
              <w:rPr>
                <w:rFonts w:ascii="Times New Roman" w:hAnsi="Times New Roman" w:cs="Times New Roman"/>
                <w:sz w:val="24"/>
              </w:rPr>
            </w:pPr>
            <w:r>
              <w:rPr>
                <w:rFonts w:ascii="Times New Roman" w:hAnsi="Times New Roman" w:cs="Times New Roman"/>
                <w:sz w:val="24"/>
              </w:rPr>
              <w:t>Municipal</w:t>
            </w:r>
          </w:p>
        </w:tc>
        <w:tc>
          <w:tcPr>
            <w:tcW w:w="2507" w:type="dxa"/>
            <w:tcBorders>
              <w:top w:val="single" w:sz="4" w:space="0" w:color="auto"/>
              <w:left w:val="single" w:sz="4" w:space="0" w:color="auto"/>
              <w:bottom w:val="single" w:sz="4" w:space="0" w:color="auto"/>
              <w:right w:val="single" w:sz="4" w:space="0" w:color="auto"/>
            </w:tcBorders>
            <w:vAlign w:val="center"/>
            <w:hideMark/>
          </w:tcPr>
          <w:p w14:paraId="351FE35B" w14:textId="77777777" w:rsidR="00377036" w:rsidRDefault="00377036" w:rsidP="008303A8">
            <w:pPr>
              <w:jc w:val="center"/>
              <w:rPr>
                <w:rFonts w:ascii="Times New Roman" w:hAnsi="Times New Roman" w:cs="Times New Roman"/>
                <w:sz w:val="24"/>
              </w:rPr>
            </w:pPr>
            <w:r>
              <w:rPr>
                <w:rFonts w:ascii="Times New Roman" w:hAnsi="Times New Roman" w:cs="Times New Roman"/>
                <w:sz w:val="24"/>
              </w:rPr>
              <w:t>Estadual</w:t>
            </w:r>
          </w:p>
        </w:tc>
        <w:tc>
          <w:tcPr>
            <w:tcW w:w="1891" w:type="dxa"/>
            <w:tcBorders>
              <w:top w:val="single" w:sz="4" w:space="0" w:color="auto"/>
              <w:left w:val="single" w:sz="4" w:space="0" w:color="auto"/>
              <w:bottom w:val="single" w:sz="4" w:space="0" w:color="auto"/>
              <w:right w:val="single" w:sz="4" w:space="0" w:color="auto"/>
            </w:tcBorders>
            <w:vAlign w:val="center"/>
          </w:tcPr>
          <w:p w14:paraId="2361F77F" w14:textId="77777777" w:rsidR="00377036" w:rsidRDefault="00377036" w:rsidP="008303A8">
            <w:pPr>
              <w:jc w:val="center"/>
              <w:rPr>
                <w:rFonts w:ascii="Times New Roman" w:hAnsi="Times New Roman" w:cs="Times New Roman"/>
                <w:sz w:val="24"/>
              </w:rPr>
            </w:pPr>
            <w:r>
              <w:rPr>
                <w:rFonts w:ascii="Times New Roman" w:hAnsi="Times New Roman" w:cs="Times New Roman"/>
                <w:sz w:val="24"/>
              </w:rPr>
              <w:t>Federal</w:t>
            </w:r>
          </w:p>
          <w:p w14:paraId="00608A06" w14:textId="77777777" w:rsidR="00377036" w:rsidRDefault="00377036" w:rsidP="008303A8">
            <w:pPr>
              <w:jc w:val="center"/>
              <w:rPr>
                <w:rFonts w:ascii="Times New Roman" w:hAnsi="Times New Roman" w:cs="Times New Roman"/>
                <w:sz w:val="24"/>
              </w:rPr>
            </w:pPr>
          </w:p>
        </w:tc>
      </w:tr>
      <w:tr w:rsidR="00377036" w14:paraId="4B2842EF" w14:textId="77777777" w:rsidTr="008303A8">
        <w:trPr>
          <w:trHeight w:val="606"/>
        </w:trPr>
        <w:tc>
          <w:tcPr>
            <w:tcW w:w="2185" w:type="dxa"/>
            <w:tcBorders>
              <w:top w:val="single" w:sz="4" w:space="0" w:color="auto"/>
              <w:left w:val="single" w:sz="4" w:space="0" w:color="auto"/>
              <w:bottom w:val="single" w:sz="4" w:space="0" w:color="auto"/>
              <w:right w:val="single" w:sz="4" w:space="0" w:color="auto"/>
            </w:tcBorders>
            <w:vAlign w:val="center"/>
            <w:hideMark/>
          </w:tcPr>
          <w:p w14:paraId="7A83B8D3" w14:textId="77777777" w:rsidR="00377036" w:rsidRDefault="00377036" w:rsidP="008303A8">
            <w:pPr>
              <w:jc w:val="center"/>
              <w:rPr>
                <w:rFonts w:ascii="Times New Roman" w:hAnsi="Times New Roman" w:cs="Times New Roman"/>
                <w:sz w:val="24"/>
              </w:rPr>
            </w:pPr>
            <w:r>
              <w:rPr>
                <w:rFonts w:ascii="Times New Roman" w:hAnsi="Times New Roman" w:cs="Times New Roman"/>
                <w:sz w:val="24"/>
              </w:rPr>
              <w:t>Eleição Direta</w:t>
            </w:r>
          </w:p>
        </w:tc>
        <w:tc>
          <w:tcPr>
            <w:tcW w:w="2348" w:type="dxa"/>
            <w:tcBorders>
              <w:top w:val="single" w:sz="4" w:space="0" w:color="auto"/>
              <w:left w:val="single" w:sz="4" w:space="0" w:color="auto"/>
              <w:bottom w:val="single" w:sz="4" w:space="0" w:color="auto"/>
              <w:right w:val="single" w:sz="4" w:space="0" w:color="auto"/>
            </w:tcBorders>
          </w:tcPr>
          <w:p w14:paraId="2A56678D" w14:textId="77777777" w:rsidR="00377036" w:rsidRDefault="00377036" w:rsidP="008303A8">
            <w:pPr>
              <w:rPr>
                <w:rFonts w:ascii="Times New Roman" w:hAnsi="Times New Roman" w:cs="Times New Roman"/>
                <w:sz w:val="24"/>
              </w:rPr>
            </w:pPr>
          </w:p>
        </w:tc>
        <w:tc>
          <w:tcPr>
            <w:tcW w:w="2507" w:type="dxa"/>
            <w:tcBorders>
              <w:top w:val="single" w:sz="4" w:space="0" w:color="auto"/>
              <w:left w:val="single" w:sz="4" w:space="0" w:color="auto"/>
              <w:bottom w:val="single" w:sz="4" w:space="0" w:color="auto"/>
              <w:right w:val="single" w:sz="4" w:space="0" w:color="auto"/>
            </w:tcBorders>
            <w:hideMark/>
          </w:tcPr>
          <w:p w14:paraId="4FCF63AA" w14:textId="77777777" w:rsidR="00377036" w:rsidRDefault="006B0A27" w:rsidP="008303A8">
            <w:pPr>
              <w:jc w:val="center"/>
              <w:rPr>
                <w:rFonts w:ascii="Times New Roman" w:hAnsi="Times New Roman" w:cs="Times New Roman"/>
                <w:sz w:val="24"/>
              </w:rPr>
            </w:pPr>
            <w:r>
              <w:rPr>
                <w:rFonts w:ascii="Times New Roman" w:hAnsi="Times New Roman" w:cs="Times New Roman"/>
                <w:sz w:val="24"/>
              </w:rPr>
              <w:t>X</w:t>
            </w:r>
          </w:p>
        </w:tc>
        <w:tc>
          <w:tcPr>
            <w:tcW w:w="1891" w:type="dxa"/>
            <w:tcBorders>
              <w:top w:val="single" w:sz="4" w:space="0" w:color="auto"/>
              <w:left w:val="single" w:sz="4" w:space="0" w:color="auto"/>
              <w:bottom w:val="single" w:sz="4" w:space="0" w:color="auto"/>
              <w:right w:val="single" w:sz="4" w:space="0" w:color="auto"/>
            </w:tcBorders>
          </w:tcPr>
          <w:p w14:paraId="622F499F" w14:textId="77777777" w:rsidR="00377036" w:rsidRDefault="00377036" w:rsidP="008303A8">
            <w:pPr>
              <w:rPr>
                <w:rFonts w:ascii="Times New Roman" w:hAnsi="Times New Roman" w:cs="Times New Roman"/>
                <w:sz w:val="24"/>
              </w:rPr>
            </w:pPr>
          </w:p>
        </w:tc>
      </w:tr>
      <w:tr w:rsidR="00377036" w14:paraId="7D8D9AD3" w14:textId="77777777" w:rsidTr="008303A8">
        <w:trPr>
          <w:trHeight w:val="626"/>
        </w:trPr>
        <w:tc>
          <w:tcPr>
            <w:tcW w:w="2185" w:type="dxa"/>
            <w:tcBorders>
              <w:top w:val="single" w:sz="4" w:space="0" w:color="auto"/>
              <w:left w:val="single" w:sz="4" w:space="0" w:color="auto"/>
              <w:bottom w:val="single" w:sz="4" w:space="0" w:color="auto"/>
              <w:right w:val="single" w:sz="4" w:space="0" w:color="auto"/>
            </w:tcBorders>
            <w:vAlign w:val="center"/>
            <w:hideMark/>
          </w:tcPr>
          <w:p w14:paraId="629CB36C" w14:textId="77777777" w:rsidR="00377036" w:rsidRDefault="00377036" w:rsidP="008303A8">
            <w:pPr>
              <w:jc w:val="center"/>
              <w:rPr>
                <w:rFonts w:ascii="Times New Roman" w:hAnsi="Times New Roman" w:cs="Times New Roman"/>
                <w:sz w:val="24"/>
              </w:rPr>
            </w:pPr>
            <w:r>
              <w:rPr>
                <w:rFonts w:ascii="Times New Roman" w:hAnsi="Times New Roman" w:cs="Times New Roman"/>
                <w:sz w:val="24"/>
              </w:rPr>
              <w:t>Indicação/</w:t>
            </w:r>
          </w:p>
          <w:p w14:paraId="309C25F4" w14:textId="77777777" w:rsidR="00377036" w:rsidRDefault="00377036" w:rsidP="008303A8">
            <w:pPr>
              <w:jc w:val="center"/>
              <w:rPr>
                <w:rFonts w:ascii="Times New Roman" w:hAnsi="Times New Roman" w:cs="Times New Roman"/>
                <w:sz w:val="24"/>
              </w:rPr>
            </w:pPr>
            <w:r>
              <w:rPr>
                <w:rFonts w:ascii="Times New Roman" w:hAnsi="Times New Roman" w:cs="Times New Roman"/>
                <w:sz w:val="24"/>
              </w:rPr>
              <w:t>cargo comissionado</w:t>
            </w:r>
          </w:p>
        </w:tc>
        <w:tc>
          <w:tcPr>
            <w:tcW w:w="2348" w:type="dxa"/>
            <w:tcBorders>
              <w:top w:val="single" w:sz="4" w:space="0" w:color="auto"/>
              <w:left w:val="single" w:sz="4" w:space="0" w:color="auto"/>
              <w:bottom w:val="single" w:sz="4" w:space="0" w:color="auto"/>
              <w:right w:val="single" w:sz="4" w:space="0" w:color="auto"/>
            </w:tcBorders>
            <w:hideMark/>
          </w:tcPr>
          <w:p w14:paraId="7168D4CF" w14:textId="77777777" w:rsidR="00377036" w:rsidRDefault="006B0A27" w:rsidP="008303A8">
            <w:pPr>
              <w:jc w:val="center"/>
              <w:rPr>
                <w:rFonts w:ascii="Times New Roman" w:hAnsi="Times New Roman" w:cs="Times New Roman"/>
                <w:sz w:val="24"/>
              </w:rPr>
            </w:pPr>
            <w:r>
              <w:rPr>
                <w:rFonts w:ascii="Times New Roman" w:hAnsi="Times New Roman" w:cs="Times New Roman"/>
                <w:sz w:val="24"/>
              </w:rPr>
              <w:t>X</w:t>
            </w:r>
          </w:p>
        </w:tc>
        <w:tc>
          <w:tcPr>
            <w:tcW w:w="2507" w:type="dxa"/>
            <w:tcBorders>
              <w:top w:val="single" w:sz="4" w:space="0" w:color="auto"/>
              <w:left w:val="single" w:sz="4" w:space="0" w:color="auto"/>
              <w:bottom w:val="single" w:sz="4" w:space="0" w:color="auto"/>
              <w:right w:val="single" w:sz="4" w:space="0" w:color="auto"/>
            </w:tcBorders>
          </w:tcPr>
          <w:p w14:paraId="5DB8FADD" w14:textId="77777777" w:rsidR="00377036" w:rsidRDefault="00377036" w:rsidP="008303A8">
            <w:pPr>
              <w:rPr>
                <w:rFonts w:ascii="Times New Roman" w:hAnsi="Times New Roman" w:cs="Times New Roman"/>
                <w:sz w:val="24"/>
              </w:rPr>
            </w:pPr>
          </w:p>
        </w:tc>
        <w:tc>
          <w:tcPr>
            <w:tcW w:w="1891" w:type="dxa"/>
            <w:tcBorders>
              <w:top w:val="single" w:sz="4" w:space="0" w:color="auto"/>
              <w:left w:val="single" w:sz="4" w:space="0" w:color="auto"/>
              <w:bottom w:val="single" w:sz="4" w:space="0" w:color="auto"/>
              <w:right w:val="single" w:sz="4" w:space="0" w:color="auto"/>
            </w:tcBorders>
          </w:tcPr>
          <w:p w14:paraId="1C7CDF42" w14:textId="77777777" w:rsidR="00377036" w:rsidRDefault="00377036" w:rsidP="008303A8">
            <w:pPr>
              <w:rPr>
                <w:rFonts w:ascii="Times New Roman" w:hAnsi="Times New Roman" w:cs="Times New Roman"/>
                <w:sz w:val="24"/>
              </w:rPr>
            </w:pPr>
          </w:p>
        </w:tc>
      </w:tr>
      <w:tr w:rsidR="00377036" w14:paraId="7304C121" w14:textId="77777777" w:rsidTr="008303A8">
        <w:trPr>
          <w:trHeight w:val="626"/>
        </w:trPr>
        <w:tc>
          <w:tcPr>
            <w:tcW w:w="2185" w:type="dxa"/>
            <w:tcBorders>
              <w:top w:val="single" w:sz="4" w:space="0" w:color="auto"/>
              <w:left w:val="single" w:sz="4" w:space="0" w:color="auto"/>
              <w:bottom w:val="single" w:sz="4" w:space="0" w:color="auto"/>
              <w:right w:val="single" w:sz="4" w:space="0" w:color="auto"/>
            </w:tcBorders>
            <w:vAlign w:val="center"/>
            <w:hideMark/>
          </w:tcPr>
          <w:p w14:paraId="3C79852B" w14:textId="77777777" w:rsidR="00377036" w:rsidRDefault="00377036" w:rsidP="008303A8">
            <w:pPr>
              <w:rPr>
                <w:rFonts w:ascii="Times New Roman" w:hAnsi="Times New Roman" w:cs="Times New Roman"/>
                <w:sz w:val="24"/>
              </w:rPr>
            </w:pPr>
            <w:r>
              <w:rPr>
                <w:rFonts w:ascii="Times New Roman" w:hAnsi="Times New Roman" w:cs="Times New Roman"/>
                <w:sz w:val="24"/>
              </w:rPr>
              <w:t>Outros:</w:t>
            </w:r>
          </w:p>
        </w:tc>
        <w:tc>
          <w:tcPr>
            <w:tcW w:w="2348" w:type="dxa"/>
            <w:tcBorders>
              <w:top w:val="single" w:sz="4" w:space="0" w:color="auto"/>
              <w:left w:val="single" w:sz="4" w:space="0" w:color="auto"/>
              <w:bottom w:val="single" w:sz="4" w:space="0" w:color="auto"/>
              <w:right w:val="single" w:sz="4" w:space="0" w:color="auto"/>
            </w:tcBorders>
          </w:tcPr>
          <w:p w14:paraId="1CF6877C" w14:textId="77777777" w:rsidR="00377036" w:rsidRDefault="00377036" w:rsidP="008303A8">
            <w:pPr>
              <w:rPr>
                <w:rFonts w:ascii="Times New Roman" w:hAnsi="Times New Roman" w:cs="Times New Roman"/>
                <w:sz w:val="24"/>
              </w:rPr>
            </w:pPr>
          </w:p>
        </w:tc>
        <w:tc>
          <w:tcPr>
            <w:tcW w:w="2507" w:type="dxa"/>
            <w:tcBorders>
              <w:top w:val="single" w:sz="4" w:space="0" w:color="auto"/>
              <w:left w:val="single" w:sz="4" w:space="0" w:color="auto"/>
              <w:bottom w:val="single" w:sz="4" w:space="0" w:color="auto"/>
              <w:right w:val="single" w:sz="4" w:space="0" w:color="auto"/>
            </w:tcBorders>
          </w:tcPr>
          <w:p w14:paraId="38B850C0" w14:textId="77777777" w:rsidR="00377036" w:rsidRDefault="00377036" w:rsidP="008303A8">
            <w:pPr>
              <w:rPr>
                <w:rFonts w:ascii="Times New Roman" w:hAnsi="Times New Roman" w:cs="Times New Roman"/>
                <w:sz w:val="24"/>
              </w:rPr>
            </w:pPr>
          </w:p>
        </w:tc>
        <w:tc>
          <w:tcPr>
            <w:tcW w:w="1891" w:type="dxa"/>
            <w:tcBorders>
              <w:top w:val="single" w:sz="4" w:space="0" w:color="auto"/>
              <w:left w:val="single" w:sz="4" w:space="0" w:color="auto"/>
              <w:bottom w:val="single" w:sz="4" w:space="0" w:color="auto"/>
              <w:right w:val="single" w:sz="4" w:space="0" w:color="auto"/>
            </w:tcBorders>
          </w:tcPr>
          <w:p w14:paraId="11FEB224" w14:textId="77777777" w:rsidR="00377036" w:rsidRDefault="00377036" w:rsidP="008303A8">
            <w:pPr>
              <w:rPr>
                <w:rFonts w:ascii="Times New Roman" w:hAnsi="Times New Roman" w:cs="Times New Roman"/>
                <w:sz w:val="24"/>
              </w:rPr>
            </w:pPr>
          </w:p>
        </w:tc>
      </w:tr>
    </w:tbl>
    <w:p w14:paraId="1871F5B8" w14:textId="77777777" w:rsidR="00377036" w:rsidRDefault="00377036" w:rsidP="00377036">
      <w:pPr>
        <w:spacing w:after="0" w:line="240" w:lineRule="auto"/>
        <w:jc w:val="both"/>
        <w:rPr>
          <w:rFonts w:ascii="Times New Roman" w:hAnsi="Times New Roman" w:cs="Times New Roman"/>
          <w:sz w:val="24"/>
          <w:szCs w:val="24"/>
        </w:rPr>
      </w:pPr>
    </w:p>
    <w:p w14:paraId="66EC4884" w14:textId="77777777" w:rsidR="00377036" w:rsidRDefault="00377036" w:rsidP="003770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Fonte: Escolas Estaduais e Secretaria Municipal, 2015.</w:t>
      </w:r>
    </w:p>
    <w:p w14:paraId="11A6E465" w14:textId="77777777" w:rsidR="00377036" w:rsidRDefault="00377036" w:rsidP="00377036">
      <w:pPr>
        <w:spacing w:after="0" w:line="360" w:lineRule="auto"/>
        <w:ind w:firstLine="708"/>
        <w:jc w:val="both"/>
        <w:rPr>
          <w:rFonts w:ascii="Times New Roman" w:hAnsi="Times New Roman" w:cs="Times New Roman"/>
          <w:sz w:val="24"/>
          <w:szCs w:val="24"/>
        </w:rPr>
      </w:pPr>
    </w:p>
    <w:p w14:paraId="4A94B482" w14:textId="77777777" w:rsidR="00377036" w:rsidRDefault="00377036" w:rsidP="00A721EA">
      <w:pPr>
        <w:spacing w:after="0" w:line="360" w:lineRule="auto"/>
        <w:ind w:left="2268"/>
        <w:jc w:val="both"/>
        <w:rPr>
          <w:rFonts w:ascii="Times New Roman" w:hAnsi="Times New Roman" w:cs="Times New Roman"/>
          <w:sz w:val="20"/>
          <w:szCs w:val="20"/>
        </w:rPr>
      </w:pPr>
      <w:r w:rsidRPr="00A721EA">
        <w:rPr>
          <w:rFonts w:ascii="Times New Roman" w:hAnsi="Times New Roman" w:cs="Times New Roman"/>
          <w:sz w:val="20"/>
          <w:szCs w:val="20"/>
        </w:rPr>
        <w:t>Os termos “administração da educação” ou “gestão da educação” têm sido utilizados na área educacional ora como sinônimos, ora como termos distintos. “Analisar a gestão da educação, seja ela desenvolvida na escola ou no sistema municipal de ensino, implica em refletir sobre as políticas de educação. Isto porque há uma ligação muito forte entre elas, pois a gestão transforma metas e objetivos educacionais em ações, dando concretude às direções traçadas pelas</w:t>
      </w:r>
      <w:r w:rsidR="00A721EA">
        <w:rPr>
          <w:rFonts w:ascii="Times New Roman" w:hAnsi="Times New Roman" w:cs="Times New Roman"/>
          <w:sz w:val="20"/>
          <w:szCs w:val="20"/>
        </w:rPr>
        <w:t xml:space="preserve"> políticas” (BORDIGNON</w:t>
      </w:r>
      <w:r w:rsidRPr="00A721EA">
        <w:rPr>
          <w:rFonts w:ascii="Times New Roman" w:hAnsi="Times New Roman" w:cs="Times New Roman"/>
          <w:sz w:val="20"/>
          <w:szCs w:val="20"/>
        </w:rPr>
        <w:t>, 2004, p.147).</w:t>
      </w:r>
    </w:p>
    <w:p w14:paraId="45DDB372" w14:textId="77777777" w:rsidR="00466B96" w:rsidRPr="00A721EA" w:rsidRDefault="00466B96" w:rsidP="00A721EA">
      <w:pPr>
        <w:spacing w:after="0" w:line="360" w:lineRule="auto"/>
        <w:ind w:left="2268"/>
        <w:jc w:val="both"/>
        <w:rPr>
          <w:rFonts w:ascii="Times New Roman" w:hAnsi="Times New Roman" w:cs="Times New Roman"/>
          <w:b/>
          <w:sz w:val="20"/>
          <w:szCs w:val="20"/>
        </w:rPr>
      </w:pPr>
    </w:p>
    <w:p w14:paraId="6539FC8C" w14:textId="77777777" w:rsidR="00377036" w:rsidRDefault="00377036" w:rsidP="0037703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gestão de sistema implica o ordenamento normativo e jurídico e a vinculação de instituições sociais por meio de diretrizes comuns. “A democratização dos sistemas de ensino e da escola implica aprendizado e vivência do exercício de participação e de tomadas de decisão”. Trata-se de um processo a ser construído coletivamente, que considera a especificidade e a possibilidade histórica e cultural de cada sistema de ensino: municipal, distrital, estadual ou federal de cada escola. (Ministério da Educação Programa Nacional de Fortalecimento dos Conselhos Escolares 2004 vol. 5. p. 25). </w:t>
      </w:r>
    </w:p>
    <w:p w14:paraId="7C9A626B" w14:textId="77777777" w:rsidR="00377036" w:rsidRDefault="00377036" w:rsidP="0037703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Quando nos referimos à </w:t>
      </w:r>
      <w:r>
        <w:rPr>
          <w:rFonts w:ascii="Times New Roman" w:hAnsi="Times New Roman" w:cs="Times New Roman"/>
          <w:i/>
          <w:iCs/>
          <w:sz w:val="24"/>
          <w:szCs w:val="24"/>
        </w:rPr>
        <w:t xml:space="preserve">Democracia </w:t>
      </w:r>
      <w:r>
        <w:rPr>
          <w:rFonts w:ascii="Times New Roman" w:hAnsi="Times New Roman" w:cs="Times New Roman"/>
          <w:sz w:val="24"/>
          <w:szCs w:val="24"/>
        </w:rPr>
        <w:t xml:space="preserve">necessariamente temos, também, de falar em </w:t>
      </w:r>
      <w:r>
        <w:rPr>
          <w:rFonts w:ascii="Times New Roman" w:hAnsi="Times New Roman" w:cs="Times New Roman"/>
          <w:i/>
          <w:iCs/>
          <w:sz w:val="24"/>
          <w:szCs w:val="24"/>
        </w:rPr>
        <w:t xml:space="preserve">Direitos Humanos. E </w:t>
      </w:r>
      <w:r>
        <w:rPr>
          <w:rFonts w:ascii="Times New Roman" w:hAnsi="Times New Roman" w:cs="Times New Roman"/>
          <w:sz w:val="24"/>
          <w:szCs w:val="24"/>
        </w:rPr>
        <w:t xml:space="preserve">isto nos remete a pensar nos nossos </w:t>
      </w:r>
      <w:r>
        <w:rPr>
          <w:rFonts w:ascii="Times New Roman" w:hAnsi="Times New Roman" w:cs="Times New Roman"/>
          <w:i/>
          <w:iCs/>
          <w:sz w:val="24"/>
          <w:szCs w:val="24"/>
        </w:rPr>
        <w:t xml:space="preserve">direitos </w:t>
      </w:r>
      <w:r>
        <w:rPr>
          <w:rFonts w:ascii="Times New Roman" w:hAnsi="Times New Roman" w:cs="Times New Roman"/>
          <w:sz w:val="24"/>
          <w:szCs w:val="24"/>
        </w:rPr>
        <w:t xml:space="preserve">- como cidadãos e como pessoas socialmente construídas e constituídas – para </w:t>
      </w:r>
      <w:r>
        <w:rPr>
          <w:rFonts w:ascii="Times New Roman" w:hAnsi="Times New Roman" w:cs="Times New Roman"/>
          <w:i/>
          <w:iCs/>
          <w:sz w:val="24"/>
          <w:szCs w:val="24"/>
        </w:rPr>
        <w:t xml:space="preserve">influenciar e decidir os rumos da sociedade </w:t>
      </w:r>
      <w:r>
        <w:rPr>
          <w:rFonts w:ascii="Times New Roman" w:hAnsi="Times New Roman" w:cs="Times New Roman"/>
          <w:sz w:val="24"/>
          <w:szCs w:val="24"/>
        </w:rPr>
        <w:t>na qual vivemos e para construirmos e preservarmos as nossas relações humanas, mais importantes e significativas, como aquelas ligadas à educação, saúde, trabalho, perspectiva e futuro profissional, moradia, lazer, relações afetivo-familiares e a qualidade de vida.</w:t>
      </w:r>
    </w:p>
    <w:p w14:paraId="49BEA1B9" w14:textId="26A10853" w:rsidR="00377036" w:rsidRPr="00F56EEC" w:rsidRDefault="00A721EA" w:rsidP="00377036">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t>Com base n</w:t>
      </w:r>
      <w:r w:rsidR="00377036">
        <w:rPr>
          <w:rFonts w:ascii="Times New Roman" w:hAnsi="Times New Roman" w:cs="Times New Roman"/>
          <w:sz w:val="24"/>
          <w:szCs w:val="24"/>
        </w:rPr>
        <w:t xml:space="preserve">esses comentários colocados acima percebemos que a educação é a base de um sistema a ser consolidado, e não apenas um cargo dentro da instituição, pois o Gestor </w:t>
      </w:r>
      <w:r w:rsidR="00377036">
        <w:rPr>
          <w:rFonts w:ascii="Times New Roman" w:hAnsi="Times New Roman" w:cs="Times New Roman"/>
          <w:sz w:val="24"/>
          <w:szCs w:val="24"/>
        </w:rPr>
        <w:lastRenderedPageBreak/>
        <w:t>seja ele eleito por votação ou indicação, deve desenvolver seu papel como educador para que possa compreender a funcionalidade de todo ambiente</w:t>
      </w:r>
      <w:r w:rsidR="00DA5E7C">
        <w:rPr>
          <w:rFonts w:ascii="Times New Roman" w:hAnsi="Times New Roman" w:cs="Times New Roman"/>
          <w:sz w:val="24"/>
          <w:szCs w:val="24"/>
        </w:rPr>
        <w:t>.</w:t>
      </w:r>
      <w:r w:rsidR="00377036">
        <w:rPr>
          <w:rFonts w:ascii="Times New Roman" w:hAnsi="Times New Roman" w:cs="Times New Roman"/>
          <w:sz w:val="24"/>
          <w:szCs w:val="24"/>
        </w:rPr>
        <w:t xml:space="preserve"> </w:t>
      </w:r>
      <w:r w:rsidR="00377036">
        <w:rPr>
          <w:rFonts w:ascii="Times New Roman" w:eastAsia="Times New Roman" w:hAnsi="Times New Roman" w:cs="Times New Roman"/>
          <w:bCs/>
          <w:color w:val="222222"/>
          <w:sz w:val="24"/>
          <w:szCs w:val="24"/>
        </w:rPr>
        <w:t>Democracia</w:t>
      </w:r>
      <w:r w:rsidR="00377036">
        <w:rPr>
          <w:rFonts w:ascii="Times New Roman" w:eastAsia="Times New Roman" w:hAnsi="Times New Roman" w:cs="Times New Roman"/>
          <w:color w:val="222222"/>
          <w:sz w:val="24"/>
          <w:szCs w:val="24"/>
        </w:rPr>
        <w:t xml:space="preserve"> é o governo do </w:t>
      </w:r>
      <w:r w:rsidR="00377036" w:rsidRPr="00F56EEC">
        <w:rPr>
          <w:rFonts w:ascii="Times New Roman" w:eastAsia="Times New Roman" w:hAnsi="Times New Roman" w:cs="Times New Roman"/>
          <w:sz w:val="24"/>
          <w:szCs w:val="24"/>
        </w:rPr>
        <w:t xml:space="preserve">povo. A palavra vem do grego, sendo formada por </w:t>
      </w:r>
      <w:r w:rsidR="00377036" w:rsidRPr="00F56EEC">
        <w:rPr>
          <w:rFonts w:ascii="Times New Roman" w:eastAsia="Times New Roman" w:hAnsi="Times New Roman" w:cs="Times New Roman"/>
          <w:i/>
          <w:sz w:val="24"/>
          <w:szCs w:val="24"/>
        </w:rPr>
        <w:t>demos</w:t>
      </w:r>
      <w:r w:rsidR="00377036" w:rsidRPr="00F56EEC">
        <w:rPr>
          <w:rFonts w:ascii="Times New Roman" w:eastAsia="Times New Roman" w:hAnsi="Times New Roman" w:cs="Times New Roman"/>
          <w:sz w:val="24"/>
          <w:szCs w:val="24"/>
        </w:rPr>
        <w:t xml:space="preserve"> que quer dizer “povo” e </w:t>
      </w:r>
      <w:r w:rsidR="00377036" w:rsidRPr="00F56EEC">
        <w:rPr>
          <w:rFonts w:ascii="Times New Roman" w:eastAsia="Times New Roman" w:hAnsi="Times New Roman" w:cs="Times New Roman"/>
          <w:i/>
          <w:sz w:val="24"/>
          <w:szCs w:val="24"/>
        </w:rPr>
        <w:t>Kratos</w:t>
      </w:r>
      <w:r w:rsidR="00377036" w:rsidRPr="00F56EEC">
        <w:rPr>
          <w:rFonts w:ascii="Times New Roman" w:eastAsia="Times New Roman" w:hAnsi="Times New Roman" w:cs="Times New Roman"/>
          <w:sz w:val="24"/>
          <w:szCs w:val="24"/>
        </w:rPr>
        <w:t xml:space="preserve"> que tem como </w:t>
      </w:r>
      <w:r w:rsidR="00377036" w:rsidRPr="00F56EEC">
        <w:rPr>
          <w:rFonts w:ascii="Times New Roman" w:eastAsia="Times New Roman" w:hAnsi="Times New Roman" w:cs="Times New Roman"/>
          <w:bCs/>
          <w:sz w:val="24"/>
          <w:szCs w:val="24"/>
        </w:rPr>
        <w:t>significado</w:t>
      </w:r>
      <w:r w:rsidR="00377036" w:rsidRPr="00F56EEC">
        <w:rPr>
          <w:rFonts w:ascii="Times New Roman" w:eastAsia="Times New Roman" w:hAnsi="Times New Roman" w:cs="Times New Roman"/>
          <w:sz w:val="24"/>
          <w:szCs w:val="24"/>
        </w:rPr>
        <w:t> “poder”. Assim, </w:t>
      </w:r>
      <w:r w:rsidR="00377036" w:rsidRPr="00F56EEC">
        <w:rPr>
          <w:rFonts w:ascii="Times New Roman" w:eastAsia="Times New Roman" w:hAnsi="Times New Roman" w:cs="Times New Roman"/>
          <w:bCs/>
          <w:sz w:val="24"/>
          <w:szCs w:val="24"/>
        </w:rPr>
        <w:t>Democracia</w:t>
      </w:r>
      <w:r w:rsidR="00377036" w:rsidRPr="00F56EEC">
        <w:rPr>
          <w:rFonts w:ascii="Times New Roman" w:eastAsia="Times New Roman" w:hAnsi="Times New Roman" w:cs="Times New Roman"/>
          <w:sz w:val="24"/>
          <w:szCs w:val="24"/>
        </w:rPr>
        <w:t xml:space="preserve"> é o regime de governo em que o poder pertence ao povo e as decisões políticas visam o benefício do povo. </w:t>
      </w:r>
    </w:p>
    <w:p w14:paraId="314F23FA" w14:textId="77777777" w:rsidR="00377036" w:rsidRDefault="00377036" w:rsidP="00377036">
      <w:pPr>
        <w:spacing w:after="0"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ab/>
        <w:t>Na Gestão Democrática Escolar, o povo referido são todos os segmentos envolvidos na comunidade escolar, desde o apoio administrativo, técnicos, professores, gestores, alunos e pais. Com os avanços apresentados na área educacional, surge a necessidade da participação da sociedade e a suma importância de se trabalha</w:t>
      </w:r>
      <w:r w:rsidR="00CB69E2">
        <w:rPr>
          <w:rFonts w:ascii="Times New Roman" w:hAnsi="Times New Roman" w:cs="Times New Roman"/>
          <w:sz w:val="24"/>
          <w:szCs w:val="24"/>
        </w:rPr>
        <w:t>r uma gestão democrática diante</w:t>
      </w:r>
      <w:r>
        <w:rPr>
          <w:rFonts w:ascii="Times New Roman" w:hAnsi="Times New Roman" w:cs="Times New Roman"/>
          <w:sz w:val="24"/>
          <w:szCs w:val="24"/>
        </w:rPr>
        <w:t xml:space="preserve"> de políticas educacionais de autonomia e do respeito à coletividade nas decisões a serem tomadas. O novo modelo de gestão educacional tanto delega poderes (autonomia administrativa e orçamentária), abre espaço para iniciativa e participação, como cobra resultados da equipe gestora. É uma situação em que sugere um perfil de líder para enfre</w:t>
      </w:r>
      <w:r w:rsidR="00073386">
        <w:rPr>
          <w:rFonts w:ascii="Times New Roman" w:hAnsi="Times New Roman" w:cs="Times New Roman"/>
          <w:sz w:val="24"/>
          <w:szCs w:val="24"/>
        </w:rPr>
        <w:t>ntar problemas e conflitos, cuja solução</w:t>
      </w:r>
      <w:r>
        <w:rPr>
          <w:rFonts w:ascii="Times New Roman" w:hAnsi="Times New Roman" w:cs="Times New Roman"/>
          <w:sz w:val="24"/>
          <w:szCs w:val="24"/>
        </w:rPr>
        <w:t xml:space="preserve"> não é técnica</w:t>
      </w:r>
      <w:r w:rsidR="00073386">
        <w:rPr>
          <w:rFonts w:ascii="Times New Roman" w:hAnsi="Times New Roman" w:cs="Times New Roman"/>
          <w:sz w:val="24"/>
          <w:szCs w:val="24"/>
        </w:rPr>
        <w:t>, mas</w:t>
      </w:r>
      <w:r>
        <w:rPr>
          <w:rFonts w:ascii="Times New Roman" w:hAnsi="Times New Roman" w:cs="Times New Roman"/>
          <w:sz w:val="24"/>
          <w:szCs w:val="24"/>
        </w:rPr>
        <w:t xml:space="preserve"> de engajamento e sintonia com o grupo.</w:t>
      </w:r>
    </w:p>
    <w:p w14:paraId="44240BA1" w14:textId="77777777" w:rsidR="00377036" w:rsidRDefault="00377036" w:rsidP="00A554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 município de Figueirópolis D´Oeste ainda apresenta falha quanto à questão da gestão democrática, tendo em vista que no Plano de Carreira dos servidores da educação (PCCs), não contempla a valorização dos profissionais da área de apoio educacional </w:t>
      </w:r>
      <w:r w:rsidR="00CB69E2">
        <w:rPr>
          <w:rFonts w:ascii="Times New Roman" w:hAnsi="Times New Roman" w:cs="Times New Roman"/>
          <w:sz w:val="24"/>
          <w:szCs w:val="24"/>
        </w:rPr>
        <w:t>e técnico administrativo por intermédio</w:t>
      </w:r>
      <w:r>
        <w:rPr>
          <w:rFonts w:ascii="Times New Roman" w:hAnsi="Times New Roman" w:cs="Times New Roman"/>
          <w:sz w:val="24"/>
          <w:szCs w:val="24"/>
        </w:rPr>
        <w:t xml:space="preserve"> de formação continuada como o Pró-gestão e o </w:t>
      </w:r>
      <w:r w:rsidR="00A5540B">
        <w:rPr>
          <w:rFonts w:ascii="Times New Roman" w:hAnsi="Times New Roman" w:cs="Times New Roman"/>
          <w:sz w:val="24"/>
          <w:szCs w:val="24"/>
        </w:rPr>
        <w:t>Profuncionário</w:t>
      </w:r>
      <w:r>
        <w:rPr>
          <w:rFonts w:ascii="Times New Roman" w:hAnsi="Times New Roman" w:cs="Times New Roman"/>
          <w:sz w:val="24"/>
          <w:szCs w:val="24"/>
        </w:rPr>
        <w:t>, além de não dispor sobre a eleição direta para o cargo de diretor e suas atribuições. Este plano terá o papel de buscar essas melhorias, de maneira que faça com que a educação de fato caminhe no sentido coletivo propriamente dito, onde o poder tenha que emanar de todos, assim consolidando a democracia dentro do âmbito escolar.</w:t>
      </w:r>
    </w:p>
    <w:p w14:paraId="35DF0937" w14:textId="77777777" w:rsidR="00A5540B" w:rsidRDefault="00A5540B" w:rsidP="00A5540B">
      <w:pPr>
        <w:spacing w:after="0" w:line="360" w:lineRule="auto"/>
        <w:jc w:val="both"/>
        <w:rPr>
          <w:rFonts w:ascii="Times New Roman" w:hAnsi="Times New Roman" w:cs="Times New Roman"/>
          <w:sz w:val="24"/>
          <w:szCs w:val="24"/>
        </w:rPr>
      </w:pPr>
    </w:p>
    <w:p w14:paraId="487141C5" w14:textId="77777777" w:rsidR="00377036" w:rsidRPr="00DD6436" w:rsidRDefault="00643F84" w:rsidP="00DD6436">
      <w:pPr>
        <w:spacing w:after="0" w:line="240" w:lineRule="auto"/>
        <w:jc w:val="both"/>
        <w:rPr>
          <w:rFonts w:ascii="Times New Roman" w:hAnsi="Times New Roman" w:cs="Times New Roman"/>
          <w:b/>
          <w:sz w:val="24"/>
          <w:szCs w:val="24"/>
        </w:rPr>
      </w:pPr>
      <w:r w:rsidRPr="00A5540B">
        <w:rPr>
          <w:rFonts w:ascii="Times New Roman" w:hAnsi="Times New Roman" w:cs="Times New Roman"/>
          <w:b/>
          <w:sz w:val="24"/>
          <w:szCs w:val="24"/>
        </w:rPr>
        <w:t>3.2</w:t>
      </w:r>
      <w:r w:rsidR="00377036" w:rsidRPr="00A5540B">
        <w:rPr>
          <w:rFonts w:ascii="Times New Roman" w:hAnsi="Times New Roman" w:cs="Times New Roman"/>
          <w:b/>
          <w:sz w:val="24"/>
          <w:szCs w:val="24"/>
        </w:rPr>
        <w:t xml:space="preserve"> METAS E ESTRATÉGIAS P</w:t>
      </w:r>
      <w:r w:rsidR="00DD6436">
        <w:rPr>
          <w:rFonts w:ascii="Times New Roman" w:hAnsi="Times New Roman" w:cs="Times New Roman"/>
          <w:b/>
          <w:sz w:val="24"/>
          <w:szCs w:val="24"/>
        </w:rPr>
        <w:t>ARA O FINANCIAMENTO DA EDUCAÇÃO</w:t>
      </w:r>
    </w:p>
    <w:tbl>
      <w:tblPr>
        <w:tblStyle w:val="Tabelacomgrade"/>
        <w:tblW w:w="0" w:type="auto"/>
        <w:tblInd w:w="108" w:type="dxa"/>
        <w:tblLook w:val="04A0" w:firstRow="1" w:lastRow="0" w:firstColumn="1" w:lastColumn="0" w:noHBand="0" w:noVBand="1"/>
      </w:tblPr>
      <w:tblGrid>
        <w:gridCol w:w="1543"/>
        <w:gridCol w:w="7270"/>
      </w:tblGrid>
      <w:tr w:rsidR="00030094" w14:paraId="7BA9477A" w14:textId="77777777" w:rsidTr="00030094">
        <w:tc>
          <w:tcPr>
            <w:tcW w:w="1560" w:type="dxa"/>
            <w:vMerge w:val="restart"/>
          </w:tcPr>
          <w:p w14:paraId="3BF504A6" w14:textId="77777777" w:rsidR="00030094" w:rsidRDefault="00030094" w:rsidP="008303A8">
            <w:pPr>
              <w:jc w:val="center"/>
              <w:rPr>
                <w:rFonts w:ascii="Times New Roman" w:hAnsi="Times New Roman" w:cs="Times New Roman"/>
                <w:sz w:val="24"/>
                <w:szCs w:val="24"/>
              </w:rPr>
            </w:pPr>
          </w:p>
          <w:p w14:paraId="41C0253A" w14:textId="77777777" w:rsidR="00030094" w:rsidRDefault="00030094" w:rsidP="00030094">
            <w:pPr>
              <w:jc w:val="center"/>
              <w:rPr>
                <w:rFonts w:ascii="Times New Roman" w:hAnsi="Times New Roman" w:cs="Times New Roman"/>
                <w:sz w:val="24"/>
                <w:szCs w:val="24"/>
              </w:rPr>
            </w:pPr>
          </w:p>
          <w:p w14:paraId="03610282" w14:textId="77777777" w:rsidR="00030094" w:rsidRDefault="00030094" w:rsidP="00030094">
            <w:pPr>
              <w:jc w:val="center"/>
              <w:rPr>
                <w:rFonts w:ascii="Times New Roman" w:hAnsi="Times New Roman" w:cs="Times New Roman"/>
                <w:sz w:val="24"/>
                <w:szCs w:val="24"/>
              </w:rPr>
            </w:pPr>
          </w:p>
          <w:p w14:paraId="3BA9DFF0" w14:textId="77777777" w:rsidR="00030094" w:rsidRPr="00EA584D" w:rsidRDefault="00030094" w:rsidP="00030094">
            <w:pPr>
              <w:jc w:val="center"/>
              <w:rPr>
                <w:rFonts w:ascii="Times New Roman" w:hAnsi="Times New Roman" w:cs="Times New Roman"/>
                <w:sz w:val="24"/>
                <w:szCs w:val="24"/>
              </w:rPr>
            </w:pPr>
            <w:r w:rsidRPr="00EA584D">
              <w:rPr>
                <w:rFonts w:ascii="Times New Roman" w:hAnsi="Times New Roman" w:cs="Times New Roman"/>
                <w:sz w:val="24"/>
                <w:szCs w:val="24"/>
              </w:rPr>
              <w:t>META Nº</w:t>
            </w:r>
            <w:r>
              <w:rPr>
                <w:rFonts w:ascii="Times New Roman" w:hAnsi="Times New Roman" w:cs="Times New Roman"/>
                <w:sz w:val="24"/>
                <w:szCs w:val="24"/>
              </w:rPr>
              <w:t xml:space="preserve"> </w:t>
            </w:r>
            <w:r>
              <w:rPr>
                <w:rFonts w:ascii="Times New Roman" w:hAnsi="Times New Roman" w:cs="Times New Roman"/>
                <w:sz w:val="24"/>
              </w:rPr>
              <w:t>6</w:t>
            </w:r>
          </w:p>
        </w:tc>
        <w:tc>
          <w:tcPr>
            <w:tcW w:w="7404" w:type="dxa"/>
          </w:tcPr>
          <w:p w14:paraId="7F00C231" w14:textId="77777777" w:rsidR="00030094" w:rsidRDefault="00030094" w:rsidP="008303A8">
            <w:pPr>
              <w:jc w:val="center"/>
              <w:rPr>
                <w:rFonts w:ascii="Times New Roman" w:hAnsi="Times New Roman" w:cs="Times New Roman"/>
                <w:sz w:val="24"/>
              </w:rPr>
            </w:pPr>
          </w:p>
          <w:p w14:paraId="5B26C0FE" w14:textId="77777777" w:rsidR="00030094" w:rsidRDefault="00030094" w:rsidP="008303A8">
            <w:pPr>
              <w:jc w:val="center"/>
              <w:rPr>
                <w:rFonts w:ascii="Times New Roman" w:hAnsi="Times New Roman" w:cs="Times New Roman"/>
                <w:sz w:val="24"/>
              </w:rPr>
            </w:pPr>
            <w:r>
              <w:rPr>
                <w:rFonts w:ascii="Times New Roman" w:hAnsi="Times New Roman" w:cs="Times New Roman"/>
                <w:sz w:val="24"/>
              </w:rPr>
              <w:t>META DO</w:t>
            </w:r>
            <w:r w:rsidRPr="00EA584D">
              <w:rPr>
                <w:rFonts w:ascii="Times New Roman" w:hAnsi="Times New Roman" w:cs="Times New Roman"/>
                <w:sz w:val="24"/>
              </w:rPr>
              <w:t xml:space="preserve"> FINANCIAMENTO DA EDUCAÇÃO</w:t>
            </w:r>
          </w:p>
          <w:p w14:paraId="78C6BF64" w14:textId="77777777" w:rsidR="00030094" w:rsidRPr="00EA584D" w:rsidRDefault="00030094" w:rsidP="008303A8">
            <w:pPr>
              <w:jc w:val="center"/>
              <w:rPr>
                <w:rFonts w:ascii="Times New Roman" w:hAnsi="Times New Roman" w:cs="Times New Roman"/>
              </w:rPr>
            </w:pPr>
          </w:p>
        </w:tc>
      </w:tr>
      <w:tr w:rsidR="00030094" w14:paraId="6A157BD1" w14:textId="77777777" w:rsidTr="00030094">
        <w:tc>
          <w:tcPr>
            <w:tcW w:w="1560" w:type="dxa"/>
            <w:vMerge/>
          </w:tcPr>
          <w:p w14:paraId="2827FFBE" w14:textId="77777777" w:rsidR="00030094" w:rsidRPr="00EA584D" w:rsidRDefault="00030094" w:rsidP="008303A8">
            <w:pPr>
              <w:jc w:val="center"/>
              <w:rPr>
                <w:rFonts w:ascii="Times New Roman" w:hAnsi="Times New Roman" w:cs="Times New Roman"/>
              </w:rPr>
            </w:pPr>
          </w:p>
        </w:tc>
        <w:tc>
          <w:tcPr>
            <w:tcW w:w="7404" w:type="dxa"/>
          </w:tcPr>
          <w:p w14:paraId="218AEF92" w14:textId="77777777" w:rsidR="00030094" w:rsidRPr="00EA584D" w:rsidRDefault="00030094" w:rsidP="008C528A">
            <w:pPr>
              <w:spacing w:line="360" w:lineRule="auto"/>
              <w:jc w:val="both"/>
              <w:rPr>
                <w:rFonts w:ascii="Times New Roman" w:hAnsi="Times New Roman" w:cs="Times New Roman"/>
                <w:sz w:val="24"/>
                <w:szCs w:val="24"/>
              </w:rPr>
            </w:pPr>
            <w:r w:rsidRPr="005958A4">
              <w:t xml:space="preserve"> </w:t>
            </w:r>
            <w:r w:rsidRPr="00EA584D">
              <w:rPr>
                <w:rFonts w:ascii="Times New Roman" w:hAnsi="Times New Roman" w:cs="Times New Roman"/>
                <w:sz w:val="24"/>
                <w:szCs w:val="24"/>
              </w:rPr>
              <w:t>Aplicar efetivamente os recursos públicos financeiros</w:t>
            </w:r>
            <w:r>
              <w:rPr>
                <w:rFonts w:ascii="Times New Roman" w:hAnsi="Times New Roman" w:cs="Times New Roman"/>
                <w:sz w:val="24"/>
                <w:szCs w:val="24"/>
              </w:rPr>
              <w:t xml:space="preserve"> </w:t>
            </w:r>
            <w:r w:rsidRPr="00EA584D">
              <w:rPr>
                <w:rFonts w:ascii="Times New Roman" w:hAnsi="Times New Roman" w:cs="Times New Roman"/>
                <w:sz w:val="24"/>
                <w:szCs w:val="24"/>
              </w:rPr>
              <w:t>definidos em lei para a educação,</w:t>
            </w:r>
            <w:r>
              <w:rPr>
                <w:rFonts w:ascii="Times New Roman" w:hAnsi="Times New Roman" w:cs="Times New Roman"/>
                <w:sz w:val="24"/>
                <w:szCs w:val="24"/>
              </w:rPr>
              <w:t xml:space="preserve"> </w:t>
            </w:r>
            <w:r w:rsidRPr="00EA584D">
              <w:rPr>
                <w:rFonts w:ascii="Times New Roman" w:hAnsi="Times New Roman" w:cs="Times New Roman"/>
                <w:sz w:val="24"/>
                <w:szCs w:val="24"/>
              </w:rPr>
              <w:t>ampliando</w:t>
            </w:r>
            <w:r>
              <w:rPr>
                <w:rFonts w:ascii="Times New Roman" w:hAnsi="Times New Roman" w:cs="Times New Roman"/>
                <w:sz w:val="24"/>
                <w:szCs w:val="24"/>
              </w:rPr>
              <w:t>-</w:t>
            </w:r>
            <w:r w:rsidRPr="00EA584D">
              <w:rPr>
                <w:rFonts w:ascii="Times New Roman" w:hAnsi="Times New Roman" w:cs="Times New Roman"/>
                <w:sz w:val="24"/>
                <w:szCs w:val="24"/>
              </w:rPr>
              <w:t>os</w:t>
            </w:r>
            <w:r>
              <w:rPr>
                <w:rFonts w:ascii="Times New Roman" w:hAnsi="Times New Roman" w:cs="Times New Roman"/>
                <w:sz w:val="24"/>
                <w:szCs w:val="24"/>
              </w:rPr>
              <w:t xml:space="preserve"> </w:t>
            </w:r>
            <w:r w:rsidRPr="00EA584D">
              <w:rPr>
                <w:rFonts w:ascii="Times New Roman" w:hAnsi="Times New Roman" w:cs="Times New Roman"/>
                <w:sz w:val="24"/>
                <w:szCs w:val="24"/>
              </w:rPr>
              <w:t>gradativamente, de forma a</w:t>
            </w:r>
            <w:r>
              <w:rPr>
                <w:rFonts w:ascii="Times New Roman" w:hAnsi="Times New Roman" w:cs="Times New Roman"/>
                <w:sz w:val="24"/>
                <w:szCs w:val="24"/>
              </w:rPr>
              <w:t xml:space="preserve"> </w:t>
            </w:r>
            <w:r w:rsidRPr="00EA584D">
              <w:rPr>
                <w:rFonts w:ascii="Times New Roman" w:hAnsi="Times New Roman" w:cs="Times New Roman"/>
                <w:sz w:val="24"/>
                <w:szCs w:val="24"/>
              </w:rPr>
              <w:t>assegurar as condições necessárias à manutenção e ao desenvolvimento</w:t>
            </w:r>
            <w:r>
              <w:rPr>
                <w:rFonts w:ascii="Times New Roman" w:hAnsi="Times New Roman" w:cs="Times New Roman"/>
                <w:sz w:val="24"/>
                <w:szCs w:val="24"/>
              </w:rPr>
              <w:t xml:space="preserve"> do ensino público de qualidade.</w:t>
            </w:r>
          </w:p>
        </w:tc>
      </w:tr>
    </w:tbl>
    <w:p w14:paraId="553C0194" w14:textId="77777777" w:rsidR="00377036" w:rsidRDefault="00377036" w:rsidP="00377036">
      <w:pPr>
        <w:spacing w:line="360" w:lineRule="auto"/>
        <w:jc w:val="center"/>
        <w:rPr>
          <w:rFonts w:ascii="Times New Roman" w:hAnsi="Times New Roman" w:cs="Times New Roman"/>
          <w:sz w:val="24"/>
          <w:szCs w:val="24"/>
        </w:rPr>
      </w:pPr>
    </w:p>
    <w:p w14:paraId="7A155FE2" w14:textId="77777777" w:rsidR="00DD6436" w:rsidRDefault="00DD6436" w:rsidP="00377036">
      <w:pPr>
        <w:spacing w:line="360" w:lineRule="auto"/>
        <w:jc w:val="center"/>
        <w:rPr>
          <w:rFonts w:ascii="Times New Roman" w:hAnsi="Times New Roman" w:cs="Times New Roman"/>
          <w:sz w:val="24"/>
          <w:szCs w:val="24"/>
        </w:rPr>
      </w:pPr>
    </w:p>
    <w:p w14:paraId="210C4821" w14:textId="77777777" w:rsidR="00DD6436" w:rsidRPr="00E42008" w:rsidRDefault="00DD6436" w:rsidP="00377036">
      <w:pPr>
        <w:spacing w:line="360" w:lineRule="auto"/>
        <w:jc w:val="center"/>
        <w:rPr>
          <w:rFonts w:ascii="Times New Roman" w:hAnsi="Times New Roman" w:cs="Times New Roman"/>
          <w:sz w:val="24"/>
          <w:szCs w:val="24"/>
        </w:rPr>
      </w:pPr>
    </w:p>
    <w:p w14:paraId="6F37EA89" w14:textId="77777777" w:rsidR="00377036" w:rsidRPr="00D269B7" w:rsidRDefault="00643F84" w:rsidP="00D269B7">
      <w:pPr>
        <w:spacing w:after="0" w:line="360" w:lineRule="auto"/>
        <w:rPr>
          <w:rFonts w:ascii="Times New Roman" w:hAnsi="Times New Roman" w:cs="Times New Roman"/>
          <w:b/>
          <w:sz w:val="24"/>
          <w:szCs w:val="24"/>
        </w:rPr>
      </w:pPr>
      <w:r w:rsidRPr="00D269B7">
        <w:rPr>
          <w:rFonts w:ascii="Times New Roman" w:hAnsi="Times New Roman" w:cs="Times New Roman"/>
          <w:b/>
          <w:sz w:val="24"/>
          <w:szCs w:val="24"/>
        </w:rPr>
        <w:t>3.3</w:t>
      </w:r>
      <w:r w:rsidR="00DD6436">
        <w:rPr>
          <w:rFonts w:ascii="Times New Roman" w:hAnsi="Times New Roman" w:cs="Times New Roman"/>
          <w:b/>
          <w:sz w:val="24"/>
          <w:szCs w:val="24"/>
        </w:rPr>
        <w:t xml:space="preserve"> ESTRATÉGIAS DA META 1</w:t>
      </w:r>
    </w:p>
    <w:tbl>
      <w:tblPr>
        <w:tblStyle w:val="Tabelacomgrade"/>
        <w:tblW w:w="0" w:type="auto"/>
        <w:tblLook w:val="04A0" w:firstRow="1" w:lastRow="0" w:firstColumn="1" w:lastColumn="0" w:noHBand="0" w:noVBand="1"/>
      </w:tblPr>
      <w:tblGrid>
        <w:gridCol w:w="1399"/>
        <w:gridCol w:w="7522"/>
      </w:tblGrid>
      <w:tr w:rsidR="00377036" w14:paraId="078D8558" w14:textId="77777777" w:rsidTr="00D269B7">
        <w:tc>
          <w:tcPr>
            <w:tcW w:w="1399" w:type="dxa"/>
          </w:tcPr>
          <w:p w14:paraId="4F2D6DB9" w14:textId="77777777" w:rsidR="00377036" w:rsidRPr="00E42008" w:rsidRDefault="00377036" w:rsidP="008303A8">
            <w:pPr>
              <w:rPr>
                <w:rFonts w:ascii="Times New Roman" w:hAnsi="Times New Roman" w:cs="Times New Roman"/>
                <w:sz w:val="24"/>
                <w:szCs w:val="24"/>
              </w:rPr>
            </w:pPr>
            <w:r w:rsidRPr="00E42008">
              <w:rPr>
                <w:rFonts w:ascii="Times New Roman" w:hAnsi="Times New Roman" w:cs="Times New Roman"/>
                <w:sz w:val="24"/>
                <w:szCs w:val="24"/>
              </w:rPr>
              <w:t xml:space="preserve">Nº </w:t>
            </w:r>
          </w:p>
        </w:tc>
        <w:tc>
          <w:tcPr>
            <w:tcW w:w="7522" w:type="dxa"/>
          </w:tcPr>
          <w:p w14:paraId="1CD73809" w14:textId="77777777" w:rsidR="00377036" w:rsidRPr="00E42008" w:rsidRDefault="00377036" w:rsidP="008303A8">
            <w:pPr>
              <w:rPr>
                <w:rFonts w:ascii="Times New Roman" w:hAnsi="Times New Roman" w:cs="Times New Roman"/>
                <w:sz w:val="24"/>
                <w:szCs w:val="24"/>
              </w:rPr>
            </w:pPr>
            <w:r w:rsidRPr="00E42008">
              <w:rPr>
                <w:rFonts w:ascii="Times New Roman" w:hAnsi="Times New Roman" w:cs="Times New Roman"/>
                <w:sz w:val="24"/>
                <w:szCs w:val="24"/>
              </w:rPr>
              <w:t>ESTRATÉGIAS DA META 1 – FINANCIAMENTO DA EDUCAÇÃO</w:t>
            </w:r>
          </w:p>
        </w:tc>
      </w:tr>
      <w:tr w:rsidR="00377036" w14:paraId="2FD70E01" w14:textId="77777777" w:rsidTr="00D269B7">
        <w:tc>
          <w:tcPr>
            <w:tcW w:w="1399" w:type="dxa"/>
          </w:tcPr>
          <w:p w14:paraId="5B412CCD" w14:textId="77777777" w:rsidR="00340213" w:rsidRDefault="00A553C1" w:rsidP="00A553C1">
            <w:pPr>
              <w:jc w:val="center"/>
              <w:rPr>
                <w:rFonts w:ascii="Times New Roman" w:hAnsi="Times New Roman" w:cs="Times New Roman"/>
                <w:sz w:val="24"/>
                <w:szCs w:val="24"/>
              </w:rPr>
            </w:pPr>
            <w:r>
              <w:rPr>
                <w:rFonts w:ascii="Times New Roman" w:hAnsi="Times New Roman" w:cs="Times New Roman"/>
                <w:sz w:val="24"/>
                <w:szCs w:val="24"/>
              </w:rPr>
              <w:t>6</w:t>
            </w:r>
            <w:r w:rsidR="00377036">
              <w:rPr>
                <w:rFonts w:ascii="Times New Roman" w:hAnsi="Times New Roman" w:cs="Times New Roman"/>
                <w:sz w:val="24"/>
                <w:szCs w:val="24"/>
              </w:rPr>
              <w:t>.1</w:t>
            </w:r>
          </w:p>
          <w:p w14:paraId="6E609846" w14:textId="77777777" w:rsidR="00340213" w:rsidRDefault="00340213" w:rsidP="00340213">
            <w:pPr>
              <w:rPr>
                <w:rFonts w:ascii="Times New Roman" w:hAnsi="Times New Roman" w:cs="Times New Roman"/>
                <w:sz w:val="24"/>
                <w:szCs w:val="24"/>
              </w:rPr>
            </w:pPr>
          </w:p>
          <w:p w14:paraId="0ABEB38A" w14:textId="77777777" w:rsidR="00377036" w:rsidRPr="00340213" w:rsidRDefault="00377036" w:rsidP="00340213">
            <w:pPr>
              <w:jc w:val="center"/>
              <w:rPr>
                <w:rFonts w:ascii="Times New Roman" w:hAnsi="Times New Roman" w:cs="Times New Roman"/>
                <w:sz w:val="24"/>
                <w:szCs w:val="24"/>
              </w:rPr>
            </w:pPr>
          </w:p>
        </w:tc>
        <w:tc>
          <w:tcPr>
            <w:tcW w:w="7522" w:type="dxa"/>
          </w:tcPr>
          <w:p w14:paraId="50FA5D38" w14:textId="77777777" w:rsidR="00377036" w:rsidRPr="00E42008" w:rsidRDefault="00377036" w:rsidP="008303A8">
            <w:pPr>
              <w:spacing w:line="360" w:lineRule="auto"/>
              <w:jc w:val="both"/>
              <w:rPr>
                <w:rFonts w:ascii="Times New Roman" w:hAnsi="Times New Roman" w:cs="Times New Roman"/>
                <w:sz w:val="24"/>
                <w:szCs w:val="24"/>
              </w:rPr>
            </w:pPr>
            <w:r w:rsidRPr="00E42008">
              <w:rPr>
                <w:rFonts w:ascii="Times New Roman" w:hAnsi="Times New Roman" w:cs="Times New Roman"/>
                <w:sz w:val="24"/>
                <w:szCs w:val="24"/>
              </w:rPr>
              <w:t>Aplicar os recursos financeiros permanentes e sustentáveis para todos os níveis, etapas e modalidades da educação, observando-se as políticas de colaboração mantidas com o governo federal e estadual, em especial as decorrentes do FUNDEB (art. 60 do ato das disposições constitucionais transitórias) e do artigo 75 § 1º da LDB (lei n° 9.394, de 1996), que trata da capacidade de atendimento e do esforço fiscal de cada ente federado, para atender suas demandas educacionais à luz do padrão de qualidade nacional</w:t>
            </w:r>
            <w:r>
              <w:rPr>
                <w:rFonts w:ascii="Times New Roman" w:hAnsi="Times New Roman" w:cs="Times New Roman"/>
                <w:sz w:val="24"/>
                <w:szCs w:val="24"/>
              </w:rPr>
              <w:t>.</w:t>
            </w:r>
          </w:p>
        </w:tc>
      </w:tr>
      <w:tr w:rsidR="00377036" w14:paraId="0EDA99F9" w14:textId="77777777" w:rsidTr="00D269B7">
        <w:tc>
          <w:tcPr>
            <w:tcW w:w="1399" w:type="dxa"/>
          </w:tcPr>
          <w:p w14:paraId="6840FBFA" w14:textId="77777777" w:rsidR="00377036" w:rsidRDefault="00A553C1" w:rsidP="00A553C1">
            <w:pPr>
              <w:jc w:val="center"/>
              <w:rPr>
                <w:rFonts w:ascii="Times New Roman" w:hAnsi="Times New Roman" w:cs="Times New Roman"/>
                <w:sz w:val="24"/>
                <w:szCs w:val="24"/>
              </w:rPr>
            </w:pPr>
            <w:r>
              <w:rPr>
                <w:rFonts w:ascii="Times New Roman" w:hAnsi="Times New Roman" w:cs="Times New Roman"/>
                <w:sz w:val="24"/>
                <w:szCs w:val="24"/>
              </w:rPr>
              <w:t>6</w:t>
            </w:r>
            <w:r w:rsidR="00377036">
              <w:rPr>
                <w:rFonts w:ascii="Times New Roman" w:hAnsi="Times New Roman" w:cs="Times New Roman"/>
                <w:sz w:val="24"/>
                <w:szCs w:val="24"/>
              </w:rPr>
              <w:t>.2</w:t>
            </w:r>
          </w:p>
        </w:tc>
        <w:tc>
          <w:tcPr>
            <w:tcW w:w="7522" w:type="dxa"/>
          </w:tcPr>
          <w:p w14:paraId="200F87D4" w14:textId="77777777" w:rsidR="00377036" w:rsidRPr="00E42008" w:rsidRDefault="00377036" w:rsidP="008303A8">
            <w:pPr>
              <w:spacing w:line="360" w:lineRule="auto"/>
              <w:jc w:val="both"/>
              <w:rPr>
                <w:rFonts w:ascii="Times New Roman" w:hAnsi="Times New Roman" w:cs="Times New Roman"/>
                <w:sz w:val="24"/>
                <w:szCs w:val="24"/>
              </w:rPr>
            </w:pPr>
            <w:r w:rsidRPr="00E42008">
              <w:rPr>
                <w:rFonts w:ascii="Times New Roman" w:hAnsi="Times New Roman" w:cs="Times New Roman"/>
                <w:sz w:val="24"/>
                <w:szCs w:val="24"/>
              </w:rPr>
              <w:t>Definir o custo aluno-qualid</w:t>
            </w:r>
            <w:r>
              <w:rPr>
                <w:rFonts w:ascii="Times New Roman" w:hAnsi="Times New Roman" w:cs="Times New Roman"/>
                <w:sz w:val="24"/>
                <w:szCs w:val="24"/>
              </w:rPr>
              <w:t>ade da educação básica do município para promover melhor</w:t>
            </w:r>
            <w:r w:rsidRPr="00E42008">
              <w:rPr>
                <w:rFonts w:ascii="Times New Roman" w:hAnsi="Times New Roman" w:cs="Times New Roman"/>
                <w:sz w:val="24"/>
                <w:szCs w:val="24"/>
              </w:rPr>
              <w:t xml:space="preserve"> ampl</w:t>
            </w:r>
            <w:r>
              <w:rPr>
                <w:rFonts w:ascii="Times New Roman" w:hAnsi="Times New Roman" w:cs="Times New Roman"/>
                <w:sz w:val="24"/>
                <w:szCs w:val="24"/>
              </w:rPr>
              <w:t>iação do investimento público na</w:t>
            </w:r>
            <w:r w:rsidRPr="00E42008">
              <w:rPr>
                <w:rFonts w:ascii="Times New Roman" w:hAnsi="Times New Roman" w:cs="Times New Roman"/>
                <w:sz w:val="24"/>
                <w:szCs w:val="24"/>
              </w:rPr>
              <w:t xml:space="preserve"> educação.</w:t>
            </w:r>
          </w:p>
        </w:tc>
      </w:tr>
      <w:tr w:rsidR="00377036" w14:paraId="7D7439F6" w14:textId="77777777" w:rsidTr="00D269B7">
        <w:tc>
          <w:tcPr>
            <w:tcW w:w="1399" w:type="dxa"/>
          </w:tcPr>
          <w:p w14:paraId="7351A3A5" w14:textId="77777777" w:rsidR="00377036" w:rsidRDefault="00A553C1" w:rsidP="00A553C1">
            <w:pPr>
              <w:jc w:val="center"/>
              <w:rPr>
                <w:rFonts w:ascii="Times New Roman" w:hAnsi="Times New Roman" w:cs="Times New Roman"/>
                <w:sz w:val="24"/>
                <w:szCs w:val="24"/>
              </w:rPr>
            </w:pPr>
            <w:r>
              <w:rPr>
                <w:rFonts w:ascii="Times New Roman" w:hAnsi="Times New Roman" w:cs="Times New Roman"/>
                <w:sz w:val="24"/>
                <w:szCs w:val="24"/>
              </w:rPr>
              <w:t>6</w:t>
            </w:r>
            <w:r w:rsidR="00377036">
              <w:rPr>
                <w:rFonts w:ascii="Times New Roman" w:hAnsi="Times New Roman" w:cs="Times New Roman"/>
                <w:sz w:val="24"/>
                <w:szCs w:val="24"/>
              </w:rPr>
              <w:t>.3</w:t>
            </w:r>
          </w:p>
        </w:tc>
        <w:tc>
          <w:tcPr>
            <w:tcW w:w="7522" w:type="dxa"/>
          </w:tcPr>
          <w:p w14:paraId="1DFFE801" w14:textId="77777777" w:rsidR="00377036" w:rsidRPr="00E42008" w:rsidRDefault="00377036" w:rsidP="008303A8">
            <w:pPr>
              <w:spacing w:line="360" w:lineRule="auto"/>
              <w:jc w:val="both"/>
              <w:rPr>
                <w:rFonts w:ascii="Times New Roman" w:hAnsi="Times New Roman" w:cs="Times New Roman"/>
                <w:sz w:val="24"/>
                <w:szCs w:val="24"/>
              </w:rPr>
            </w:pPr>
            <w:r w:rsidRPr="00E42008">
              <w:rPr>
                <w:rFonts w:ascii="Times New Roman" w:hAnsi="Times New Roman" w:cs="Times New Roman"/>
                <w:sz w:val="24"/>
                <w:szCs w:val="24"/>
              </w:rPr>
              <w:t>Garantir as condições para execução dos planos de ações articuladas (par) e o plano plurianual-PPA em consonância com o plano municipal de educação dando cumprimento às metas e estratégias de qualidade estabelecidas para todas as etapas e modalidades de ensino</w:t>
            </w:r>
            <w:r>
              <w:rPr>
                <w:rFonts w:ascii="Times New Roman" w:hAnsi="Times New Roman" w:cs="Times New Roman"/>
                <w:sz w:val="24"/>
                <w:szCs w:val="24"/>
              </w:rPr>
              <w:t>.</w:t>
            </w:r>
          </w:p>
        </w:tc>
      </w:tr>
      <w:tr w:rsidR="00377036" w14:paraId="2213BE2B" w14:textId="77777777" w:rsidTr="00D269B7">
        <w:tc>
          <w:tcPr>
            <w:tcW w:w="1399" w:type="dxa"/>
          </w:tcPr>
          <w:p w14:paraId="6EE09D22" w14:textId="77777777" w:rsidR="00377036" w:rsidRDefault="00A553C1" w:rsidP="00A553C1">
            <w:pPr>
              <w:jc w:val="center"/>
              <w:rPr>
                <w:rFonts w:ascii="Times New Roman" w:hAnsi="Times New Roman" w:cs="Times New Roman"/>
                <w:sz w:val="24"/>
                <w:szCs w:val="24"/>
              </w:rPr>
            </w:pPr>
            <w:r>
              <w:rPr>
                <w:rFonts w:ascii="Times New Roman" w:hAnsi="Times New Roman" w:cs="Times New Roman"/>
                <w:sz w:val="24"/>
                <w:szCs w:val="24"/>
              </w:rPr>
              <w:t>6</w:t>
            </w:r>
            <w:r w:rsidR="00377036">
              <w:rPr>
                <w:rFonts w:ascii="Times New Roman" w:hAnsi="Times New Roman" w:cs="Times New Roman"/>
                <w:sz w:val="24"/>
                <w:szCs w:val="24"/>
              </w:rPr>
              <w:t>.4</w:t>
            </w:r>
          </w:p>
        </w:tc>
        <w:tc>
          <w:tcPr>
            <w:tcW w:w="7522" w:type="dxa"/>
          </w:tcPr>
          <w:p w14:paraId="39F90A7A" w14:textId="77777777" w:rsidR="00377036" w:rsidRPr="00E42008" w:rsidRDefault="00377036" w:rsidP="008303A8">
            <w:pPr>
              <w:spacing w:line="360" w:lineRule="auto"/>
              <w:jc w:val="both"/>
              <w:rPr>
                <w:rFonts w:ascii="Times New Roman" w:hAnsi="Times New Roman" w:cs="Times New Roman"/>
                <w:sz w:val="24"/>
                <w:szCs w:val="24"/>
              </w:rPr>
            </w:pPr>
            <w:r w:rsidRPr="00E42008">
              <w:rPr>
                <w:rFonts w:ascii="Times New Roman" w:hAnsi="Times New Roman" w:cs="Times New Roman"/>
                <w:sz w:val="24"/>
                <w:szCs w:val="24"/>
              </w:rPr>
              <w:t>Garantir recursos financeiros para assegurar a valorização dos profissionais da educação da rede pública municipal de ensino.</w:t>
            </w:r>
          </w:p>
        </w:tc>
      </w:tr>
      <w:tr w:rsidR="00377036" w14:paraId="03C2082F" w14:textId="77777777" w:rsidTr="00D269B7">
        <w:tc>
          <w:tcPr>
            <w:tcW w:w="1399" w:type="dxa"/>
          </w:tcPr>
          <w:p w14:paraId="6A7334E9" w14:textId="77777777" w:rsidR="00377036" w:rsidRDefault="00A553C1" w:rsidP="00A553C1">
            <w:pPr>
              <w:jc w:val="center"/>
              <w:rPr>
                <w:rFonts w:ascii="Times New Roman" w:hAnsi="Times New Roman" w:cs="Times New Roman"/>
                <w:sz w:val="24"/>
                <w:szCs w:val="24"/>
              </w:rPr>
            </w:pPr>
            <w:r>
              <w:rPr>
                <w:rFonts w:ascii="Times New Roman" w:hAnsi="Times New Roman" w:cs="Times New Roman"/>
                <w:sz w:val="24"/>
                <w:szCs w:val="24"/>
              </w:rPr>
              <w:t>6</w:t>
            </w:r>
            <w:r w:rsidR="00377036" w:rsidRPr="00492AB7">
              <w:rPr>
                <w:rFonts w:ascii="Times New Roman" w:hAnsi="Times New Roman" w:cs="Times New Roman"/>
                <w:sz w:val="24"/>
                <w:szCs w:val="24"/>
              </w:rPr>
              <w:t>.5</w:t>
            </w:r>
          </w:p>
        </w:tc>
        <w:tc>
          <w:tcPr>
            <w:tcW w:w="7522" w:type="dxa"/>
          </w:tcPr>
          <w:p w14:paraId="60C1BECF" w14:textId="77777777" w:rsidR="00377036" w:rsidRPr="001B30ED" w:rsidRDefault="00377036" w:rsidP="008303A8">
            <w:pPr>
              <w:spacing w:line="360" w:lineRule="auto"/>
              <w:jc w:val="both"/>
              <w:rPr>
                <w:rFonts w:ascii="Times New Roman" w:hAnsi="Times New Roman" w:cs="Times New Roman"/>
                <w:color w:val="FF0000"/>
                <w:sz w:val="24"/>
                <w:szCs w:val="24"/>
              </w:rPr>
            </w:pPr>
            <w:r w:rsidRPr="001B30ED">
              <w:rPr>
                <w:rFonts w:ascii="Times New Roman" w:hAnsi="Times New Roman" w:cs="Times New Roman"/>
                <w:sz w:val="24"/>
                <w:szCs w:val="24"/>
              </w:rPr>
              <w:t>Garantir financiamento do governo estadual e federal para oferta de cursos de graduação e pós-graduação: especialização, mestrado e doutorado aos profissionais da educação, em parceria com as IES públicas.</w:t>
            </w:r>
          </w:p>
        </w:tc>
      </w:tr>
      <w:tr w:rsidR="00377036" w14:paraId="2DF373E5" w14:textId="77777777" w:rsidTr="00D269B7">
        <w:tc>
          <w:tcPr>
            <w:tcW w:w="1399" w:type="dxa"/>
          </w:tcPr>
          <w:p w14:paraId="45C0A5A7" w14:textId="77777777" w:rsidR="00377036" w:rsidRDefault="00A553C1" w:rsidP="00A553C1">
            <w:pPr>
              <w:jc w:val="center"/>
              <w:rPr>
                <w:rFonts w:ascii="Times New Roman" w:hAnsi="Times New Roman" w:cs="Times New Roman"/>
                <w:sz w:val="24"/>
                <w:szCs w:val="24"/>
              </w:rPr>
            </w:pPr>
            <w:r>
              <w:rPr>
                <w:rFonts w:ascii="Times New Roman" w:hAnsi="Times New Roman" w:cs="Times New Roman"/>
                <w:sz w:val="24"/>
                <w:szCs w:val="24"/>
              </w:rPr>
              <w:t>6</w:t>
            </w:r>
            <w:r w:rsidR="00377036">
              <w:rPr>
                <w:rFonts w:ascii="Times New Roman" w:hAnsi="Times New Roman" w:cs="Times New Roman"/>
                <w:sz w:val="24"/>
                <w:szCs w:val="24"/>
              </w:rPr>
              <w:t>.6</w:t>
            </w:r>
          </w:p>
        </w:tc>
        <w:tc>
          <w:tcPr>
            <w:tcW w:w="7522" w:type="dxa"/>
          </w:tcPr>
          <w:p w14:paraId="0A9FC273" w14:textId="77777777" w:rsidR="00377036" w:rsidRPr="001B30ED" w:rsidRDefault="00377036" w:rsidP="008303A8">
            <w:pPr>
              <w:spacing w:line="360" w:lineRule="auto"/>
              <w:jc w:val="both"/>
              <w:rPr>
                <w:rFonts w:ascii="Times New Roman" w:hAnsi="Times New Roman" w:cs="Times New Roman"/>
                <w:sz w:val="24"/>
                <w:szCs w:val="24"/>
              </w:rPr>
            </w:pPr>
            <w:r w:rsidRPr="001B30ED">
              <w:rPr>
                <w:rFonts w:ascii="Times New Roman" w:hAnsi="Times New Roman" w:cs="Times New Roman"/>
              </w:rPr>
              <w:t>Assegurar recursos necessários para mobiliar adequadamente os espaços dos estudantes de</w:t>
            </w:r>
            <w:r w:rsidR="00340213">
              <w:rPr>
                <w:rFonts w:ascii="Times New Roman" w:hAnsi="Times New Roman" w:cs="Times New Roman"/>
              </w:rPr>
              <w:t xml:space="preserve"> </w:t>
            </w:r>
            <w:r w:rsidR="001550EA">
              <w:rPr>
                <w:rFonts w:ascii="Times New Roman" w:hAnsi="Times New Roman" w:cs="Times New Roman"/>
              </w:rPr>
              <w:t>0</w:t>
            </w:r>
            <w:r w:rsidR="00CF5982">
              <w:rPr>
                <w:rFonts w:ascii="Times New Roman" w:hAnsi="Times New Roman" w:cs="Times New Roman"/>
              </w:rPr>
              <w:t xml:space="preserve"> a</w:t>
            </w:r>
            <w:r w:rsidRPr="001B30ED">
              <w:rPr>
                <w:rFonts w:ascii="Times New Roman" w:hAnsi="Times New Roman" w:cs="Times New Roman"/>
              </w:rPr>
              <w:t xml:space="preserve"> 06 anos com espaços de acessibilidade no ensino fundamental de 09 anos.</w:t>
            </w:r>
          </w:p>
        </w:tc>
      </w:tr>
      <w:tr w:rsidR="00377036" w14:paraId="07108EBE" w14:textId="77777777" w:rsidTr="00D269B7">
        <w:tc>
          <w:tcPr>
            <w:tcW w:w="1399" w:type="dxa"/>
          </w:tcPr>
          <w:p w14:paraId="6FB1E1EB" w14:textId="77777777" w:rsidR="00377036" w:rsidRDefault="00A553C1" w:rsidP="00A553C1">
            <w:pPr>
              <w:jc w:val="center"/>
              <w:rPr>
                <w:rFonts w:ascii="Times New Roman" w:hAnsi="Times New Roman" w:cs="Times New Roman"/>
                <w:sz w:val="24"/>
                <w:szCs w:val="24"/>
              </w:rPr>
            </w:pPr>
            <w:r>
              <w:rPr>
                <w:rFonts w:ascii="Times New Roman" w:hAnsi="Times New Roman" w:cs="Times New Roman"/>
                <w:sz w:val="24"/>
                <w:szCs w:val="24"/>
              </w:rPr>
              <w:t>6</w:t>
            </w:r>
            <w:r w:rsidR="00377036">
              <w:rPr>
                <w:rFonts w:ascii="Times New Roman" w:hAnsi="Times New Roman" w:cs="Times New Roman"/>
                <w:sz w:val="24"/>
                <w:szCs w:val="24"/>
              </w:rPr>
              <w:t>.7</w:t>
            </w:r>
          </w:p>
        </w:tc>
        <w:tc>
          <w:tcPr>
            <w:tcW w:w="7522" w:type="dxa"/>
          </w:tcPr>
          <w:p w14:paraId="1634EA63" w14:textId="77777777" w:rsidR="00377036" w:rsidRPr="001B30ED" w:rsidRDefault="00377036" w:rsidP="008303A8">
            <w:pPr>
              <w:spacing w:line="360" w:lineRule="auto"/>
              <w:jc w:val="both"/>
              <w:rPr>
                <w:rFonts w:ascii="Times New Roman" w:hAnsi="Times New Roman" w:cs="Times New Roman"/>
                <w:sz w:val="24"/>
                <w:szCs w:val="24"/>
              </w:rPr>
            </w:pPr>
            <w:r w:rsidRPr="001B30ED">
              <w:rPr>
                <w:rFonts w:ascii="Times New Roman" w:hAnsi="Times New Roman" w:cs="Times New Roman"/>
                <w:sz w:val="24"/>
                <w:szCs w:val="24"/>
              </w:rPr>
              <w:t>Apoiar técnica e financeiramente a gestão escolar, mediante transferência direta de recursos financeiros à escola, garantindo a participação da comunidade escolar no planejamento e na aplicação dos recursos, visando à ampliação da transparência e ao efetivo desenvolvimento da gestão democrática.</w:t>
            </w:r>
          </w:p>
        </w:tc>
      </w:tr>
    </w:tbl>
    <w:p w14:paraId="2140BA09" w14:textId="77777777" w:rsidR="00377036" w:rsidRDefault="00377036" w:rsidP="00377036">
      <w:pPr>
        <w:spacing w:after="0" w:line="360" w:lineRule="auto"/>
        <w:jc w:val="both"/>
        <w:rPr>
          <w:rFonts w:ascii="Times New Roman" w:hAnsi="Times New Roman" w:cs="Times New Roman"/>
          <w:color w:val="FF0000"/>
          <w:sz w:val="24"/>
        </w:rPr>
        <w:sectPr w:rsidR="00377036" w:rsidSect="00AE6458">
          <w:pgSz w:w="11906" w:h="16838" w:code="9"/>
          <w:pgMar w:top="1701" w:right="1274" w:bottom="1134" w:left="1701" w:header="709" w:footer="709" w:gutter="0"/>
          <w:cols w:space="708"/>
          <w:docGrid w:linePitch="360"/>
        </w:sectPr>
      </w:pPr>
    </w:p>
    <w:p w14:paraId="4B2DA8C9" w14:textId="77777777" w:rsidR="00F56EEC" w:rsidRPr="00D269B7" w:rsidRDefault="00643F84" w:rsidP="00DD6436">
      <w:pPr>
        <w:spacing w:after="0" w:line="360" w:lineRule="auto"/>
        <w:rPr>
          <w:rFonts w:ascii="Times New Roman" w:hAnsi="Times New Roman" w:cs="Times New Roman"/>
          <w:b/>
          <w:sz w:val="24"/>
        </w:rPr>
      </w:pPr>
      <w:r w:rsidRPr="00D269B7">
        <w:rPr>
          <w:rFonts w:ascii="Times New Roman" w:hAnsi="Times New Roman" w:cs="Times New Roman"/>
          <w:b/>
          <w:sz w:val="24"/>
        </w:rPr>
        <w:lastRenderedPageBreak/>
        <w:t>3.4 MECANISMO DE ACOMPANHAMENTO E AVALIAÇÃO.</w:t>
      </w:r>
    </w:p>
    <w:p w14:paraId="31B105BB" w14:textId="77777777" w:rsidR="007C10CC" w:rsidRDefault="007C10CC" w:rsidP="00DD6436">
      <w:pPr>
        <w:spacing w:after="0" w:line="360" w:lineRule="auto"/>
        <w:jc w:val="both"/>
        <w:rPr>
          <w:rFonts w:ascii="Times New Roman" w:hAnsi="Times New Roman" w:cs="Times New Roman"/>
          <w:sz w:val="24"/>
        </w:rPr>
      </w:pPr>
    </w:p>
    <w:p w14:paraId="6F35A12F" w14:textId="77777777" w:rsidR="00FD13BC" w:rsidRDefault="00DF39F6" w:rsidP="00DD6436">
      <w:pPr>
        <w:pStyle w:val="Corpodetexto"/>
        <w:spacing w:line="360" w:lineRule="auto"/>
        <w:ind w:firstLine="709"/>
        <w:rPr>
          <w:sz w:val="24"/>
        </w:rPr>
      </w:pPr>
      <w:r w:rsidRPr="00DF39F6">
        <w:rPr>
          <w:sz w:val="24"/>
        </w:rPr>
        <w:t>O Plano M</w:t>
      </w:r>
      <w:r>
        <w:rPr>
          <w:sz w:val="24"/>
        </w:rPr>
        <w:t xml:space="preserve">unicipal de Educação de Figueirópolis </w:t>
      </w:r>
      <w:r w:rsidRPr="00DF39F6">
        <w:rPr>
          <w:sz w:val="24"/>
        </w:rPr>
        <w:t>foi elaborado com o intuito de estabelecer política de educação para os próximos dez anos. Esse processo se de</w:t>
      </w:r>
      <w:r>
        <w:rPr>
          <w:sz w:val="24"/>
        </w:rPr>
        <w:t>u a partir das discussões entre</w:t>
      </w:r>
      <w:r w:rsidRPr="00DF39F6">
        <w:rPr>
          <w:sz w:val="24"/>
        </w:rPr>
        <w:t xml:space="preserve"> os </w:t>
      </w:r>
      <w:r w:rsidR="00340213">
        <w:rPr>
          <w:sz w:val="24"/>
        </w:rPr>
        <w:t>órgãos</w:t>
      </w:r>
      <w:r w:rsidRPr="00DF39F6">
        <w:rPr>
          <w:sz w:val="24"/>
        </w:rPr>
        <w:t xml:space="preserve"> educacionai</w:t>
      </w:r>
      <w:r>
        <w:rPr>
          <w:sz w:val="24"/>
        </w:rPr>
        <w:t>s</w:t>
      </w:r>
      <w:r w:rsidR="00FD13BC">
        <w:rPr>
          <w:sz w:val="24"/>
        </w:rPr>
        <w:t xml:space="preserve"> e </w:t>
      </w:r>
      <w:r w:rsidR="00340213">
        <w:rPr>
          <w:sz w:val="24"/>
        </w:rPr>
        <w:t>os diversos segmentos</w:t>
      </w:r>
      <w:r w:rsidR="00FD13BC">
        <w:rPr>
          <w:sz w:val="24"/>
        </w:rPr>
        <w:t xml:space="preserve"> representativos da sociedade civil</w:t>
      </w:r>
      <w:r>
        <w:rPr>
          <w:sz w:val="24"/>
        </w:rPr>
        <w:t xml:space="preserve">. </w:t>
      </w:r>
    </w:p>
    <w:p w14:paraId="77758880" w14:textId="77777777" w:rsidR="00DF39F6" w:rsidRDefault="00DF39F6" w:rsidP="00DD6436">
      <w:pPr>
        <w:pStyle w:val="Corpodetexto"/>
        <w:spacing w:line="360" w:lineRule="auto"/>
        <w:ind w:firstLine="709"/>
        <w:rPr>
          <w:sz w:val="24"/>
        </w:rPr>
      </w:pPr>
      <w:r>
        <w:rPr>
          <w:sz w:val="24"/>
        </w:rPr>
        <w:t>Onde a</w:t>
      </w:r>
      <w:r w:rsidRPr="00DF39F6">
        <w:rPr>
          <w:sz w:val="24"/>
        </w:rPr>
        <w:t xml:space="preserve"> sociedade </w:t>
      </w:r>
      <w:r>
        <w:rPr>
          <w:sz w:val="24"/>
        </w:rPr>
        <w:t>sempre está e</w:t>
      </w:r>
      <w:r w:rsidRPr="00DF39F6">
        <w:rPr>
          <w:sz w:val="24"/>
        </w:rPr>
        <w:t>m processo de constante transformação, o Plano também é dinâmico e, por isso necessita passar pelo constante p</w:t>
      </w:r>
      <w:r>
        <w:rPr>
          <w:sz w:val="24"/>
        </w:rPr>
        <w:t>rocesso de avaliação, que servirá de mecanismo para que este plano seja executado e sai</w:t>
      </w:r>
      <w:r w:rsidR="006403A5">
        <w:rPr>
          <w:sz w:val="24"/>
        </w:rPr>
        <w:t>a</w:t>
      </w:r>
      <w:r>
        <w:rPr>
          <w:sz w:val="24"/>
        </w:rPr>
        <w:t xml:space="preserve"> do papel para que a educação trace caminhos melhores</w:t>
      </w:r>
      <w:r w:rsidR="00FD13BC">
        <w:rPr>
          <w:sz w:val="24"/>
        </w:rPr>
        <w:t xml:space="preserve">. </w:t>
      </w:r>
      <w:r w:rsidRPr="00DF39F6">
        <w:rPr>
          <w:sz w:val="24"/>
        </w:rPr>
        <w:t>Quanto ao processo de execução dos objetivos e metas que constam neste Plano, faz-se necessário a articulação entre as três esferas – Federal, Estadual e Municipal, sendo que avaliação irá considerar estes âmbitos.</w:t>
      </w:r>
    </w:p>
    <w:p w14:paraId="73027D39" w14:textId="77777777" w:rsidR="00DF39F6" w:rsidRPr="00BB7035" w:rsidRDefault="00DF39F6" w:rsidP="00DD6436">
      <w:pPr>
        <w:spacing w:after="0" w:line="360" w:lineRule="auto"/>
        <w:ind w:firstLine="708"/>
        <w:jc w:val="both"/>
        <w:rPr>
          <w:rFonts w:ascii="Times New Roman" w:hAnsi="Times New Roman" w:cs="Times New Roman"/>
          <w:sz w:val="24"/>
          <w:szCs w:val="24"/>
        </w:rPr>
      </w:pPr>
      <w:r w:rsidRPr="00BB7035">
        <w:rPr>
          <w:rFonts w:ascii="Times New Roman" w:hAnsi="Times New Roman" w:cs="Times New Roman"/>
          <w:sz w:val="24"/>
          <w:szCs w:val="24"/>
        </w:rPr>
        <w:t xml:space="preserve">Para que essa avaliação aconteça </w:t>
      </w:r>
      <w:r w:rsidR="00CB69E2">
        <w:rPr>
          <w:rFonts w:ascii="Times New Roman" w:hAnsi="Times New Roman" w:cs="Times New Roman"/>
          <w:sz w:val="24"/>
          <w:szCs w:val="24"/>
        </w:rPr>
        <w:t>será criada uma comissão com as seguintes autoridades</w:t>
      </w:r>
      <w:r w:rsidRPr="00BB7035">
        <w:rPr>
          <w:rFonts w:ascii="Times New Roman" w:hAnsi="Times New Roman" w:cs="Times New Roman"/>
          <w:sz w:val="24"/>
          <w:szCs w:val="24"/>
        </w:rPr>
        <w:t xml:space="preserve">, assessor pedagógico do município, </w:t>
      </w:r>
      <w:r w:rsidR="00BB7035" w:rsidRPr="00BB7035">
        <w:rPr>
          <w:rFonts w:ascii="Times New Roman" w:hAnsi="Times New Roman" w:cs="Times New Roman"/>
          <w:sz w:val="24"/>
          <w:szCs w:val="24"/>
        </w:rPr>
        <w:t xml:space="preserve">presidente do conselho do FUNDEB, </w:t>
      </w:r>
      <w:r w:rsidRPr="00BB7035">
        <w:rPr>
          <w:rFonts w:ascii="Times New Roman" w:hAnsi="Times New Roman" w:cs="Times New Roman"/>
          <w:sz w:val="24"/>
          <w:szCs w:val="24"/>
        </w:rPr>
        <w:t xml:space="preserve">gestores das escolas estaduais juntamente com seus coordenadores pedagógicos, Secretário de Educação do município juntamente com uma equipe designado por </w:t>
      </w:r>
      <w:r w:rsidR="00F1627A" w:rsidRPr="00BB7035">
        <w:rPr>
          <w:rFonts w:ascii="Times New Roman" w:hAnsi="Times New Roman" w:cs="Times New Roman"/>
          <w:sz w:val="24"/>
          <w:szCs w:val="24"/>
        </w:rPr>
        <w:t>ele.</w:t>
      </w:r>
      <w:r w:rsidRPr="00BB7035">
        <w:rPr>
          <w:rFonts w:ascii="Times New Roman" w:hAnsi="Times New Roman" w:cs="Times New Roman"/>
          <w:sz w:val="24"/>
          <w:szCs w:val="24"/>
        </w:rPr>
        <w:t xml:space="preserve"> </w:t>
      </w:r>
      <w:r w:rsidR="00F1627A" w:rsidRPr="00BB7035">
        <w:rPr>
          <w:rFonts w:ascii="Times New Roman" w:hAnsi="Times New Roman" w:cs="Times New Roman"/>
          <w:sz w:val="24"/>
          <w:szCs w:val="24"/>
        </w:rPr>
        <w:t>E</w:t>
      </w:r>
      <w:r w:rsidRPr="00BB7035">
        <w:rPr>
          <w:rFonts w:ascii="Times New Roman" w:hAnsi="Times New Roman" w:cs="Times New Roman"/>
          <w:sz w:val="24"/>
          <w:szCs w:val="24"/>
        </w:rPr>
        <w:t>s</w:t>
      </w:r>
      <w:r w:rsidR="00F1627A" w:rsidRPr="00BB7035">
        <w:rPr>
          <w:rFonts w:ascii="Times New Roman" w:hAnsi="Times New Roman" w:cs="Times New Roman"/>
          <w:sz w:val="24"/>
          <w:szCs w:val="24"/>
        </w:rPr>
        <w:t>t</w:t>
      </w:r>
      <w:r w:rsidRPr="00BB7035">
        <w:rPr>
          <w:rFonts w:ascii="Times New Roman" w:hAnsi="Times New Roman" w:cs="Times New Roman"/>
          <w:sz w:val="24"/>
          <w:szCs w:val="24"/>
        </w:rPr>
        <w:t>e plano passará por uma avaliação a cada 2</w:t>
      </w:r>
      <w:r w:rsidR="00F54D7C">
        <w:rPr>
          <w:rFonts w:ascii="Times New Roman" w:hAnsi="Times New Roman" w:cs="Times New Roman"/>
          <w:sz w:val="24"/>
          <w:szCs w:val="24"/>
        </w:rPr>
        <w:t xml:space="preserve"> (dois)</w:t>
      </w:r>
      <w:r w:rsidRPr="00BB7035">
        <w:rPr>
          <w:rFonts w:ascii="Times New Roman" w:hAnsi="Times New Roman" w:cs="Times New Roman"/>
          <w:sz w:val="24"/>
          <w:szCs w:val="24"/>
        </w:rPr>
        <w:t xml:space="preserve"> anos obedecendo um cronograma que acompanhe</w:t>
      </w:r>
      <w:r w:rsidR="0099476E" w:rsidRPr="00BB7035">
        <w:rPr>
          <w:rFonts w:ascii="Times New Roman" w:hAnsi="Times New Roman" w:cs="Times New Roman"/>
          <w:sz w:val="24"/>
          <w:szCs w:val="24"/>
        </w:rPr>
        <w:t xml:space="preserve"> o primeiro mand</w:t>
      </w:r>
      <w:r w:rsidR="00620BC9">
        <w:rPr>
          <w:rFonts w:ascii="Times New Roman" w:hAnsi="Times New Roman" w:cs="Times New Roman"/>
          <w:sz w:val="24"/>
          <w:szCs w:val="24"/>
        </w:rPr>
        <w:t>ato e ú</w:t>
      </w:r>
      <w:r w:rsidR="0099476E" w:rsidRPr="00BB7035">
        <w:rPr>
          <w:rFonts w:ascii="Times New Roman" w:hAnsi="Times New Roman" w:cs="Times New Roman"/>
          <w:sz w:val="24"/>
          <w:szCs w:val="24"/>
        </w:rPr>
        <w:t>ltimo de cada prefeito que passar enquanto esse plano estiver vigente.</w:t>
      </w:r>
      <w:r w:rsidRPr="00BB7035">
        <w:rPr>
          <w:rFonts w:ascii="Times New Roman" w:hAnsi="Times New Roman" w:cs="Times New Roman"/>
          <w:sz w:val="24"/>
          <w:szCs w:val="24"/>
        </w:rPr>
        <w:t xml:space="preserve"> </w:t>
      </w:r>
    </w:p>
    <w:p w14:paraId="418AF51C" w14:textId="77777777" w:rsidR="00BB7035" w:rsidRPr="00BB7035" w:rsidRDefault="00BB7035" w:rsidP="00DD6436">
      <w:pPr>
        <w:spacing w:after="0" w:line="360" w:lineRule="auto"/>
        <w:ind w:firstLine="708"/>
        <w:jc w:val="both"/>
        <w:rPr>
          <w:rFonts w:ascii="Times New Roman" w:hAnsi="Times New Roman" w:cs="Times New Roman"/>
          <w:sz w:val="24"/>
          <w:szCs w:val="24"/>
        </w:rPr>
      </w:pPr>
      <w:r w:rsidRPr="00BB7035">
        <w:rPr>
          <w:rFonts w:ascii="Times New Roman" w:hAnsi="Times New Roman" w:cs="Times New Roman"/>
          <w:sz w:val="24"/>
          <w:szCs w:val="24"/>
        </w:rPr>
        <w:t>A comissão trabalhará, registrando, sistematizando e analisando o desenvolvimento das ações de acordo com a</w:t>
      </w:r>
      <w:r w:rsidR="00F34736">
        <w:rPr>
          <w:rFonts w:ascii="Times New Roman" w:hAnsi="Times New Roman" w:cs="Times New Roman"/>
          <w:sz w:val="24"/>
          <w:szCs w:val="24"/>
        </w:rPr>
        <w:t>s</w:t>
      </w:r>
      <w:r w:rsidRPr="00BB7035">
        <w:rPr>
          <w:rFonts w:ascii="Times New Roman" w:hAnsi="Times New Roman" w:cs="Times New Roman"/>
          <w:sz w:val="24"/>
          <w:szCs w:val="24"/>
        </w:rPr>
        <w:t xml:space="preserve"> metas estabelecidas</w:t>
      </w:r>
      <w:r>
        <w:rPr>
          <w:rFonts w:ascii="Times New Roman" w:hAnsi="Times New Roman" w:cs="Times New Roman"/>
          <w:sz w:val="24"/>
          <w:szCs w:val="24"/>
        </w:rPr>
        <w:t xml:space="preserve"> assim realizando avaliações com levantamentos periódicos dos resultados alcançados e replanejamento de novas ações.</w:t>
      </w:r>
    </w:p>
    <w:p w14:paraId="0AEA0153" w14:textId="77777777" w:rsidR="0099476E" w:rsidRPr="00BB7035" w:rsidRDefault="00BB7035" w:rsidP="00DD643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Para que esses resultados das avaliações cheguem a população, a</w:t>
      </w:r>
      <w:r w:rsidR="0057323E" w:rsidRPr="00BB7035">
        <w:rPr>
          <w:rFonts w:ascii="Times New Roman" w:hAnsi="Times New Roman" w:cs="Times New Roman"/>
          <w:sz w:val="24"/>
          <w:szCs w:val="24"/>
        </w:rPr>
        <w:t xml:space="preserve"> </w:t>
      </w:r>
      <w:r w:rsidR="0099476E" w:rsidRPr="00BB7035">
        <w:rPr>
          <w:rFonts w:ascii="Times New Roman" w:hAnsi="Times New Roman" w:cs="Times New Roman"/>
          <w:sz w:val="24"/>
          <w:szCs w:val="24"/>
        </w:rPr>
        <w:t>divu</w:t>
      </w:r>
      <w:r w:rsidR="00620BC9">
        <w:rPr>
          <w:rFonts w:ascii="Times New Roman" w:hAnsi="Times New Roman" w:cs="Times New Roman"/>
          <w:sz w:val="24"/>
          <w:szCs w:val="24"/>
        </w:rPr>
        <w:t>lgação dos dados obtidos por intermédio</w:t>
      </w:r>
      <w:r w:rsidR="0099476E" w:rsidRPr="00BB7035">
        <w:rPr>
          <w:rFonts w:ascii="Times New Roman" w:hAnsi="Times New Roman" w:cs="Times New Roman"/>
          <w:sz w:val="24"/>
          <w:szCs w:val="24"/>
        </w:rPr>
        <w:t xml:space="preserve"> dos veículos de comunica</w:t>
      </w:r>
      <w:r>
        <w:rPr>
          <w:rFonts w:ascii="Times New Roman" w:hAnsi="Times New Roman" w:cs="Times New Roman"/>
          <w:sz w:val="24"/>
          <w:szCs w:val="24"/>
        </w:rPr>
        <w:t>ção e encontros para</w:t>
      </w:r>
      <w:r w:rsidR="00173908">
        <w:rPr>
          <w:rFonts w:ascii="Times New Roman" w:hAnsi="Times New Roman" w:cs="Times New Roman"/>
          <w:sz w:val="24"/>
          <w:szCs w:val="24"/>
        </w:rPr>
        <w:t xml:space="preserve"> promover os balanços dos resultados alcançados,</w:t>
      </w:r>
      <w:r w:rsidR="0057323E" w:rsidRPr="00BB7035">
        <w:rPr>
          <w:rFonts w:ascii="Times New Roman" w:hAnsi="Times New Roman" w:cs="Times New Roman"/>
          <w:sz w:val="24"/>
          <w:szCs w:val="24"/>
        </w:rPr>
        <w:t xml:space="preserve"> </w:t>
      </w:r>
      <w:r w:rsidR="0099476E" w:rsidRPr="00BB7035">
        <w:rPr>
          <w:rFonts w:ascii="Times New Roman" w:hAnsi="Times New Roman" w:cs="Times New Roman"/>
          <w:sz w:val="24"/>
          <w:szCs w:val="24"/>
        </w:rPr>
        <w:t>como es</w:t>
      </w:r>
      <w:r w:rsidR="0057323E" w:rsidRPr="00BB7035">
        <w:rPr>
          <w:rFonts w:ascii="Times New Roman" w:hAnsi="Times New Roman" w:cs="Times New Roman"/>
          <w:sz w:val="24"/>
          <w:szCs w:val="24"/>
        </w:rPr>
        <w:t>t</w:t>
      </w:r>
      <w:r w:rsidR="0099476E" w:rsidRPr="00BB7035">
        <w:rPr>
          <w:rFonts w:ascii="Times New Roman" w:hAnsi="Times New Roman" w:cs="Times New Roman"/>
          <w:sz w:val="24"/>
          <w:szCs w:val="24"/>
        </w:rPr>
        <w:t>e plano foi desenvolvido e aprovado pela sociedade</w:t>
      </w:r>
      <w:r w:rsidR="0057323E" w:rsidRPr="00BB7035">
        <w:rPr>
          <w:rFonts w:ascii="Times New Roman" w:hAnsi="Times New Roman" w:cs="Times New Roman"/>
          <w:sz w:val="24"/>
          <w:szCs w:val="24"/>
        </w:rPr>
        <w:t>,</w:t>
      </w:r>
      <w:r w:rsidR="0099476E" w:rsidRPr="00BB7035">
        <w:rPr>
          <w:rFonts w:ascii="Times New Roman" w:hAnsi="Times New Roman" w:cs="Times New Roman"/>
          <w:sz w:val="24"/>
          <w:szCs w:val="24"/>
        </w:rPr>
        <w:t xml:space="preserve"> nada mais j</w:t>
      </w:r>
      <w:r w:rsidR="00620BC9">
        <w:rPr>
          <w:rFonts w:ascii="Times New Roman" w:hAnsi="Times New Roman" w:cs="Times New Roman"/>
          <w:sz w:val="24"/>
          <w:szCs w:val="24"/>
        </w:rPr>
        <w:t>usto que ela saiba como eles estão</w:t>
      </w:r>
      <w:r w:rsidR="0099476E" w:rsidRPr="00BB7035">
        <w:rPr>
          <w:rFonts w:ascii="Times New Roman" w:hAnsi="Times New Roman" w:cs="Times New Roman"/>
          <w:sz w:val="24"/>
          <w:szCs w:val="24"/>
        </w:rPr>
        <w:t xml:space="preserve"> sendo executado</w:t>
      </w:r>
      <w:r w:rsidR="00620BC9">
        <w:rPr>
          <w:rFonts w:ascii="Times New Roman" w:hAnsi="Times New Roman" w:cs="Times New Roman"/>
          <w:sz w:val="24"/>
          <w:szCs w:val="24"/>
        </w:rPr>
        <w:t>s</w:t>
      </w:r>
      <w:r w:rsidR="0099476E" w:rsidRPr="00BB7035">
        <w:rPr>
          <w:rFonts w:ascii="Times New Roman" w:hAnsi="Times New Roman" w:cs="Times New Roman"/>
          <w:sz w:val="24"/>
          <w:szCs w:val="24"/>
        </w:rPr>
        <w:t xml:space="preserve"> e quais resultados está sendo alcançados.</w:t>
      </w:r>
    </w:p>
    <w:p w14:paraId="4E4191F0" w14:textId="77777777" w:rsidR="00DF39F6" w:rsidRDefault="00DF39F6" w:rsidP="00FC2100">
      <w:pPr>
        <w:spacing w:line="360" w:lineRule="auto"/>
        <w:rPr>
          <w:rFonts w:ascii="Times New Roman" w:hAnsi="Times New Roman" w:cs="Times New Roman"/>
          <w:sz w:val="24"/>
          <w:szCs w:val="24"/>
        </w:rPr>
      </w:pPr>
    </w:p>
    <w:p w14:paraId="44887449" w14:textId="77777777" w:rsidR="00BB7035" w:rsidRPr="00DF39F6" w:rsidRDefault="00BB7035" w:rsidP="00FC2100">
      <w:pPr>
        <w:spacing w:line="360" w:lineRule="auto"/>
        <w:rPr>
          <w:rFonts w:ascii="Times New Roman" w:hAnsi="Times New Roman" w:cs="Times New Roman"/>
          <w:sz w:val="24"/>
          <w:szCs w:val="24"/>
        </w:rPr>
        <w:sectPr w:rsidR="00BB7035" w:rsidRPr="00DF39F6" w:rsidSect="00AE6458">
          <w:pgSz w:w="11906" w:h="16838" w:code="9"/>
          <w:pgMar w:top="1701" w:right="1274" w:bottom="1134" w:left="1701" w:header="709" w:footer="709" w:gutter="0"/>
          <w:cols w:space="708"/>
          <w:docGrid w:linePitch="360"/>
        </w:sectPr>
      </w:pPr>
    </w:p>
    <w:p w14:paraId="41E1F507" w14:textId="77777777" w:rsidR="00043051" w:rsidRPr="00D269B7" w:rsidRDefault="00643F84" w:rsidP="00D269B7">
      <w:pPr>
        <w:pStyle w:val="Corpodetexto"/>
        <w:jc w:val="center"/>
        <w:rPr>
          <w:b/>
          <w:sz w:val="28"/>
          <w:szCs w:val="28"/>
        </w:rPr>
      </w:pPr>
      <w:r w:rsidRPr="00D269B7">
        <w:rPr>
          <w:b/>
          <w:sz w:val="28"/>
          <w:szCs w:val="28"/>
        </w:rPr>
        <w:lastRenderedPageBreak/>
        <w:t>REFERENCIAL BIBLIOGRÁFICO</w:t>
      </w:r>
    </w:p>
    <w:p w14:paraId="1481E596" w14:textId="77777777" w:rsidR="00643F84" w:rsidRPr="00D71487" w:rsidRDefault="00643F84" w:rsidP="00D269B7">
      <w:pPr>
        <w:pStyle w:val="Corpodetexto"/>
        <w:jc w:val="center"/>
        <w:rPr>
          <w:sz w:val="28"/>
          <w:szCs w:val="28"/>
        </w:rPr>
      </w:pPr>
    </w:p>
    <w:p w14:paraId="56516F60" w14:textId="77777777" w:rsidR="00643F84" w:rsidRPr="008303A8" w:rsidRDefault="00643F84" w:rsidP="00D269B7">
      <w:pPr>
        <w:pStyle w:val="Default"/>
        <w:jc w:val="both"/>
        <w:rPr>
          <w:rFonts w:ascii="Times New Roman" w:hAnsi="Times New Roman" w:cs="Times New Roman"/>
        </w:rPr>
      </w:pPr>
      <w:r w:rsidRPr="008303A8">
        <w:rPr>
          <w:rFonts w:ascii="Times New Roman" w:hAnsi="Times New Roman" w:cs="Times New Roman"/>
        </w:rPr>
        <w:t xml:space="preserve">BORDIGNON, G.; GRACINDO, R. V. </w:t>
      </w:r>
      <w:r w:rsidRPr="008303A8">
        <w:rPr>
          <w:rFonts w:ascii="Times New Roman" w:hAnsi="Times New Roman" w:cs="Times New Roman"/>
          <w:b/>
        </w:rPr>
        <w:t>Gestão da educação: o município e a escola</w:t>
      </w:r>
      <w:r w:rsidRPr="008303A8">
        <w:rPr>
          <w:rFonts w:ascii="Times New Roman" w:hAnsi="Times New Roman" w:cs="Times New Roman"/>
        </w:rPr>
        <w:t>. In: FERREIRA, N. S. C.; AGUIAR, M. A. da S. Gestão da Educação: impasses, perspectivas e compromissos.</w:t>
      </w:r>
      <w:r w:rsidR="008303A8" w:rsidRPr="008303A8">
        <w:rPr>
          <w:rFonts w:ascii="Times New Roman" w:hAnsi="Times New Roman" w:cs="Times New Roman"/>
        </w:rPr>
        <w:t xml:space="preserve"> São Paulo: Cortez, 2004, p.147</w:t>
      </w:r>
      <w:r w:rsidRPr="008303A8">
        <w:rPr>
          <w:rFonts w:ascii="Times New Roman" w:hAnsi="Times New Roman" w:cs="Times New Roman"/>
        </w:rPr>
        <w:t>.</w:t>
      </w:r>
    </w:p>
    <w:p w14:paraId="0D2AA572" w14:textId="77777777" w:rsidR="00D269B7" w:rsidRDefault="00D269B7" w:rsidP="00D269B7">
      <w:pPr>
        <w:pStyle w:val="Default"/>
        <w:jc w:val="both"/>
        <w:rPr>
          <w:rFonts w:ascii="Times New Roman" w:hAnsi="Times New Roman" w:cs="Times New Roman"/>
        </w:rPr>
      </w:pPr>
    </w:p>
    <w:p w14:paraId="3819CBA6" w14:textId="77777777" w:rsidR="00643F84" w:rsidRDefault="00643F84" w:rsidP="00D269B7">
      <w:pPr>
        <w:pStyle w:val="Default"/>
        <w:jc w:val="both"/>
        <w:rPr>
          <w:rFonts w:ascii="Times New Roman" w:hAnsi="Times New Roman" w:cs="Times New Roman"/>
        </w:rPr>
      </w:pPr>
      <w:r w:rsidRPr="008303A8">
        <w:rPr>
          <w:rFonts w:ascii="Times New Roman" w:hAnsi="Times New Roman" w:cs="Times New Roman"/>
        </w:rPr>
        <w:t xml:space="preserve">BRASIL. Ministério da Educação. Secretaria de Educação Básica. </w:t>
      </w:r>
      <w:r w:rsidRPr="008303A8">
        <w:rPr>
          <w:rFonts w:ascii="Times New Roman" w:hAnsi="Times New Roman" w:cs="Times New Roman"/>
          <w:b/>
        </w:rPr>
        <w:t>Programa Nacional de Fortalecimento dos Conselhos Escolares. Gestão da educação escolar</w:t>
      </w:r>
      <w:r w:rsidRPr="008303A8">
        <w:rPr>
          <w:rFonts w:ascii="Times New Roman" w:hAnsi="Times New Roman" w:cs="Times New Roman"/>
        </w:rPr>
        <w:t xml:space="preserve">. Brasília: UnB, </w:t>
      </w:r>
      <w:r w:rsidR="008303A8" w:rsidRPr="008303A8">
        <w:rPr>
          <w:rFonts w:ascii="Times New Roman" w:hAnsi="Times New Roman" w:cs="Times New Roman"/>
        </w:rPr>
        <w:t>CEAD, 2004 vol. 5. p. 25</w:t>
      </w:r>
      <w:r w:rsidRPr="008303A8">
        <w:rPr>
          <w:rFonts w:ascii="Times New Roman" w:hAnsi="Times New Roman" w:cs="Times New Roman"/>
        </w:rPr>
        <w:t>.</w:t>
      </w:r>
    </w:p>
    <w:p w14:paraId="50A672D9" w14:textId="77777777" w:rsidR="00D269B7" w:rsidRPr="008303A8" w:rsidRDefault="00D269B7" w:rsidP="00D269B7">
      <w:pPr>
        <w:pStyle w:val="Default"/>
        <w:jc w:val="both"/>
        <w:rPr>
          <w:rFonts w:ascii="Times New Roman" w:hAnsi="Times New Roman" w:cs="Times New Roman"/>
        </w:rPr>
      </w:pPr>
    </w:p>
    <w:p w14:paraId="1C90DCFB" w14:textId="77777777" w:rsidR="00643F84" w:rsidRDefault="00643F84" w:rsidP="00D269B7">
      <w:pPr>
        <w:spacing w:after="0" w:line="240" w:lineRule="auto"/>
        <w:rPr>
          <w:rFonts w:ascii="Times New Roman" w:eastAsia="Times New Roman" w:hAnsi="Times New Roman" w:cs="Times New Roman"/>
          <w:sz w:val="24"/>
          <w:szCs w:val="24"/>
          <w:lang w:eastAsia="pt-BR"/>
        </w:rPr>
      </w:pPr>
      <w:r w:rsidRPr="008303A8">
        <w:rPr>
          <w:rFonts w:ascii="Times New Roman" w:eastAsia="Times New Roman" w:hAnsi="Times New Roman" w:cs="Times New Roman"/>
          <w:sz w:val="24"/>
          <w:szCs w:val="24"/>
          <w:lang w:eastAsia="pt-BR"/>
        </w:rPr>
        <w:t>ARROYO, M. G. "</w:t>
      </w:r>
      <w:r w:rsidRPr="008303A8">
        <w:rPr>
          <w:rFonts w:ascii="Times New Roman" w:eastAsia="Times New Roman" w:hAnsi="Times New Roman" w:cs="Times New Roman"/>
          <w:b/>
          <w:sz w:val="24"/>
          <w:szCs w:val="24"/>
          <w:lang w:eastAsia="pt-BR"/>
        </w:rPr>
        <w:t>Ciclos de Desenvolvimento Humano e Formação de Educadores. Educação e Sociedade</w:t>
      </w:r>
      <w:r w:rsidRPr="008303A8">
        <w:rPr>
          <w:rFonts w:ascii="Times New Roman" w:eastAsia="Times New Roman" w:hAnsi="Times New Roman" w:cs="Times New Roman"/>
          <w:sz w:val="24"/>
          <w:szCs w:val="24"/>
          <w:lang w:eastAsia="pt-BR"/>
        </w:rPr>
        <w:t>, Campinas, n. 68, p. 143-162, 1999.</w:t>
      </w:r>
    </w:p>
    <w:p w14:paraId="7C7A3D1B" w14:textId="77777777" w:rsidR="00D269B7" w:rsidRPr="008303A8" w:rsidRDefault="00D269B7" w:rsidP="00D269B7">
      <w:pPr>
        <w:spacing w:after="0" w:line="240" w:lineRule="auto"/>
        <w:rPr>
          <w:rFonts w:ascii="Times New Roman" w:hAnsi="Times New Roman" w:cs="Times New Roman"/>
          <w:sz w:val="24"/>
          <w:szCs w:val="24"/>
        </w:rPr>
      </w:pPr>
    </w:p>
    <w:p w14:paraId="7887304A" w14:textId="77777777" w:rsidR="00643F84" w:rsidRDefault="00643F84" w:rsidP="00D269B7">
      <w:pPr>
        <w:pStyle w:val="Corpodetexto"/>
        <w:rPr>
          <w:sz w:val="24"/>
        </w:rPr>
      </w:pPr>
      <w:r w:rsidRPr="008303A8">
        <w:rPr>
          <w:sz w:val="24"/>
        </w:rPr>
        <w:t xml:space="preserve">CHAMLIAN, H. C. </w:t>
      </w:r>
      <w:r w:rsidRPr="008303A8">
        <w:rPr>
          <w:b/>
          <w:sz w:val="24"/>
        </w:rPr>
        <w:t>Docência na Universidade: professores inovadores na USP</w:t>
      </w:r>
      <w:r w:rsidRPr="008303A8">
        <w:rPr>
          <w:sz w:val="24"/>
        </w:rPr>
        <w:t xml:space="preserve">. </w:t>
      </w:r>
      <w:r w:rsidRPr="008303A8">
        <w:rPr>
          <w:b/>
          <w:bCs/>
          <w:sz w:val="24"/>
        </w:rPr>
        <w:t>Cadernos de Pesquisa,</w:t>
      </w:r>
      <w:r w:rsidRPr="008303A8">
        <w:rPr>
          <w:sz w:val="24"/>
        </w:rPr>
        <w:t xml:space="preserve"> n.118, p.41-64, 2003.</w:t>
      </w:r>
    </w:p>
    <w:p w14:paraId="75546DE8" w14:textId="77777777" w:rsidR="00D269B7" w:rsidRPr="008303A8" w:rsidRDefault="00D269B7" w:rsidP="00D269B7">
      <w:pPr>
        <w:pStyle w:val="Corpodetexto"/>
        <w:rPr>
          <w:sz w:val="24"/>
        </w:rPr>
      </w:pPr>
    </w:p>
    <w:p w14:paraId="43095431" w14:textId="77777777" w:rsidR="00643F84" w:rsidRDefault="00643F84" w:rsidP="00D269B7">
      <w:pPr>
        <w:pStyle w:val="Corpodetexto"/>
        <w:rPr>
          <w:sz w:val="24"/>
        </w:rPr>
      </w:pPr>
      <w:r w:rsidRPr="008303A8">
        <w:rPr>
          <w:bCs/>
          <w:sz w:val="24"/>
        </w:rPr>
        <w:t>CUNHA,</w:t>
      </w:r>
      <w:r w:rsidRPr="008303A8">
        <w:rPr>
          <w:sz w:val="24"/>
        </w:rPr>
        <w:t xml:space="preserve"> Ana Maria de Oliveira. </w:t>
      </w:r>
      <w:r w:rsidRPr="008303A8">
        <w:rPr>
          <w:bCs/>
          <w:sz w:val="24"/>
        </w:rPr>
        <w:t>BRITO,</w:t>
      </w:r>
      <w:r w:rsidRPr="008303A8">
        <w:rPr>
          <w:sz w:val="24"/>
        </w:rPr>
        <w:t xml:space="preserve"> Taita Talamira Rodrigues. </w:t>
      </w:r>
      <w:r w:rsidRPr="008303A8">
        <w:rPr>
          <w:bCs/>
          <w:sz w:val="24"/>
        </w:rPr>
        <w:t>CICILLINI,</w:t>
      </w:r>
      <w:r w:rsidRPr="008303A8">
        <w:rPr>
          <w:sz w:val="24"/>
        </w:rPr>
        <w:t xml:space="preserve"> Graça Aparecida, </w:t>
      </w:r>
      <w:r w:rsidRPr="008303A8">
        <w:rPr>
          <w:b/>
          <w:bCs/>
          <w:sz w:val="24"/>
        </w:rPr>
        <w:t>DORMI ALUNO (A)... ACORDEI PROFESSOR (A): INTERFACES DA FORMAÇÃO PARA O EXERCÍCIO DO ENSINO SUPERIOR.</w:t>
      </w:r>
      <w:r w:rsidRPr="008303A8">
        <w:rPr>
          <w:sz w:val="24"/>
        </w:rPr>
        <w:t xml:space="preserve"> Políticas de Educação Superior / n. 11. 2006.</w:t>
      </w:r>
    </w:p>
    <w:p w14:paraId="57EFBFD4" w14:textId="77777777" w:rsidR="00D269B7" w:rsidRPr="008303A8" w:rsidRDefault="00D269B7" w:rsidP="00D269B7">
      <w:pPr>
        <w:pStyle w:val="Corpodetexto"/>
        <w:rPr>
          <w:sz w:val="24"/>
        </w:rPr>
      </w:pPr>
    </w:p>
    <w:p w14:paraId="239F14AA" w14:textId="77777777" w:rsidR="00643F84" w:rsidRDefault="00643F84" w:rsidP="00D269B7">
      <w:pPr>
        <w:spacing w:after="0" w:line="240" w:lineRule="auto"/>
        <w:jc w:val="both"/>
        <w:rPr>
          <w:rFonts w:ascii="Times New Roman" w:hAnsi="Times New Roman" w:cs="Times New Roman"/>
          <w:sz w:val="24"/>
          <w:szCs w:val="24"/>
        </w:rPr>
      </w:pPr>
      <w:r w:rsidRPr="008303A8">
        <w:rPr>
          <w:rFonts w:ascii="Times New Roman" w:hAnsi="Times New Roman" w:cs="Times New Roman"/>
          <w:sz w:val="24"/>
          <w:szCs w:val="24"/>
        </w:rPr>
        <w:t>FERREIRA, Fabiano de Jesus; BRANDÃO, Elias Canuto</w:t>
      </w:r>
      <w:r w:rsidRPr="008303A8">
        <w:rPr>
          <w:rFonts w:ascii="Times New Roman" w:hAnsi="Times New Roman" w:cs="Times New Roman"/>
          <w:b/>
          <w:sz w:val="24"/>
          <w:szCs w:val="24"/>
        </w:rPr>
        <w:t xml:space="preserve">. EDUCAÇÃO DO CAMPO: UM OLHAR HISTÓRICO, UMA REALIDADE CONCRETA, </w:t>
      </w:r>
      <w:r w:rsidRPr="008303A8">
        <w:rPr>
          <w:rFonts w:ascii="Times New Roman" w:hAnsi="Times New Roman" w:cs="Times New Roman"/>
          <w:sz w:val="24"/>
          <w:szCs w:val="24"/>
        </w:rPr>
        <w:t>Revista Eletrônica de Educação. Ano V. Nº 09, jul./dez. 2011.</w:t>
      </w:r>
    </w:p>
    <w:p w14:paraId="28E87FC5" w14:textId="77777777" w:rsidR="00D269B7" w:rsidRPr="008303A8" w:rsidRDefault="00D269B7" w:rsidP="00D269B7">
      <w:pPr>
        <w:spacing w:after="0" w:line="240" w:lineRule="auto"/>
        <w:jc w:val="both"/>
        <w:rPr>
          <w:rFonts w:ascii="Times New Roman" w:hAnsi="Times New Roman" w:cs="Times New Roman"/>
          <w:sz w:val="24"/>
          <w:szCs w:val="24"/>
        </w:rPr>
      </w:pPr>
    </w:p>
    <w:p w14:paraId="7A7A8360" w14:textId="77777777" w:rsidR="00643F84" w:rsidRDefault="00D00DAD" w:rsidP="00D269B7">
      <w:pPr>
        <w:spacing w:line="240" w:lineRule="auto"/>
        <w:jc w:val="both"/>
        <w:rPr>
          <w:rFonts w:ascii="Times New Roman" w:hAnsi="Times New Roman" w:cs="Times New Roman"/>
          <w:sz w:val="24"/>
          <w:szCs w:val="24"/>
        </w:rPr>
      </w:pPr>
      <w:hyperlink r:id="rId11" w:history="1">
        <w:r w:rsidR="00643F84" w:rsidRPr="008303A8">
          <w:rPr>
            <w:rStyle w:val="Hyperlink"/>
            <w:rFonts w:ascii="Times New Roman" w:hAnsi="Times New Roman" w:cs="Times New Roman"/>
            <w:sz w:val="24"/>
            <w:szCs w:val="24"/>
          </w:rPr>
          <w:t>http://ava.unemat.br/home/</w:t>
        </w:r>
      </w:hyperlink>
      <w:r w:rsidR="00643F84" w:rsidRPr="008303A8">
        <w:rPr>
          <w:rFonts w:ascii="Times New Roman" w:hAnsi="Times New Roman" w:cs="Times New Roman"/>
          <w:sz w:val="24"/>
          <w:szCs w:val="24"/>
        </w:rPr>
        <w:t xml:space="preserve"> &gt; acessado em 02/12/2014.</w:t>
      </w:r>
    </w:p>
    <w:p w14:paraId="490EFFC6" w14:textId="77777777" w:rsidR="00643F84" w:rsidRDefault="00D00DAD" w:rsidP="00D269B7">
      <w:pPr>
        <w:spacing w:after="0" w:line="240" w:lineRule="auto"/>
        <w:rPr>
          <w:rFonts w:ascii="Times New Roman" w:hAnsi="Times New Roman" w:cs="Times New Roman"/>
          <w:sz w:val="24"/>
          <w:szCs w:val="24"/>
        </w:rPr>
      </w:pPr>
      <w:hyperlink r:id="rId12" w:history="1">
        <w:r w:rsidR="00643F84" w:rsidRPr="008303A8">
          <w:rPr>
            <w:rStyle w:val="Hyperlink"/>
            <w:rFonts w:ascii="Times New Roman" w:hAnsi="Times New Roman" w:cs="Times New Roman"/>
            <w:sz w:val="24"/>
            <w:szCs w:val="24"/>
          </w:rPr>
          <w:t>http://cmoreira2.jusbrasil.com.br/artigos/111821615/distorcao-idade-serie-na-educacao-basica</w:t>
        </w:r>
      </w:hyperlink>
      <w:r w:rsidR="00643F84" w:rsidRPr="008303A8">
        <w:rPr>
          <w:rFonts w:ascii="Times New Roman" w:hAnsi="Times New Roman" w:cs="Times New Roman"/>
          <w:sz w:val="24"/>
          <w:szCs w:val="24"/>
        </w:rPr>
        <w:t xml:space="preserve"> acessado em 30/03/2015</w:t>
      </w:r>
    </w:p>
    <w:p w14:paraId="5F77192F" w14:textId="77777777" w:rsidR="00D269B7" w:rsidRPr="008303A8" w:rsidRDefault="00D269B7" w:rsidP="00D269B7">
      <w:pPr>
        <w:spacing w:after="0" w:line="240" w:lineRule="auto"/>
        <w:rPr>
          <w:rFonts w:ascii="Times New Roman" w:hAnsi="Times New Roman" w:cs="Times New Roman"/>
          <w:sz w:val="24"/>
          <w:szCs w:val="24"/>
        </w:rPr>
      </w:pPr>
    </w:p>
    <w:p w14:paraId="770DFA23" w14:textId="77777777" w:rsidR="00643F84" w:rsidRPr="008303A8" w:rsidRDefault="00D00DAD" w:rsidP="00D269B7">
      <w:pPr>
        <w:spacing w:line="240" w:lineRule="auto"/>
        <w:jc w:val="both"/>
        <w:rPr>
          <w:rFonts w:ascii="Times New Roman" w:hAnsi="Times New Roman" w:cs="Times New Roman"/>
          <w:sz w:val="24"/>
          <w:szCs w:val="24"/>
        </w:rPr>
      </w:pPr>
      <w:hyperlink r:id="rId13" w:history="1">
        <w:r w:rsidR="00643F84" w:rsidRPr="008303A8">
          <w:rPr>
            <w:rStyle w:val="Hyperlink"/>
            <w:rFonts w:ascii="Times New Roman" w:hAnsi="Times New Roman" w:cs="Times New Roman"/>
            <w:sz w:val="24"/>
            <w:szCs w:val="24"/>
          </w:rPr>
          <w:t>http://fqm.edu.br/fqm/graduacao/</w:t>
        </w:r>
      </w:hyperlink>
      <w:r w:rsidR="00643F84" w:rsidRPr="008303A8">
        <w:rPr>
          <w:rFonts w:ascii="Times New Roman" w:hAnsi="Times New Roman" w:cs="Times New Roman"/>
          <w:sz w:val="24"/>
          <w:szCs w:val="24"/>
        </w:rPr>
        <w:t xml:space="preserve"> &gt; acessado em 02/12/2014.</w:t>
      </w:r>
    </w:p>
    <w:p w14:paraId="6E41F74A" w14:textId="77777777" w:rsidR="00643F84" w:rsidRDefault="00D00DAD" w:rsidP="00D269B7">
      <w:pPr>
        <w:pStyle w:val="Default"/>
        <w:jc w:val="both"/>
        <w:rPr>
          <w:rFonts w:ascii="Times New Roman" w:hAnsi="Times New Roman" w:cs="Times New Roman"/>
        </w:rPr>
      </w:pPr>
      <w:hyperlink r:id="rId14" w:history="1">
        <w:r w:rsidR="00D269B7" w:rsidRPr="000658A4">
          <w:rPr>
            <w:rStyle w:val="Hyperlink"/>
            <w:rFonts w:ascii="Times New Roman" w:hAnsi="Times New Roman" w:cs="Times New Roman"/>
          </w:rPr>
          <w:t>http://g1.globo.com/bom-dia-brasil/noticia/2014/08/professor-nao-e-profissao-e-missao-afirma-alexandre-garcia.html acessado 24/04/2015</w:t>
        </w:r>
      </w:hyperlink>
      <w:r w:rsidR="00643F84" w:rsidRPr="008303A8">
        <w:rPr>
          <w:rFonts w:ascii="Times New Roman" w:hAnsi="Times New Roman" w:cs="Times New Roman"/>
        </w:rPr>
        <w:t>.</w:t>
      </w:r>
    </w:p>
    <w:p w14:paraId="73B8C558" w14:textId="77777777" w:rsidR="00D269B7" w:rsidRPr="008303A8" w:rsidRDefault="00D269B7" w:rsidP="00D269B7">
      <w:pPr>
        <w:pStyle w:val="Default"/>
        <w:jc w:val="both"/>
        <w:rPr>
          <w:rFonts w:ascii="Times New Roman" w:hAnsi="Times New Roman" w:cs="Times New Roman"/>
        </w:rPr>
      </w:pPr>
    </w:p>
    <w:p w14:paraId="1277BDBA" w14:textId="77777777" w:rsidR="00643F84" w:rsidRDefault="00D00DAD" w:rsidP="00D269B7">
      <w:pPr>
        <w:spacing w:after="0" w:line="240" w:lineRule="auto"/>
        <w:jc w:val="both"/>
        <w:rPr>
          <w:rFonts w:ascii="Times New Roman" w:hAnsi="Times New Roman" w:cs="Times New Roman"/>
          <w:sz w:val="24"/>
          <w:szCs w:val="24"/>
        </w:rPr>
      </w:pPr>
      <w:hyperlink r:id="rId15" w:history="1">
        <w:r w:rsidR="00643F84" w:rsidRPr="008303A8">
          <w:rPr>
            <w:rStyle w:val="Hyperlink"/>
            <w:rFonts w:ascii="Times New Roman" w:hAnsi="Times New Roman" w:cs="Times New Roman"/>
            <w:sz w:val="24"/>
            <w:szCs w:val="24"/>
          </w:rPr>
          <w:t>http://g1.globo.com/mato-grosso/noticia/2013/09/conab-aponta-mato-grosso-como-o-maior-produtor-de-graos-do-brasil.html</w:t>
        </w:r>
      </w:hyperlink>
      <w:r w:rsidR="00643F84" w:rsidRPr="008303A8">
        <w:rPr>
          <w:rFonts w:ascii="Times New Roman" w:hAnsi="Times New Roman" w:cs="Times New Roman"/>
          <w:sz w:val="24"/>
          <w:szCs w:val="24"/>
        </w:rPr>
        <w:t xml:space="preserve"> &gt; acessado em 01/12/2014.</w:t>
      </w:r>
    </w:p>
    <w:p w14:paraId="16B64CAF" w14:textId="77777777" w:rsidR="00D269B7" w:rsidRPr="008303A8" w:rsidRDefault="00D269B7" w:rsidP="00D269B7">
      <w:pPr>
        <w:spacing w:after="0" w:line="240" w:lineRule="auto"/>
        <w:jc w:val="both"/>
        <w:rPr>
          <w:rFonts w:ascii="Times New Roman" w:hAnsi="Times New Roman" w:cs="Times New Roman"/>
          <w:sz w:val="24"/>
          <w:szCs w:val="24"/>
        </w:rPr>
      </w:pPr>
    </w:p>
    <w:p w14:paraId="6AA88D52" w14:textId="77777777" w:rsidR="00643F84" w:rsidRPr="008303A8" w:rsidRDefault="00D00DAD" w:rsidP="00D269B7">
      <w:pPr>
        <w:spacing w:after="0" w:line="240" w:lineRule="auto"/>
        <w:rPr>
          <w:rFonts w:ascii="Times New Roman" w:hAnsi="Times New Roman" w:cs="Times New Roman"/>
          <w:sz w:val="24"/>
          <w:szCs w:val="24"/>
        </w:rPr>
      </w:pPr>
      <w:hyperlink r:id="rId16" w:history="1">
        <w:r w:rsidR="00643F84" w:rsidRPr="008303A8">
          <w:rPr>
            <w:rStyle w:val="Hyperlink"/>
            <w:rFonts w:ascii="Times New Roman" w:hAnsi="Times New Roman" w:cs="Times New Roman"/>
            <w:sz w:val="24"/>
            <w:szCs w:val="24"/>
          </w:rPr>
          <w:t>http://gestaoescolar.abril.com.br/aprendizagem/como-combater-abandono-evasao-escolar-falta-alunos-abandono-acompanhamento-frequencia-551821.shtml acessado em 30/03/2015</w:t>
        </w:r>
      </w:hyperlink>
      <w:r w:rsidR="00643F84" w:rsidRPr="008303A8">
        <w:rPr>
          <w:rFonts w:ascii="Times New Roman" w:hAnsi="Times New Roman" w:cs="Times New Roman"/>
          <w:sz w:val="24"/>
          <w:szCs w:val="24"/>
        </w:rPr>
        <w:t>.</w:t>
      </w:r>
    </w:p>
    <w:p w14:paraId="5F426205" w14:textId="77777777" w:rsidR="00643F84" w:rsidRDefault="00643F84" w:rsidP="00D269B7">
      <w:pPr>
        <w:spacing w:after="0" w:line="240" w:lineRule="auto"/>
        <w:rPr>
          <w:rFonts w:ascii="Times New Roman" w:hAnsi="Times New Roman" w:cs="Times New Roman"/>
          <w:sz w:val="24"/>
          <w:szCs w:val="24"/>
        </w:rPr>
      </w:pPr>
      <w:r w:rsidRPr="008303A8">
        <w:rPr>
          <w:rFonts w:ascii="Times New Roman" w:hAnsi="Times New Roman" w:cs="Times New Roman"/>
          <w:sz w:val="24"/>
          <w:szCs w:val="24"/>
        </w:rPr>
        <w:t>http://ide.mec.gov.br/2014/municipios/relatorio/coibge/5103809 acessado em 30/03/20145.</w:t>
      </w:r>
    </w:p>
    <w:p w14:paraId="10B754DA" w14:textId="77777777" w:rsidR="00D269B7" w:rsidRPr="008303A8" w:rsidRDefault="00D269B7" w:rsidP="00D269B7">
      <w:pPr>
        <w:spacing w:after="0" w:line="240" w:lineRule="auto"/>
        <w:rPr>
          <w:rFonts w:ascii="Times New Roman" w:hAnsi="Times New Roman" w:cs="Times New Roman"/>
          <w:sz w:val="24"/>
          <w:szCs w:val="24"/>
        </w:rPr>
      </w:pPr>
    </w:p>
    <w:p w14:paraId="643EEC69" w14:textId="77777777" w:rsidR="00643F84" w:rsidRDefault="00D00DAD" w:rsidP="00D269B7">
      <w:pPr>
        <w:spacing w:after="0" w:line="240" w:lineRule="auto"/>
        <w:rPr>
          <w:rFonts w:ascii="Times New Roman" w:hAnsi="Times New Roman" w:cs="Times New Roman"/>
          <w:sz w:val="24"/>
          <w:szCs w:val="24"/>
        </w:rPr>
      </w:pPr>
      <w:hyperlink r:id="rId17" w:history="1">
        <w:r w:rsidR="00643F84" w:rsidRPr="008303A8">
          <w:rPr>
            <w:rStyle w:val="Hyperlink"/>
            <w:rFonts w:ascii="Times New Roman" w:hAnsi="Times New Roman" w:cs="Times New Roman"/>
            <w:sz w:val="24"/>
            <w:szCs w:val="24"/>
          </w:rPr>
          <w:t>http://inovacao.enap.gov.br/index.php?option=com_docman&amp;task=doc_view&amp;gid=298</w:t>
        </w:r>
      </w:hyperlink>
      <w:r w:rsidR="00643F84" w:rsidRPr="008303A8">
        <w:rPr>
          <w:rFonts w:ascii="Times New Roman" w:hAnsi="Times New Roman" w:cs="Times New Roman"/>
          <w:sz w:val="24"/>
          <w:szCs w:val="24"/>
        </w:rPr>
        <w:t xml:space="preserve"> acessado em 30/03/2015.</w:t>
      </w:r>
    </w:p>
    <w:p w14:paraId="5D006158" w14:textId="77777777" w:rsidR="00D269B7" w:rsidRPr="008303A8" w:rsidRDefault="00D269B7" w:rsidP="00D269B7">
      <w:pPr>
        <w:spacing w:after="0" w:line="240" w:lineRule="auto"/>
        <w:rPr>
          <w:rFonts w:ascii="Times New Roman" w:hAnsi="Times New Roman" w:cs="Times New Roman"/>
          <w:sz w:val="24"/>
          <w:szCs w:val="24"/>
        </w:rPr>
      </w:pPr>
    </w:p>
    <w:p w14:paraId="72A347B4" w14:textId="77777777" w:rsidR="00643F84" w:rsidRDefault="00D00DAD" w:rsidP="00D269B7">
      <w:pPr>
        <w:pStyle w:val="Default"/>
        <w:jc w:val="both"/>
        <w:rPr>
          <w:rFonts w:ascii="Times New Roman" w:hAnsi="Times New Roman" w:cs="Times New Roman"/>
        </w:rPr>
      </w:pPr>
      <w:hyperlink r:id="rId18" w:history="1">
        <w:r w:rsidR="00643F84" w:rsidRPr="008303A8">
          <w:rPr>
            <w:rStyle w:val="Hyperlink"/>
            <w:rFonts w:ascii="Times New Roman" w:hAnsi="Times New Roman" w:cs="Times New Roman"/>
          </w:rPr>
          <w:t>http://sisfiesportal.mec.gov.br/</w:t>
        </w:r>
      </w:hyperlink>
      <w:r w:rsidR="00643F84" w:rsidRPr="008303A8">
        <w:rPr>
          <w:rFonts w:ascii="Times New Roman" w:hAnsi="Times New Roman" w:cs="Times New Roman"/>
        </w:rPr>
        <w:t xml:space="preserve"> acessado 17/04/2015.</w:t>
      </w:r>
    </w:p>
    <w:p w14:paraId="7D02C351" w14:textId="77777777" w:rsidR="00D269B7" w:rsidRPr="008303A8" w:rsidRDefault="00D269B7" w:rsidP="00D269B7">
      <w:pPr>
        <w:pStyle w:val="Default"/>
        <w:jc w:val="both"/>
        <w:rPr>
          <w:rFonts w:ascii="Times New Roman" w:hAnsi="Times New Roman" w:cs="Times New Roman"/>
        </w:rPr>
      </w:pPr>
    </w:p>
    <w:p w14:paraId="6E0BEF3D" w14:textId="77777777" w:rsidR="00643F84" w:rsidRDefault="00D00DAD" w:rsidP="00D269B7">
      <w:pPr>
        <w:pStyle w:val="Default"/>
        <w:jc w:val="both"/>
        <w:rPr>
          <w:rFonts w:ascii="Times New Roman" w:hAnsi="Times New Roman" w:cs="Times New Roman"/>
        </w:rPr>
      </w:pPr>
      <w:hyperlink r:id="rId19" w:history="1">
        <w:r w:rsidR="00643F84" w:rsidRPr="008303A8">
          <w:rPr>
            <w:rStyle w:val="Hyperlink"/>
            <w:rFonts w:ascii="Times New Roman" w:hAnsi="Times New Roman" w:cs="Times New Roman"/>
          </w:rPr>
          <w:t>http://siteprouni.mec.gov.br/</w:t>
        </w:r>
      </w:hyperlink>
      <w:r w:rsidR="00643F84" w:rsidRPr="008303A8">
        <w:rPr>
          <w:rFonts w:ascii="Times New Roman" w:hAnsi="Times New Roman" w:cs="Times New Roman"/>
        </w:rPr>
        <w:t xml:space="preserve"> acessado 17/04/2015.</w:t>
      </w:r>
    </w:p>
    <w:p w14:paraId="5AE5D7E4" w14:textId="77777777" w:rsidR="00D269B7" w:rsidRPr="008303A8" w:rsidRDefault="00D269B7" w:rsidP="00D269B7">
      <w:pPr>
        <w:pStyle w:val="Default"/>
        <w:jc w:val="both"/>
        <w:rPr>
          <w:rFonts w:ascii="Times New Roman" w:hAnsi="Times New Roman" w:cs="Times New Roman"/>
        </w:rPr>
      </w:pPr>
    </w:p>
    <w:p w14:paraId="3E9832D9" w14:textId="77777777" w:rsidR="00643F84" w:rsidRDefault="00D00DAD" w:rsidP="00D269B7">
      <w:pPr>
        <w:spacing w:after="0" w:line="240" w:lineRule="auto"/>
        <w:rPr>
          <w:rFonts w:ascii="Times New Roman" w:eastAsia="Times New Roman" w:hAnsi="Times New Roman" w:cs="Times New Roman"/>
          <w:sz w:val="24"/>
          <w:szCs w:val="24"/>
          <w:lang w:eastAsia="pt-BR"/>
        </w:rPr>
      </w:pPr>
      <w:hyperlink r:id="rId20" w:history="1">
        <w:r w:rsidR="00643F84" w:rsidRPr="008303A8">
          <w:rPr>
            <w:rStyle w:val="Hyperlink"/>
            <w:rFonts w:ascii="Times New Roman" w:eastAsia="Times New Roman" w:hAnsi="Times New Roman" w:cs="Times New Roman"/>
            <w:sz w:val="24"/>
            <w:szCs w:val="24"/>
            <w:lang w:eastAsia="pt-BR"/>
          </w:rPr>
          <w:t>http://www.administradores.com.br/artigos/cotidiano/a-formacao-humana-como-superacao-da-escola-ciclada/55465/</w:t>
        </w:r>
      </w:hyperlink>
      <w:r w:rsidR="00643F84" w:rsidRPr="008303A8">
        <w:rPr>
          <w:rFonts w:ascii="Times New Roman" w:eastAsia="Times New Roman" w:hAnsi="Times New Roman" w:cs="Times New Roman"/>
          <w:sz w:val="24"/>
          <w:szCs w:val="24"/>
          <w:lang w:eastAsia="pt-BR"/>
        </w:rPr>
        <w:t xml:space="preserve"> acessado dia 06/04/2015.</w:t>
      </w:r>
    </w:p>
    <w:p w14:paraId="6FE393AF" w14:textId="77777777" w:rsidR="00D269B7" w:rsidRPr="008303A8" w:rsidRDefault="00D269B7" w:rsidP="00D269B7">
      <w:pPr>
        <w:spacing w:after="0" w:line="240" w:lineRule="auto"/>
        <w:rPr>
          <w:rFonts w:ascii="Times New Roman" w:hAnsi="Times New Roman" w:cs="Times New Roman"/>
          <w:sz w:val="24"/>
          <w:szCs w:val="24"/>
        </w:rPr>
      </w:pPr>
    </w:p>
    <w:p w14:paraId="08A58D26" w14:textId="77777777" w:rsidR="00643F84" w:rsidRDefault="00D00DAD" w:rsidP="00D269B7">
      <w:pPr>
        <w:pStyle w:val="Default"/>
        <w:jc w:val="both"/>
        <w:rPr>
          <w:rFonts w:ascii="Times New Roman" w:hAnsi="Times New Roman" w:cs="Times New Roman"/>
        </w:rPr>
      </w:pPr>
      <w:hyperlink r:id="rId21" w:history="1">
        <w:r w:rsidR="00643F84" w:rsidRPr="008303A8">
          <w:rPr>
            <w:rStyle w:val="Hyperlink"/>
            <w:rFonts w:ascii="Times New Roman" w:hAnsi="Times New Roman" w:cs="Times New Roman"/>
          </w:rPr>
          <w:t>http://www.brasil.gov.br/educacao/2009/11/ensino-superior  ACESSADO 15/04/2015</w:t>
        </w:r>
      </w:hyperlink>
      <w:r w:rsidR="00643F84" w:rsidRPr="008303A8">
        <w:rPr>
          <w:rFonts w:ascii="Times New Roman" w:hAnsi="Times New Roman" w:cs="Times New Roman"/>
        </w:rPr>
        <w:t xml:space="preserve"> </w:t>
      </w:r>
    </w:p>
    <w:p w14:paraId="5224A5EC" w14:textId="77777777" w:rsidR="00D269B7" w:rsidRPr="008303A8" w:rsidRDefault="00D269B7" w:rsidP="00D269B7">
      <w:pPr>
        <w:pStyle w:val="Default"/>
        <w:jc w:val="both"/>
        <w:rPr>
          <w:rFonts w:ascii="Times New Roman" w:hAnsi="Times New Roman" w:cs="Times New Roman"/>
        </w:rPr>
      </w:pPr>
    </w:p>
    <w:p w14:paraId="62FE34A3" w14:textId="77777777" w:rsidR="00643F84" w:rsidRDefault="00D00DAD" w:rsidP="00D269B7">
      <w:pPr>
        <w:spacing w:after="0" w:line="240" w:lineRule="auto"/>
        <w:jc w:val="both"/>
        <w:rPr>
          <w:rFonts w:ascii="Times New Roman" w:hAnsi="Times New Roman" w:cs="Times New Roman"/>
          <w:sz w:val="24"/>
          <w:szCs w:val="24"/>
        </w:rPr>
      </w:pPr>
      <w:hyperlink r:id="rId22" w:history="1">
        <w:r w:rsidR="00643F84" w:rsidRPr="008303A8">
          <w:rPr>
            <w:rStyle w:val="Hyperlink"/>
            <w:rFonts w:ascii="Times New Roman" w:hAnsi="Times New Roman" w:cs="Times New Roman"/>
            <w:sz w:val="24"/>
            <w:szCs w:val="24"/>
          </w:rPr>
          <w:t>http://www.brasilescola.com/brasil/pecuaria.htm</w:t>
        </w:r>
      </w:hyperlink>
      <w:r w:rsidR="00643F84" w:rsidRPr="008303A8">
        <w:rPr>
          <w:rFonts w:ascii="Times New Roman" w:hAnsi="Times New Roman" w:cs="Times New Roman"/>
          <w:sz w:val="24"/>
          <w:szCs w:val="24"/>
        </w:rPr>
        <w:t xml:space="preserve"> &gt; acessado em 01/12/2014.</w:t>
      </w:r>
    </w:p>
    <w:p w14:paraId="4D362C41" w14:textId="77777777" w:rsidR="00D269B7" w:rsidRPr="008303A8" w:rsidRDefault="00D269B7" w:rsidP="00D269B7">
      <w:pPr>
        <w:spacing w:after="0" w:line="240" w:lineRule="auto"/>
        <w:jc w:val="both"/>
        <w:rPr>
          <w:rFonts w:ascii="Times New Roman" w:hAnsi="Times New Roman" w:cs="Times New Roman"/>
          <w:sz w:val="24"/>
          <w:szCs w:val="24"/>
        </w:rPr>
      </w:pPr>
    </w:p>
    <w:p w14:paraId="324C87B1" w14:textId="77777777" w:rsidR="00643F84" w:rsidRDefault="00D00DAD" w:rsidP="00D269B7">
      <w:pPr>
        <w:spacing w:after="0" w:line="240" w:lineRule="auto"/>
        <w:jc w:val="both"/>
        <w:rPr>
          <w:rFonts w:ascii="Times New Roman" w:hAnsi="Times New Roman" w:cs="Times New Roman"/>
          <w:sz w:val="24"/>
          <w:szCs w:val="24"/>
        </w:rPr>
      </w:pPr>
      <w:hyperlink r:id="rId23" w:history="1">
        <w:r w:rsidR="00643F84" w:rsidRPr="008303A8">
          <w:rPr>
            <w:rStyle w:val="Hyperlink"/>
            <w:rFonts w:ascii="Times New Roman" w:hAnsi="Times New Roman" w:cs="Times New Roman"/>
            <w:sz w:val="24"/>
            <w:szCs w:val="24"/>
          </w:rPr>
          <w:t>http://www.cidades.ibge.gov.br/comparamun/compara.php?lang=&amp;coduf=51&amp;idtema=16&amp;codv=v07&amp;search=mato-grosso|figueiropolis-d%60oeste|sintese-das-informacoes-</w:t>
        </w:r>
      </w:hyperlink>
      <w:r w:rsidR="00643F84" w:rsidRPr="008303A8">
        <w:rPr>
          <w:rFonts w:ascii="Times New Roman" w:hAnsi="Times New Roman" w:cs="Times New Roman"/>
          <w:sz w:val="24"/>
          <w:szCs w:val="24"/>
        </w:rPr>
        <w:t xml:space="preserve"> &gt; acessado em 28/11/2014.</w:t>
      </w:r>
    </w:p>
    <w:p w14:paraId="3CFE4F1E" w14:textId="77777777" w:rsidR="00D269B7" w:rsidRPr="008303A8" w:rsidRDefault="00D269B7" w:rsidP="00D269B7">
      <w:pPr>
        <w:spacing w:after="0" w:line="240" w:lineRule="auto"/>
        <w:jc w:val="both"/>
        <w:rPr>
          <w:rFonts w:ascii="Times New Roman" w:hAnsi="Times New Roman" w:cs="Times New Roman"/>
          <w:sz w:val="24"/>
          <w:szCs w:val="24"/>
        </w:rPr>
      </w:pPr>
    </w:p>
    <w:p w14:paraId="032E061F" w14:textId="77777777" w:rsidR="00643F84" w:rsidRDefault="00D00DAD" w:rsidP="00D269B7">
      <w:pPr>
        <w:spacing w:after="0" w:line="240" w:lineRule="auto"/>
        <w:jc w:val="both"/>
        <w:rPr>
          <w:rFonts w:ascii="Times New Roman" w:hAnsi="Times New Roman" w:cs="Times New Roman"/>
          <w:sz w:val="24"/>
          <w:szCs w:val="24"/>
        </w:rPr>
      </w:pPr>
      <w:hyperlink r:id="rId24" w:history="1">
        <w:r w:rsidR="00643F84" w:rsidRPr="008303A8">
          <w:rPr>
            <w:rStyle w:val="Hyperlink"/>
            <w:rFonts w:ascii="Times New Roman" w:hAnsi="Times New Roman" w:cs="Times New Roman"/>
            <w:sz w:val="24"/>
            <w:szCs w:val="24"/>
          </w:rPr>
          <w:t>http://www.deepask.com/goes?page=figueiropolis-d%27oeste/MT-Confira-o-PIB---Produto-Interno-Bruto---no-seu-municipio</w:t>
        </w:r>
      </w:hyperlink>
      <w:r w:rsidR="00643F84" w:rsidRPr="008303A8">
        <w:rPr>
          <w:rFonts w:ascii="Times New Roman" w:hAnsi="Times New Roman" w:cs="Times New Roman"/>
          <w:sz w:val="24"/>
          <w:szCs w:val="24"/>
        </w:rPr>
        <w:t>.&gt;acessado em  28/11/2014.</w:t>
      </w:r>
    </w:p>
    <w:p w14:paraId="17AD8D09" w14:textId="77777777" w:rsidR="00D269B7" w:rsidRPr="008303A8" w:rsidRDefault="00D269B7" w:rsidP="00D269B7">
      <w:pPr>
        <w:spacing w:after="0" w:line="240" w:lineRule="auto"/>
        <w:jc w:val="both"/>
        <w:rPr>
          <w:rFonts w:ascii="Times New Roman" w:hAnsi="Times New Roman" w:cs="Times New Roman"/>
          <w:sz w:val="24"/>
          <w:szCs w:val="24"/>
        </w:rPr>
      </w:pPr>
    </w:p>
    <w:p w14:paraId="78084778" w14:textId="77777777" w:rsidR="00643F84" w:rsidRPr="008303A8" w:rsidRDefault="00D00DAD" w:rsidP="00D269B7">
      <w:pPr>
        <w:spacing w:line="240" w:lineRule="auto"/>
        <w:jc w:val="both"/>
        <w:rPr>
          <w:rFonts w:ascii="Times New Roman" w:hAnsi="Times New Roman" w:cs="Times New Roman"/>
          <w:sz w:val="24"/>
          <w:szCs w:val="24"/>
        </w:rPr>
      </w:pPr>
      <w:hyperlink r:id="rId25" w:history="1">
        <w:r w:rsidR="00643F84" w:rsidRPr="008303A8">
          <w:rPr>
            <w:rStyle w:val="Hyperlink"/>
            <w:rFonts w:ascii="Times New Roman" w:hAnsi="Times New Roman" w:cs="Times New Roman"/>
            <w:sz w:val="24"/>
            <w:szCs w:val="24"/>
          </w:rPr>
          <w:t>http://www.fcarp.edu.br/</w:t>
        </w:r>
      </w:hyperlink>
      <w:r w:rsidR="00643F84" w:rsidRPr="008303A8">
        <w:rPr>
          <w:rFonts w:ascii="Times New Roman" w:hAnsi="Times New Roman" w:cs="Times New Roman"/>
          <w:sz w:val="24"/>
          <w:szCs w:val="24"/>
        </w:rPr>
        <w:t xml:space="preserve"> &gt; acessado em 02/12/2014.</w:t>
      </w:r>
    </w:p>
    <w:p w14:paraId="70AAB616" w14:textId="77777777" w:rsidR="00643F84" w:rsidRPr="008303A8" w:rsidRDefault="00D00DAD" w:rsidP="00D269B7">
      <w:pPr>
        <w:spacing w:line="240" w:lineRule="auto"/>
        <w:jc w:val="both"/>
        <w:rPr>
          <w:rFonts w:ascii="Times New Roman" w:hAnsi="Times New Roman" w:cs="Times New Roman"/>
          <w:sz w:val="24"/>
          <w:szCs w:val="24"/>
        </w:rPr>
      </w:pPr>
      <w:hyperlink r:id="rId26" w:anchor="sthash.tz2jH7p4.dpuf" w:history="1">
        <w:r w:rsidR="00643F84" w:rsidRPr="008303A8">
          <w:rPr>
            <w:rStyle w:val="Hyperlink"/>
            <w:rFonts w:ascii="Times New Roman" w:hAnsi="Times New Roman" w:cs="Times New Roman"/>
            <w:sz w:val="24"/>
            <w:szCs w:val="24"/>
          </w:rPr>
          <w:t>http://www.fiepb.com.br/artigos/2009/09/03/responsabilidade_social_o_papel_das_empresas#sthash.tz2jH7p4.dpuf</w:t>
        </w:r>
      </w:hyperlink>
      <w:r w:rsidR="00643F84" w:rsidRPr="008303A8">
        <w:rPr>
          <w:rFonts w:ascii="Times New Roman" w:hAnsi="Times New Roman" w:cs="Times New Roman"/>
          <w:sz w:val="24"/>
          <w:szCs w:val="24"/>
        </w:rPr>
        <w:t>&gt; acessado em 02/12/2014.</w:t>
      </w:r>
    </w:p>
    <w:p w14:paraId="60184E9F" w14:textId="77777777" w:rsidR="00643F84" w:rsidRPr="008303A8" w:rsidRDefault="00D00DAD" w:rsidP="00D269B7">
      <w:pPr>
        <w:spacing w:line="240" w:lineRule="auto"/>
        <w:jc w:val="both"/>
        <w:rPr>
          <w:rFonts w:ascii="Times New Roman" w:hAnsi="Times New Roman" w:cs="Times New Roman"/>
          <w:sz w:val="24"/>
          <w:szCs w:val="24"/>
        </w:rPr>
      </w:pPr>
      <w:hyperlink r:id="rId27" w:history="1">
        <w:r w:rsidR="00643F84" w:rsidRPr="008303A8">
          <w:rPr>
            <w:rStyle w:val="Hyperlink"/>
            <w:rFonts w:ascii="Times New Roman" w:hAnsi="Times New Roman" w:cs="Times New Roman"/>
            <w:sz w:val="24"/>
            <w:szCs w:val="24"/>
          </w:rPr>
          <w:t>http://www.figueiropolisdoeste.mt.gov.br/Geografia/</w:t>
        </w:r>
      </w:hyperlink>
      <w:r w:rsidR="00643F84" w:rsidRPr="008303A8">
        <w:rPr>
          <w:rFonts w:ascii="Times New Roman" w:hAnsi="Times New Roman" w:cs="Times New Roman"/>
          <w:sz w:val="24"/>
          <w:szCs w:val="24"/>
        </w:rPr>
        <w:t xml:space="preserve"> &gt;acessado em 28/11/2014.</w:t>
      </w:r>
    </w:p>
    <w:p w14:paraId="1F8D0181" w14:textId="77777777" w:rsidR="00643F84" w:rsidRDefault="00D00DAD" w:rsidP="00D269B7">
      <w:pPr>
        <w:spacing w:after="0" w:line="240" w:lineRule="auto"/>
        <w:jc w:val="both"/>
        <w:rPr>
          <w:rFonts w:ascii="Times New Roman" w:hAnsi="Times New Roman" w:cs="Times New Roman"/>
          <w:sz w:val="24"/>
          <w:szCs w:val="24"/>
        </w:rPr>
      </w:pPr>
      <w:hyperlink r:id="rId28" w:history="1">
        <w:r w:rsidR="00643F84" w:rsidRPr="008303A8">
          <w:rPr>
            <w:rStyle w:val="Hyperlink"/>
            <w:rFonts w:ascii="Times New Roman" w:hAnsi="Times New Roman" w:cs="Times New Roman"/>
            <w:sz w:val="24"/>
            <w:szCs w:val="24"/>
          </w:rPr>
          <w:t>http://www.figueiropolisdoeste.mt.gov.br/Historia-do-Municipio/</w:t>
        </w:r>
      </w:hyperlink>
      <w:r w:rsidR="00643F84" w:rsidRPr="008303A8">
        <w:rPr>
          <w:rFonts w:ascii="Times New Roman" w:hAnsi="Times New Roman" w:cs="Times New Roman"/>
          <w:sz w:val="24"/>
          <w:szCs w:val="24"/>
        </w:rPr>
        <w:t>&gt; acessado em 28/11/2014.</w:t>
      </w:r>
    </w:p>
    <w:p w14:paraId="7F7F803C" w14:textId="77777777" w:rsidR="00D269B7" w:rsidRPr="008303A8" w:rsidRDefault="00D269B7" w:rsidP="00D269B7">
      <w:pPr>
        <w:spacing w:after="0" w:line="240" w:lineRule="auto"/>
        <w:jc w:val="both"/>
        <w:rPr>
          <w:rFonts w:ascii="Times New Roman" w:hAnsi="Times New Roman" w:cs="Times New Roman"/>
          <w:sz w:val="24"/>
          <w:szCs w:val="24"/>
        </w:rPr>
      </w:pPr>
    </w:p>
    <w:p w14:paraId="59677DD9" w14:textId="77777777" w:rsidR="00643F84" w:rsidRDefault="00D00DAD" w:rsidP="00D269B7">
      <w:pPr>
        <w:spacing w:after="0" w:line="240" w:lineRule="auto"/>
        <w:jc w:val="both"/>
        <w:rPr>
          <w:rFonts w:ascii="Times New Roman" w:hAnsi="Times New Roman" w:cs="Times New Roman"/>
          <w:sz w:val="24"/>
          <w:szCs w:val="24"/>
        </w:rPr>
      </w:pPr>
      <w:hyperlink r:id="rId29" w:history="1">
        <w:r w:rsidR="00643F84" w:rsidRPr="008303A8">
          <w:rPr>
            <w:rStyle w:val="Hyperlink"/>
            <w:rFonts w:ascii="Times New Roman" w:hAnsi="Times New Roman" w:cs="Times New Roman"/>
            <w:sz w:val="24"/>
            <w:szCs w:val="24"/>
          </w:rPr>
          <w:t>http://www.infoescola.com/direito/impostos-e-tributos-em-geral/</w:t>
        </w:r>
      </w:hyperlink>
      <w:r w:rsidR="00643F84" w:rsidRPr="008303A8">
        <w:rPr>
          <w:rFonts w:ascii="Times New Roman" w:hAnsi="Times New Roman" w:cs="Times New Roman"/>
          <w:sz w:val="24"/>
          <w:szCs w:val="24"/>
        </w:rPr>
        <w:t>&gt; acessado em 01/12/2014.</w:t>
      </w:r>
    </w:p>
    <w:p w14:paraId="7253D801" w14:textId="77777777" w:rsidR="00D269B7" w:rsidRPr="008303A8" w:rsidRDefault="00D269B7" w:rsidP="00D269B7">
      <w:pPr>
        <w:spacing w:after="0" w:line="240" w:lineRule="auto"/>
        <w:jc w:val="both"/>
        <w:rPr>
          <w:rFonts w:ascii="Times New Roman" w:hAnsi="Times New Roman" w:cs="Times New Roman"/>
          <w:sz w:val="24"/>
          <w:szCs w:val="24"/>
        </w:rPr>
      </w:pPr>
    </w:p>
    <w:p w14:paraId="159286F7" w14:textId="77777777" w:rsidR="00643F84" w:rsidRDefault="00D00DAD" w:rsidP="00D269B7">
      <w:pPr>
        <w:pStyle w:val="Default"/>
        <w:rPr>
          <w:rFonts w:ascii="Times New Roman" w:hAnsi="Times New Roman" w:cs="Times New Roman"/>
        </w:rPr>
      </w:pPr>
      <w:hyperlink r:id="rId30" w:history="1">
        <w:r w:rsidR="00643F84" w:rsidRPr="008303A8">
          <w:rPr>
            <w:rStyle w:val="Hyperlink"/>
            <w:rFonts w:ascii="Times New Roman" w:hAnsi="Times New Roman" w:cs="Times New Roman"/>
          </w:rPr>
          <w:t>http://www.infoescola.com/educacao/gestao-financeira-da-educação acessado 23/02/2015</w:t>
        </w:r>
      </w:hyperlink>
      <w:r w:rsidR="00643F84" w:rsidRPr="008303A8">
        <w:rPr>
          <w:rFonts w:ascii="Times New Roman" w:hAnsi="Times New Roman" w:cs="Times New Roman"/>
        </w:rPr>
        <w:t>.</w:t>
      </w:r>
    </w:p>
    <w:p w14:paraId="31507B16" w14:textId="77777777" w:rsidR="00D269B7" w:rsidRPr="008303A8" w:rsidRDefault="00D269B7" w:rsidP="00D269B7">
      <w:pPr>
        <w:pStyle w:val="Default"/>
        <w:rPr>
          <w:rFonts w:ascii="Times New Roman" w:hAnsi="Times New Roman" w:cs="Times New Roman"/>
        </w:rPr>
      </w:pPr>
    </w:p>
    <w:p w14:paraId="778ECE29" w14:textId="77777777" w:rsidR="00643F84" w:rsidRDefault="00D00DAD" w:rsidP="00D269B7">
      <w:pPr>
        <w:spacing w:after="0" w:line="240" w:lineRule="auto"/>
        <w:rPr>
          <w:rFonts w:ascii="Times New Roman" w:hAnsi="Times New Roman" w:cs="Times New Roman"/>
          <w:sz w:val="24"/>
          <w:szCs w:val="24"/>
        </w:rPr>
      </w:pPr>
      <w:hyperlink r:id="rId31" w:history="1">
        <w:r w:rsidR="00643F84" w:rsidRPr="008303A8">
          <w:rPr>
            <w:rStyle w:val="Hyperlink"/>
            <w:rFonts w:ascii="Times New Roman" w:hAnsi="Times New Roman" w:cs="Times New Roman"/>
            <w:sz w:val="24"/>
            <w:szCs w:val="24"/>
          </w:rPr>
          <w:t>http://www.pucpr.br/eventos/educere/educere2009/anais/pdf/1922_1755.pdf acessado em 30/03/2015</w:t>
        </w:r>
      </w:hyperlink>
      <w:r w:rsidR="00643F84" w:rsidRPr="008303A8">
        <w:rPr>
          <w:rFonts w:ascii="Times New Roman" w:hAnsi="Times New Roman" w:cs="Times New Roman"/>
          <w:sz w:val="24"/>
          <w:szCs w:val="24"/>
        </w:rPr>
        <w:t>.</w:t>
      </w:r>
    </w:p>
    <w:p w14:paraId="3C87EC90" w14:textId="77777777" w:rsidR="00D269B7" w:rsidRPr="008303A8" w:rsidRDefault="00D269B7" w:rsidP="00D269B7">
      <w:pPr>
        <w:spacing w:after="0" w:line="240" w:lineRule="auto"/>
        <w:rPr>
          <w:rFonts w:ascii="Times New Roman" w:hAnsi="Times New Roman" w:cs="Times New Roman"/>
          <w:sz w:val="24"/>
          <w:szCs w:val="24"/>
        </w:rPr>
      </w:pPr>
    </w:p>
    <w:p w14:paraId="458B18EB" w14:textId="77777777" w:rsidR="00643F84" w:rsidRPr="008303A8" w:rsidRDefault="00643F84" w:rsidP="00D269B7">
      <w:pPr>
        <w:pStyle w:val="Default"/>
        <w:rPr>
          <w:rFonts w:ascii="Times New Roman" w:hAnsi="Times New Roman" w:cs="Times New Roman"/>
          <w:bCs/>
        </w:rPr>
      </w:pPr>
      <w:r w:rsidRPr="008303A8">
        <w:rPr>
          <w:rFonts w:ascii="Times New Roman" w:hAnsi="Times New Roman" w:cs="Times New Roman"/>
        </w:rPr>
        <w:t xml:space="preserve"> </w:t>
      </w:r>
      <w:r w:rsidRPr="008303A8">
        <w:rPr>
          <w:rFonts w:ascii="Times New Roman" w:hAnsi="Times New Roman" w:cs="Times New Roman"/>
          <w:bCs/>
        </w:rPr>
        <w:t xml:space="preserve">MESQUITA, Silvana. </w:t>
      </w:r>
      <w:r w:rsidRPr="008303A8">
        <w:rPr>
          <w:rFonts w:ascii="Times New Roman" w:hAnsi="Times New Roman" w:cs="Times New Roman"/>
          <w:b/>
          <w:bCs/>
        </w:rPr>
        <w:t xml:space="preserve">A IDENTIDADE DO ENSINO MÉDIO, UM DESAFIO PARA AS POLÍTICAS EDUCACIONAIS, </w:t>
      </w:r>
      <w:r w:rsidRPr="008303A8">
        <w:rPr>
          <w:rFonts w:ascii="Times New Roman" w:hAnsi="Times New Roman" w:cs="Times New Roman"/>
        </w:rPr>
        <w:t xml:space="preserve">Pontifícia Universidade Católica, 2013, Rio Janeiro. </w:t>
      </w:r>
      <w:r w:rsidRPr="008303A8">
        <w:rPr>
          <w:rFonts w:ascii="Times New Roman" w:hAnsi="Times New Roman" w:cs="Times New Roman"/>
          <w:b/>
          <w:bCs/>
        </w:rPr>
        <w:t xml:space="preserve"> </w:t>
      </w:r>
      <w:r w:rsidRPr="008303A8">
        <w:rPr>
          <w:rFonts w:ascii="Times New Roman" w:hAnsi="Times New Roman" w:cs="Times New Roman"/>
          <w:bCs/>
        </w:rPr>
        <w:t xml:space="preserve"> </w:t>
      </w:r>
    </w:p>
    <w:p w14:paraId="0447C997" w14:textId="77777777" w:rsidR="00643F84" w:rsidRPr="008303A8" w:rsidRDefault="00643F84" w:rsidP="00D269B7">
      <w:pPr>
        <w:spacing w:after="0" w:line="240" w:lineRule="auto"/>
        <w:jc w:val="both"/>
        <w:rPr>
          <w:rFonts w:ascii="Times New Roman" w:hAnsi="Times New Roman" w:cs="Times New Roman"/>
          <w:sz w:val="24"/>
          <w:szCs w:val="24"/>
        </w:rPr>
      </w:pPr>
      <w:r w:rsidRPr="008303A8">
        <w:rPr>
          <w:rFonts w:ascii="Times New Roman" w:hAnsi="Times New Roman" w:cs="Times New Roman"/>
          <w:sz w:val="24"/>
          <w:szCs w:val="24"/>
        </w:rPr>
        <w:t xml:space="preserve">PIETRO, Maria Sylvia Zanella Di. </w:t>
      </w:r>
      <w:r w:rsidRPr="008303A8">
        <w:rPr>
          <w:rFonts w:ascii="Times New Roman" w:hAnsi="Times New Roman" w:cs="Times New Roman"/>
          <w:b/>
          <w:bCs/>
          <w:sz w:val="24"/>
          <w:szCs w:val="24"/>
        </w:rPr>
        <w:t>Direito Administrativo</w:t>
      </w:r>
      <w:r w:rsidRPr="008303A8">
        <w:rPr>
          <w:rFonts w:ascii="Times New Roman" w:hAnsi="Times New Roman" w:cs="Times New Roman"/>
          <w:sz w:val="24"/>
          <w:szCs w:val="24"/>
        </w:rPr>
        <w:t>. São Paulo: Editora Atlas, 2009. </w:t>
      </w:r>
    </w:p>
    <w:p w14:paraId="510D4DA4" w14:textId="77777777" w:rsidR="00643F84" w:rsidRDefault="00643F84" w:rsidP="00D269B7">
      <w:pPr>
        <w:spacing w:after="0" w:line="240" w:lineRule="auto"/>
        <w:jc w:val="both"/>
        <w:rPr>
          <w:rFonts w:ascii="Times New Roman" w:hAnsi="Times New Roman" w:cs="Times New Roman"/>
          <w:sz w:val="24"/>
          <w:szCs w:val="24"/>
        </w:rPr>
      </w:pPr>
      <w:r w:rsidRPr="008303A8">
        <w:rPr>
          <w:rFonts w:ascii="Times New Roman" w:hAnsi="Times New Roman" w:cs="Times New Roman"/>
          <w:sz w:val="24"/>
          <w:szCs w:val="24"/>
        </w:rPr>
        <w:t xml:space="preserve">PIMENTA, S. G.; ANASTASIOU, L. G. </w:t>
      </w:r>
      <w:r w:rsidRPr="008303A8">
        <w:rPr>
          <w:rFonts w:ascii="Times New Roman" w:hAnsi="Times New Roman" w:cs="Times New Roman"/>
          <w:b/>
          <w:bCs/>
          <w:sz w:val="24"/>
          <w:szCs w:val="24"/>
        </w:rPr>
        <w:t>Docência no ensino superior</w:t>
      </w:r>
      <w:r w:rsidRPr="008303A8">
        <w:rPr>
          <w:rFonts w:ascii="Times New Roman" w:hAnsi="Times New Roman" w:cs="Times New Roman"/>
          <w:sz w:val="24"/>
          <w:szCs w:val="24"/>
        </w:rPr>
        <w:t xml:space="preserve">. São Paulo: Cortez, 2002. </w:t>
      </w:r>
    </w:p>
    <w:p w14:paraId="066877BB" w14:textId="77777777" w:rsidR="008E46C5" w:rsidRDefault="008E46C5" w:rsidP="00D269B7">
      <w:pPr>
        <w:spacing w:after="0" w:line="240" w:lineRule="auto"/>
        <w:jc w:val="both"/>
        <w:rPr>
          <w:rFonts w:ascii="Times New Roman" w:hAnsi="Times New Roman" w:cs="Times New Roman"/>
          <w:sz w:val="24"/>
          <w:szCs w:val="24"/>
        </w:rPr>
      </w:pPr>
    </w:p>
    <w:p w14:paraId="70C5EAAA" w14:textId="77777777" w:rsidR="008E46C5" w:rsidRDefault="008E46C5" w:rsidP="00D269B7">
      <w:pPr>
        <w:spacing w:after="0" w:line="240" w:lineRule="auto"/>
        <w:jc w:val="both"/>
        <w:rPr>
          <w:rFonts w:ascii="Times New Roman" w:hAnsi="Times New Roman" w:cs="Times New Roman"/>
          <w:sz w:val="24"/>
          <w:szCs w:val="24"/>
        </w:rPr>
      </w:pPr>
    </w:p>
    <w:p w14:paraId="73C882A0" w14:textId="77777777" w:rsidR="008E46C5" w:rsidRDefault="008E46C5" w:rsidP="00D269B7">
      <w:pPr>
        <w:spacing w:after="0" w:line="240" w:lineRule="auto"/>
        <w:jc w:val="both"/>
        <w:rPr>
          <w:rFonts w:ascii="Times New Roman" w:hAnsi="Times New Roman" w:cs="Times New Roman"/>
          <w:sz w:val="24"/>
          <w:szCs w:val="24"/>
        </w:rPr>
      </w:pPr>
    </w:p>
    <w:p w14:paraId="6E483287" w14:textId="77777777" w:rsidR="008E46C5" w:rsidRDefault="008E46C5" w:rsidP="00D269B7">
      <w:pPr>
        <w:spacing w:after="0" w:line="240" w:lineRule="auto"/>
        <w:jc w:val="both"/>
        <w:rPr>
          <w:rFonts w:ascii="Times New Roman" w:hAnsi="Times New Roman" w:cs="Times New Roman"/>
          <w:sz w:val="24"/>
          <w:szCs w:val="24"/>
        </w:rPr>
      </w:pPr>
    </w:p>
    <w:p w14:paraId="62C74F5D" w14:textId="77777777" w:rsidR="00C54C74" w:rsidRDefault="00C54C74" w:rsidP="008E46C5">
      <w:pPr>
        <w:spacing w:after="0" w:line="240" w:lineRule="auto"/>
        <w:jc w:val="center"/>
        <w:rPr>
          <w:rFonts w:ascii="Times New Roman" w:hAnsi="Times New Roman" w:cs="Times New Roman"/>
          <w:b/>
          <w:sz w:val="28"/>
          <w:szCs w:val="28"/>
        </w:rPr>
      </w:pPr>
    </w:p>
    <w:p w14:paraId="133C9966" w14:textId="77777777" w:rsidR="00C54C74" w:rsidRDefault="00C54C74" w:rsidP="008E46C5">
      <w:pPr>
        <w:spacing w:after="0" w:line="240" w:lineRule="auto"/>
        <w:jc w:val="center"/>
        <w:rPr>
          <w:rFonts w:ascii="Times New Roman" w:hAnsi="Times New Roman" w:cs="Times New Roman"/>
          <w:b/>
          <w:sz w:val="28"/>
          <w:szCs w:val="28"/>
        </w:rPr>
      </w:pPr>
    </w:p>
    <w:p w14:paraId="16D5A623" w14:textId="77777777" w:rsidR="00C54C74" w:rsidRDefault="00C54C74" w:rsidP="008E46C5">
      <w:pPr>
        <w:spacing w:after="0" w:line="240" w:lineRule="auto"/>
        <w:jc w:val="center"/>
        <w:rPr>
          <w:rFonts w:ascii="Times New Roman" w:hAnsi="Times New Roman" w:cs="Times New Roman"/>
          <w:b/>
          <w:sz w:val="28"/>
          <w:szCs w:val="28"/>
        </w:rPr>
      </w:pPr>
    </w:p>
    <w:p w14:paraId="1D535C84" w14:textId="77777777" w:rsidR="008E46C5" w:rsidRDefault="008E46C5" w:rsidP="008E46C5">
      <w:pPr>
        <w:spacing w:after="0" w:line="240" w:lineRule="auto"/>
        <w:jc w:val="center"/>
        <w:rPr>
          <w:rFonts w:ascii="Times New Roman" w:hAnsi="Times New Roman" w:cs="Times New Roman"/>
          <w:b/>
          <w:sz w:val="28"/>
          <w:szCs w:val="28"/>
        </w:rPr>
      </w:pPr>
      <w:r w:rsidRPr="008E46C5">
        <w:rPr>
          <w:rFonts w:ascii="Times New Roman" w:hAnsi="Times New Roman" w:cs="Times New Roman"/>
          <w:b/>
          <w:sz w:val="28"/>
          <w:szCs w:val="28"/>
        </w:rPr>
        <w:lastRenderedPageBreak/>
        <w:t>ANEXO I</w:t>
      </w:r>
    </w:p>
    <w:p w14:paraId="2210F897" w14:textId="77777777" w:rsidR="008E46C5" w:rsidRDefault="008E46C5" w:rsidP="00D269B7">
      <w:pPr>
        <w:spacing w:after="0" w:line="240" w:lineRule="auto"/>
        <w:jc w:val="both"/>
        <w:rPr>
          <w:rFonts w:ascii="Times New Roman" w:hAnsi="Times New Roman" w:cs="Times New Roman"/>
          <w:b/>
          <w:sz w:val="28"/>
          <w:szCs w:val="28"/>
        </w:rPr>
      </w:pPr>
    </w:p>
    <w:p w14:paraId="001D7B05" w14:textId="77777777" w:rsidR="005C742C" w:rsidRPr="001262F0" w:rsidRDefault="005C742C" w:rsidP="005C742C">
      <w:pPr>
        <w:spacing w:after="0" w:line="240" w:lineRule="auto"/>
        <w:jc w:val="center"/>
        <w:rPr>
          <w:rFonts w:ascii="Arial" w:hAnsi="Arial" w:cs="Arial"/>
          <w:b/>
          <w:sz w:val="28"/>
          <w:szCs w:val="28"/>
        </w:rPr>
      </w:pPr>
      <w:r w:rsidRPr="001262F0">
        <w:rPr>
          <w:rFonts w:ascii="Arial" w:hAnsi="Arial" w:cs="Arial"/>
          <w:b/>
          <w:sz w:val="28"/>
          <w:szCs w:val="28"/>
        </w:rPr>
        <w:t>REGIMENTO INTERNO</w:t>
      </w:r>
      <w:r>
        <w:rPr>
          <w:rFonts w:ascii="Arial" w:hAnsi="Arial" w:cs="Arial"/>
          <w:b/>
          <w:sz w:val="28"/>
          <w:szCs w:val="28"/>
        </w:rPr>
        <w:t xml:space="preserve"> DA CONFERÊNCIA MUNICIPAL DE EDUCAÇÃO.</w:t>
      </w:r>
    </w:p>
    <w:p w14:paraId="06053135" w14:textId="77777777" w:rsidR="005C742C" w:rsidRPr="001262F0" w:rsidRDefault="005C742C" w:rsidP="005C742C">
      <w:pPr>
        <w:spacing w:after="0" w:line="240" w:lineRule="auto"/>
        <w:jc w:val="center"/>
        <w:rPr>
          <w:rFonts w:ascii="Arial" w:hAnsi="Arial" w:cs="Arial"/>
          <w:b/>
          <w:sz w:val="28"/>
          <w:szCs w:val="28"/>
        </w:rPr>
      </w:pPr>
    </w:p>
    <w:p w14:paraId="103D6F30" w14:textId="77777777" w:rsidR="005C742C" w:rsidRPr="001262F0" w:rsidRDefault="005C742C" w:rsidP="005C742C">
      <w:pPr>
        <w:spacing w:after="0" w:line="240" w:lineRule="auto"/>
        <w:jc w:val="center"/>
        <w:rPr>
          <w:rFonts w:ascii="Arial" w:hAnsi="Arial" w:cs="Arial"/>
          <w:b/>
          <w:sz w:val="28"/>
          <w:szCs w:val="28"/>
        </w:rPr>
      </w:pPr>
    </w:p>
    <w:p w14:paraId="1FDF3761" w14:textId="77777777" w:rsidR="005C742C" w:rsidRPr="001262F0" w:rsidRDefault="005C742C" w:rsidP="005C742C">
      <w:pPr>
        <w:spacing w:after="0" w:line="240" w:lineRule="auto"/>
        <w:jc w:val="center"/>
        <w:rPr>
          <w:rFonts w:ascii="Arial" w:hAnsi="Arial" w:cs="Arial"/>
          <w:b/>
          <w:sz w:val="28"/>
          <w:szCs w:val="28"/>
        </w:rPr>
      </w:pPr>
    </w:p>
    <w:p w14:paraId="515C349B" w14:textId="77777777" w:rsidR="005C742C" w:rsidRPr="001262F0" w:rsidRDefault="005C742C" w:rsidP="005C742C">
      <w:pPr>
        <w:spacing w:after="0" w:line="240" w:lineRule="auto"/>
        <w:jc w:val="center"/>
        <w:rPr>
          <w:rFonts w:ascii="Arial" w:hAnsi="Arial" w:cs="Arial"/>
          <w:b/>
          <w:sz w:val="28"/>
          <w:szCs w:val="28"/>
        </w:rPr>
      </w:pPr>
    </w:p>
    <w:p w14:paraId="595AEE85" w14:textId="77777777" w:rsidR="005C742C" w:rsidRPr="001262F0" w:rsidRDefault="005C742C" w:rsidP="005C742C">
      <w:pPr>
        <w:spacing w:after="0" w:line="240" w:lineRule="auto"/>
        <w:jc w:val="center"/>
        <w:rPr>
          <w:rFonts w:ascii="Arial" w:hAnsi="Arial" w:cs="Arial"/>
          <w:b/>
          <w:sz w:val="28"/>
          <w:szCs w:val="28"/>
        </w:rPr>
      </w:pPr>
    </w:p>
    <w:p w14:paraId="107D3C23" w14:textId="77777777" w:rsidR="005C742C" w:rsidRDefault="005C742C" w:rsidP="005C742C">
      <w:pPr>
        <w:spacing w:after="0" w:line="240" w:lineRule="auto"/>
        <w:jc w:val="center"/>
        <w:rPr>
          <w:rFonts w:ascii="Arial" w:hAnsi="Arial" w:cs="Arial"/>
          <w:b/>
          <w:sz w:val="28"/>
          <w:szCs w:val="28"/>
        </w:rPr>
      </w:pPr>
    </w:p>
    <w:p w14:paraId="2F78B9B2" w14:textId="77777777" w:rsidR="005C742C" w:rsidRDefault="005C742C" w:rsidP="005C742C">
      <w:pPr>
        <w:spacing w:after="0" w:line="240" w:lineRule="auto"/>
        <w:jc w:val="center"/>
        <w:rPr>
          <w:rFonts w:ascii="Arial" w:hAnsi="Arial" w:cs="Arial"/>
          <w:b/>
          <w:sz w:val="28"/>
          <w:szCs w:val="28"/>
        </w:rPr>
      </w:pPr>
    </w:p>
    <w:p w14:paraId="4578B73B" w14:textId="77777777" w:rsidR="005C742C" w:rsidRPr="001262F0" w:rsidRDefault="005C742C" w:rsidP="005C742C">
      <w:pPr>
        <w:spacing w:after="0" w:line="240" w:lineRule="auto"/>
        <w:jc w:val="center"/>
        <w:rPr>
          <w:rFonts w:ascii="Arial" w:hAnsi="Arial" w:cs="Arial"/>
          <w:b/>
          <w:sz w:val="28"/>
          <w:szCs w:val="28"/>
        </w:rPr>
      </w:pPr>
    </w:p>
    <w:p w14:paraId="431A3CE8" w14:textId="77777777" w:rsidR="005C742C" w:rsidRPr="001262F0" w:rsidRDefault="005C742C" w:rsidP="005C742C">
      <w:pPr>
        <w:spacing w:after="0" w:line="240" w:lineRule="auto"/>
        <w:jc w:val="center"/>
        <w:rPr>
          <w:rFonts w:ascii="Arial" w:hAnsi="Arial" w:cs="Arial"/>
          <w:b/>
          <w:sz w:val="28"/>
          <w:szCs w:val="28"/>
        </w:rPr>
      </w:pPr>
      <w:r w:rsidRPr="001262F0">
        <w:rPr>
          <w:rFonts w:ascii="Arial" w:hAnsi="Arial" w:cs="Arial"/>
          <w:b/>
          <w:sz w:val="28"/>
          <w:szCs w:val="28"/>
        </w:rPr>
        <w:t>FIGUEIRÓPOLIS D’ OESTE – MT</w:t>
      </w:r>
    </w:p>
    <w:p w14:paraId="609F6E64" w14:textId="77777777" w:rsidR="005C742C" w:rsidRPr="001262F0" w:rsidRDefault="005C742C" w:rsidP="005C742C">
      <w:pPr>
        <w:spacing w:after="0" w:line="240" w:lineRule="auto"/>
        <w:jc w:val="center"/>
        <w:rPr>
          <w:rFonts w:ascii="Arial" w:hAnsi="Arial" w:cs="Arial"/>
          <w:b/>
          <w:sz w:val="28"/>
          <w:szCs w:val="28"/>
        </w:rPr>
      </w:pPr>
    </w:p>
    <w:p w14:paraId="5F5AD18F" w14:textId="77777777" w:rsidR="005C742C" w:rsidRDefault="005C742C" w:rsidP="005C742C">
      <w:pPr>
        <w:spacing w:after="0" w:line="240" w:lineRule="auto"/>
        <w:jc w:val="center"/>
        <w:rPr>
          <w:rFonts w:ascii="Arial" w:hAnsi="Arial" w:cs="Arial"/>
          <w:b/>
          <w:sz w:val="28"/>
          <w:szCs w:val="28"/>
        </w:rPr>
      </w:pPr>
    </w:p>
    <w:p w14:paraId="3A2655FB" w14:textId="77777777" w:rsidR="005C742C" w:rsidRDefault="005C742C" w:rsidP="005C742C">
      <w:pPr>
        <w:spacing w:after="0" w:line="240" w:lineRule="auto"/>
        <w:jc w:val="center"/>
        <w:rPr>
          <w:rFonts w:ascii="Arial" w:hAnsi="Arial" w:cs="Arial"/>
          <w:b/>
          <w:sz w:val="28"/>
          <w:szCs w:val="28"/>
        </w:rPr>
      </w:pPr>
    </w:p>
    <w:p w14:paraId="6BBD61C3" w14:textId="77777777" w:rsidR="005C742C" w:rsidRDefault="005C742C" w:rsidP="005C742C">
      <w:pPr>
        <w:spacing w:after="0" w:line="240" w:lineRule="auto"/>
        <w:jc w:val="center"/>
        <w:rPr>
          <w:rFonts w:ascii="Arial" w:hAnsi="Arial" w:cs="Arial"/>
          <w:b/>
          <w:sz w:val="28"/>
          <w:szCs w:val="28"/>
        </w:rPr>
      </w:pPr>
    </w:p>
    <w:p w14:paraId="5B5C5F0A" w14:textId="77777777" w:rsidR="005C742C" w:rsidRDefault="005C742C" w:rsidP="005C742C">
      <w:pPr>
        <w:spacing w:after="0" w:line="240" w:lineRule="auto"/>
        <w:jc w:val="center"/>
        <w:rPr>
          <w:rFonts w:ascii="Arial" w:hAnsi="Arial" w:cs="Arial"/>
          <w:b/>
          <w:sz w:val="28"/>
          <w:szCs w:val="28"/>
        </w:rPr>
      </w:pPr>
    </w:p>
    <w:p w14:paraId="01B6DD60" w14:textId="77777777" w:rsidR="005C742C" w:rsidRDefault="005C742C" w:rsidP="005C742C">
      <w:pPr>
        <w:spacing w:after="0" w:line="240" w:lineRule="auto"/>
        <w:jc w:val="center"/>
        <w:rPr>
          <w:rFonts w:ascii="Arial" w:hAnsi="Arial" w:cs="Arial"/>
          <w:b/>
          <w:sz w:val="28"/>
          <w:szCs w:val="28"/>
        </w:rPr>
      </w:pPr>
    </w:p>
    <w:p w14:paraId="5F575E13" w14:textId="77777777" w:rsidR="005C742C" w:rsidRDefault="005C742C" w:rsidP="005C742C">
      <w:pPr>
        <w:spacing w:after="0" w:line="240" w:lineRule="auto"/>
        <w:jc w:val="center"/>
        <w:rPr>
          <w:rFonts w:ascii="Arial" w:hAnsi="Arial" w:cs="Arial"/>
          <w:b/>
          <w:sz w:val="28"/>
          <w:szCs w:val="28"/>
        </w:rPr>
      </w:pPr>
    </w:p>
    <w:p w14:paraId="35C0F392" w14:textId="77777777" w:rsidR="005C742C" w:rsidRPr="001262F0" w:rsidRDefault="005C742C" w:rsidP="005C742C">
      <w:pPr>
        <w:spacing w:after="0" w:line="240" w:lineRule="auto"/>
        <w:jc w:val="center"/>
        <w:rPr>
          <w:rFonts w:ascii="Arial" w:hAnsi="Arial" w:cs="Arial"/>
          <w:b/>
          <w:sz w:val="28"/>
          <w:szCs w:val="28"/>
        </w:rPr>
      </w:pPr>
      <w:r w:rsidRPr="001262F0">
        <w:rPr>
          <w:rFonts w:ascii="Arial" w:hAnsi="Arial" w:cs="Arial"/>
          <w:b/>
          <w:sz w:val="28"/>
          <w:szCs w:val="28"/>
        </w:rPr>
        <w:t>2015</w:t>
      </w:r>
    </w:p>
    <w:p w14:paraId="464CEB66" w14:textId="77777777" w:rsidR="005C742C" w:rsidRDefault="005C742C" w:rsidP="005C742C">
      <w:pPr>
        <w:spacing w:after="0" w:line="240" w:lineRule="auto"/>
        <w:rPr>
          <w:rFonts w:ascii="Arial" w:hAnsi="Arial" w:cs="Arial"/>
          <w:b/>
          <w:sz w:val="28"/>
          <w:szCs w:val="28"/>
        </w:rPr>
        <w:sectPr w:rsidR="005C742C" w:rsidSect="00C54C74">
          <w:headerReference w:type="default" r:id="rId32"/>
          <w:footerReference w:type="default" r:id="rId33"/>
          <w:pgSz w:w="11906" w:h="16838"/>
          <w:pgMar w:top="1134" w:right="1701" w:bottom="1134" w:left="1701" w:header="227" w:footer="567" w:gutter="0"/>
          <w:cols w:space="708"/>
          <w:docGrid w:linePitch="360"/>
        </w:sectPr>
      </w:pPr>
    </w:p>
    <w:p w14:paraId="0FEF8D36" w14:textId="77777777" w:rsidR="005C742C" w:rsidRDefault="005C742C" w:rsidP="005C742C">
      <w:pPr>
        <w:spacing w:after="0" w:line="240" w:lineRule="auto"/>
        <w:jc w:val="both"/>
        <w:rPr>
          <w:rFonts w:ascii="Arial" w:hAnsi="Arial" w:cs="Arial"/>
          <w:sz w:val="24"/>
          <w:szCs w:val="24"/>
        </w:rPr>
      </w:pPr>
    </w:p>
    <w:p w14:paraId="74090C55" w14:textId="77777777" w:rsidR="005C742C" w:rsidRDefault="005C742C" w:rsidP="005C742C">
      <w:pPr>
        <w:spacing w:after="0" w:line="240" w:lineRule="auto"/>
        <w:jc w:val="center"/>
        <w:rPr>
          <w:rFonts w:ascii="Times New Roman" w:hAnsi="Times New Roman"/>
          <w:sz w:val="24"/>
          <w:szCs w:val="24"/>
        </w:rPr>
      </w:pPr>
      <w:r w:rsidRPr="00AD2323">
        <w:rPr>
          <w:rFonts w:ascii="Times New Roman" w:hAnsi="Times New Roman"/>
          <w:sz w:val="24"/>
          <w:szCs w:val="24"/>
        </w:rPr>
        <w:t>CAPÍTULO I</w:t>
      </w:r>
    </w:p>
    <w:p w14:paraId="1A2B102B" w14:textId="77777777" w:rsidR="005C742C" w:rsidRDefault="005C742C" w:rsidP="005C742C">
      <w:pPr>
        <w:spacing w:after="0" w:line="240" w:lineRule="auto"/>
        <w:jc w:val="center"/>
        <w:rPr>
          <w:rFonts w:ascii="Times New Roman" w:hAnsi="Times New Roman"/>
          <w:sz w:val="24"/>
          <w:szCs w:val="24"/>
        </w:rPr>
      </w:pPr>
    </w:p>
    <w:p w14:paraId="0117FBB2" w14:textId="77777777" w:rsidR="005C742C" w:rsidRDefault="005C742C" w:rsidP="005C742C">
      <w:pPr>
        <w:spacing w:after="0" w:line="240" w:lineRule="auto"/>
        <w:jc w:val="center"/>
        <w:rPr>
          <w:rFonts w:ascii="Times New Roman" w:hAnsi="Times New Roman"/>
          <w:sz w:val="24"/>
          <w:szCs w:val="24"/>
        </w:rPr>
      </w:pPr>
      <w:r>
        <w:rPr>
          <w:rFonts w:ascii="Times New Roman" w:hAnsi="Times New Roman"/>
          <w:sz w:val="24"/>
          <w:szCs w:val="24"/>
        </w:rPr>
        <w:t>PREÂMBULO</w:t>
      </w:r>
    </w:p>
    <w:p w14:paraId="101F8660" w14:textId="77777777" w:rsidR="005C742C" w:rsidRDefault="005C742C" w:rsidP="005C742C">
      <w:pPr>
        <w:spacing w:after="0" w:line="240" w:lineRule="auto"/>
        <w:jc w:val="both"/>
        <w:rPr>
          <w:rFonts w:ascii="Times New Roman" w:hAnsi="Times New Roman"/>
          <w:sz w:val="24"/>
          <w:szCs w:val="24"/>
        </w:rPr>
      </w:pPr>
    </w:p>
    <w:p w14:paraId="2472D8E2" w14:textId="77777777" w:rsidR="005C742C" w:rsidRPr="00AD2323" w:rsidRDefault="005C742C" w:rsidP="005C742C">
      <w:pPr>
        <w:spacing w:after="0" w:line="240" w:lineRule="auto"/>
        <w:jc w:val="both"/>
        <w:rPr>
          <w:rFonts w:ascii="Times New Roman" w:hAnsi="Times New Roman"/>
          <w:sz w:val="24"/>
          <w:szCs w:val="24"/>
        </w:rPr>
      </w:pPr>
      <w:r>
        <w:rPr>
          <w:rFonts w:ascii="Times New Roman" w:eastAsia="Times New Roman" w:hAnsi="Times New Roman"/>
          <w:sz w:val="24"/>
          <w:szCs w:val="24"/>
          <w:lang w:eastAsia="pt-BR"/>
        </w:rPr>
        <w:t xml:space="preserve">Dispõe sobre a </w:t>
      </w:r>
      <w:r w:rsidRPr="00AD2323">
        <w:rPr>
          <w:rFonts w:ascii="Times New Roman" w:eastAsia="Times New Roman" w:hAnsi="Times New Roman"/>
          <w:sz w:val="24"/>
          <w:szCs w:val="24"/>
          <w:lang w:eastAsia="pt-BR"/>
        </w:rPr>
        <w:t>Conferência Municipal de Educação de Figueirópolis</w:t>
      </w:r>
      <w:r>
        <w:rPr>
          <w:rFonts w:ascii="Times New Roman" w:eastAsia="Times New Roman" w:hAnsi="Times New Roman"/>
          <w:sz w:val="24"/>
          <w:szCs w:val="24"/>
          <w:lang w:eastAsia="pt-BR"/>
        </w:rPr>
        <w:t xml:space="preserve"> D’Oeste-MT, </w:t>
      </w:r>
      <w:r w:rsidRPr="00AD2323">
        <w:rPr>
          <w:rFonts w:ascii="Times New Roman" w:eastAsia="Times New Roman" w:hAnsi="Times New Roman"/>
          <w:sz w:val="24"/>
          <w:szCs w:val="24"/>
          <w:lang w:eastAsia="pt-BR"/>
        </w:rPr>
        <w:t xml:space="preserve"> </w:t>
      </w:r>
      <w:r>
        <w:rPr>
          <w:rFonts w:ascii="Times New Roman" w:eastAsia="Times New Roman" w:hAnsi="Times New Roman"/>
          <w:sz w:val="24"/>
          <w:szCs w:val="24"/>
          <w:lang w:eastAsia="pt-BR"/>
        </w:rPr>
        <w:t xml:space="preserve">lido e votado dia 21 de maio de 2015, </w:t>
      </w:r>
      <w:r w:rsidRPr="00AD2323">
        <w:rPr>
          <w:rFonts w:ascii="Times New Roman" w:eastAsia="Times New Roman" w:hAnsi="Times New Roman"/>
          <w:sz w:val="24"/>
          <w:szCs w:val="24"/>
          <w:lang w:eastAsia="pt-BR"/>
        </w:rPr>
        <w:t>no</w:t>
      </w:r>
      <w:r>
        <w:rPr>
          <w:rFonts w:ascii="Times New Roman" w:eastAsia="Times New Roman" w:hAnsi="Times New Roman"/>
          <w:sz w:val="24"/>
          <w:szCs w:val="24"/>
          <w:lang w:eastAsia="pt-BR"/>
        </w:rPr>
        <w:t xml:space="preserve"> Auditório da Câmara Municipal</w:t>
      </w:r>
      <w:r w:rsidRPr="00AD2323">
        <w:rPr>
          <w:rFonts w:ascii="Times New Roman" w:eastAsia="Times New Roman" w:hAnsi="Times New Roman"/>
          <w:sz w:val="24"/>
          <w:szCs w:val="24"/>
          <w:lang w:eastAsia="pt-BR"/>
        </w:rPr>
        <w:t>, sob a organização da Secretaria Municipal de Educação, Conferência</w:t>
      </w:r>
      <w:r>
        <w:rPr>
          <w:rFonts w:ascii="Times New Roman" w:eastAsia="Times New Roman" w:hAnsi="Times New Roman"/>
          <w:sz w:val="24"/>
          <w:szCs w:val="24"/>
          <w:lang w:eastAsia="pt-BR"/>
        </w:rPr>
        <w:t xml:space="preserve"> esta organizada</w:t>
      </w:r>
      <w:r w:rsidRPr="00AD2323">
        <w:rPr>
          <w:rFonts w:ascii="Times New Roman" w:eastAsia="Times New Roman" w:hAnsi="Times New Roman"/>
          <w:sz w:val="24"/>
          <w:szCs w:val="24"/>
          <w:lang w:eastAsia="pt-BR"/>
        </w:rPr>
        <w:t xml:space="preserve"> para deliberar sobre o conjunto de propostas oriundas dos estudos da</w:t>
      </w:r>
      <w:r>
        <w:rPr>
          <w:rFonts w:ascii="Times New Roman" w:eastAsia="Times New Roman" w:hAnsi="Times New Roman"/>
          <w:sz w:val="24"/>
          <w:szCs w:val="24"/>
          <w:lang w:eastAsia="pt-BR"/>
        </w:rPr>
        <w:t xml:space="preserve"> Comissão Municipal de Educação,</w:t>
      </w:r>
      <w:r w:rsidRPr="00AD2323">
        <w:rPr>
          <w:rFonts w:ascii="Times New Roman" w:eastAsia="Times New Roman" w:hAnsi="Times New Roman"/>
          <w:sz w:val="24"/>
          <w:szCs w:val="24"/>
          <w:lang w:eastAsia="pt-BR"/>
        </w:rPr>
        <w:t xml:space="preserve"> Comissão de Sistematização e Elaboração do Plano Municipal de</w:t>
      </w:r>
      <w:r>
        <w:rPr>
          <w:rFonts w:ascii="Times New Roman" w:eastAsia="Times New Roman" w:hAnsi="Times New Roman"/>
          <w:sz w:val="24"/>
          <w:szCs w:val="24"/>
          <w:lang w:eastAsia="pt-BR"/>
        </w:rPr>
        <w:t xml:space="preserve"> </w:t>
      </w:r>
      <w:r w:rsidRPr="00AD2323">
        <w:rPr>
          <w:rFonts w:ascii="Times New Roman" w:eastAsia="Times New Roman" w:hAnsi="Times New Roman"/>
          <w:sz w:val="24"/>
          <w:szCs w:val="24"/>
          <w:lang w:eastAsia="pt-BR"/>
        </w:rPr>
        <w:t>Educação (PME), contidas no Documento Único, o qual tomou como base o Documento de Metas e Estratégias do Plano Nacional de Educação e Plano Estadual de Educação.</w:t>
      </w:r>
    </w:p>
    <w:p w14:paraId="64F72A6E" w14:textId="77777777" w:rsidR="005C742C" w:rsidRPr="00AD2323" w:rsidRDefault="005C742C" w:rsidP="005C742C">
      <w:pPr>
        <w:spacing w:after="0" w:line="240" w:lineRule="auto"/>
        <w:jc w:val="both"/>
        <w:rPr>
          <w:rFonts w:ascii="Times New Roman" w:hAnsi="Times New Roman"/>
          <w:sz w:val="24"/>
          <w:szCs w:val="24"/>
        </w:rPr>
      </w:pPr>
    </w:p>
    <w:p w14:paraId="7923BBBA" w14:textId="77777777" w:rsidR="005C742C" w:rsidRPr="00AD2323" w:rsidRDefault="005C742C" w:rsidP="005C742C">
      <w:pPr>
        <w:spacing w:after="0" w:line="240" w:lineRule="auto"/>
        <w:jc w:val="both"/>
        <w:rPr>
          <w:rFonts w:ascii="Times New Roman" w:hAnsi="Times New Roman"/>
          <w:color w:val="C00000"/>
          <w:sz w:val="24"/>
          <w:szCs w:val="24"/>
        </w:rPr>
      </w:pPr>
    </w:p>
    <w:p w14:paraId="6AE5B72B" w14:textId="77777777" w:rsidR="005C742C" w:rsidRPr="00AD2323" w:rsidRDefault="005C742C" w:rsidP="005C742C">
      <w:pPr>
        <w:spacing w:after="0" w:line="240" w:lineRule="auto"/>
        <w:jc w:val="both"/>
        <w:rPr>
          <w:rFonts w:ascii="Times New Roman" w:hAnsi="Times New Roman"/>
          <w:sz w:val="24"/>
          <w:szCs w:val="24"/>
        </w:rPr>
      </w:pPr>
      <w:r w:rsidRPr="00AD2323">
        <w:rPr>
          <w:rFonts w:ascii="Times New Roman" w:hAnsi="Times New Roman"/>
          <w:sz w:val="24"/>
          <w:szCs w:val="24"/>
        </w:rPr>
        <w:t xml:space="preserve">                                                           CAPITULO II</w:t>
      </w:r>
    </w:p>
    <w:p w14:paraId="09B0DC58" w14:textId="77777777" w:rsidR="005C742C" w:rsidRPr="00AD2323" w:rsidRDefault="005C742C" w:rsidP="005C742C">
      <w:pPr>
        <w:spacing w:after="0" w:line="240" w:lineRule="auto"/>
        <w:jc w:val="both"/>
        <w:rPr>
          <w:rFonts w:ascii="Times New Roman" w:hAnsi="Times New Roman"/>
          <w:sz w:val="24"/>
          <w:szCs w:val="24"/>
        </w:rPr>
      </w:pPr>
    </w:p>
    <w:p w14:paraId="6101C8D9" w14:textId="77777777" w:rsidR="005C742C" w:rsidRDefault="005C742C" w:rsidP="005C742C">
      <w:pPr>
        <w:spacing w:after="0" w:line="240" w:lineRule="auto"/>
        <w:jc w:val="both"/>
        <w:rPr>
          <w:rFonts w:ascii="Times New Roman" w:hAnsi="Times New Roman"/>
          <w:sz w:val="24"/>
          <w:szCs w:val="24"/>
        </w:rPr>
      </w:pPr>
      <w:r>
        <w:rPr>
          <w:rFonts w:ascii="Times New Roman" w:hAnsi="Times New Roman"/>
          <w:sz w:val="24"/>
          <w:szCs w:val="24"/>
        </w:rPr>
        <w:t>DOS O</w:t>
      </w:r>
      <w:r w:rsidRPr="00AD2323">
        <w:rPr>
          <w:rFonts w:ascii="Times New Roman" w:hAnsi="Times New Roman"/>
          <w:sz w:val="24"/>
          <w:szCs w:val="24"/>
        </w:rPr>
        <w:t xml:space="preserve">BJETIVOS </w:t>
      </w:r>
    </w:p>
    <w:p w14:paraId="1C832578" w14:textId="77777777" w:rsidR="005C742C" w:rsidRPr="00AD2323" w:rsidRDefault="005C742C" w:rsidP="005C742C">
      <w:pPr>
        <w:spacing w:after="0" w:line="240" w:lineRule="auto"/>
        <w:jc w:val="both"/>
        <w:rPr>
          <w:rFonts w:ascii="Times New Roman" w:hAnsi="Times New Roman"/>
          <w:sz w:val="24"/>
          <w:szCs w:val="24"/>
        </w:rPr>
      </w:pPr>
    </w:p>
    <w:p w14:paraId="6E413100" w14:textId="77777777" w:rsidR="005C742C" w:rsidRDefault="005C742C" w:rsidP="005C742C">
      <w:pPr>
        <w:spacing w:after="0" w:line="240" w:lineRule="auto"/>
        <w:jc w:val="both"/>
        <w:rPr>
          <w:rFonts w:ascii="Times New Roman" w:hAnsi="Times New Roman"/>
          <w:sz w:val="24"/>
          <w:szCs w:val="24"/>
        </w:rPr>
      </w:pPr>
      <w:r>
        <w:rPr>
          <w:rFonts w:ascii="Times New Roman" w:hAnsi="Times New Roman"/>
          <w:sz w:val="24"/>
          <w:szCs w:val="24"/>
        </w:rPr>
        <w:t>Art. 1</w:t>
      </w:r>
      <w:r w:rsidRPr="00AD2323">
        <w:rPr>
          <w:rFonts w:ascii="Times New Roman" w:hAnsi="Times New Roman"/>
          <w:sz w:val="24"/>
          <w:szCs w:val="24"/>
        </w:rPr>
        <w:t>º- Estudar, analisar, elaborar e aprovar, a partir do documento base a proposta que dar</w:t>
      </w:r>
      <w:r>
        <w:rPr>
          <w:rFonts w:ascii="Times New Roman" w:hAnsi="Times New Roman"/>
          <w:sz w:val="24"/>
          <w:szCs w:val="24"/>
        </w:rPr>
        <w:t>á origem ao Plano Municipal de E</w:t>
      </w:r>
      <w:r w:rsidRPr="00AD2323">
        <w:rPr>
          <w:rFonts w:ascii="Times New Roman" w:hAnsi="Times New Roman"/>
          <w:sz w:val="24"/>
          <w:szCs w:val="24"/>
        </w:rPr>
        <w:t>ducação.</w:t>
      </w:r>
    </w:p>
    <w:p w14:paraId="5601C6FB" w14:textId="77777777" w:rsidR="005C742C" w:rsidRDefault="005C742C" w:rsidP="005C742C">
      <w:pPr>
        <w:spacing w:after="0" w:line="240" w:lineRule="auto"/>
        <w:jc w:val="both"/>
        <w:rPr>
          <w:rFonts w:ascii="Times New Roman" w:hAnsi="Times New Roman"/>
          <w:sz w:val="24"/>
          <w:szCs w:val="24"/>
        </w:rPr>
      </w:pPr>
    </w:p>
    <w:p w14:paraId="1D3B804D" w14:textId="77777777" w:rsidR="005C742C" w:rsidRPr="00AD2323" w:rsidRDefault="005C742C" w:rsidP="005C742C">
      <w:pPr>
        <w:spacing w:after="0" w:line="240" w:lineRule="auto"/>
        <w:jc w:val="both"/>
        <w:rPr>
          <w:rFonts w:ascii="Times New Roman" w:hAnsi="Times New Roman"/>
          <w:sz w:val="24"/>
          <w:szCs w:val="24"/>
        </w:rPr>
      </w:pPr>
      <w:r w:rsidRPr="00AD2323">
        <w:rPr>
          <w:rFonts w:ascii="Times New Roman" w:hAnsi="Times New Roman"/>
          <w:sz w:val="24"/>
          <w:szCs w:val="24"/>
        </w:rPr>
        <w:t>DA CONSULTA PÚBLICA</w:t>
      </w:r>
    </w:p>
    <w:p w14:paraId="0EB5B9C8" w14:textId="77777777" w:rsidR="005C742C" w:rsidRPr="00AD2323" w:rsidRDefault="005C742C" w:rsidP="005C742C">
      <w:pPr>
        <w:spacing w:after="0" w:line="240" w:lineRule="auto"/>
        <w:jc w:val="both"/>
        <w:rPr>
          <w:rFonts w:ascii="Times New Roman" w:hAnsi="Times New Roman"/>
          <w:sz w:val="24"/>
          <w:szCs w:val="24"/>
        </w:rPr>
      </w:pPr>
    </w:p>
    <w:p w14:paraId="6CA4DCC9" w14:textId="77777777" w:rsidR="005C742C" w:rsidRPr="00AD2323" w:rsidRDefault="005C742C" w:rsidP="005C742C">
      <w:pPr>
        <w:spacing w:after="0" w:line="240" w:lineRule="auto"/>
        <w:jc w:val="both"/>
        <w:rPr>
          <w:rFonts w:ascii="Times New Roman" w:hAnsi="Times New Roman"/>
          <w:sz w:val="24"/>
          <w:szCs w:val="24"/>
        </w:rPr>
      </w:pPr>
      <w:r>
        <w:rPr>
          <w:rFonts w:ascii="Times New Roman" w:hAnsi="Times New Roman"/>
          <w:sz w:val="24"/>
          <w:szCs w:val="24"/>
        </w:rPr>
        <w:t>Art. 2</w:t>
      </w:r>
      <w:r w:rsidRPr="00AD2323">
        <w:rPr>
          <w:rFonts w:ascii="Times New Roman" w:hAnsi="Times New Roman"/>
          <w:sz w:val="24"/>
          <w:szCs w:val="24"/>
        </w:rPr>
        <w:t>º - O objetivo da Conferência é proporcionar a participação de todos representados por seus delegados, através da discussão por temas a fim de referendar o documento final que se constituirá em um projeto de Lei que originará o Plano Municipal de Educação.</w:t>
      </w:r>
    </w:p>
    <w:p w14:paraId="0BB6EE87" w14:textId="77777777" w:rsidR="005C742C" w:rsidRPr="00AD2323" w:rsidRDefault="005C742C" w:rsidP="005C742C">
      <w:pPr>
        <w:spacing w:after="0" w:line="240" w:lineRule="auto"/>
        <w:jc w:val="both"/>
        <w:rPr>
          <w:rFonts w:ascii="Times New Roman" w:hAnsi="Times New Roman"/>
          <w:sz w:val="24"/>
          <w:szCs w:val="24"/>
        </w:rPr>
      </w:pPr>
    </w:p>
    <w:p w14:paraId="03E96CEA" w14:textId="77777777" w:rsidR="005C742C" w:rsidRPr="00AD2323" w:rsidRDefault="005C742C" w:rsidP="005C742C">
      <w:pPr>
        <w:spacing w:after="0" w:line="240" w:lineRule="auto"/>
        <w:jc w:val="both"/>
        <w:rPr>
          <w:rFonts w:ascii="Times New Roman" w:hAnsi="Times New Roman"/>
          <w:sz w:val="24"/>
          <w:szCs w:val="24"/>
        </w:rPr>
      </w:pPr>
      <w:r w:rsidRPr="00AD2323">
        <w:rPr>
          <w:rFonts w:ascii="Times New Roman" w:hAnsi="Times New Roman"/>
          <w:sz w:val="24"/>
          <w:szCs w:val="24"/>
        </w:rPr>
        <w:t>DA ESTRUTURA E ORGANIZAÇÃO</w:t>
      </w:r>
    </w:p>
    <w:p w14:paraId="2D040581" w14:textId="77777777" w:rsidR="005C742C" w:rsidRPr="00AD2323" w:rsidRDefault="005C742C" w:rsidP="005C742C">
      <w:pPr>
        <w:spacing w:after="0" w:line="240" w:lineRule="auto"/>
        <w:jc w:val="both"/>
        <w:rPr>
          <w:rFonts w:ascii="Times New Roman" w:hAnsi="Times New Roman"/>
          <w:sz w:val="24"/>
          <w:szCs w:val="24"/>
        </w:rPr>
      </w:pPr>
    </w:p>
    <w:p w14:paraId="0E53FE0F" w14:textId="77777777" w:rsidR="005C742C" w:rsidRPr="00AD2323" w:rsidRDefault="005C742C" w:rsidP="005C742C">
      <w:pPr>
        <w:spacing w:after="0" w:line="240" w:lineRule="auto"/>
        <w:jc w:val="both"/>
        <w:rPr>
          <w:rFonts w:ascii="Times New Roman" w:hAnsi="Times New Roman"/>
          <w:sz w:val="24"/>
          <w:szCs w:val="24"/>
        </w:rPr>
      </w:pPr>
      <w:r>
        <w:rPr>
          <w:rFonts w:ascii="Times New Roman" w:hAnsi="Times New Roman"/>
          <w:sz w:val="24"/>
          <w:szCs w:val="24"/>
        </w:rPr>
        <w:t>Art. 3º-</w:t>
      </w:r>
      <w:r w:rsidRPr="00AD2323">
        <w:rPr>
          <w:rFonts w:ascii="Times New Roman" w:hAnsi="Times New Roman"/>
          <w:sz w:val="24"/>
          <w:szCs w:val="24"/>
        </w:rPr>
        <w:t xml:space="preserve"> A Conferência Municipal de Educação de Figueirópolis D</w:t>
      </w:r>
      <w:r>
        <w:rPr>
          <w:rFonts w:ascii="Times New Roman" w:hAnsi="Times New Roman"/>
          <w:sz w:val="24"/>
          <w:szCs w:val="24"/>
        </w:rPr>
        <w:t>’</w:t>
      </w:r>
      <w:r w:rsidRPr="00AD2323">
        <w:rPr>
          <w:rFonts w:ascii="Times New Roman" w:hAnsi="Times New Roman"/>
          <w:sz w:val="24"/>
          <w:szCs w:val="24"/>
        </w:rPr>
        <w:t>Oeste</w:t>
      </w:r>
      <w:r>
        <w:rPr>
          <w:rFonts w:ascii="Times New Roman" w:hAnsi="Times New Roman"/>
          <w:sz w:val="24"/>
          <w:szCs w:val="24"/>
        </w:rPr>
        <w:t>-MT</w:t>
      </w:r>
      <w:r w:rsidRPr="00AD2323">
        <w:rPr>
          <w:rFonts w:ascii="Times New Roman" w:hAnsi="Times New Roman"/>
          <w:sz w:val="24"/>
          <w:szCs w:val="24"/>
        </w:rPr>
        <w:t xml:space="preserve"> será composta por representantes das unidades educacionais, representantes das entidades civis organizadas ligadas à educação, organizações governamentais e não governamentais</w:t>
      </w:r>
      <w:r>
        <w:rPr>
          <w:rFonts w:ascii="Times New Roman" w:hAnsi="Times New Roman"/>
          <w:sz w:val="24"/>
          <w:szCs w:val="24"/>
        </w:rPr>
        <w:t>, Secretaria</w:t>
      </w:r>
      <w:r w:rsidRPr="00AD2323">
        <w:rPr>
          <w:rFonts w:ascii="Times New Roman" w:hAnsi="Times New Roman"/>
          <w:sz w:val="24"/>
          <w:szCs w:val="24"/>
        </w:rPr>
        <w:t xml:space="preserve"> Municipal de Educação, Conselhos Municipais, poder legislat</w:t>
      </w:r>
      <w:r>
        <w:rPr>
          <w:rFonts w:ascii="Times New Roman" w:hAnsi="Times New Roman"/>
          <w:sz w:val="24"/>
          <w:szCs w:val="24"/>
        </w:rPr>
        <w:t xml:space="preserve">ivo, </w:t>
      </w:r>
      <w:r w:rsidRPr="00AD2323">
        <w:rPr>
          <w:rFonts w:ascii="Times New Roman" w:hAnsi="Times New Roman"/>
          <w:sz w:val="24"/>
          <w:szCs w:val="24"/>
        </w:rPr>
        <w:t>terá a indicação de seus representantes titulares e suplentes</w:t>
      </w:r>
      <w:r>
        <w:rPr>
          <w:rFonts w:ascii="Times New Roman" w:hAnsi="Times New Roman"/>
          <w:sz w:val="24"/>
          <w:szCs w:val="24"/>
        </w:rPr>
        <w:t>,</w:t>
      </w:r>
      <w:r w:rsidRPr="00AD2323">
        <w:rPr>
          <w:rFonts w:ascii="Times New Roman" w:hAnsi="Times New Roman"/>
          <w:sz w:val="24"/>
          <w:szCs w:val="24"/>
        </w:rPr>
        <w:t xml:space="preserve"> formalizada por meio de oficio encaminhado à Secretaria Municipal de Educação.</w:t>
      </w:r>
    </w:p>
    <w:p w14:paraId="474630E8" w14:textId="77777777" w:rsidR="005C742C" w:rsidRPr="00AD2323" w:rsidRDefault="005C742C" w:rsidP="005C742C">
      <w:pPr>
        <w:spacing w:after="0" w:line="240" w:lineRule="auto"/>
        <w:jc w:val="both"/>
        <w:rPr>
          <w:rFonts w:ascii="Times New Roman" w:hAnsi="Times New Roman"/>
          <w:sz w:val="24"/>
          <w:szCs w:val="24"/>
        </w:rPr>
      </w:pPr>
      <w:r w:rsidRPr="00AD2323">
        <w:rPr>
          <w:rFonts w:ascii="Times New Roman" w:hAnsi="Times New Roman"/>
          <w:sz w:val="24"/>
          <w:szCs w:val="24"/>
        </w:rPr>
        <w:t xml:space="preserve">  </w:t>
      </w:r>
    </w:p>
    <w:p w14:paraId="6ACF1B9B" w14:textId="77777777" w:rsidR="005C742C" w:rsidRPr="00AD2323" w:rsidRDefault="005C742C" w:rsidP="005C742C">
      <w:pPr>
        <w:spacing w:after="0" w:line="240" w:lineRule="auto"/>
        <w:jc w:val="both"/>
        <w:rPr>
          <w:rFonts w:ascii="Times New Roman" w:hAnsi="Times New Roman"/>
          <w:sz w:val="24"/>
          <w:szCs w:val="24"/>
        </w:rPr>
      </w:pPr>
      <w:r>
        <w:rPr>
          <w:rFonts w:ascii="Times New Roman" w:hAnsi="Times New Roman"/>
          <w:sz w:val="24"/>
          <w:szCs w:val="24"/>
        </w:rPr>
        <w:t xml:space="preserve"> Art. 4</w:t>
      </w:r>
      <w:r w:rsidRPr="00AD2323">
        <w:rPr>
          <w:rFonts w:ascii="Times New Roman" w:hAnsi="Times New Roman"/>
          <w:sz w:val="24"/>
          <w:szCs w:val="24"/>
        </w:rPr>
        <w:t>º. A Conferência Municipal de Educação contará em sua estrutura com um presidente, um vice-presidente e um secretário;</w:t>
      </w:r>
    </w:p>
    <w:p w14:paraId="2662F5A8" w14:textId="77777777" w:rsidR="005C742C" w:rsidRPr="00AD2323" w:rsidRDefault="005C742C" w:rsidP="005C742C">
      <w:pPr>
        <w:spacing w:after="0" w:line="240" w:lineRule="auto"/>
        <w:jc w:val="both"/>
        <w:rPr>
          <w:rFonts w:ascii="Times New Roman" w:hAnsi="Times New Roman"/>
          <w:sz w:val="24"/>
          <w:szCs w:val="24"/>
        </w:rPr>
      </w:pPr>
    </w:p>
    <w:p w14:paraId="3D76FAAF" w14:textId="77777777" w:rsidR="005C742C" w:rsidRDefault="005C742C" w:rsidP="005C742C">
      <w:pPr>
        <w:spacing w:after="0" w:line="240" w:lineRule="auto"/>
        <w:jc w:val="both"/>
        <w:rPr>
          <w:rFonts w:ascii="Times New Roman" w:hAnsi="Times New Roman"/>
          <w:sz w:val="24"/>
          <w:szCs w:val="24"/>
        </w:rPr>
      </w:pPr>
      <w:r>
        <w:rPr>
          <w:rFonts w:ascii="Times New Roman" w:hAnsi="Times New Roman"/>
          <w:sz w:val="24"/>
          <w:szCs w:val="24"/>
        </w:rPr>
        <w:t>Art. 5</w:t>
      </w:r>
      <w:r w:rsidRPr="00AD2323">
        <w:rPr>
          <w:rFonts w:ascii="Times New Roman" w:hAnsi="Times New Roman"/>
          <w:sz w:val="24"/>
          <w:szCs w:val="24"/>
        </w:rPr>
        <w:t>º- O credenciamento dos participantes e deleg</w:t>
      </w:r>
      <w:r>
        <w:rPr>
          <w:rFonts w:ascii="Times New Roman" w:hAnsi="Times New Roman"/>
          <w:sz w:val="24"/>
          <w:szCs w:val="24"/>
        </w:rPr>
        <w:t>ados (as) dar-se ás 7h:00m do dia 21</w:t>
      </w:r>
      <w:r w:rsidRPr="00AD2323">
        <w:rPr>
          <w:rFonts w:ascii="Times New Roman" w:hAnsi="Times New Roman"/>
          <w:sz w:val="24"/>
          <w:szCs w:val="24"/>
        </w:rPr>
        <w:t xml:space="preserve"> do mês de maio de 2015, onde receberão um crachá de identificação.</w:t>
      </w:r>
    </w:p>
    <w:p w14:paraId="187BDE73" w14:textId="77777777" w:rsidR="005C742C" w:rsidRPr="00AD2323" w:rsidRDefault="005C742C" w:rsidP="005C742C">
      <w:pPr>
        <w:spacing w:after="0" w:line="240" w:lineRule="auto"/>
        <w:jc w:val="both"/>
        <w:rPr>
          <w:rFonts w:ascii="Times New Roman" w:hAnsi="Times New Roman"/>
          <w:sz w:val="24"/>
          <w:szCs w:val="24"/>
        </w:rPr>
      </w:pPr>
    </w:p>
    <w:p w14:paraId="63119135" w14:textId="77777777" w:rsidR="005C742C" w:rsidRDefault="005C742C" w:rsidP="005C742C">
      <w:pPr>
        <w:spacing w:after="0" w:line="240" w:lineRule="auto"/>
        <w:ind w:firstLine="709"/>
        <w:jc w:val="both"/>
        <w:rPr>
          <w:rFonts w:ascii="Times New Roman" w:hAnsi="Times New Roman"/>
          <w:sz w:val="24"/>
          <w:szCs w:val="24"/>
        </w:rPr>
      </w:pPr>
      <w:r>
        <w:rPr>
          <w:rFonts w:ascii="Times New Roman" w:hAnsi="Times New Roman"/>
          <w:sz w:val="24"/>
          <w:szCs w:val="24"/>
        </w:rPr>
        <w:t>§</w:t>
      </w:r>
      <w:r w:rsidRPr="00AD2323">
        <w:rPr>
          <w:rFonts w:ascii="Times New Roman" w:hAnsi="Times New Roman"/>
          <w:sz w:val="24"/>
          <w:szCs w:val="24"/>
        </w:rPr>
        <w:t xml:space="preserve"> 1º Aos delegados</w:t>
      </w:r>
      <w:r>
        <w:rPr>
          <w:rFonts w:ascii="Times New Roman" w:hAnsi="Times New Roman"/>
          <w:sz w:val="24"/>
          <w:szCs w:val="24"/>
        </w:rPr>
        <w:t xml:space="preserve"> e ás Subcomissões</w:t>
      </w:r>
      <w:r w:rsidRPr="00AD2323">
        <w:rPr>
          <w:rFonts w:ascii="Times New Roman" w:hAnsi="Times New Roman"/>
          <w:sz w:val="24"/>
          <w:szCs w:val="24"/>
        </w:rPr>
        <w:t>, será permitida a participação na conferência com direito de voz e voto.</w:t>
      </w:r>
      <w:r w:rsidRPr="00F37953">
        <w:rPr>
          <w:rFonts w:ascii="Times New Roman" w:hAnsi="Times New Roman"/>
          <w:sz w:val="24"/>
          <w:szCs w:val="24"/>
        </w:rPr>
        <w:t xml:space="preserve"> </w:t>
      </w:r>
      <w:r w:rsidRPr="00AD2323">
        <w:rPr>
          <w:rFonts w:ascii="Times New Roman" w:hAnsi="Times New Roman"/>
          <w:sz w:val="24"/>
          <w:szCs w:val="24"/>
        </w:rPr>
        <w:t>Essa intervenção deverá acontecer num intervalo de tempo de até 02 (dois) minutos, tolerado mais</w:t>
      </w:r>
      <w:r>
        <w:rPr>
          <w:rFonts w:ascii="Times New Roman" w:hAnsi="Times New Roman"/>
          <w:sz w:val="24"/>
          <w:szCs w:val="24"/>
        </w:rPr>
        <w:t xml:space="preserve"> 01</w:t>
      </w:r>
      <w:r w:rsidRPr="00AD2323">
        <w:rPr>
          <w:rFonts w:ascii="Times New Roman" w:hAnsi="Times New Roman"/>
          <w:sz w:val="24"/>
          <w:szCs w:val="24"/>
        </w:rPr>
        <w:t xml:space="preserve"> </w:t>
      </w:r>
      <w:r>
        <w:rPr>
          <w:rFonts w:ascii="Times New Roman" w:hAnsi="Times New Roman"/>
          <w:sz w:val="24"/>
          <w:szCs w:val="24"/>
        </w:rPr>
        <w:t>(</w:t>
      </w:r>
      <w:r w:rsidRPr="00AD2323">
        <w:rPr>
          <w:rFonts w:ascii="Times New Roman" w:hAnsi="Times New Roman"/>
          <w:sz w:val="24"/>
          <w:szCs w:val="24"/>
        </w:rPr>
        <w:t>um</w:t>
      </w:r>
      <w:r>
        <w:rPr>
          <w:rFonts w:ascii="Times New Roman" w:hAnsi="Times New Roman"/>
          <w:sz w:val="24"/>
          <w:szCs w:val="24"/>
        </w:rPr>
        <w:t>)</w:t>
      </w:r>
      <w:r w:rsidRPr="00AD2323">
        <w:rPr>
          <w:rFonts w:ascii="Times New Roman" w:hAnsi="Times New Roman"/>
          <w:sz w:val="24"/>
          <w:szCs w:val="24"/>
        </w:rPr>
        <w:t xml:space="preserve"> minuto</w:t>
      </w:r>
      <w:r>
        <w:rPr>
          <w:rFonts w:ascii="Times New Roman" w:hAnsi="Times New Roman"/>
          <w:sz w:val="24"/>
          <w:szCs w:val="24"/>
        </w:rPr>
        <w:t xml:space="preserve"> para efeito</w:t>
      </w:r>
      <w:r w:rsidRPr="00AD2323">
        <w:rPr>
          <w:rFonts w:ascii="Times New Roman" w:hAnsi="Times New Roman"/>
          <w:sz w:val="24"/>
          <w:szCs w:val="24"/>
        </w:rPr>
        <w:t xml:space="preserve"> de conclusão.</w:t>
      </w:r>
    </w:p>
    <w:p w14:paraId="33FC7745" w14:textId="77777777" w:rsidR="005C742C" w:rsidRDefault="005C742C" w:rsidP="005C742C">
      <w:pPr>
        <w:spacing w:before="240" w:after="0" w:line="240" w:lineRule="auto"/>
        <w:ind w:firstLine="720"/>
        <w:jc w:val="both"/>
        <w:rPr>
          <w:rFonts w:ascii="Times New Roman" w:hAnsi="Times New Roman"/>
          <w:sz w:val="24"/>
          <w:szCs w:val="24"/>
        </w:rPr>
      </w:pPr>
      <w:r>
        <w:rPr>
          <w:rFonts w:ascii="Times New Roman" w:hAnsi="Times New Roman"/>
          <w:sz w:val="24"/>
          <w:szCs w:val="24"/>
        </w:rPr>
        <w:lastRenderedPageBreak/>
        <w:t>§</w:t>
      </w:r>
      <w:r w:rsidRPr="00AD2323">
        <w:rPr>
          <w:rFonts w:ascii="Times New Roman" w:hAnsi="Times New Roman"/>
          <w:sz w:val="24"/>
          <w:szCs w:val="24"/>
        </w:rPr>
        <w:t xml:space="preserve"> 2º A comunidade em geral e os convidados terão direito somente de voz, sendo limitado a 2</w:t>
      </w:r>
      <w:r>
        <w:rPr>
          <w:rFonts w:ascii="Times New Roman" w:hAnsi="Times New Roman"/>
          <w:sz w:val="24"/>
          <w:szCs w:val="24"/>
        </w:rPr>
        <w:t xml:space="preserve"> (duas)</w:t>
      </w:r>
      <w:r w:rsidRPr="00AD2323">
        <w:rPr>
          <w:rFonts w:ascii="Times New Roman" w:hAnsi="Times New Roman"/>
          <w:sz w:val="24"/>
          <w:szCs w:val="24"/>
        </w:rPr>
        <w:t xml:space="preserve"> pessoas por temas. Essa intervenção deverá acontecer num intervalo de tempo de até 02 (dois) minutos, tolerado mais um minuto</w:t>
      </w:r>
      <w:r>
        <w:rPr>
          <w:rFonts w:ascii="Times New Roman" w:hAnsi="Times New Roman"/>
          <w:sz w:val="24"/>
          <w:szCs w:val="24"/>
        </w:rPr>
        <w:t xml:space="preserve"> para efeito</w:t>
      </w:r>
      <w:r w:rsidRPr="00AD2323">
        <w:rPr>
          <w:rFonts w:ascii="Times New Roman" w:hAnsi="Times New Roman"/>
          <w:sz w:val="24"/>
          <w:szCs w:val="24"/>
        </w:rPr>
        <w:t xml:space="preserve"> de conclusão.</w:t>
      </w:r>
    </w:p>
    <w:p w14:paraId="777863CF" w14:textId="77777777" w:rsidR="005C742C" w:rsidRDefault="005C742C" w:rsidP="005C742C">
      <w:pPr>
        <w:spacing w:before="240" w:after="0" w:line="240" w:lineRule="auto"/>
        <w:ind w:firstLine="720"/>
        <w:jc w:val="both"/>
        <w:rPr>
          <w:rFonts w:ascii="Times New Roman" w:hAnsi="Times New Roman"/>
          <w:sz w:val="24"/>
          <w:szCs w:val="24"/>
        </w:rPr>
      </w:pPr>
      <w:r>
        <w:rPr>
          <w:rFonts w:ascii="Times New Roman" w:hAnsi="Times New Roman"/>
          <w:sz w:val="24"/>
          <w:szCs w:val="24"/>
        </w:rPr>
        <w:t>§ 3º Para haver alterações nas estratégias do texto base será utilizada as seguintes palavras Aditiva (acrescentar palavras, frases ou orações no texto) Supressiva (retirar palavras, frases ou orações no texto).</w:t>
      </w:r>
    </w:p>
    <w:p w14:paraId="609A02EB" w14:textId="77777777" w:rsidR="005C742C" w:rsidRPr="0060423A" w:rsidRDefault="005C742C" w:rsidP="005C742C">
      <w:pPr>
        <w:spacing w:before="240"/>
        <w:ind w:firstLine="720"/>
        <w:jc w:val="both"/>
        <w:rPr>
          <w:rFonts w:ascii="Times New Roman" w:hAnsi="Times New Roman"/>
          <w:sz w:val="24"/>
          <w:szCs w:val="24"/>
        </w:rPr>
      </w:pPr>
      <w:r>
        <w:rPr>
          <w:rFonts w:ascii="Times New Roman" w:hAnsi="Times New Roman"/>
          <w:sz w:val="24"/>
          <w:szCs w:val="24"/>
        </w:rPr>
        <w:t xml:space="preserve">§ 4º </w:t>
      </w:r>
      <w:r w:rsidRPr="00C060E1">
        <w:rPr>
          <w:rFonts w:ascii="Times New Roman" w:hAnsi="Times New Roman"/>
          <w:sz w:val="24"/>
          <w:szCs w:val="24"/>
        </w:rPr>
        <w:t>Todo e qualquer representante deve dirigir a palavra a Conferência apenas quando reconhe</w:t>
      </w:r>
      <w:r>
        <w:rPr>
          <w:rFonts w:ascii="Times New Roman" w:hAnsi="Times New Roman"/>
          <w:sz w:val="24"/>
          <w:szCs w:val="24"/>
        </w:rPr>
        <w:t>cido/permitido pelo Presidente</w:t>
      </w:r>
      <w:r w:rsidRPr="00C060E1">
        <w:rPr>
          <w:rFonts w:ascii="Times New Roman" w:hAnsi="Times New Roman"/>
          <w:sz w:val="24"/>
          <w:szCs w:val="24"/>
        </w:rPr>
        <w:t>. Este deve reconhecer a palavra aos delegados conforme o desejo expresso por eles, e em concordância</w:t>
      </w:r>
      <w:r>
        <w:rPr>
          <w:rFonts w:ascii="Times New Roman" w:hAnsi="Times New Roman"/>
          <w:sz w:val="24"/>
          <w:szCs w:val="24"/>
        </w:rPr>
        <w:t xml:space="preserve"> com as regras. O Presidente</w:t>
      </w:r>
      <w:r w:rsidRPr="00C060E1">
        <w:rPr>
          <w:rFonts w:ascii="Times New Roman" w:hAnsi="Times New Roman"/>
          <w:sz w:val="24"/>
          <w:szCs w:val="24"/>
        </w:rPr>
        <w:t xml:space="preserve"> deve chamar à ordem todo e qualquer orador caso seu discurso não seja pertinente ao te</w:t>
      </w:r>
      <w:r>
        <w:rPr>
          <w:rFonts w:ascii="Times New Roman" w:hAnsi="Times New Roman"/>
          <w:sz w:val="24"/>
          <w:szCs w:val="24"/>
        </w:rPr>
        <w:t>ma em discussão na Conferência.</w:t>
      </w:r>
    </w:p>
    <w:p w14:paraId="0F6EE1FE" w14:textId="77777777" w:rsidR="005C742C" w:rsidRPr="00F37953" w:rsidRDefault="005C742C" w:rsidP="005C742C">
      <w:pPr>
        <w:spacing w:after="0" w:line="240" w:lineRule="auto"/>
        <w:jc w:val="both"/>
        <w:rPr>
          <w:rFonts w:ascii="Times New Roman" w:eastAsia="Times New Roman" w:hAnsi="Times New Roman"/>
          <w:sz w:val="24"/>
          <w:szCs w:val="24"/>
          <w:lang w:eastAsia="pt-BR"/>
        </w:rPr>
      </w:pPr>
      <w:r>
        <w:rPr>
          <w:rFonts w:ascii="Times New Roman" w:eastAsia="Times New Roman" w:hAnsi="Times New Roman"/>
          <w:sz w:val="24"/>
          <w:szCs w:val="24"/>
          <w:lang w:eastAsia="pt-BR"/>
        </w:rPr>
        <w:t xml:space="preserve"> Art. 6</w:t>
      </w:r>
      <w:r w:rsidRPr="00AD2323">
        <w:rPr>
          <w:rFonts w:ascii="Times New Roman" w:eastAsia="Times New Roman" w:hAnsi="Times New Roman"/>
          <w:sz w:val="24"/>
          <w:szCs w:val="24"/>
          <w:lang w:eastAsia="pt-BR"/>
        </w:rPr>
        <w:t>º As questões de ordem levantadas pelos participantes deverão versar sobre a pauta em debate e serão resolvidas pela mesa dirigente dos trabalhos ou remetidas para apreciação da plenária, sem prejuízo do andamento das atividades</w:t>
      </w:r>
      <w:r>
        <w:rPr>
          <w:rFonts w:ascii="Times New Roman" w:eastAsia="Times New Roman" w:hAnsi="Times New Roman"/>
          <w:sz w:val="24"/>
          <w:szCs w:val="24"/>
          <w:lang w:eastAsia="pt-BR"/>
        </w:rPr>
        <w:t>.</w:t>
      </w:r>
    </w:p>
    <w:p w14:paraId="2BE080FA" w14:textId="77777777" w:rsidR="005C742C" w:rsidRPr="00AD2323" w:rsidRDefault="005C742C" w:rsidP="005C742C">
      <w:pPr>
        <w:spacing w:after="0" w:line="240" w:lineRule="auto"/>
        <w:jc w:val="both"/>
        <w:rPr>
          <w:rFonts w:ascii="Times New Roman" w:hAnsi="Times New Roman"/>
          <w:sz w:val="24"/>
          <w:szCs w:val="24"/>
        </w:rPr>
      </w:pPr>
    </w:p>
    <w:p w14:paraId="5EC0B708" w14:textId="77777777" w:rsidR="005C742C" w:rsidRPr="00AD2323" w:rsidRDefault="005C742C" w:rsidP="005C742C">
      <w:pPr>
        <w:spacing w:after="0" w:line="240" w:lineRule="auto"/>
        <w:jc w:val="both"/>
        <w:rPr>
          <w:rFonts w:ascii="Times New Roman" w:hAnsi="Times New Roman"/>
          <w:sz w:val="24"/>
          <w:szCs w:val="24"/>
        </w:rPr>
      </w:pPr>
      <w:r>
        <w:rPr>
          <w:rFonts w:ascii="Times New Roman" w:hAnsi="Times New Roman"/>
          <w:sz w:val="24"/>
          <w:szCs w:val="24"/>
        </w:rPr>
        <w:t>Art. 7</w:t>
      </w:r>
      <w:r w:rsidRPr="00AD2323">
        <w:rPr>
          <w:rFonts w:ascii="Times New Roman" w:hAnsi="Times New Roman"/>
          <w:sz w:val="24"/>
          <w:szCs w:val="24"/>
        </w:rPr>
        <w:t xml:space="preserve">º O presidente </w:t>
      </w:r>
      <w:r>
        <w:rPr>
          <w:rFonts w:ascii="Times New Roman" w:hAnsi="Times New Roman"/>
          <w:sz w:val="24"/>
          <w:szCs w:val="24"/>
        </w:rPr>
        <w:t xml:space="preserve">da Conferência Municipal de Educação de Figueirópolis D´Oeste-MT, será o Secretário Municipal de Educação e </w:t>
      </w:r>
      <w:r w:rsidRPr="00AD2323">
        <w:rPr>
          <w:rFonts w:ascii="Times New Roman" w:hAnsi="Times New Roman"/>
          <w:sz w:val="24"/>
          <w:szCs w:val="24"/>
        </w:rPr>
        <w:t>o vice-presidente da Conferência, ser</w:t>
      </w:r>
      <w:r>
        <w:rPr>
          <w:rFonts w:ascii="Times New Roman" w:hAnsi="Times New Roman"/>
          <w:sz w:val="24"/>
          <w:szCs w:val="24"/>
        </w:rPr>
        <w:t>á</w:t>
      </w:r>
      <w:r w:rsidRPr="00AD2323">
        <w:rPr>
          <w:rFonts w:ascii="Times New Roman" w:hAnsi="Times New Roman"/>
          <w:sz w:val="24"/>
          <w:szCs w:val="24"/>
        </w:rPr>
        <w:t>, respectivamente o diretor de uma das unidades es</w:t>
      </w:r>
      <w:r>
        <w:rPr>
          <w:rFonts w:ascii="Times New Roman" w:hAnsi="Times New Roman"/>
          <w:sz w:val="24"/>
          <w:szCs w:val="24"/>
        </w:rPr>
        <w:t xml:space="preserve">colares </w:t>
      </w:r>
      <w:r w:rsidRPr="00AD2323">
        <w:rPr>
          <w:rFonts w:ascii="Times New Roman" w:hAnsi="Times New Roman"/>
          <w:sz w:val="24"/>
          <w:szCs w:val="24"/>
        </w:rPr>
        <w:t>do município indicados por estes;</w:t>
      </w:r>
    </w:p>
    <w:p w14:paraId="223AA14C" w14:textId="77777777" w:rsidR="005C742C" w:rsidRDefault="005C742C" w:rsidP="005C742C">
      <w:pPr>
        <w:spacing w:after="0" w:line="240" w:lineRule="auto"/>
        <w:jc w:val="both"/>
        <w:rPr>
          <w:rFonts w:ascii="Times New Roman" w:hAnsi="Times New Roman"/>
          <w:sz w:val="24"/>
          <w:szCs w:val="24"/>
        </w:rPr>
      </w:pPr>
    </w:p>
    <w:p w14:paraId="3E4AAFF5" w14:textId="77777777" w:rsidR="005C742C" w:rsidRPr="00AD2323" w:rsidRDefault="005C742C" w:rsidP="005C742C">
      <w:pPr>
        <w:spacing w:after="0" w:line="240" w:lineRule="auto"/>
        <w:jc w:val="both"/>
        <w:rPr>
          <w:rFonts w:ascii="Times New Roman" w:hAnsi="Times New Roman"/>
          <w:sz w:val="24"/>
          <w:szCs w:val="24"/>
        </w:rPr>
      </w:pPr>
      <w:r>
        <w:rPr>
          <w:rFonts w:ascii="Times New Roman" w:hAnsi="Times New Roman"/>
          <w:sz w:val="24"/>
          <w:szCs w:val="24"/>
        </w:rPr>
        <w:t xml:space="preserve">Art.  8º </w:t>
      </w:r>
      <w:r w:rsidRPr="00AD2323">
        <w:rPr>
          <w:rFonts w:ascii="Times New Roman" w:hAnsi="Times New Roman"/>
          <w:sz w:val="24"/>
          <w:szCs w:val="24"/>
        </w:rPr>
        <w:t>A Conferência Municipal de Educação terá a seguinte estrutura:</w:t>
      </w:r>
    </w:p>
    <w:p w14:paraId="524D318E" w14:textId="77777777" w:rsidR="005C742C" w:rsidRPr="00AD2323" w:rsidRDefault="005C742C" w:rsidP="005C742C">
      <w:pPr>
        <w:numPr>
          <w:ilvl w:val="0"/>
          <w:numId w:val="26"/>
        </w:numPr>
        <w:spacing w:after="0" w:line="240" w:lineRule="auto"/>
        <w:jc w:val="both"/>
        <w:rPr>
          <w:rFonts w:ascii="Times New Roman" w:hAnsi="Times New Roman"/>
          <w:sz w:val="24"/>
          <w:szCs w:val="24"/>
        </w:rPr>
      </w:pPr>
      <w:r w:rsidRPr="00AD2323">
        <w:rPr>
          <w:rFonts w:ascii="Times New Roman" w:hAnsi="Times New Roman"/>
          <w:sz w:val="24"/>
          <w:szCs w:val="24"/>
        </w:rPr>
        <w:t xml:space="preserve"> Sessão solene de Abertura</w:t>
      </w:r>
    </w:p>
    <w:p w14:paraId="7672EF79" w14:textId="77777777" w:rsidR="005C742C" w:rsidRPr="00AD2323" w:rsidRDefault="005C742C" w:rsidP="005C742C">
      <w:pPr>
        <w:numPr>
          <w:ilvl w:val="0"/>
          <w:numId w:val="26"/>
        </w:numPr>
        <w:spacing w:after="0" w:line="240" w:lineRule="auto"/>
        <w:jc w:val="both"/>
        <w:rPr>
          <w:rFonts w:ascii="Times New Roman" w:hAnsi="Times New Roman"/>
          <w:sz w:val="24"/>
          <w:szCs w:val="24"/>
        </w:rPr>
      </w:pPr>
      <w:r w:rsidRPr="00AD2323">
        <w:rPr>
          <w:rFonts w:ascii="Times New Roman" w:hAnsi="Times New Roman"/>
          <w:sz w:val="24"/>
          <w:szCs w:val="24"/>
        </w:rPr>
        <w:t xml:space="preserve"> Apresentação Cultural</w:t>
      </w:r>
    </w:p>
    <w:p w14:paraId="3259DB76" w14:textId="77777777" w:rsidR="005C742C" w:rsidRPr="00AD2323" w:rsidRDefault="005C742C" w:rsidP="005C742C">
      <w:pPr>
        <w:numPr>
          <w:ilvl w:val="0"/>
          <w:numId w:val="26"/>
        </w:numPr>
        <w:spacing w:after="0" w:line="240" w:lineRule="auto"/>
        <w:jc w:val="both"/>
        <w:rPr>
          <w:rFonts w:ascii="Times New Roman" w:hAnsi="Times New Roman"/>
          <w:sz w:val="24"/>
          <w:szCs w:val="24"/>
        </w:rPr>
      </w:pPr>
      <w:r w:rsidRPr="00AD2323">
        <w:rPr>
          <w:rFonts w:ascii="Times New Roman" w:hAnsi="Times New Roman"/>
          <w:sz w:val="24"/>
          <w:szCs w:val="24"/>
        </w:rPr>
        <w:t xml:space="preserve"> Aprovação do regimento</w:t>
      </w:r>
    </w:p>
    <w:p w14:paraId="3C4503ED" w14:textId="77777777" w:rsidR="005C742C" w:rsidRPr="00AD2323" w:rsidRDefault="005C742C" w:rsidP="005C742C">
      <w:pPr>
        <w:numPr>
          <w:ilvl w:val="0"/>
          <w:numId w:val="26"/>
        </w:numPr>
        <w:spacing w:after="0" w:line="240" w:lineRule="auto"/>
        <w:jc w:val="both"/>
        <w:rPr>
          <w:rFonts w:ascii="Times New Roman" w:hAnsi="Times New Roman"/>
          <w:sz w:val="24"/>
          <w:szCs w:val="24"/>
        </w:rPr>
      </w:pPr>
      <w:r>
        <w:rPr>
          <w:rFonts w:ascii="Times New Roman" w:hAnsi="Times New Roman"/>
          <w:sz w:val="24"/>
          <w:szCs w:val="24"/>
        </w:rPr>
        <w:t xml:space="preserve"> Debate das metas e estratégias</w:t>
      </w:r>
    </w:p>
    <w:p w14:paraId="3EB46E91" w14:textId="77777777" w:rsidR="005C742C" w:rsidRPr="00AD2323" w:rsidRDefault="005C742C" w:rsidP="005C742C">
      <w:pPr>
        <w:numPr>
          <w:ilvl w:val="0"/>
          <w:numId w:val="26"/>
        </w:numPr>
        <w:spacing w:after="0" w:line="240" w:lineRule="auto"/>
        <w:jc w:val="both"/>
        <w:rPr>
          <w:rFonts w:ascii="Times New Roman" w:hAnsi="Times New Roman"/>
          <w:sz w:val="24"/>
          <w:szCs w:val="24"/>
        </w:rPr>
      </w:pPr>
      <w:r w:rsidRPr="00AD2323">
        <w:rPr>
          <w:rFonts w:ascii="Times New Roman" w:hAnsi="Times New Roman"/>
          <w:sz w:val="24"/>
          <w:szCs w:val="24"/>
        </w:rPr>
        <w:t>Apro</w:t>
      </w:r>
      <w:r>
        <w:rPr>
          <w:rFonts w:ascii="Times New Roman" w:hAnsi="Times New Roman"/>
          <w:sz w:val="24"/>
          <w:szCs w:val="24"/>
        </w:rPr>
        <w:t>vação em plenária do texto base</w:t>
      </w:r>
    </w:p>
    <w:p w14:paraId="2B0297DB" w14:textId="77777777" w:rsidR="005C742C" w:rsidRPr="00AD2323" w:rsidRDefault="005C742C" w:rsidP="005C742C">
      <w:pPr>
        <w:numPr>
          <w:ilvl w:val="0"/>
          <w:numId w:val="26"/>
        </w:numPr>
        <w:spacing w:after="0" w:line="240" w:lineRule="auto"/>
        <w:jc w:val="both"/>
        <w:rPr>
          <w:rFonts w:ascii="Times New Roman" w:hAnsi="Times New Roman"/>
          <w:sz w:val="24"/>
          <w:szCs w:val="24"/>
        </w:rPr>
      </w:pPr>
      <w:r w:rsidRPr="00AD2323">
        <w:rPr>
          <w:rFonts w:ascii="Times New Roman" w:hAnsi="Times New Roman"/>
          <w:sz w:val="24"/>
          <w:szCs w:val="24"/>
        </w:rPr>
        <w:t>Encerramento</w:t>
      </w:r>
    </w:p>
    <w:p w14:paraId="1D88649B" w14:textId="77777777" w:rsidR="005C742C" w:rsidRPr="00AD2323" w:rsidRDefault="005C742C" w:rsidP="005C742C">
      <w:pPr>
        <w:spacing w:after="0" w:line="240" w:lineRule="auto"/>
        <w:jc w:val="both"/>
        <w:rPr>
          <w:rFonts w:ascii="Times New Roman" w:hAnsi="Times New Roman"/>
          <w:sz w:val="24"/>
          <w:szCs w:val="24"/>
        </w:rPr>
      </w:pPr>
    </w:p>
    <w:p w14:paraId="1488630E" w14:textId="77777777" w:rsidR="005C742C" w:rsidRPr="00AD2323" w:rsidRDefault="005C742C" w:rsidP="005C742C">
      <w:pPr>
        <w:spacing w:after="0" w:line="240" w:lineRule="auto"/>
        <w:jc w:val="center"/>
        <w:rPr>
          <w:rFonts w:ascii="Times New Roman" w:hAnsi="Times New Roman"/>
          <w:sz w:val="24"/>
          <w:szCs w:val="24"/>
        </w:rPr>
      </w:pPr>
      <w:r>
        <w:rPr>
          <w:rFonts w:ascii="Times New Roman" w:hAnsi="Times New Roman"/>
          <w:sz w:val="24"/>
          <w:szCs w:val="24"/>
        </w:rPr>
        <w:t xml:space="preserve">CAPITULO </w:t>
      </w:r>
      <w:r w:rsidRPr="00AD2323">
        <w:rPr>
          <w:rFonts w:ascii="Times New Roman" w:hAnsi="Times New Roman"/>
          <w:sz w:val="24"/>
          <w:szCs w:val="24"/>
        </w:rPr>
        <w:t>III</w:t>
      </w:r>
    </w:p>
    <w:p w14:paraId="4F4CD445" w14:textId="77777777" w:rsidR="005C742C" w:rsidRPr="00AD2323" w:rsidRDefault="005C742C" w:rsidP="005C742C">
      <w:pPr>
        <w:spacing w:after="0" w:line="240" w:lineRule="auto"/>
        <w:jc w:val="both"/>
        <w:rPr>
          <w:rFonts w:ascii="Times New Roman" w:hAnsi="Times New Roman"/>
          <w:sz w:val="24"/>
          <w:szCs w:val="24"/>
        </w:rPr>
      </w:pPr>
    </w:p>
    <w:p w14:paraId="51784025" w14:textId="77777777" w:rsidR="005C742C" w:rsidRPr="00AD2323" w:rsidRDefault="005C742C" w:rsidP="005C742C">
      <w:pPr>
        <w:spacing w:after="0" w:line="240" w:lineRule="auto"/>
        <w:jc w:val="both"/>
        <w:rPr>
          <w:rFonts w:ascii="Times New Roman" w:eastAsia="Times New Roman" w:hAnsi="Times New Roman"/>
          <w:sz w:val="24"/>
          <w:szCs w:val="24"/>
          <w:lang w:eastAsia="pt-BR"/>
        </w:rPr>
      </w:pPr>
      <w:r w:rsidRPr="00AD2323">
        <w:rPr>
          <w:rFonts w:ascii="Times New Roman" w:eastAsia="Times New Roman" w:hAnsi="Times New Roman"/>
          <w:sz w:val="24"/>
          <w:szCs w:val="24"/>
          <w:lang w:eastAsia="pt-BR"/>
        </w:rPr>
        <w:t>DOS RECURSOS FINANCEIROS</w:t>
      </w:r>
    </w:p>
    <w:p w14:paraId="0D41A68F" w14:textId="77777777" w:rsidR="005C742C" w:rsidRPr="00AD2323" w:rsidRDefault="005C742C" w:rsidP="005C742C">
      <w:pPr>
        <w:spacing w:after="0" w:line="240" w:lineRule="auto"/>
        <w:jc w:val="both"/>
        <w:rPr>
          <w:rFonts w:ascii="Times New Roman" w:eastAsia="Times New Roman" w:hAnsi="Times New Roman"/>
          <w:sz w:val="24"/>
          <w:szCs w:val="24"/>
          <w:lang w:eastAsia="pt-BR"/>
        </w:rPr>
      </w:pPr>
    </w:p>
    <w:p w14:paraId="2A9F6AA2" w14:textId="77777777" w:rsidR="005C742C" w:rsidRPr="00AD2323" w:rsidRDefault="005C742C" w:rsidP="005C742C">
      <w:pPr>
        <w:spacing w:after="0" w:line="240" w:lineRule="auto"/>
        <w:jc w:val="both"/>
        <w:rPr>
          <w:rFonts w:ascii="Times New Roman" w:eastAsia="Times New Roman" w:hAnsi="Times New Roman"/>
          <w:sz w:val="24"/>
          <w:szCs w:val="24"/>
          <w:lang w:eastAsia="pt-BR"/>
        </w:rPr>
      </w:pPr>
      <w:r>
        <w:rPr>
          <w:rFonts w:ascii="Times New Roman" w:eastAsia="Times New Roman" w:hAnsi="Times New Roman"/>
          <w:sz w:val="24"/>
          <w:szCs w:val="24"/>
          <w:lang w:eastAsia="pt-BR"/>
        </w:rPr>
        <w:t>Art. 9º</w:t>
      </w:r>
      <w:r w:rsidRPr="00AD2323">
        <w:rPr>
          <w:rFonts w:ascii="Times New Roman" w:eastAsia="Times New Roman" w:hAnsi="Times New Roman"/>
          <w:sz w:val="24"/>
          <w:szCs w:val="24"/>
          <w:lang w:eastAsia="pt-BR"/>
        </w:rPr>
        <w:t xml:space="preserve"> As despesas com a organização e a realização da Co</w:t>
      </w:r>
      <w:r>
        <w:rPr>
          <w:rFonts w:ascii="Times New Roman" w:eastAsia="Times New Roman" w:hAnsi="Times New Roman"/>
          <w:sz w:val="24"/>
          <w:szCs w:val="24"/>
          <w:lang w:eastAsia="pt-BR"/>
        </w:rPr>
        <w:t>nferência Municipal de Educação</w:t>
      </w:r>
      <w:r w:rsidRPr="00AD2323">
        <w:rPr>
          <w:rFonts w:ascii="Times New Roman" w:eastAsia="Times New Roman" w:hAnsi="Times New Roman"/>
          <w:sz w:val="24"/>
          <w:szCs w:val="24"/>
          <w:lang w:eastAsia="pt-BR"/>
        </w:rPr>
        <w:t xml:space="preserve"> de </w:t>
      </w:r>
      <w:r>
        <w:rPr>
          <w:rFonts w:ascii="Times New Roman" w:hAnsi="Times New Roman"/>
          <w:sz w:val="24"/>
          <w:szCs w:val="24"/>
        </w:rPr>
        <w:t>Figueirópolis D’</w:t>
      </w:r>
      <w:r w:rsidRPr="00AD2323">
        <w:rPr>
          <w:rFonts w:ascii="Times New Roman" w:hAnsi="Times New Roman"/>
          <w:sz w:val="24"/>
          <w:szCs w:val="24"/>
        </w:rPr>
        <w:t>Oeste</w:t>
      </w:r>
      <w:r>
        <w:rPr>
          <w:rFonts w:ascii="Times New Roman" w:hAnsi="Times New Roman"/>
          <w:sz w:val="24"/>
          <w:szCs w:val="24"/>
        </w:rPr>
        <w:t>-MT</w:t>
      </w:r>
      <w:r w:rsidRPr="00AD2323">
        <w:rPr>
          <w:rFonts w:ascii="Times New Roman" w:eastAsia="Times New Roman" w:hAnsi="Times New Roman"/>
          <w:sz w:val="24"/>
          <w:szCs w:val="24"/>
          <w:lang w:eastAsia="pt-BR"/>
        </w:rPr>
        <w:t xml:space="preserve"> ocorrem à conta de dotações orçamentárias dos recursos da Secretaria Municipal de Educação de </w:t>
      </w:r>
      <w:r>
        <w:rPr>
          <w:rFonts w:ascii="Times New Roman" w:hAnsi="Times New Roman"/>
          <w:sz w:val="24"/>
          <w:szCs w:val="24"/>
        </w:rPr>
        <w:t>Figueirópolis D’</w:t>
      </w:r>
      <w:r w:rsidRPr="00AD2323">
        <w:rPr>
          <w:rFonts w:ascii="Times New Roman" w:hAnsi="Times New Roman"/>
          <w:sz w:val="24"/>
          <w:szCs w:val="24"/>
        </w:rPr>
        <w:t>Oeste</w:t>
      </w:r>
      <w:r>
        <w:rPr>
          <w:rFonts w:ascii="Times New Roman" w:hAnsi="Times New Roman"/>
          <w:sz w:val="24"/>
          <w:szCs w:val="24"/>
        </w:rPr>
        <w:t>-MT.</w:t>
      </w:r>
    </w:p>
    <w:p w14:paraId="40CA828C" w14:textId="77777777" w:rsidR="005C742C" w:rsidRPr="00AD2323" w:rsidRDefault="005C742C" w:rsidP="005C742C">
      <w:pPr>
        <w:spacing w:after="0" w:line="240" w:lineRule="auto"/>
        <w:jc w:val="both"/>
        <w:rPr>
          <w:rFonts w:ascii="Times New Roman" w:eastAsia="Times New Roman" w:hAnsi="Times New Roman"/>
          <w:sz w:val="24"/>
          <w:szCs w:val="24"/>
          <w:lang w:eastAsia="pt-BR"/>
        </w:rPr>
      </w:pPr>
    </w:p>
    <w:p w14:paraId="33FF0974" w14:textId="77777777" w:rsidR="005C742C" w:rsidRPr="00AD2323" w:rsidRDefault="005C742C" w:rsidP="005C742C">
      <w:pPr>
        <w:spacing w:after="0" w:line="240" w:lineRule="auto"/>
        <w:jc w:val="center"/>
        <w:rPr>
          <w:rFonts w:ascii="Times New Roman" w:eastAsia="Times New Roman" w:hAnsi="Times New Roman"/>
          <w:sz w:val="24"/>
          <w:szCs w:val="24"/>
          <w:lang w:eastAsia="pt-BR"/>
        </w:rPr>
      </w:pPr>
      <w:r w:rsidRPr="00AD2323">
        <w:rPr>
          <w:rFonts w:ascii="Times New Roman" w:eastAsia="Times New Roman" w:hAnsi="Times New Roman"/>
          <w:sz w:val="24"/>
          <w:szCs w:val="24"/>
          <w:lang w:eastAsia="pt-BR"/>
        </w:rPr>
        <w:t>CAPÍTULO IV</w:t>
      </w:r>
    </w:p>
    <w:p w14:paraId="5A1A83C0" w14:textId="77777777" w:rsidR="005C742C" w:rsidRPr="00AD2323" w:rsidRDefault="005C742C" w:rsidP="005C742C">
      <w:pPr>
        <w:spacing w:after="0" w:line="240" w:lineRule="auto"/>
        <w:jc w:val="both"/>
        <w:rPr>
          <w:rFonts w:ascii="Times New Roman" w:eastAsia="Times New Roman" w:hAnsi="Times New Roman"/>
          <w:sz w:val="24"/>
          <w:szCs w:val="24"/>
          <w:lang w:eastAsia="pt-BR"/>
        </w:rPr>
      </w:pPr>
    </w:p>
    <w:p w14:paraId="463D4A12" w14:textId="77777777" w:rsidR="005C742C" w:rsidRPr="00AD2323" w:rsidRDefault="005C742C" w:rsidP="005C742C">
      <w:pPr>
        <w:spacing w:after="0" w:line="240" w:lineRule="auto"/>
        <w:jc w:val="both"/>
        <w:rPr>
          <w:rFonts w:ascii="Times New Roman" w:eastAsia="Times New Roman" w:hAnsi="Times New Roman"/>
          <w:sz w:val="24"/>
          <w:szCs w:val="24"/>
          <w:lang w:eastAsia="pt-BR"/>
        </w:rPr>
      </w:pPr>
      <w:r w:rsidRPr="00AD2323">
        <w:rPr>
          <w:rFonts w:ascii="Times New Roman" w:eastAsia="Times New Roman" w:hAnsi="Times New Roman"/>
          <w:sz w:val="24"/>
          <w:szCs w:val="24"/>
          <w:lang w:eastAsia="pt-BR"/>
        </w:rPr>
        <w:t xml:space="preserve">DAS DISPOSIÇÕES </w:t>
      </w:r>
      <w:r>
        <w:rPr>
          <w:rFonts w:ascii="Times New Roman" w:eastAsia="Times New Roman" w:hAnsi="Times New Roman"/>
          <w:sz w:val="24"/>
          <w:szCs w:val="24"/>
          <w:lang w:eastAsia="pt-BR"/>
        </w:rPr>
        <w:t>FINAIS</w:t>
      </w:r>
    </w:p>
    <w:p w14:paraId="384F6EE7" w14:textId="77777777" w:rsidR="005C742C" w:rsidRPr="00AD2323" w:rsidRDefault="005C742C" w:rsidP="005C742C">
      <w:pPr>
        <w:spacing w:after="0" w:line="240" w:lineRule="auto"/>
        <w:jc w:val="both"/>
        <w:rPr>
          <w:rFonts w:ascii="Times New Roman" w:eastAsia="Times New Roman" w:hAnsi="Times New Roman"/>
          <w:sz w:val="24"/>
          <w:szCs w:val="24"/>
          <w:lang w:eastAsia="pt-BR"/>
        </w:rPr>
      </w:pPr>
    </w:p>
    <w:p w14:paraId="5A5E7001" w14:textId="77777777" w:rsidR="005C742C" w:rsidRPr="00AD2323" w:rsidRDefault="005C742C" w:rsidP="005C742C">
      <w:pPr>
        <w:spacing w:after="0" w:line="240" w:lineRule="auto"/>
        <w:jc w:val="both"/>
        <w:rPr>
          <w:rFonts w:ascii="Times New Roman" w:eastAsia="Times New Roman" w:hAnsi="Times New Roman"/>
          <w:sz w:val="24"/>
          <w:szCs w:val="24"/>
          <w:lang w:eastAsia="pt-BR"/>
        </w:rPr>
      </w:pPr>
      <w:r>
        <w:rPr>
          <w:rFonts w:ascii="Times New Roman" w:eastAsia="Times New Roman" w:hAnsi="Times New Roman"/>
          <w:sz w:val="24"/>
          <w:szCs w:val="24"/>
          <w:lang w:eastAsia="pt-BR"/>
        </w:rPr>
        <w:t xml:space="preserve">Art. 10 </w:t>
      </w:r>
      <w:r w:rsidRPr="00AD2323">
        <w:rPr>
          <w:rFonts w:ascii="Times New Roman" w:eastAsia="Times New Roman" w:hAnsi="Times New Roman"/>
          <w:sz w:val="24"/>
          <w:szCs w:val="24"/>
          <w:lang w:eastAsia="pt-BR"/>
        </w:rPr>
        <w:t>Os casos omissos neste Regimento Interno serão resolvido</w:t>
      </w:r>
      <w:r>
        <w:rPr>
          <w:rFonts w:ascii="Times New Roman" w:eastAsia="Times New Roman" w:hAnsi="Times New Roman"/>
          <w:sz w:val="24"/>
          <w:szCs w:val="24"/>
          <w:lang w:eastAsia="pt-BR"/>
        </w:rPr>
        <w:t xml:space="preserve">s pela plenária da conferência </w:t>
      </w:r>
      <w:r w:rsidRPr="00AD2323">
        <w:rPr>
          <w:rFonts w:ascii="Times New Roman" w:eastAsia="Times New Roman" w:hAnsi="Times New Roman"/>
          <w:sz w:val="24"/>
          <w:szCs w:val="24"/>
          <w:lang w:eastAsia="pt-BR"/>
        </w:rPr>
        <w:t xml:space="preserve">de </w:t>
      </w:r>
      <w:r>
        <w:rPr>
          <w:rFonts w:ascii="Times New Roman" w:hAnsi="Times New Roman"/>
          <w:sz w:val="24"/>
          <w:szCs w:val="24"/>
        </w:rPr>
        <w:t>Figueirópolis D’</w:t>
      </w:r>
      <w:r w:rsidRPr="00AD2323">
        <w:rPr>
          <w:rFonts w:ascii="Times New Roman" w:hAnsi="Times New Roman"/>
          <w:sz w:val="24"/>
          <w:szCs w:val="24"/>
        </w:rPr>
        <w:t>Oeste</w:t>
      </w:r>
      <w:r>
        <w:rPr>
          <w:rFonts w:ascii="Times New Roman" w:hAnsi="Times New Roman"/>
          <w:sz w:val="24"/>
          <w:szCs w:val="24"/>
        </w:rPr>
        <w:t>-MT</w:t>
      </w:r>
      <w:r w:rsidRPr="00AD2323">
        <w:rPr>
          <w:rFonts w:ascii="Times New Roman" w:eastAsia="Times New Roman" w:hAnsi="Times New Roman"/>
          <w:sz w:val="24"/>
          <w:szCs w:val="24"/>
          <w:lang w:eastAsia="pt-BR"/>
        </w:rPr>
        <w:t xml:space="preserve"> em conjunto com a Comissão de Sistematização e Elaboração do PME.</w:t>
      </w:r>
    </w:p>
    <w:p w14:paraId="73FBB944" w14:textId="77777777" w:rsidR="005C742C" w:rsidRPr="00AD2323" w:rsidRDefault="005C742C" w:rsidP="005C742C">
      <w:pPr>
        <w:spacing w:after="0" w:line="240" w:lineRule="auto"/>
        <w:jc w:val="both"/>
        <w:rPr>
          <w:rFonts w:ascii="Times New Roman" w:hAnsi="Times New Roman"/>
          <w:sz w:val="24"/>
          <w:szCs w:val="24"/>
        </w:rPr>
      </w:pPr>
    </w:p>
    <w:p w14:paraId="1AFF5CEB" w14:textId="77777777" w:rsidR="005C742C" w:rsidRPr="00AD2323" w:rsidRDefault="005C742C" w:rsidP="005C742C">
      <w:pPr>
        <w:spacing w:after="0" w:line="240" w:lineRule="auto"/>
        <w:jc w:val="both"/>
        <w:rPr>
          <w:rFonts w:ascii="Times New Roman" w:hAnsi="Times New Roman"/>
          <w:sz w:val="24"/>
          <w:szCs w:val="24"/>
        </w:rPr>
      </w:pPr>
    </w:p>
    <w:p w14:paraId="519C568C" w14:textId="77777777" w:rsidR="005C742C" w:rsidRPr="00AD2323" w:rsidRDefault="005C742C" w:rsidP="005C742C">
      <w:pPr>
        <w:spacing w:after="0" w:line="240" w:lineRule="auto"/>
        <w:jc w:val="both"/>
        <w:rPr>
          <w:rFonts w:ascii="Times New Roman" w:hAnsi="Times New Roman"/>
          <w:sz w:val="24"/>
          <w:szCs w:val="24"/>
        </w:rPr>
      </w:pPr>
    </w:p>
    <w:p w14:paraId="75B11505" w14:textId="77777777" w:rsidR="005C742C" w:rsidRPr="00AD2323" w:rsidRDefault="005C742C" w:rsidP="005C742C">
      <w:pPr>
        <w:spacing w:after="0" w:line="240" w:lineRule="auto"/>
        <w:jc w:val="both"/>
        <w:rPr>
          <w:rFonts w:ascii="Times New Roman" w:hAnsi="Times New Roman"/>
          <w:sz w:val="24"/>
          <w:szCs w:val="24"/>
        </w:rPr>
      </w:pPr>
    </w:p>
    <w:p w14:paraId="25804AB1" w14:textId="77777777" w:rsidR="005C742C" w:rsidRPr="00AD2323" w:rsidRDefault="005C742C" w:rsidP="005C742C">
      <w:pPr>
        <w:spacing w:after="0" w:line="240" w:lineRule="auto"/>
        <w:jc w:val="both"/>
        <w:rPr>
          <w:rFonts w:ascii="Times New Roman" w:hAnsi="Times New Roman"/>
          <w:sz w:val="24"/>
          <w:szCs w:val="24"/>
        </w:rPr>
      </w:pPr>
    </w:p>
    <w:p w14:paraId="45BE351A" w14:textId="77777777" w:rsidR="005C742C" w:rsidRPr="00AD2323" w:rsidRDefault="005C742C" w:rsidP="005C742C">
      <w:pPr>
        <w:spacing w:after="0" w:line="240" w:lineRule="auto"/>
        <w:jc w:val="both"/>
        <w:rPr>
          <w:rFonts w:ascii="Times New Roman" w:hAnsi="Times New Roman"/>
          <w:sz w:val="24"/>
          <w:szCs w:val="24"/>
        </w:rPr>
      </w:pPr>
    </w:p>
    <w:p w14:paraId="2D080741" w14:textId="77777777" w:rsidR="005C742C" w:rsidRPr="00AD2323" w:rsidRDefault="005C742C" w:rsidP="005C742C">
      <w:pPr>
        <w:spacing w:after="0" w:line="240" w:lineRule="auto"/>
        <w:jc w:val="both"/>
        <w:rPr>
          <w:rFonts w:ascii="Times New Roman" w:hAnsi="Times New Roman"/>
          <w:sz w:val="24"/>
          <w:szCs w:val="24"/>
        </w:rPr>
      </w:pPr>
    </w:p>
    <w:p w14:paraId="280B162A" w14:textId="77777777" w:rsidR="005C742C" w:rsidRPr="00AD2323" w:rsidRDefault="005C742C" w:rsidP="005C742C">
      <w:pPr>
        <w:spacing w:after="0" w:line="240" w:lineRule="auto"/>
        <w:jc w:val="both"/>
        <w:rPr>
          <w:rFonts w:ascii="Times New Roman" w:hAnsi="Times New Roman"/>
          <w:sz w:val="24"/>
          <w:szCs w:val="24"/>
        </w:rPr>
      </w:pPr>
    </w:p>
    <w:p w14:paraId="4C5E2305" w14:textId="77777777" w:rsidR="005C742C" w:rsidRPr="00AD2323" w:rsidRDefault="005C742C" w:rsidP="005C742C">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__________________________________________________</w:t>
      </w:r>
    </w:p>
    <w:p w14:paraId="527267E2" w14:textId="77777777" w:rsidR="005C742C" w:rsidRPr="00AD2323" w:rsidRDefault="005C742C" w:rsidP="005C742C">
      <w:pPr>
        <w:spacing w:after="0" w:line="240" w:lineRule="auto"/>
        <w:jc w:val="both"/>
        <w:rPr>
          <w:rFonts w:ascii="Times New Roman" w:hAnsi="Times New Roman"/>
          <w:sz w:val="24"/>
          <w:szCs w:val="24"/>
        </w:rPr>
      </w:pPr>
      <w:r w:rsidRPr="00AD2323">
        <w:rPr>
          <w:rFonts w:ascii="Times New Roman" w:hAnsi="Times New Roman"/>
          <w:sz w:val="24"/>
          <w:szCs w:val="24"/>
        </w:rPr>
        <w:t xml:space="preserve">                                                   Secretário Municipal de Educação</w:t>
      </w:r>
    </w:p>
    <w:p w14:paraId="0A08269E" w14:textId="77777777" w:rsidR="005C742C" w:rsidRPr="00AD2323" w:rsidRDefault="005C742C" w:rsidP="005C742C">
      <w:pPr>
        <w:spacing w:after="0" w:line="240" w:lineRule="auto"/>
        <w:jc w:val="both"/>
        <w:rPr>
          <w:rFonts w:ascii="Times New Roman" w:hAnsi="Times New Roman"/>
          <w:sz w:val="24"/>
          <w:szCs w:val="24"/>
        </w:rPr>
      </w:pPr>
    </w:p>
    <w:p w14:paraId="75BE22E2" w14:textId="77777777" w:rsidR="005C742C" w:rsidRPr="00AD2323" w:rsidRDefault="005C742C" w:rsidP="005C742C">
      <w:pPr>
        <w:spacing w:after="0" w:line="240" w:lineRule="auto"/>
        <w:rPr>
          <w:rFonts w:ascii="Times New Roman" w:hAnsi="Times New Roman"/>
          <w:sz w:val="24"/>
          <w:szCs w:val="24"/>
        </w:rPr>
      </w:pPr>
    </w:p>
    <w:p w14:paraId="1A4D2DBE" w14:textId="77777777" w:rsidR="005C742C" w:rsidRPr="00AD2323" w:rsidRDefault="005C742C" w:rsidP="005C742C">
      <w:pPr>
        <w:spacing w:after="0" w:line="240" w:lineRule="auto"/>
        <w:rPr>
          <w:rFonts w:ascii="Times New Roman" w:hAnsi="Times New Roman"/>
          <w:sz w:val="24"/>
          <w:szCs w:val="24"/>
        </w:rPr>
      </w:pPr>
    </w:p>
    <w:p w14:paraId="1DE08C65" w14:textId="77777777" w:rsidR="005C742C" w:rsidRPr="00AD2323" w:rsidRDefault="005C742C" w:rsidP="005C742C">
      <w:pPr>
        <w:spacing w:after="0" w:line="240" w:lineRule="auto"/>
        <w:rPr>
          <w:rFonts w:ascii="Times New Roman" w:hAnsi="Times New Roman"/>
          <w:sz w:val="24"/>
          <w:szCs w:val="24"/>
        </w:rPr>
      </w:pPr>
    </w:p>
    <w:p w14:paraId="4A76C546" w14:textId="77777777" w:rsidR="005C742C" w:rsidRPr="00AD2323" w:rsidRDefault="005C742C" w:rsidP="005C742C">
      <w:pPr>
        <w:spacing w:after="0" w:line="240" w:lineRule="auto"/>
        <w:rPr>
          <w:rFonts w:ascii="Times New Roman" w:hAnsi="Times New Roman"/>
          <w:sz w:val="24"/>
          <w:szCs w:val="24"/>
        </w:rPr>
      </w:pPr>
    </w:p>
    <w:p w14:paraId="497AEC51" w14:textId="77777777" w:rsidR="005C742C" w:rsidRPr="00AD2323" w:rsidRDefault="005C742C" w:rsidP="005C742C">
      <w:pPr>
        <w:spacing w:after="0" w:line="240" w:lineRule="auto"/>
        <w:rPr>
          <w:rFonts w:ascii="Times New Roman" w:hAnsi="Times New Roman"/>
          <w:sz w:val="24"/>
          <w:szCs w:val="24"/>
        </w:rPr>
      </w:pPr>
    </w:p>
    <w:p w14:paraId="0BC8A9C2" w14:textId="77777777" w:rsidR="005C742C" w:rsidRPr="00AD2323" w:rsidRDefault="005C742C" w:rsidP="005C742C">
      <w:pPr>
        <w:spacing w:after="0" w:line="240" w:lineRule="auto"/>
        <w:jc w:val="right"/>
        <w:rPr>
          <w:rFonts w:ascii="Times New Roman" w:hAnsi="Times New Roman"/>
          <w:sz w:val="24"/>
          <w:szCs w:val="24"/>
        </w:rPr>
      </w:pPr>
    </w:p>
    <w:p w14:paraId="2C253226" w14:textId="77777777" w:rsidR="005C742C" w:rsidRPr="00AD2323" w:rsidRDefault="005C742C" w:rsidP="005C742C">
      <w:pPr>
        <w:spacing w:after="0" w:line="240" w:lineRule="auto"/>
        <w:jc w:val="center"/>
        <w:rPr>
          <w:rFonts w:ascii="Times New Roman" w:hAnsi="Times New Roman"/>
          <w:sz w:val="24"/>
          <w:szCs w:val="24"/>
        </w:rPr>
      </w:pPr>
      <w:r>
        <w:rPr>
          <w:rFonts w:ascii="Times New Roman" w:hAnsi="Times New Roman"/>
          <w:sz w:val="24"/>
          <w:szCs w:val="24"/>
        </w:rPr>
        <w:t xml:space="preserve">Figueirópolis D’ Oeste – MT, 21 </w:t>
      </w:r>
      <w:r w:rsidRPr="00AD2323">
        <w:rPr>
          <w:rFonts w:ascii="Times New Roman" w:hAnsi="Times New Roman"/>
          <w:sz w:val="24"/>
          <w:szCs w:val="24"/>
        </w:rPr>
        <w:t>de</w:t>
      </w:r>
      <w:r>
        <w:rPr>
          <w:rFonts w:ascii="Times New Roman" w:hAnsi="Times New Roman"/>
          <w:sz w:val="24"/>
          <w:szCs w:val="24"/>
        </w:rPr>
        <w:t xml:space="preserve"> maio</w:t>
      </w:r>
      <w:r w:rsidRPr="00AD2323">
        <w:rPr>
          <w:rFonts w:ascii="Times New Roman" w:hAnsi="Times New Roman"/>
          <w:sz w:val="24"/>
          <w:szCs w:val="24"/>
        </w:rPr>
        <w:t xml:space="preserve"> 2015.</w:t>
      </w:r>
    </w:p>
    <w:p w14:paraId="2A0197E6" w14:textId="378F2D6F" w:rsidR="008E46C5" w:rsidRPr="008E46C5" w:rsidRDefault="008E46C5" w:rsidP="00D31FA7">
      <w:pPr>
        <w:spacing w:after="0" w:line="360" w:lineRule="auto"/>
        <w:jc w:val="both"/>
        <w:rPr>
          <w:rFonts w:ascii="Times New Roman" w:hAnsi="Times New Roman" w:cs="Times New Roman"/>
          <w:sz w:val="28"/>
          <w:szCs w:val="28"/>
        </w:rPr>
      </w:pPr>
    </w:p>
    <w:sectPr w:rsidR="008E46C5" w:rsidRPr="008E46C5" w:rsidSect="00AE6458">
      <w:pgSz w:w="11906" w:h="16838" w:code="9"/>
      <w:pgMar w:top="1701" w:right="127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254B4E" w14:textId="77777777" w:rsidR="00D00DAD" w:rsidRDefault="00D00DAD" w:rsidP="00C466CD">
      <w:pPr>
        <w:spacing w:after="0" w:line="240" w:lineRule="auto"/>
      </w:pPr>
      <w:r>
        <w:separator/>
      </w:r>
    </w:p>
  </w:endnote>
  <w:endnote w:type="continuationSeparator" w:id="0">
    <w:p w14:paraId="4A09960E" w14:textId="77777777" w:rsidR="00D00DAD" w:rsidRDefault="00D00DAD" w:rsidP="00C46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02578" w14:textId="77777777" w:rsidR="00DE4909" w:rsidRDefault="00DE4909" w:rsidP="0042621D">
    <w:pPr>
      <w:pStyle w:val="Rodap"/>
      <w:jc w:val="right"/>
      <w:rPr>
        <w:rFonts w:ascii="Garamond" w:hAnsi="Garamond" w:cs="Courier New"/>
        <w:b/>
        <w:sz w:val="20"/>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FEBFE" w14:textId="77777777" w:rsidR="00D00DAD" w:rsidRDefault="00D00DAD" w:rsidP="00C466CD">
      <w:pPr>
        <w:spacing w:after="0" w:line="240" w:lineRule="auto"/>
      </w:pPr>
      <w:r>
        <w:separator/>
      </w:r>
    </w:p>
  </w:footnote>
  <w:footnote w:type="continuationSeparator" w:id="0">
    <w:p w14:paraId="314689F6" w14:textId="77777777" w:rsidR="00D00DAD" w:rsidRDefault="00D00DAD" w:rsidP="00C466CD">
      <w:pPr>
        <w:spacing w:after="0" w:line="240" w:lineRule="auto"/>
      </w:pPr>
      <w:r>
        <w:continuationSeparator/>
      </w:r>
    </w:p>
  </w:footnote>
  <w:footnote w:id="1">
    <w:p w14:paraId="12687000" w14:textId="77777777" w:rsidR="00DE4909" w:rsidRDefault="00DE4909">
      <w:pPr>
        <w:pStyle w:val="Textodenotaderodap"/>
      </w:pPr>
      <w:r>
        <w:rPr>
          <w:rStyle w:val="Refdenotaderodap"/>
        </w:rPr>
        <w:footnoteRef/>
      </w:r>
      <w:r>
        <w:t xml:space="preserve"> Faculdade Católica Rainha da Paz.</w:t>
      </w:r>
    </w:p>
  </w:footnote>
  <w:footnote w:id="2">
    <w:p w14:paraId="4B9D71DD" w14:textId="77777777" w:rsidR="00DE4909" w:rsidRDefault="00DE4909">
      <w:pPr>
        <w:pStyle w:val="Textodenotaderodap"/>
      </w:pPr>
      <w:r>
        <w:rPr>
          <w:rStyle w:val="Refdenotaderodap"/>
        </w:rPr>
        <w:footnoteRef/>
      </w:r>
      <w:r>
        <w:t xml:space="preserve"> Faculdade de Quatro Marcos.</w:t>
      </w:r>
    </w:p>
  </w:footnote>
  <w:footnote w:id="3">
    <w:p w14:paraId="7225F829" w14:textId="77777777" w:rsidR="00DE4909" w:rsidRDefault="00DE4909">
      <w:pPr>
        <w:pStyle w:val="Textodenotaderodap"/>
      </w:pPr>
      <w:r>
        <w:rPr>
          <w:rStyle w:val="Refdenotaderodap"/>
        </w:rPr>
        <w:footnoteRef/>
      </w:r>
      <w:r>
        <w:t xml:space="preserve"> Universidade do Estado de Mato Grosso.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9DC54" w14:textId="77777777" w:rsidR="00DE4909" w:rsidRDefault="00DE4909" w:rsidP="006B4BE8">
    <w:pPr>
      <w:pStyle w:val="Cabealho"/>
      <w:numPr>
        <w:ilvl w:val="0"/>
        <w:numId w:val="22"/>
      </w:numPr>
      <w:jc w:val="right"/>
    </w:pPr>
    <w:r w:rsidRPr="00C466CD">
      <w:rPr>
        <w:rFonts w:ascii="Times New Roman" w:hAnsi="Times New Roman" w:cs="Times New Roman"/>
        <w:b/>
        <w:noProof/>
        <w:sz w:val="28"/>
        <w:szCs w:val="24"/>
        <w:lang w:eastAsia="pt-BR"/>
      </w:rPr>
      <w:drawing>
        <wp:anchor distT="0" distB="0" distL="114300" distR="114300" simplePos="0" relativeHeight="251659264" behindDoc="0" locked="0" layoutInCell="1" allowOverlap="1" wp14:anchorId="1522CF5F" wp14:editId="7110E0DC">
          <wp:simplePos x="0" y="0"/>
          <wp:positionH relativeFrom="column">
            <wp:posOffset>-140970</wp:posOffset>
          </wp:positionH>
          <wp:positionV relativeFrom="paragraph">
            <wp:posOffset>196850</wp:posOffset>
          </wp:positionV>
          <wp:extent cx="925195" cy="925195"/>
          <wp:effectExtent l="0" t="0" r="8255" b="8255"/>
          <wp:wrapNone/>
          <wp:docPr id="15" name="Imagem 15" descr="Descrição: C:\Users\CONTRO~1\AppData\Local\Temp\brasao_figueiropolis_does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Descrição: C:\Users\CONTRO~1\AppData\Local\Temp\brasao_figueiropolis_doeste-1.jpg"/>
                  <pic:cNvPicPr>
                    <a:picLocks noChangeAspect="1" noChangeArrowheads="1"/>
                  </pic:cNvPicPr>
                </pic:nvPicPr>
                <pic:blipFill>
                  <a:blip r:embed="rId1">
                    <a:extLst>
                      <a:ext uri="{28A0092B-C50C-407E-A947-70E740481C1C}">
                        <a14:useLocalDpi xmlns:a14="http://schemas.microsoft.com/office/drawing/2010/main" val="0"/>
                      </a:ext>
                    </a:extLst>
                  </a:blip>
                  <a:srcRect l="12022" t="8315" r="10135" b="5251"/>
                  <a:stretch>
                    <a:fillRect/>
                  </a:stretch>
                </pic:blipFill>
                <pic:spPr bwMode="auto">
                  <a:xfrm>
                    <a:off x="0" y="0"/>
                    <a:ext cx="925195" cy="925195"/>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noProof/>
          <w:lang w:eastAsia="pt-BR"/>
        </w:rPr>
        <w:id w:val="444433262"/>
        <w:docPartObj>
          <w:docPartGallery w:val="Page Numbers (Top of Page)"/>
          <w:docPartUnique/>
        </w:docPartObj>
      </w:sdtPr>
      <w:sdtEndPr>
        <w:rPr>
          <w:noProof w:val="0"/>
          <w:lang w:eastAsia="en-US"/>
        </w:rPr>
      </w:sdtEndPr>
      <w:sdtContent>
        <w:r>
          <w:fldChar w:fldCharType="begin"/>
        </w:r>
        <w:r>
          <w:instrText>PAGE   \* MERGEFORMAT</w:instrText>
        </w:r>
        <w:r>
          <w:fldChar w:fldCharType="separate"/>
        </w:r>
        <w:r w:rsidR="00647790">
          <w:rPr>
            <w:noProof/>
          </w:rPr>
          <w:t>10</w:t>
        </w:r>
        <w:r>
          <w:fldChar w:fldCharType="end"/>
        </w:r>
      </w:sdtContent>
    </w:sdt>
  </w:p>
  <w:p w14:paraId="4C164B6C" w14:textId="77777777" w:rsidR="00DE4909" w:rsidRPr="002119D1" w:rsidRDefault="00DE4909" w:rsidP="00F519B6">
    <w:pPr>
      <w:pStyle w:val="Cabealho"/>
      <w:jc w:val="center"/>
    </w:pPr>
    <w:r w:rsidRPr="002119D1">
      <w:rPr>
        <w:rFonts w:ascii="Times New Roman" w:hAnsi="Times New Roman" w:cs="Times New Roman"/>
        <w:b/>
        <w:sz w:val="24"/>
        <w:szCs w:val="24"/>
      </w:rPr>
      <w:t>ESTADO DE MATO GROSSO</w:t>
    </w:r>
  </w:p>
  <w:p w14:paraId="0E583DF6" w14:textId="77777777" w:rsidR="00DE4909" w:rsidRPr="002119D1" w:rsidRDefault="00DE4909" w:rsidP="00F519B6">
    <w:pPr>
      <w:pStyle w:val="Cabealho"/>
      <w:tabs>
        <w:tab w:val="clear" w:pos="4252"/>
        <w:tab w:val="clear" w:pos="8504"/>
      </w:tabs>
      <w:jc w:val="center"/>
      <w:rPr>
        <w:rFonts w:ascii="Times New Roman" w:hAnsi="Times New Roman" w:cs="Times New Roman"/>
        <w:b/>
        <w:sz w:val="24"/>
        <w:szCs w:val="24"/>
      </w:rPr>
    </w:pPr>
    <w:r w:rsidRPr="002119D1">
      <w:rPr>
        <w:rFonts w:ascii="Times New Roman" w:hAnsi="Times New Roman" w:cs="Times New Roman"/>
        <w:b/>
        <w:sz w:val="24"/>
        <w:szCs w:val="24"/>
      </w:rPr>
      <w:t xml:space="preserve">               PREFEITURA MUNICIPAL DE FIGUEIRÓPOLIS D’OESTE</w:t>
    </w:r>
  </w:p>
  <w:p w14:paraId="6A4DC408" w14:textId="77777777" w:rsidR="00DE4909" w:rsidRPr="002119D1" w:rsidRDefault="00DE4909" w:rsidP="00F519B6">
    <w:pPr>
      <w:pStyle w:val="Cabealho"/>
      <w:tabs>
        <w:tab w:val="clear" w:pos="4252"/>
        <w:tab w:val="clear" w:pos="8504"/>
      </w:tabs>
      <w:jc w:val="center"/>
      <w:rPr>
        <w:rFonts w:ascii="Times New Roman" w:hAnsi="Times New Roman" w:cs="Times New Roman"/>
        <w:b/>
        <w:sz w:val="24"/>
        <w:szCs w:val="24"/>
      </w:rPr>
    </w:pPr>
    <w:r w:rsidRPr="002119D1">
      <w:rPr>
        <w:rFonts w:ascii="Times New Roman" w:hAnsi="Times New Roman" w:cs="Times New Roman"/>
        <w:b/>
        <w:sz w:val="24"/>
        <w:szCs w:val="24"/>
      </w:rPr>
      <w:t>SECRETARIA MUNICIPAL DE EDUCAÇÃO</w:t>
    </w:r>
  </w:p>
  <w:p w14:paraId="4466538D" w14:textId="77777777" w:rsidR="00DE4909" w:rsidRDefault="00DE4909">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9372892"/>
      <w:docPartObj>
        <w:docPartGallery w:val="Page Numbers (Top of Page)"/>
        <w:docPartUnique/>
      </w:docPartObj>
    </w:sdtPr>
    <w:sdtEndPr/>
    <w:sdtContent>
      <w:p w14:paraId="30753865" w14:textId="77777777" w:rsidR="00DE4909" w:rsidRDefault="00DE4909" w:rsidP="00C54C74">
        <w:pPr>
          <w:pStyle w:val="Cabealho"/>
          <w:numPr>
            <w:ilvl w:val="0"/>
            <w:numId w:val="22"/>
          </w:numPr>
          <w:jc w:val="right"/>
        </w:pPr>
        <w:r w:rsidRPr="00C466CD">
          <w:rPr>
            <w:rFonts w:ascii="Times New Roman" w:hAnsi="Times New Roman" w:cs="Times New Roman"/>
            <w:b/>
            <w:noProof/>
            <w:sz w:val="28"/>
            <w:szCs w:val="24"/>
            <w:lang w:eastAsia="pt-BR"/>
          </w:rPr>
          <w:drawing>
            <wp:anchor distT="0" distB="0" distL="114300" distR="114300" simplePos="0" relativeHeight="251664384" behindDoc="0" locked="0" layoutInCell="1" allowOverlap="1" wp14:anchorId="305DACEB" wp14:editId="14BF8545">
              <wp:simplePos x="0" y="0"/>
              <wp:positionH relativeFrom="column">
                <wp:posOffset>-64770</wp:posOffset>
              </wp:positionH>
              <wp:positionV relativeFrom="paragraph">
                <wp:posOffset>-34290</wp:posOffset>
              </wp:positionV>
              <wp:extent cx="925195" cy="925195"/>
              <wp:effectExtent l="0" t="0" r="8255" b="8255"/>
              <wp:wrapNone/>
              <wp:docPr id="1" name="Imagem 1" descr="Descrição: C:\Users\CONTRO~1\AppData\Local\Temp\brasao_figueiropolis_does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Descrição: C:\Users\CONTRO~1\AppData\Local\Temp\brasao_figueiropolis_doeste-1.jpg"/>
                      <pic:cNvPicPr>
                        <a:picLocks noChangeAspect="1" noChangeArrowheads="1"/>
                      </pic:cNvPicPr>
                    </pic:nvPicPr>
                    <pic:blipFill>
                      <a:blip r:embed="rId1">
                        <a:extLst>
                          <a:ext uri="{28A0092B-C50C-407E-A947-70E740481C1C}">
                            <a14:useLocalDpi xmlns:a14="http://schemas.microsoft.com/office/drawing/2010/main" val="0"/>
                          </a:ext>
                        </a:extLst>
                      </a:blip>
                      <a:srcRect l="12022" t="8315" r="10135" b="5251"/>
                      <a:stretch>
                        <a:fillRect/>
                      </a:stretch>
                    </pic:blipFill>
                    <pic:spPr bwMode="auto">
                      <a:xfrm>
                        <a:off x="0" y="0"/>
                        <a:ext cx="925195" cy="925195"/>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noProof/>
              <w:lang w:eastAsia="pt-BR"/>
            </w:rPr>
            <w:id w:val="1276990075"/>
            <w:docPartObj>
              <w:docPartGallery w:val="Page Numbers (Top of Page)"/>
              <w:docPartUnique/>
            </w:docPartObj>
          </w:sdtPr>
          <w:sdtEndPr>
            <w:rPr>
              <w:noProof w:val="0"/>
              <w:lang w:eastAsia="en-US"/>
            </w:rPr>
          </w:sdtEndPr>
          <w:sdtContent>
            <w:r>
              <w:fldChar w:fldCharType="begin"/>
            </w:r>
            <w:r>
              <w:instrText>PAGE   \* MERGEFORMAT</w:instrText>
            </w:r>
            <w:r>
              <w:fldChar w:fldCharType="separate"/>
            </w:r>
            <w:r w:rsidR="00647790">
              <w:rPr>
                <w:noProof/>
              </w:rPr>
              <w:t>74</w:t>
            </w:r>
            <w:r>
              <w:fldChar w:fldCharType="end"/>
            </w:r>
          </w:sdtContent>
        </w:sdt>
      </w:p>
      <w:p w14:paraId="1C015A3A" w14:textId="77777777" w:rsidR="00DE4909" w:rsidRPr="002119D1" w:rsidRDefault="00DE4909" w:rsidP="00C54C74">
        <w:pPr>
          <w:pStyle w:val="Cabealho"/>
          <w:jc w:val="center"/>
        </w:pPr>
        <w:r w:rsidRPr="002119D1">
          <w:rPr>
            <w:rFonts w:ascii="Times New Roman" w:hAnsi="Times New Roman" w:cs="Times New Roman"/>
            <w:b/>
            <w:sz w:val="24"/>
            <w:szCs w:val="24"/>
          </w:rPr>
          <w:t>ESTADO DE MATO GROSSO</w:t>
        </w:r>
      </w:p>
      <w:p w14:paraId="7AEF2D3F" w14:textId="77777777" w:rsidR="00DE4909" w:rsidRPr="002119D1" w:rsidRDefault="00DE4909" w:rsidP="00C54C74">
        <w:pPr>
          <w:pStyle w:val="Cabealho"/>
          <w:tabs>
            <w:tab w:val="clear" w:pos="4252"/>
            <w:tab w:val="clear" w:pos="8504"/>
          </w:tabs>
          <w:jc w:val="center"/>
          <w:rPr>
            <w:rFonts w:ascii="Times New Roman" w:hAnsi="Times New Roman" w:cs="Times New Roman"/>
            <w:b/>
            <w:sz w:val="24"/>
            <w:szCs w:val="24"/>
          </w:rPr>
        </w:pPr>
        <w:r w:rsidRPr="002119D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2119D1">
          <w:rPr>
            <w:rFonts w:ascii="Times New Roman" w:hAnsi="Times New Roman" w:cs="Times New Roman"/>
            <w:b/>
            <w:sz w:val="24"/>
            <w:szCs w:val="24"/>
          </w:rPr>
          <w:t>PREFEITURA MUNICIPAL DE FIGUEIRÓPOLIS D’OESTE</w:t>
        </w:r>
      </w:p>
      <w:p w14:paraId="44A7C358" w14:textId="77777777" w:rsidR="00DE4909" w:rsidRPr="002119D1" w:rsidRDefault="00DE4909" w:rsidP="00C54C74">
        <w:pPr>
          <w:pStyle w:val="Cabealho"/>
          <w:tabs>
            <w:tab w:val="clear" w:pos="4252"/>
            <w:tab w:val="clear" w:pos="8504"/>
          </w:tabs>
          <w:jc w:val="center"/>
          <w:rPr>
            <w:rFonts w:ascii="Times New Roman" w:hAnsi="Times New Roman" w:cs="Times New Roman"/>
            <w:b/>
            <w:sz w:val="24"/>
            <w:szCs w:val="24"/>
          </w:rPr>
        </w:pPr>
        <w:r w:rsidRPr="002119D1">
          <w:rPr>
            <w:rFonts w:ascii="Times New Roman" w:hAnsi="Times New Roman" w:cs="Times New Roman"/>
            <w:b/>
            <w:sz w:val="24"/>
            <w:szCs w:val="24"/>
          </w:rPr>
          <w:t>SECRETARIA MUNICIPAL DE EDUCAÇÃO</w:t>
        </w:r>
      </w:p>
      <w:p w14:paraId="72FDF1BD" w14:textId="77777777" w:rsidR="00DE4909" w:rsidRDefault="00D00DAD">
        <w:pPr>
          <w:pStyle w:val="Cabealho"/>
          <w:jc w:val="right"/>
        </w:pPr>
      </w:p>
    </w:sdtContent>
  </w:sdt>
  <w:p w14:paraId="132FD9A5" w14:textId="77777777" w:rsidR="00DE4909" w:rsidRPr="007319FC" w:rsidRDefault="00DE4909">
    <w:pP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53C54F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3pt;height:25.5pt;visibility:visible;mso-wrap-style:square" o:bullet="t">
        <v:imagedata r:id="rId1" o:title=""/>
      </v:shape>
    </w:pict>
  </w:numPicBullet>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singleLevel"/>
    <w:tmpl w:val="00000003"/>
    <w:name w:val="WW8Num2"/>
    <w:lvl w:ilvl="0">
      <w:start w:val="1"/>
      <w:numFmt w:val="upperRoman"/>
      <w:lvlText w:val="%1."/>
      <w:lvlJc w:val="left"/>
      <w:pPr>
        <w:tabs>
          <w:tab w:val="num" w:pos="1420"/>
        </w:tabs>
        <w:ind w:left="1420" w:hanging="180"/>
      </w:pPr>
    </w:lvl>
  </w:abstractNum>
  <w:abstractNum w:abstractNumId="2">
    <w:nsid w:val="00000008"/>
    <w:multiLevelType w:val="multilevel"/>
    <w:tmpl w:val="00000008"/>
    <w:name w:val="WW8Num7"/>
    <w:lvl w:ilvl="0">
      <w:start w:val="1"/>
      <w:numFmt w:val="decimal"/>
      <w:lvlText w:val="%1."/>
      <w:lvlJc w:val="left"/>
      <w:pPr>
        <w:tabs>
          <w:tab w:val="num" w:pos="720"/>
        </w:tabs>
        <w:ind w:left="72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3">
    <w:nsid w:val="00000015"/>
    <w:multiLevelType w:val="singleLevel"/>
    <w:tmpl w:val="00000015"/>
    <w:name w:val="WW8Num20"/>
    <w:lvl w:ilvl="0">
      <w:start w:val="1"/>
      <w:numFmt w:val="bullet"/>
      <w:pStyle w:val="Ttulo9"/>
      <w:lvlText w:val=""/>
      <w:lvlJc w:val="left"/>
      <w:pPr>
        <w:tabs>
          <w:tab w:val="num" w:pos="800"/>
        </w:tabs>
        <w:ind w:left="800" w:hanging="360"/>
      </w:pPr>
      <w:rPr>
        <w:rFonts w:ascii="Wingdings" w:hAnsi="Wingdings" w:cs="Wingdings"/>
      </w:rPr>
    </w:lvl>
  </w:abstractNum>
  <w:abstractNum w:abstractNumId="4">
    <w:nsid w:val="00000018"/>
    <w:multiLevelType w:val="multilevel"/>
    <w:tmpl w:val="44F041FC"/>
    <w:name w:val="WW8Num23"/>
    <w:lvl w:ilvl="0">
      <w:start w:val="1"/>
      <w:numFmt w:val="upperRoman"/>
      <w:lvlText w:val="%1."/>
      <w:lvlJc w:val="left"/>
      <w:pPr>
        <w:tabs>
          <w:tab w:val="num" w:pos="800"/>
        </w:tabs>
        <w:ind w:left="800" w:hanging="180"/>
      </w:pPr>
    </w:lvl>
    <w:lvl w:ilvl="1">
      <w:start w:val="3"/>
      <w:numFmt w:val="decimal"/>
      <w:isLgl/>
      <w:lvlText w:val="%1.%2."/>
      <w:lvlJc w:val="left"/>
      <w:pPr>
        <w:ind w:left="1340" w:hanging="720"/>
      </w:pPr>
      <w:rPr>
        <w:rFonts w:hint="default"/>
      </w:rPr>
    </w:lvl>
    <w:lvl w:ilvl="2">
      <w:start w:val="1"/>
      <w:numFmt w:val="decimal"/>
      <w:isLgl/>
      <w:lvlText w:val="%1.%2.%3."/>
      <w:lvlJc w:val="left"/>
      <w:pPr>
        <w:ind w:left="1700" w:hanging="1080"/>
      </w:pPr>
      <w:rPr>
        <w:rFonts w:hint="default"/>
      </w:rPr>
    </w:lvl>
    <w:lvl w:ilvl="3">
      <w:start w:val="1"/>
      <w:numFmt w:val="decimal"/>
      <w:isLgl/>
      <w:lvlText w:val="%1.%2.%3.%4."/>
      <w:lvlJc w:val="left"/>
      <w:pPr>
        <w:ind w:left="1700" w:hanging="1080"/>
      </w:pPr>
      <w:rPr>
        <w:rFonts w:hint="default"/>
      </w:rPr>
    </w:lvl>
    <w:lvl w:ilvl="4">
      <w:start w:val="1"/>
      <w:numFmt w:val="decimal"/>
      <w:isLgl/>
      <w:lvlText w:val="%1.%2.%3.%4.%5."/>
      <w:lvlJc w:val="left"/>
      <w:pPr>
        <w:ind w:left="2060" w:hanging="1440"/>
      </w:pPr>
      <w:rPr>
        <w:rFonts w:hint="default"/>
      </w:rPr>
    </w:lvl>
    <w:lvl w:ilvl="5">
      <w:start w:val="1"/>
      <w:numFmt w:val="decimal"/>
      <w:isLgl/>
      <w:lvlText w:val="%1.%2.%3.%4.%5.%6."/>
      <w:lvlJc w:val="left"/>
      <w:pPr>
        <w:ind w:left="2420" w:hanging="1800"/>
      </w:pPr>
      <w:rPr>
        <w:rFonts w:hint="default"/>
      </w:rPr>
    </w:lvl>
    <w:lvl w:ilvl="6">
      <w:start w:val="1"/>
      <w:numFmt w:val="decimal"/>
      <w:isLgl/>
      <w:lvlText w:val="%1.%2.%3.%4.%5.%6.%7."/>
      <w:lvlJc w:val="left"/>
      <w:pPr>
        <w:ind w:left="2780" w:hanging="2160"/>
      </w:pPr>
      <w:rPr>
        <w:rFonts w:hint="default"/>
      </w:rPr>
    </w:lvl>
    <w:lvl w:ilvl="7">
      <w:start w:val="1"/>
      <w:numFmt w:val="decimal"/>
      <w:isLgl/>
      <w:lvlText w:val="%1.%2.%3.%4.%5.%6.%7.%8."/>
      <w:lvlJc w:val="left"/>
      <w:pPr>
        <w:ind w:left="2780" w:hanging="2160"/>
      </w:pPr>
      <w:rPr>
        <w:rFonts w:hint="default"/>
      </w:rPr>
    </w:lvl>
    <w:lvl w:ilvl="8">
      <w:start w:val="1"/>
      <w:numFmt w:val="decimal"/>
      <w:isLgl/>
      <w:lvlText w:val="%1.%2.%3.%4.%5.%6.%7.%8.%9."/>
      <w:lvlJc w:val="left"/>
      <w:pPr>
        <w:ind w:left="3140" w:hanging="2520"/>
      </w:pPr>
      <w:rPr>
        <w:rFonts w:hint="default"/>
      </w:rPr>
    </w:lvl>
  </w:abstractNum>
  <w:abstractNum w:abstractNumId="5">
    <w:nsid w:val="00000019"/>
    <w:multiLevelType w:val="multilevel"/>
    <w:tmpl w:val="00000019"/>
    <w:name w:val="WW8Num24"/>
    <w:lvl w:ilvl="0">
      <w:start w:val="1"/>
      <w:numFmt w:val="decimal"/>
      <w:lvlText w:val="%1."/>
      <w:lvlJc w:val="left"/>
      <w:pPr>
        <w:tabs>
          <w:tab w:val="num" w:pos="785"/>
        </w:tabs>
        <w:ind w:left="785" w:hanging="360"/>
      </w:pPr>
    </w:lvl>
    <w:lvl w:ilvl="1">
      <w:start w:val="2"/>
      <w:numFmt w:val="bullet"/>
      <w:lvlText w:val="-"/>
      <w:lvlJc w:val="left"/>
      <w:pPr>
        <w:tabs>
          <w:tab w:val="num" w:pos="1440"/>
        </w:tabs>
        <w:ind w:left="1440" w:hanging="360"/>
      </w:pPr>
      <w:rPr>
        <w:rFonts w:ascii="Times New Roman" w:hAnsi="Times New Roman" w:cs="Times New Roman"/>
      </w:rPr>
    </w:lvl>
    <w:lvl w:ilvl="2">
      <w:start w:val="1"/>
      <w:numFmt w:val="upp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1D"/>
    <w:multiLevelType w:val="singleLevel"/>
    <w:tmpl w:val="0000001D"/>
    <w:name w:val="WW8Num28"/>
    <w:lvl w:ilvl="0">
      <w:start w:val="1"/>
      <w:numFmt w:val="decimal"/>
      <w:lvlText w:val="%1."/>
      <w:lvlJc w:val="left"/>
      <w:pPr>
        <w:tabs>
          <w:tab w:val="num" w:pos="720"/>
        </w:tabs>
        <w:ind w:left="720" w:hanging="360"/>
      </w:pPr>
    </w:lvl>
  </w:abstractNum>
  <w:abstractNum w:abstractNumId="7">
    <w:nsid w:val="00000021"/>
    <w:multiLevelType w:val="multilevel"/>
    <w:tmpl w:val="00000021"/>
    <w:name w:val="WW8Num32"/>
    <w:lvl w:ilvl="0">
      <w:start w:val="1"/>
      <w:numFmt w:val="decimal"/>
      <w:lvlText w:val="%1."/>
      <w:lvlJc w:val="left"/>
      <w:pPr>
        <w:tabs>
          <w:tab w:val="num" w:pos="720"/>
        </w:tabs>
        <w:ind w:left="72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8">
    <w:nsid w:val="0344658B"/>
    <w:multiLevelType w:val="hybridMultilevel"/>
    <w:tmpl w:val="961C26B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9">
    <w:nsid w:val="082511B9"/>
    <w:multiLevelType w:val="hybridMultilevel"/>
    <w:tmpl w:val="3D88F4D2"/>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0">
    <w:nsid w:val="0A0A60FA"/>
    <w:multiLevelType w:val="hybridMultilevel"/>
    <w:tmpl w:val="8CF4E1B0"/>
    <w:lvl w:ilvl="0" w:tplc="830CFE3A">
      <w:start w:val="1"/>
      <w:numFmt w:val="decimal"/>
      <w:lvlText w:val="%1."/>
      <w:lvlJc w:val="left"/>
      <w:pPr>
        <w:ind w:left="76" w:hanging="360"/>
      </w:pPr>
      <w:rPr>
        <w:rFonts w:hint="default"/>
      </w:rPr>
    </w:lvl>
    <w:lvl w:ilvl="1" w:tplc="04160019" w:tentative="1">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1">
    <w:nsid w:val="1123321C"/>
    <w:multiLevelType w:val="hybridMultilevel"/>
    <w:tmpl w:val="1FD46CC0"/>
    <w:lvl w:ilvl="0" w:tplc="7E9CADB4">
      <w:start w:val="1"/>
      <w:numFmt w:val="bullet"/>
      <w:lvlText w:val=""/>
      <w:lvlPicBulletId w:val="0"/>
      <w:lvlJc w:val="left"/>
      <w:pPr>
        <w:tabs>
          <w:tab w:val="num" w:pos="720"/>
        </w:tabs>
        <w:ind w:left="720" w:hanging="360"/>
      </w:pPr>
      <w:rPr>
        <w:rFonts w:ascii="Symbol" w:hAnsi="Symbol" w:hint="default"/>
      </w:rPr>
    </w:lvl>
    <w:lvl w:ilvl="1" w:tplc="81865256" w:tentative="1">
      <w:start w:val="1"/>
      <w:numFmt w:val="bullet"/>
      <w:lvlText w:val=""/>
      <w:lvlJc w:val="left"/>
      <w:pPr>
        <w:tabs>
          <w:tab w:val="num" w:pos="1440"/>
        </w:tabs>
        <w:ind w:left="1440" w:hanging="360"/>
      </w:pPr>
      <w:rPr>
        <w:rFonts w:ascii="Symbol" w:hAnsi="Symbol" w:hint="default"/>
      </w:rPr>
    </w:lvl>
    <w:lvl w:ilvl="2" w:tplc="02E2ED68" w:tentative="1">
      <w:start w:val="1"/>
      <w:numFmt w:val="bullet"/>
      <w:lvlText w:val=""/>
      <w:lvlJc w:val="left"/>
      <w:pPr>
        <w:tabs>
          <w:tab w:val="num" w:pos="2160"/>
        </w:tabs>
        <w:ind w:left="2160" w:hanging="360"/>
      </w:pPr>
      <w:rPr>
        <w:rFonts w:ascii="Symbol" w:hAnsi="Symbol" w:hint="default"/>
      </w:rPr>
    </w:lvl>
    <w:lvl w:ilvl="3" w:tplc="66BEFBBE" w:tentative="1">
      <w:start w:val="1"/>
      <w:numFmt w:val="bullet"/>
      <w:lvlText w:val=""/>
      <w:lvlJc w:val="left"/>
      <w:pPr>
        <w:tabs>
          <w:tab w:val="num" w:pos="2880"/>
        </w:tabs>
        <w:ind w:left="2880" w:hanging="360"/>
      </w:pPr>
      <w:rPr>
        <w:rFonts w:ascii="Symbol" w:hAnsi="Symbol" w:hint="default"/>
      </w:rPr>
    </w:lvl>
    <w:lvl w:ilvl="4" w:tplc="34D2E3B6" w:tentative="1">
      <w:start w:val="1"/>
      <w:numFmt w:val="bullet"/>
      <w:lvlText w:val=""/>
      <w:lvlJc w:val="left"/>
      <w:pPr>
        <w:tabs>
          <w:tab w:val="num" w:pos="3600"/>
        </w:tabs>
        <w:ind w:left="3600" w:hanging="360"/>
      </w:pPr>
      <w:rPr>
        <w:rFonts w:ascii="Symbol" w:hAnsi="Symbol" w:hint="default"/>
      </w:rPr>
    </w:lvl>
    <w:lvl w:ilvl="5" w:tplc="56100096" w:tentative="1">
      <w:start w:val="1"/>
      <w:numFmt w:val="bullet"/>
      <w:lvlText w:val=""/>
      <w:lvlJc w:val="left"/>
      <w:pPr>
        <w:tabs>
          <w:tab w:val="num" w:pos="4320"/>
        </w:tabs>
        <w:ind w:left="4320" w:hanging="360"/>
      </w:pPr>
      <w:rPr>
        <w:rFonts w:ascii="Symbol" w:hAnsi="Symbol" w:hint="default"/>
      </w:rPr>
    </w:lvl>
    <w:lvl w:ilvl="6" w:tplc="B666014E" w:tentative="1">
      <w:start w:val="1"/>
      <w:numFmt w:val="bullet"/>
      <w:lvlText w:val=""/>
      <w:lvlJc w:val="left"/>
      <w:pPr>
        <w:tabs>
          <w:tab w:val="num" w:pos="5040"/>
        </w:tabs>
        <w:ind w:left="5040" w:hanging="360"/>
      </w:pPr>
      <w:rPr>
        <w:rFonts w:ascii="Symbol" w:hAnsi="Symbol" w:hint="default"/>
      </w:rPr>
    </w:lvl>
    <w:lvl w:ilvl="7" w:tplc="48D6D0C6" w:tentative="1">
      <w:start w:val="1"/>
      <w:numFmt w:val="bullet"/>
      <w:lvlText w:val=""/>
      <w:lvlJc w:val="left"/>
      <w:pPr>
        <w:tabs>
          <w:tab w:val="num" w:pos="5760"/>
        </w:tabs>
        <w:ind w:left="5760" w:hanging="360"/>
      </w:pPr>
      <w:rPr>
        <w:rFonts w:ascii="Symbol" w:hAnsi="Symbol" w:hint="default"/>
      </w:rPr>
    </w:lvl>
    <w:lvl w:ilvl="8" w:tplc="F03002A0" w:tentative="1">
      <w:start w:val="1"/>
      <w:numFmt w:val="bullet"/>
      <w:lvlText w:val=""/>
      <w:lvlJc w:val="left"/>
      <w:pPr>
        <w:tabs>
          <w:tab w:val="num" w:pos="6480"/>
        </w:tabs>
        <w:ind w:left="6480" w:hanging="360"/>
      </w:pPr>
      <w:rPr>
        <w:rFonts w:ascii="Symbol" w:hAnsi="Symbol" w:hint="default"/>
      </w:rPr>
    </w:lvl>
  </w:abstractNum>
  <w:abstractNum w:abstractNumId="12">
    <w:nsid w:val="17682E29"/>
    <w:multiLevelType w:val="hybridMultilevel"/>
    <w:tmpl w:val="33BE756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3">
    <w:nsid w:val="1E0723FD"/>
    <w:multiLevelType w:val="multilevel"/>
    <w:tmpl w:val="C40A4186"/>
    <w:lvl w:ilvl="0">
      <w:start w:val="2"/>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19F05A4"/>
    <w:multiLevelType w:val="multilevel"/>
    <w:tmpl w:val="4CD29430"/>
    <w:lvl w:ilvl="0">
      <w:start w:val="2"/>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33F662F"/>
    <w:multiLevelType w:val="multilevel"/>
    <w:tmpl w:val="D46E2AF0"/>
    <w:lvl w:ilvl="0">
      <w:start w:val="2"/>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F420996"/>
    <w:multiLevelType w:val="hybridMultilevel"/>
    <w:tmpl w:val="067C3C7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18D0228"/>
    <w:multiLevelType w:val="hybridMultilevel"/>
    <w:tmpl w:val="C1F4564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68825B9"/>
    <w:multiLevelType w:val="hybridMultilevel"/>
    <w:tmpl w:val="7892F926"/>
    <w:lvl w:ilvl="0" w:tplc="211EC0AE">
      <w:start w:val="9"/>
      <w:numFmt w:val="decimal"/>
      <w:lvlText w:val="%1-"/>
      <w:lvlJc w:val="left"/>
      <w:pPr>
        <w:ind w:left="2486" w:hanging="360"/>
      </w:pPr>
      <w:rPr>
        <w:rFonts w:hint="default"/>
      </w:rPr>
    </w:lvl>
    <w:lvl w:ilvl="1" w:tplc="04160019" w:tentative="1">
      <w:start w:val="1"/>
      <w:numFmt w:val="lowerLetter"/>
      <w:lvlText w:val="%2."/>
      <w:lvlJc w:val="left"/>
      <w:pPr>
        <w:ind w:left="3206" w:hanging="360"/>
      </w:pPr>
    </w:lvl>
    <w:lvl w:ilvl="2" w:tplc="0416001B" w:tentative="1">
      <w:start w:val="1"/>
      <w:numFmt w:val="lowerRoman"/>
      <w:lvlText w:val="%3."/>
      <w:lvlJc w:val="right"/>
      <w:pPr>
        <w:ind w:left="3926" w:hanging="180"/>
      </w:pPr>
    </w:lvl>
    <w:lvl w:ilvl="3" w:tplc="0416000F" w:tentative="1">
      <w:start w:val="1"/>
      <w:numFmt w:val="decimal"/>
      <w:lvlText w:val="%4."/>
      <w:lvlJc w:val="left"/>
      <w:pPr>
        <w:ind w:left="4646" w:hanging="360"/>
      </w:pPr>
    </w:lvl>
    <w:lvl w:ilvl="4" w:tplc="04160019" w:tentative="1">
      <w:start w:val="1"/>
      <w:numFmt w:val="lowerLetter"/>
      <w:lvlText w:val="%5."/>
      <w:lvlJc w:val="left"/>
      <w:pPr>
        <w:ind w:left="5366" w:hanging="360"/>
      </w:pPr>
    </w:lvl>
    <w:lvl w:ilvl="5" w:tplc="0416001B" w:tentative="1">
      <w:start w:val="1"/>
      <w:numFmt w:val="lowerRoman"/>
      <w:lvlText w:val="%6."/>
      <w:lvlJc w:val="right"/>
      <w:pPr>
        <w:ind w:left="6086" w:hanging="180"/>
      </w:pPr>
    </w:lvl>
    <w:lvl w:ilvl="6" w:tplc="0416000F" w:tentative="1">
      <w:start w:val="1"/>
      <w:numFmt w:val="decimal"/>
      <w:lvlText w:val="%7."/>
      <w:lvlJc w:val="left"/>
      <w:pPr>
        <w:ind w:left="6806" w:hanging="360"/>
      </w:pPr>
    </w:lvl>
    <w:lvl w:ilvl="7" w:tplc="04160019" w:tentative="1">
      <w:start w:val="1"/>
      <w:numFmt w:val="lowerLetter"/>
      <w:lvlText w:val="%8."/>
      <w:lvlJc w:val="left"/>
      <w:pPr>
        <w:ind w:left="7526" w:hanging="360"/>
      </w:pPr>
    </w:lvl>
    <w:lvl w:ilvl="8" w:tplc="0416001B" w:tentative="1">
      <w:start w:val="1"/>
      <w:numFmt w:val="lowerRoman"/>
      <w:lvlText w:val="%9."/>
      <w:lvlJc w:val="right"/>
      <w:pPr>
        <w:ind w:left="8246" w:hanging="180"/>
      </w:pPr>
    </w:lvl>
  </w:abstractNum>
  <w:abstractNum w:abstractNumId="19">
    <w:nsid w:val="53856FBA"/>
    <w:multiLevelType w:val="multilevel"/>
    <w:tmpl w:val="0ECE3D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3A079C2"/>
    <w:multiLevelType w:val="multilevel"/>
    <w:tmpl w:val="C5E8F6A2"/>
    <w:lvl w:ilvl="0">
      <w:start w:val="2"/>
      <w:numFmt w:val="decimal"/>
      <w:lvlText w:val="%1"/>
      <w:lvlJc w:val="left"/>
      <w:pPr>
        <w:ind w:left="420" w:hanging="420"/>
      </w:pPr>
      <w:rPr>
        <w:rFonts w:hint="default"/>
      </w:rPr>
    </w:lvl>
    <w:lvl w:ilvl="1">
      <w:start w:val="15"/>
      <w:numFmt w:val="decimal"/>
      <w:lvlText w:val="%1.%2"/>
      <w:lvlJc w:val="left"/>
      <w:pPr>
        <w:ind w:left="1205" w:hanging="4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21">
    <w:nsid w:val="53F52637"/>
    <w:multiLevelType w:val="multilevel"/>
    <w:tmpl w:val="7A186EB8"/>
    <w:lvl w:ilvl="0">
      <w:start w:val="1"/>
      <w:numFmt w:val="decimal"/>
      <w:lvlText w:val="%1"/>
      <w:lvlJc w:val="left"/>
      <w:pPr>
        <w:ind w:left="525" w:hanging="525"/>
      </w:pPr>
      <w:rPr>
        <w:rFonts w:hint="default"/>
      </w:rPr>
    </w:lvl>
    <w:lvl w:ilvl="1">
      <w:start w:val="1"/>
      <w:numFmt w:val="decimal"/>
      <w:lvlText w:val="%1.%2"/>
      <w:lvlJc w:val="left"/>
      <w:pPr>
        <w:ind w:left="241" w:hanging="525"/>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22">
    <w:nsid w:val="588A6CC9"/>
    <w:multiLevelType w:val="hybridMultilevel"/>
    <w:tmpl w:val="7652CCB6"/>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3">
    <w:nsid w:val="643E7703"/>
    <w:multiLevelType w:val="hybridMultilevel"/>
    <w:tmpl w:val="FE9643CE"/>
    <w:lvl w:ilvl="0" w:tplc="F1DE8684">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4">
    <w:nsid w:val="72487F34"/>
    <w:multiLevelType w:val="hybridMultilevel"/>
    <w:tmpl w:val="D8B29C00"/>
    <w:lvl w:ilvl="0" w:tplc="ABC67248">
      <w:start w:val="8"/>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D2D0513"/>
    <w:multiLevelType w:val="hybridMultilevel"/>
    <w:tmpl w:val="9558D38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7"/>
  </w:num>
  <w:num w:numId="2">
    <w:abstractNumId w:val="19"/>
  </w:num>
  <w:num w:numId="3">
    <w:abstractNumId w:val="3"/>
  </w:num>
  <w:num w:numId="4">
    <w:abstractNumId w:val="0"/>
  </w:num>
  <w:num w:numId="5">
    <w:abstractNumId w:val="1"/>
  </w:num>
  <w:num w:numId="6">
    <w:abstractNumId w:val="2"/>
  </w:num>
  <w:num w:numId="7">
    <w:abstractNumId w:val="4"/>
  </w:num>
  <w:num w:numId="8">
    <w:abstractNumId w:val="5"/>
  </w:num>
  <w:num w:numId="9">
    <w:abstractNumId w:val="6"/>
  </w:num>
  <w:num w:numId="10">
    <w:abstractNumId w:val="22"/>
  </w:num>
  <w:num w:numId="11">
    <w:abstractNumId w:val="17"/>
  </w:num>
  <w:num w:numId="12">
    <w:abstractNumId w:val="25"/>
  </w:num>
  <w:num w:numId="13">
    <w:abstractNumId w:val="8"/>
  </w:num>
  <w:num w:numId="14">
    <w:abstractNumId w:val="23"/>
  </w:num>
  <w:num w:numId="15">
    <w:abstractNumId w:val="24"/>
  </w:num>
  <w:num w:numId="16">
    <w:abstractNumId w:val="18"/>
  </w:num>
  <w:num w:numId="17">
    <w:abstractNumId w:val="12"/>
  </w:num>
  <w:num w:numId="18">
    <w:abstractNumId w:val="20"/>
  </w:num>
  <w:num w:numId="19">
    <w:abstractNumId w:val="14"/>
  </w:num>
  <w:num w:numId="20">
    <w:abstractNumId w:val="13"/>
  </w:num>
  <w:num w:numId="21">
    <w:abstractNumId w:val="15"/>
  </w:num>
  <w:num w:numId="22">
    <w:abstractNumId w:val="11"/>
  </w:num>
  <w:num w:numId="23">
    <w:abstractNumId w:val="9"/>
  </w:num>
  <w:num w:numId="24">
    <w:abstractNumId w:val="10"/>
  </w:num>
  <w:num w:numId="25">
    <w:abstractNumId w:val="2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6CD"/>
    <w:rsid w:val="00001F5D"/>
    <w:rsid w:val="00002C1F"/>
    <w:rsid w:val="00003CA8"/>
    <w:rsid w:val="00004F4A"/>
    <w:rsid w:val="00005DE4"/>
    <w:rsid w:val="00017F7D"/>
    <w:rsid w:val="000204FF"/>
    <w:rsid w:val="00025BE5"/>
    <w:rsid w:val="000263EE"/>
    <w:rsid w:val="00026634"/>
    <w:rsid w:val="00027A22"/>
    <w:rsid w:val="00030094"/>
    <w:rsid w:val="000357EE"/>
    <w:rsid w:val="000371B5"/>
    <w:rsid w:val="00043051"/>
    <w:rsid w:val="00045772"/>
    <w:rsid w:val="000508C0"/>
    <w:rsid w:val="0005773C"/>
    <w:rsid w:val="000609A8"/>
    <w:rsid w:val="00060FFA"/>
    <w:rsid w:val="00061432"/>
    <w:rsid w:val="000666EC"/>
    <w:rsid w:val="00066B5E"/>
    <w:rsid w:val="00071569"/>
    <w:rsid w:val="00073386"/>
    <w:rsid w:val="00074ECD"/>
    <w:rsid w:val="00076F30"/>
    <w:rsid w:val="000828AE"/>
    <w:rsid w:val="00082B02"/>
    <w:rsid w:val="00084905"/>
    <w:rsid w:val="000866CD"/>
    <w:rsid w:val="0008746D"/>
    <w:rsid w:val="00087692"/>
    <w:rsid w:val="000A2CFF"/>
    <w:rsid w:val="000B022E"/>
    <w:rsid w:val="000B2429"/>
    <w:rsid w:val="000B7BA5"/>
    <w:rsid w:val="000C211B"/>
    <w:rsid w:val="000C525B"/>
    <w:rsid w:val="000D13D6"/>
    <w:rsid w:val="000D33D1"/>
    <w:rsid w:val="000D6612"/>
    <w:rsid w:val="000D6AAE"/>
    <w:rsid w:val="000E0924"/>
    <w:rsid w:val="000E1CCF"/>
    <w:rsid w:val="0010029F"/>
    <w:rsid w:val="001005DF"/>
    <w:rsid w:val="00102816"/>
    <w:rsid w:val="0010295F"/>
    <w:rsid w:val="00103B2F"/>
    <w:rsid w:val="0010620F"/>
    <w:rsid w:val="00107FFE"/>
    <w:rsid w:val="00114351"/>
    <w:rsid w:val="0011516E"/>
    <w:rsid w:val="001240A1"/>
    <w:rsid w:val="00143ABD"/>
    <w:rsid w:val="00144B98"/>
    <w:rsid w:val="00145475"/>
    <w:rsid w:val="001461CB"/>
    <w:rsid w:val="00146D2A"/>
    <w:rsid w:val="00147515"/>
    <w:rsid w:val="001550EA"/>
    <w:rsid w:val="00164C63"/>
    <w:rsid w:val="00173863"/>
    <w:rsid w:val="00173908"/>
    <w:rsid w:val="001832AD"/>
    <w:rsid w:val="00183EAD"/>
    <w:rsid w:val="00186C98"/>
    <w:rsid w:val="001875AC"/>
    <w:rsid w:val="0019590C"/>
    <w:rsid w:val="001A316D"/>
    <w:rsid w:val="001B6C5C"/>
    <w:rsid w:val="001D1AB8"/>
    <w:rsid w:val="001D3DE9"/>
    <w:rsid w:val="001D4B4B"/>
    <w:rsid w:val="001D7EFD"/>
    <w:rsid w:val="001E311A"/>
    <w:rsid w:val="001E4E21"/>
    <w:rsid w:val="001E61C4"/>
    <w:rsid w:val="001E6CC2"/>
    <w:rsid w:val="001E730C"/>
    <w:rsid w:val="001F16B6"/>
    <w:rsid w:val="001F1C58"/>
    <w:rsid w:val="001F4D65"/>
    <w:rsid w:val="001F5277"/>
    <w:rsid w:val="001F7A48"/>
    <w:rsid w:val="002024DF"/>
    <w:rsid w:val="002117AB"/>
    <w:rsid w:val="002119D1"/>
    <w:rsid w:val="00211DAE"/>
    <w:rsid w:val="002312A8"/>
    <w:rsid w:val="00245C6C"/>
    <w:rsid w:val="00247783"/>
    <w:rsid w:val="002515B6"/>
    <w:rsid w:val="00252BB9"/>
    <w:rsid w:val="0025501A"/>
    <w:rsid w:val="00262E7B"/>
    <w:rsid w:val="00263062"/>
    <w:rsid w:val="00270F5C"/>
    <w:rsid w:val="00274EC3"/>
    <w:rsid w:val="0028219C"/>
    <w:rsid w:val="0029086D"/>
    <w:rsid w:val="00297FDB"/>
    <w:rsid w:val="002B2264"/>
    <w:rsid w:val="002B23AD"/>
    <w:rsid w:val="002B705B"/>
    <w:rsid w:val="002C58E8"/>
    <w:rsid w:val="002D319F"/>
    <w:rsid w:val="002D68FC"/>
    <w:rsid w:val="002E6E07"/>
    <w:rsid w:val="002F0CEC"/>
    <w:rsid w:val="003009D3"/>
    <w:rsid w:val="0030772E"/>
    <w:rsid w:val="00310B55"/>
    <w:rsid w:val="00310ED0"/>
    <w:rsid w:val="003204CB"/>
    <w:rsid w:val="0032228C"/>
    <w:rsid w:val="00323348"/>
    <w:rsid w:val="00327AF0"/>
    <w:rsid w:val="00327B99"/>
    <w:rsid w:val="003341AB"/>
    <w:rsid w:val="00337A49"/>
    <w:rsid w:val="00340213"/>
    <w:rsid w:val="00346C36"/>
    <w:rsid w:val="00351AEF"/>
    <w:rsid w:val="00351E74"/>
    <w:rsid w:val="00356B84"/>
    <w:rsid w:val="00363F55"/>
    <w:rsid w:val="0036533F"/>
    <w:rsid w:val="00366998"/>
    <w:rsid w:val="00377036"/>
    <w:rsid w:val="00392917"/>
    <w:rsid w:val="00394A56"/>
    <w:rsid w:val="003A54BE"/>
    <w:rsid w:val="003A550D"/>
    <w:rsid w:val="003B6037"/>
    <w:rsid w:val="003C546E"/>
    <w:rsid w:val="003C6CB9"/>
    <w:rsid w:val="003D3038"/>
    <w:rsid w:val="003D61A7"/>
    <w:rsid w:val="003F21BB"/>
    <w:rsid w:val="003F35D9"/>
    <w:rsid w:val="003F635D"/>
    <w:rsid w:val="0040045E"/>
    <w:rsid w:val="004019F2"/>
    <w:rsid w:val="0040645B"/>
    <w:rsid w:val="004133B8"/>
    <w:rsid w:val="0042621D"/>
    <w:rsid w:val="00431A60"/>
    <w:rsid w:val="0044063B"/>
    <w:rsid w:val="004410D7"/>
    <w:rsid w:val="004464CD"/>
    <w:rsid w:val="00452E44"/>
    <w:rsid w:val="00453BA8"/>
    <w:rsid w:val="00453F80"/>
    <w:rsid w:val="004568E5"/>
    <w:rsid w:val="00460534"/>
    <w:rsid w:val="00460D95"/>
    <w:rsid w:val="00466B96"/>
    <w:rsid w:val="00473C1F"/>
    <w:rsid w:val="00474A2B"/>
    <w:rsid w:val="00491889"/>
    <w:rsid w:val="00492AB7"/>
    <w:rsid w:val="00493FB9"/>
    <w:rsid w:val="00494F25"/>
    <w:rsid w:val="0049746E"/>
    <w:rsid w:val="004A39CB"/>
    <w:rsid w:val="004B2E1F"/>
    <w:rsid w:val="004B4270"/>
    <w:rsid w:val="004B5B7D"/>
    <w:rsid w:val="004C43B6"/>
    <w:rsid w:val="004C7126"/>
    <w:rsid w:val="004E3CB2"/>
    <w:rsid w:val="004F07B9"/>
    <w:rsid w:val="004F0BE3"/>
    <w:rsid w:val="004F69D2"/>
    <w:rsid w:val="005064D0"/>
    <w:rsid w:val="005159C8"/>
    <w:rsid w:val="00517C5D"/>
    <w:rsid w:val="00521C31"/>
    <w:rsid w:val="005262CC"/>
    <w:rsid w:val="005266E6"/>
    <w:rsid w:val="0053075E"/>
    <w:rsid w:val="00537914"/>
    <w:rsid w:val="00541D13"/>
    <w:rsid w:val="00547CB6"/>
    <w:rsid w:val="00553FA2"/>
    <w:rsid w:val="0057323E"/>
    <w:rsid w:val="00581817"/>
    <w:rsid w:val="00582915"/>
    <w:rsid w:val="005832AF"/>
    <w:rsid w:val="00584B3C"/>
    <w:rsid w:val="005877EE"/>
    <w:rsid w:val="00592253"/>
    <w:rsid w:val="00593AD2"/>
    <w:rsid w:val="005A3651"/>
    <w:rsid w:val="005A6D6F"/>
    <w:rsid w:val="005B15B7"/>
    <w:rsid w:val="005B2BF7"/>
    <w:rsid w:val="005C3AFC"/>
    <w:rsid w:val="005C52BC"/>
    <w:rsid w:val="005C742C"/>
    <w:rsid w:val="005D2816"/>
    <w:rsid w:val="005D7859"/>
    <w:rsid w:val="005E60B2"/>
    <w:rsid w:val="005E7B44"/>
    <w:rsid w:val="00603EB3"/>
    <w:rsid w:val="00604F99"/>
    <w:rsid w:val="006066D4"/>
    <w:rsid w:val="006078C9"/>
    <w:rsid w:val="006126DC"/>
    <w:rsid w:val="00612E6B"/>
    <w:rsid w:val="00620BC9"/>
    <w:rsid w:val="00622BB1"/>
    <w:rsid w:val="0062746E"/>
    <w:rsid w:val="00636A04"/>
    <w:rsid w:val="006403A5"/>
    <w:rsid w:val="00643F84"/>
    <w:rsid w:val="0064549B"/>
    <w:rsid w:val="00647790"/>
    <w:rsid w:val="006541A9"/>
    <w:rsid w:val="00656331"/>
    <w:rsid w:val="00656488"/>
    <w:rsid w:val="00656744"/>
    <w:rsid w:val="0066294F"/>
    <w:rsid w:val="00662FA9"/>
    <w:rsid w:val="00665674"/>
    <w:rsid w:val="00676578"/>
    <w:rsid w:val="006845DB"/>
    <w:rsid w:val="00685E41"/>
    <w:rsid w:val="006A1A7F"/>
    <w:rsid w:val="006A2AA3"/>
    <w:rsid w:val="006B0A27"/>
    <w:rsid w:val="006B4BE8"/>
    <w:rsid w:val="006B4E41"/>
    <w:rsid w:val="006C2B4B"/>
    <w:rsid w:val="006C5567"/>
    <w:rsid w:val="006D363E"/>
    <w:rsid w:val="006E3BE0"/>
    <w:rsid w:val="006F5D05"/>
    <w:rsid w:val="00705AB6"/>
    <w:rsid w:val="0070649F"/>
    <w:rsid w:val="007129FF"/>
    <w:rsid w:val="00727E1A"/>
    <w:rsid w:val="0073218E"/>
    <w:rsid w:val="0073318A"/>
    <w:rsid w:val="007333D5"/>
    <w:rsid w:val="00751BC0"/>
    <w:rsid w:val="00753B49"/>
    <w:rsid w:val="00757B04"/>
    <w:rsid w:val="00757F04"/>
    <w:rsid w:val="00770230"/>
    <w:rsid w:val="00784149"/>
    <w:rsid w:val="00792113"/>
    <w:rsid w:val="00792446"/>
    <w:rsid w:val="00794356"/>
    <w:rsid w:val="007A0226"/>
    <w:rsid w:val="007A49FB"/>
    <w:rsid w:val="007A589D"/>
    <w:rsid w:val="007B10A0"/>
    <w:rsid w:val="007B7822"/>
    <w:rsid w:val="007C08D1"/>
    <w:rsid w:val="007C10CC"/>
    <w:rsid w:val="007C369F"/>
    <w:rsid w:val="007C4416"/>
    <w:rsid w:val="007C52CF"/>
    <w:rsid w:val="007D2D73"/>
    <w:rsid w:val="007D46B8"/>
    <w:rsid w:val="007E26F7"/>
    <w:rsid w:val="007E4339"/>
    <w:rsid w:val="007E47FD"/>
    <w:rsid w:val="007F431F"/>
    <w:rsid w:val="007F7FC1"/>
    <w:rsid w:val="008067D3"/>
    <w:rsid w:val="00810B09"/>
    <w:rsid w:val="008153C1"/>
    <w:rsid w:val="00820E2D"/>
    <w:rsid w:val="008249A1"/>
    <w:rsid w:val="008303A8"/>
    <w:rsid w:val="0083467D"/>
    <w:rsid w:val="00836281"/>
    <w:rsid w:val="00837FDE"/>
    <w:rsid w:val="0084397E"/>
    <w:rsid w:val="00851832"/>
    <w:rsid w:val="00862CC5"/>
    <w:rsid w:val="0086510C"/>
    <w:rsid w:val="00866AC8"/>
    <w:rsid w:val="008737EE"/>
    <w:rsid w:val="00880EC2"/>
    <w:rsid w:val="00881578"/>
    <w:rsid w:val="00891913"/>
    <w:rsid w:val="008A468F"/>
    <w:rsid w:val="008A5AE6"/>
    <w:rsid w:val="008A6619"/>
    <w:rsid w:val="008B699F"/>
    <w:rsid w:val="008C4842"/>
    <w:rsid w:val="008C528A"/>
    <w:rsid w:val="008D20C6"/>
    <w:rsid w:val="008D665E"/>
    <w:rsid w:val="008D76D7"/>
    <w:rsid w:val="008E46C5"/>
    <w:rsid w:val="008E4A67"/>
    <w:rsid w:val="008F4813"/>
    <w:rsid w:val="00902291"/>
    <w:rsid w:val="00906F31"/>
    <w:rsid w:val="00911F11"/>
    <w:rsid w:val="0091505E"/>
    <w:rsid w:val="00916991"/>
    <w:rsid w:val="00917B7D"/>
    <w:rsid w:val="0092620B"/>
    <w:rsid w:val="00930F0D"/>
    <w:rsid w:val="009414B3"/>
    <w:rsid w:val="009429A1"/>
    <w:rsid w:val="0095787F"/>
    <w:rsid w:val="009608F9"/>
    <w:rsid w:val="00961054"/>
    <w:rsid w:val="0096190C"/>
    <w:rsid w:val="0096201C"/>
    <w:rsid w:val="00963AE5"/>
    <w:rsid w:val="00970123"/>
    <w:rsid w:val="00976CAA"/>
    <w:rsid w:val="0097729C"/>
    <w:rsid w:val="0098725A"/>
    <w:rsid w:val="0099476E"/>
    <w:rsid w:val="00997478"/>
    <w:rsid w:val="009A3479"/>
    <w:rsid w:val="009A4E36"/>
    <w:rsid w:val="009A6B4E"/>
    <w:rsid w:val="009B34EA"/>
    <w:rsid w:val="009B547E"/>
    <w:rsid w:val="009C3ED3"/>
    <w:rsid w:val="009D0C35"/>
    <w:rsid w:val="009D2AC0"/>
    <w:rsid w:val="009D4E6B"/>
    <w:rsid w:val="009E5223"/>
    <w:rsid w:val="009E7906"/>
    <w:rsid w:val="00A02FAE"/>
    <w:rsid w:val="00A06973"/>
    <w:rsid w:val="00A12503"/>
    <w:rsid w:val="00A1264D"/>
    <w:rsid w:val="00A1333A"/>
    <w:rsid w:val="00A22CCB"/>
    <w:rsid w:val="00A2512A"/>
    <w:rsid w:val="00A3043E"/>
    <w:rsid w:val="00A30CC4"/>
    <w:rsid w:val="00A3180F"/>
    <w:rsid w:val="00A35A12"/>
    <w:rsid w:val="00A36E51"/>
    <w:rsid w:val="00A44A01"/>
    <w:rsid w:val="00A537C7"/>
    <w:rsid w:val="00A54002"/>
    <w:rsid w:val="00A553C1"/>
    <w:rsid w:val="00A5540B"/>
    <w:rsid w:val="00A5679F"/>
    <w:rsid w:val="00A64CD8"/>
    <w:rsid w:val="00A66648"/>
    <w:rsid w:val="00A721EA"/>
    <w:rsid w:val="00A73CCC"/>
    <w:rsid w:val="00A81AB3"/>
    <w:rsid w:val="00A86051"/>
    <w:rsid w:val="00A863BE"/>
    <w:rsid w:val="00A95CCA"/>
    <w:rsid w:val="00A97336"/>
    <w:rsid w:val="00AA1047"/>
    <w:rsid w:val="00AA1B22"/>
    <w:rsid w:val="00AA53A4"/>
    <w:rsid w:val="00AA6FB0"/>
    <w:rsid w:val="00AB2D8C"/>
    <w:rsid w:val="00AB5B20"/>
    <w:rsid w:val="00AD0D84"/>
    <w:rsid w:val="00AD1743"/>
    <w:rsid w:val="00AD30FE"/>
    <w:rsid w:val="00AD3F7A"/>
    <w:rsid w:val="00AD55D8"/>
    <w:rsid w:val="00AD5E7F"/>
    <w:rsid w:val="00AD67F5"/>
    <w:rsid w:val="00AE2316"/>
    <w:rsid w:val="00AE6458"/>
    <w:rsid w:val="00AE7496"/>
    <w:rsid w:val="00B17B20"/>
    <w:rsid w:val="00B23AB4"/>
    <w:rsid w:val="00B23CC1"/>
    <w:rsid w:val="00B24FA3"/>
    <w:rsid w:val="00B51235"/>
    <w:rsid w:val="00B66850"/>
    <w:rsid w:val="00B676D5"/>
    <w:rsid w:val="00B71036"/>
    <w:rsid w:val="00B75A74"/>
    <w:rsid w:val="00B75CE1"/>
    <w:rsid w:val="00B82B8A"/>
    <w:rsid w:val="00B9481A"/>
    <w:rsid w:val="00B962AA"/>
    <w:rsid w:val="00B9661C"/>
    <w:rsid w:val="00BA37B0"/>
    <w:rsid w:val="00BA5BC7"/>
    <w:rsid w:val="00BB65AE"/>
    <w:rsid w:val="00BB7035"/>
    <w:rsid w:val="00BC1BC5"/>
    <w:rsid w:val="00BC4506"/>
    <w:rsid w:val="00BE0EF3"/>
    <w:rsid w:val="00BE5C78"/>
    <w:rsid w:val="00BF0B43"/>
    <w:rsid w:val="00BF4ED5"/>
    <w:rsid w:val="00C16575"/>
    <w:rsid w:val="00C226A9"/>
    <w:rsid w:val="00C241A4"/>
    <w:rsid w:val="00C407E5"/>
    <w:rsid w:val="00C466CD"/>
    <w:rsid w:val="00C51423"/>
    <w:rsid w:val="00C51451"/>
    <w:rsid w:val="00C52411"/>
    <w:rsid w:val="00C54C74"/>
    <w:rsid w:val="00C62743"/>
    <w:rsid w:val="00C67DFC"/>
    <w:rsid w:val="00C758E6"/>
    <w:rsid w:val="00C75A50"/>
    <w:rsid w:val="00C75BF1"/>
    <w:rsid w:val="00C7659F"/>
    <w:rsid w:val="00C766F5"/>
    <w:rsid w:val="00C81F40"/>
    <w:rsid w:val="00C8366F"/>
    <w:rsid w:val="00C84B63"/>
    <w:rsid w:val="00C946C0"/>
    <w:rsid w:val="00C962DC"/>
    <w:rsid w:val="00CA1323"/>
    <w:rsid w:val="00CA461B"/>
    <w:rsid w:val="00CA533A"/>
    <w:rsid w:val="00CA7C2F"/>
    <w:rsid w:val="00CB69E2"/>
    <w:rsid w:val="00CC2628"/>
    <w:rsid w:val="00CD6BF9"/>
    <w:rsid w:val="00CE1E94"/>
    <w:rsid w:val="00CE4999"/>
    <w:rsid w:val="00CE55BB"/>
    <w:rsid w:val="00CE67A3"/>
    <w:rsid w:val="00CF23DD"/>
    <w:rsid w:val="00CF38EE"/>
    <w:rsid w:val="00CF578F"/>
    <w:rsid w:val="00CF5982"/>
    <w:rsid w:val="00D00DAD"/>
    <w:rsid w:val="00D15F29"/>
    <w:rsid w:val="00D17931"/>
    <w:rsid w:val="00D202EB"/>
    <w:rsid w:val="00D2235F"/>
    <w:rsid w:val="00D269B7"/>
    <w:rsid w:val="00D30621"/>
    <w:rsid w:val="00D310C7"/>
    <w:rsid w:val="00D31FA7"/>
    <w:rsid w:val="00D37737"/>
    <w:rsid w:val="00D40160"/>
    <w:rsid w:val="00D42665"/>
    <w:rsid w:val="00D45E01"/>
    <w:rsid w:val="00D4763C"/>
    <w:rsid w:val="00D71487"/>
    <w:rsid w:val="00D715F3"/>
    <w:rsid w:val="00D72716"/>
    <w:rsid w:val="00D73D25"/>
    <w:rsid w:val="00D74BE2"/>
    <w:rsid w:val="00D76EDA"/>
    <w:rsid w:val="00D77D9F"/>
    <w:rsid w:val="00D81A19"/>
    <w:rsid w:val="00D81BBF"/>
    <w:rsid w:val="00D90771"/>
    <w:rsid w:val="00D90DC5"/>
    <w:rsid w:val="00D92609"/>
    <w:rsid w:val="00D94356"/>
    <w:rsid w:val="00D95097"/>
    <w:rsid w:val="00D96E76"/>
    <w:rsid w:val="00D97C4A"/>
    <w:rsid w:val="00DA5E7C"/>
    <w:rsid w:val="00DB22F6"/>
    <w:rsid w:val="00DC2E4E"/>
    <w:rsid w:val="00DD07A3"/>
    <w:rsid w:val="00DD2196"/>
    <w:rsid w:val="00DD2E88"/>
    <w:rsid w:val="00DD36B5"/>
    <w:rsid w:val="00DD42E7"/>
    <w:rsid w:val="00DD6436"/>
    <w:rsid w:val="00DD6687"/>
    <w:rsid w:val="00DE1480"/>
    <w:rsid w:val="00DE4909"/>
    <w:rsid w:val="00DE4A88"/>
    <w:rsid w:val="00DE6EB9"/>
    <w:rsid w:val="00DF39F6"/>
    <w:rsid w:val="00E004D6"/>
    <w:rsid w:val="00E051BB"/>
    <w:rsid w:val="00E132D8"/>
    <w:rsid w:val="00E23467"/>
    <w:rsid w:val="00E2404F"/>
    <w:rsid w:val="00E36C30"/>
    <w:rsid w:val="00E435C4"/>
    <w:rsid w:val="00E45B6C"/>
    <w:rsid w:val="00E50D07"/>
    <w:rsid w:val="00E535EF"/>
    <w:rsid w:val="00E634DD"/>
    <w:rsid w:val="00E6681E"/>
    <w:rsid w:val="00E93FBD"/>
    <w:rsid w:val="00E967D9"/>
    <w:rsid w:val="00EA3832"/>
    <w:rsid w:val="00EA6FF5"/>
    <w:rsid w:val="00EB383D"/>
    <w:rsid w:val="00EB69B6"/>
    <w:rsid w:val="00EC4E17"/>
    <w:rsid w:val="00ED350A"/>
    <w:rsid w:val="00ED4729"/>
    <w:rsid w:val="00EE5392"/>
    <w:rsid w:val="00EE6821"/>
    <w:rsid w:val="00EF6932"/>
    <w:rsid w:val="00F00450"/>
    <w:rsid w:val="00F109C3"/>
    <w:rsid w:val="00F10C86"/>
    <w:rsid w:val="00F13C66"/>
    <w:rsid w:val="00F15D6A"/>
    <w:rsid w:val="00F1627A"/>
    <w:rsid w:val="00F170B5"/>
    <w:rsid w:val="00F20458"/>
    <w:rsid w:val="00F302DA"/>
    <w:rsid w:val="00F34736"/>
    <w:rsid w:val="00F3726D"/>
    <w:rsid w:val="00F3782E"/>
    <w:rsid w:val="00F37E2E"/>
    <w:rsid w:val="00F45A62"/>
    <w:rsid w:val="00F46B28"/>
    <w:rsid w:val="00F50CDB"/>
    <w:rsid w:val="00F519B6"/>
    <w:rsid w:val="00F54D7C"/>
    <w:rsid w:val="00F5600F"/>
    <w:rsid w:val="00F56EEC"/>
    <w:rsid w:val="00F56F0E"/>
    <w:rsid w:val="00F61C89"/>
    <w:rsid w:val="00F65035"/>
    <w:rsid w:val="00F748FE"/>
    <w:rsid w:val="00F8046B"/>
    <w:rsid w:val="00F80872"/>
    <w:rsid w:val="00F854A5"/>
    <w:rsid w:val="00FA28D6"/>
    <w:rsid w:val="00FA5A4C"/>
    <w:rsid w:val="00FA5BF3"/>
    <w:rsid w:val="00FB539E"/>
    <w:rsid w:val="00FB78F6"/>
    <w:rsid w:val="00FC2100"/>
    <w:rsid w:val="00FC3F68"/>
    <w:rsid w:val="00FC577B"/>
    <w:rsid w:val="00FD13BC"/>
    <w:rsid w:val="00FD2E19"/>
    <w:rsid w:val="00FD5340"/>
    <w:rsid w:val="00FD7C41"/>
    <w:rsid w:val="00FE6305"/>
    <w:rsid w:val="00FF4F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BD0204"/>
  <w15:docId w15:val="{1741B89C-3BFC-41F5-BD07-D9ACE1AB6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F5C"/>
  </w:style>
  <w:style w:type="paragraph" w:styleId="Ttulo1">
    <w:name w:val="heading 1"/>
    <w:basedOn w:val="Normal"/>
    <w:next w:val="Normal"/>
    <w:link w:val="Ttulo1Char"/>
    <w:uiPriority w:val="9"/>
    <w:qFormat/>
    <w:rsid w:val="00CA13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9">
    <w:name w:val="heading 9"/>
    <w:basedOn w:val="Normal"/>
    <w:next w:val="Normal"/>
    <w:link w:val="Ttulo9Char"/>
    <w:qFormat/>
    <w:rsid w:val="00CA1323"/>
    <w:pPr>
      <w:keepNext/>
      <w:numPr>
        <w:numId w:val="3"/>
      </w:numPr>
      <w:suppressAutoHyphens/>
      <w:spacing w:after="0" w:line="240" w:lineRule="auto"/>
      <w:ind w:left="708" w:firstLine="0"/>
      <w:jc w:val="both"/>
      <w:outlineLvl w:val="8"/>
    </w:pPr>
    <w:rPr>
      <w:rFonts w:ascii="Times New Roman" w:eastAsia="Times New Roman" w:hAnsi="Times New Roman" w:cs="Times New Roman"/>
      <w:sz w:val="28"/>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466C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466CD"/>
  </w:style>
  <w:style w:type="paragraph" w:styleId="Rodap">
    <w:name w:val="footer"/>
    <w:basedOn w:val="Normal"/>
    <w:link w:val="RodapChar"/>
    <w:unhideWhenUsed/>
    <w:rsid w:val="00C466CD"/>
    <w:pPr>
      <w:tabs>
        <w:tab w:val="center" w:pos="4252"/>
        <w:tab w:val="right" w:pos="8504"/>
      </w:tabs>
      <w:spacing w:after="0" w:line="240" w:lineRule="auto"/>
    </w:pPr>
  </w:style>
  <w:style w:type="character" w:customStyle="1" w:styleId="RodapChar">
    <w:name w:val="Rodapé Char"/>
    <w:basedOn w:val="Fontepargpadro"/>
    <w:link w:val="Rodap"/>
    <w:rsid w:val="00C466CD"/>
  </w:style>
  <w:style w:type="table" w:styleId="Tabelacomgrade">
    <w:name w:val="Table Grid"/>
    <w:basedOn w:val="Tabelanormal"/>
    <w:uiPriority w:val="59"/>
    <w:rsid w:val="00A64C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
    <w:name w:val="Body Text"/>
    <w:basedOn w:val="Normal"/>
    <w:link w:val="CorpodetextoChar"/>
    <w:rsid w:val="00A64CD8"/>
    <w:pPr>
      <w:suppressAutoHyphens/>
      <w:spacing w:after="0" w:line="240" w:lineRule="auto"/>
      <w:jc w:val="both"/>
    </w:pPr>
    <w:rPr>
      <w:rFonts w:ascii="Times New Roman" w:eastAsia="Times New Roman" w:hAnsi="Times New Roman" w:cs="Times New Roman"/>
      <w:sz w:val="36"/>
      <w:szCs w:val="24"/>
      <w:lang w:eastAsia="ar-SA"/>
    </w:rPr>
  </w:style>
  <w:style w:type="character" w:customStyle="1" w:styleId="CorpodetextoChar">
    <w:name w:val="Corpo de texto Char"/>
    <w:basedOn w:val="Fontepargpadro"/>
    <w:link w:val="Corpodetexto"/>
    <w:rsid w:val="00A64CD8"/>
    <w:rPr>
      <w:rFonts w:ascii="Times New Roman" w:eastAsia="Times New Roman" w:hAnsi="Times New Roman" w:cs="Times New Roman"/>
      <w:sz w:val="36"/>
      <w:szCs w:val="24"/>
      <w:lang w:eastAsia="ar-SA"/>
    </w:rPr>
  </w:style>
  <w:style w:type="paragraph" w:styleId="Recuodecorpodetexto">
    <w:name w:val="Body Text Indent"/>
    <w:basedOn w:val="Normal"/>
    <w:link w:val="RecuodecorpodetextoChar"/>
    <w:uiPriority w:val="99"/>
    <w:unhideWhenUsed/>
    <w:rsid w:val="00CA1323"/>
    <w:pPr>
      <w:spacing w:after="120"/>
      <w:ind w:left="283"/>
    </w:pPr>
  </w:style>
  <w:style w:type="character" w:customStyle="1" w:styleId="RecuodecorpodetextoChar">
    <w:name w:val="Recuo de corpo de texto Char"/>
    <w:basedOn w:val="Fontepargpadro"/>
    <w:link w:val="Recuodecorpodetexto"/>
    <w:uiPriority w:val="99"/>
    <w:rsid w:val="00CA1323"/>
  </w:style>
  <w:style w:type="character" w:customStyle="1" w:styleId="Ttulo9Char">
    <w:name w:val="Título 9 Char"/>
    <w:basedOn w:val="Fontepargpadro"/>
    <w:link w:val="Ttulo9"/>
    <w:rsid w:val="00CA1323"/>
    <w:rPr>
      <w:rFonts w:ascii="Times New Roman" w:eastAsia="Times New Roman" w:hAnsi="Times New Roman" w:cs="Times New Roman"/>
      <w:sz w:val="28"/>
      <w:szCs w:val="24"/>
      <w:lang w:eastAsia="ar-SA"/>
    </w:rPr>
  </w:style>
  <w:style w:type="paragraph" w:customStyle="1" w:styleId="Default">
    <w:name w:val="Default"/>
    <w:rsid w:val="00CA1323"/>
    <w:pPr>
      <w:autoSpaceDE w:val="0"/>
      <w:autoSpaceDN w:val="0"/>
      <w:adjustRightInd w:val="0"/>
      <w:spacing w:after="0" w:line="240" w:lineRule="auto"/>
    </w:pPr>
    <w:rPr>
      <w:rFonts w:ascii="Calibri" w:hAnsi="Calibri" w:cs="Calibri"/>
      <w:color w:val="000000"/>
      <w:sz w:val="24"/>
      <w:szCs w:val="24"/>
    </w:rPr>
  </w:style>
  <w:style w:type="character" w:customStyle="1" w:styleId="Ttulo1Char">
    <w:name w:val="Título 1 Char"/>
    <w:basedOn w:val="Fontepargpadro"/>
    <w:link w:val="Ttulo1"/>
    <w:uiPriority w:val="9"/>
    <w:rsid w:val="00CA1323"/>
    <w:rPr>
      <w:rFonts w:asciiTheme="majorHAnsi" w:eastAsiaTheme="majorEastAsia" w:hAnsiTheme="majorHAnsi" w:cstheme="majorBidi"/>
      <w:b/>
      <w:bCs/>
      <w:color w:val="365F91" w:themeColor="accent1" w:themeShade="BF"/>
      <w:sz w:val="28"/>
      <w:szCs w:val="28"/>
    </w:rPr>
  </w:style>
  <w:style w:type="paragraph" w:styleId="PargrafodaLista">
    <w:name w:val="List Paragraph"/>
    <w:basedOn w:val="Normal"/>
    <w:uiPriority w:val="34"/>
    <w:qFormat/>
    <w:rsid w:val="000371B5"/>
    <w:pPr>
      <w:ind w:left="720"/>
      <w:contextualSpacing/>
    </w:pPr>
  </w:style>
  <w:style w:type="paragraph" w:customStyle="1" w:styleId="Ttulo10">
    <w:name w:val="Título1"/>
    <w:basedOn w:val="Normal"/>
    <w:next w:val="Corpodetexto"/>
    <w:rsid w:val="000371B5"/>
    <w:pPr>
      <w:suppressAutoHyphens/>
      <w:spacing w:after="0" w:line="240" w:lineRule="auto"/>
      <w:jc w:val="center"/>
    </w:pPr>
    <w:rPr>
      <w:rFonts w:ascii="Times New Roman" w:eastAsia="Times New Roman" w:hAnsi="Times New Roman" w:cs="Times New Roman"/>
      <w:b/>
      <w:bCs/>
      <w:sz w:val="36"/>
      <w:szCs w:val="24"/>
      <w:lang w:eastAsia="ar-SA"/>
    </w:rPr>
  </w:style>
  <w:style w:type="paragraph" w:customStyle="1" w:styleId="Recuodecorpodetexto21">
    <w:name w:val="Recuo de corpo de texto 21"/>
    <w:basedOn w:val="Normal"/>
    <w:rsid w:val="000371B5"/>
    <w:pPr>
      <w:suppressAutoHyphens/>
      <w:spacing w:after="0" w:line="240" w:lineRule="auto"/>
      <w:ind w:firstLine="1416"/>
      <w:jc w:val="both"/>
    </w:pPr>
    <w:rPr>
      <w:rFonts w:ascii="Times New Roman" w:eastAsia="Times New Roman" w:hAnsi="Times New Roman" w:cs="Times New Roman"/>
      <w:sz w:val="28"/>
      <w:szCs w:val="24"/>
      <w:lang w:eastAsia="ar-SA"/>
    </w:rPr>
  </w:style>
  <w:style w:type="character" w:customStyle="1" w:styleId="apple-converted-space">
    <w:name w:val="apple-converted-space"/>
    <w:basedOn w:val="Fontepargpadro"/>
    <w:rsid w:val="000357EE"/>
  </w:style>
  <w:style w:type="paragraph" w:styleId="NormalWeb">
    <w:name w:val="Normal (Web)"/>
    <w:basedOn w:val="Normal"/>
    <w:uiPriority w:val="99"/>
    <w:unhideWhenUsed/>
    <w:rsid w:val="000357E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style-span">
    <w:name w:val="apple-style-span"/>
    <w:basedOn w:val="Fontepargpadro"/>
    <w:rsid w:val="003D3038"/>
  </w:style>
  <w:style w:type="character" w:customStyle="1" w:styleId="normalchar1">
    <w:name w:val="normal__char1"/>
    <w:rsid w:val="00270F5C"/>
    <w:rPr>
      <w:rFonts w:ascii="Times New Roman" w:hAnsi="Times New Roman" w:cs="Times New Roman" w:hint="default"/>
      <w:strike w:val="0"/>
      <w:dstrike w:val="0"/>
      <w:sz w:val="24"/>
      <w:szCs w:val="24"/>
      <w:u w:val="none"/>
      <w:effect w:val="none"/>
    </w:rPr>
  </w:style>
  <w:style w:type="paragraph" w:customStyle="1" w:styleId="Normal1">
    <w:name w:val="Normal1"/>
    <w:basedOn w:val="Normal"/>
    <w:rsid w:val="00270F5C"/>
    <w:pPr>
      <w:spacing w:after="0"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6B4BE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B4BE8"/>
    <w:rPr>
      <w:rFonts w:ascii="Tahoma" w:hAnsi="Tahoma" w:cs="Tahoma"/>
      <w:sz w:val="16"/>
      <w:szCs w:val="16"/>
    </w:rPr>
  </w:style>
  <w:style w:type="character" w:styleId="Hyperlink">
    <w:name w:val="Hyperlink"/>
    <w:basedOn w:val="Fontepargpadro"/>
    <w:uiPriority w:val="99"/>
    <w:unhideWhenUsed/>
    <w:rsid w:val="00643F84"/>
    <w:rPr>
      <w:color w:val="0000FF" w:themeColor="hyperlink"/>
      <w:u w:val="single"/>
    </w:rPr>
  </w:style>
  <w:style w:type="paragraph" w:styleId="Textodenotaderodap">
    <w:name w:val="footnote text"/>
    <w:basedOn w:val="Normal"/>
    <w:link w:val="TextodenotaderodapChar"/>
    <w:uiPriority w:val="99"/>
    <w:semiHidden/>
    <w:unhideWhenUsed/>
    <w:rsid w:val="00E051B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051BB"/>
    <w:rPr>
      <w:sz w:val="20"/>
      <w:szCs w:val="20"/>
    </w:rPr>
  </w:style>
  <w:style w:type="character" w:styleId="Refdenotaderodap">
    <w:name w:val="footnote reference"/>
    <w:basedOn w:val="Fontepargpadro"/>
    <w:uiPriority w:val="99"/>
    <w:semiHidden/>
    <w:unhideWhenUsed/>
    <w:rsid w:val="00E051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65982">
      <w:bodyDiv w:val="1"/>
      <w:marLeft w:val="0"/>
      <w:marRight w:val="0"/>
      <w:marTop w:val="0"/>
      <w:marBottom w:val="0"/>
      <w:divBdr>
        <w:top w:val="none" w:sz="0" w:space="0" w:color="auto"/>
        <w:left w:val="none" w:sz="0" w:space="0" w:color="auto"/>
        <w:bottom w:val="none" w:sz="0" w:space="0" w:color="auto"/>
        <w:right w:val="none" w:sz="0" w:space="0" w:color="auto"/>
      </w:divBdr>
    </w:div>
    <w:div w:id="110251428">
      <w:bodyDiv w:val="1"/>
      <w:marLeft w:val="0"/>
      <w:marRight w:val="0"/>
      <w:marTop w:val="0"/>
      <w:marBottom w:val="0"/>
      <w:divBdr>
        <w:top w:val="none" w:sz="0" w:space="0" w:color="auto"/>
        <w:left w:val="none" w:sz="0" w:space="0" w:color="auto"/>
        <w:bottom w:val="none" w:sz="0" w:space="0" w:color="auto"/>
        <w:right w:val="none" w:sz="0" w:space="0" w:color="auto"/>
      </w:divBdr>
    </w:div>
    <w:div w:id="189996037">
      <w:bodyDiv w:val="1"/>
      <w:marLeft w:val="0"/>
      <w:marRight w:val="0"/>
      <w:marTop w:val="0"/>
      <w:marBottom w:val="0"/>
      <w:divBdr>
        <w:top w:val="none" w:sz="0" w:space="0" w:color="auto"/>
        <w:left w:val="none" w:sz="0" w:space="0" w:color="auto"/>
        <w:bottom w:val="none" w:sz="0" w:space="0" w:color="auto"/>
        <w:right w:val="none" w:sz="0" w:space="0" w:color="auto"/>
      </w:divBdr>
    </w:div>
    <w:div w:id="196740425">
      <w:bodyDiv w:val="1"/>
      <w:marLeft w:val="0"/>
      <w:marRight w:val="0"/>
      <w:marTop w:val="0"/>
      <w:marBottom w:val="0"/>
      <w:divBdr>
        <w:top w:val="none" w:sz="0" w:space="0" w:color="auto"/>
        <w:left w:val="none" w:sz="0" w:space="0" w:color="auto"/>
        <w:bottom w:val="none" w:sz="0" w:space="0" w:color="auto"/>
        <w:right w:val="none" w:sz="0" w:space="0" w:color="auto"/>
      </w:divBdr>
    </w:div>
    <w:div w:id="341590478">
      <w:bodyDiv w:val="1"/>
      <w:marLeft w:val="0"/>
      <w:marRight w:val="0"/>
      <w:marTop w:val="0"/>
      <w:marBottom w:val="0"/>
      <w:divBdr>
        <w:top w:val="none" w:sz="0" w:space="0" w:color="auto"/>
        <w:left w:val="none" w:sz="0" w:space="0" w:color="auto"/>
        <w:bottom w:val="none" w:sz="0" w:space="0" w:color="auto"/>
        <w:right w:val="none" w:sz="0" w:space="0" w:color="auto"/>
      </w:divBdr>
    </w:div>
    <w:div w:id="378021601">
      <w:bodyDiv w:val="1"/>
      <w:marLeft w:val="0"/>
      <w:marRight w:val="0"/>
      <w:marTop w:val="0"/>
      <w:marBottom w:val="0"/>
      <w:divBdr>
        <w:top w:val="none" w:sz="0" w:space="0" w:color="auto"/>
        <w:left w:val="none" w:sz="0" w:space="0" w:color="auto"/>
        <w:bottom w:val="none" w:sz="0" w:space="0" w:color="auto"/>
        <w:right w:val="none" w:sz="0" w:space="0" w:color="auto"/>
      </w:divBdr>
    </w:div>
    <w:div w:id="489055029">
      <w:bodyDiv w:val="1"/>
      <w:marLeft w:val="0"/>
      <w:marRight w:val="0"/>
      <w:marTop w:val="0"/>
      <w:marBottom w:val="0"/>
      <w:divBdr>
        <w:top w:val="none" w:sz="0" w:space="0" w:color="auto"/>
        <w:left w:val="none" w:sz="0" w:space="0" w:color="auto"/>
        <w:bottom w:val="none" w:sz="0" w:space="0" w:color="auto"/>
        <w:right w:val="none" w:sz="0" w:space="0" w:color="auto"/>
      </w:divBdr>
    </w:div>
    <w:div w:id="497497509">
      <w:bodyDiv w:val="1"/>
      <w:marLeft w:val="0"/>
      <w:marRight w:val="0"/>
      <w:marTop w:val="0"/>
      <w:marBottom w:val="0"/>
      <w:divBdr>
        <w:top w:val="none" w:sz="0" w:space="0" w:color="auto"/>
        <w:left w:val="none" w:sz="0" w:space="0" w:color="auto"/>
        <w:bottom w:val="none" w:sz="0" w:space="0" w:color="auto"/>
        <w:right w:val="none" w:sz="0" w:space="0" w:color="auto"/>
      </w:divBdr>
    </w:div>
    <w:div w:id="646134618">
      <w:bodyDiv w:val="1"/>
      <w:marLeft w:val="0"/>
      <w:marRight w:val="0"/>
      <w:marTop w:val="0"/>
      <w:marBottom w:val="0"/>
      <w:divBdr>
        <w:top w:val="none" w:sz="0" w:space="0" w:color="auto"/>
        <w:left w:val="none" w:sz="0" w:space="0" w:color="auto"/>
        <w:bottom w:val="none" w:sz="0" w:space="0" w:color="auto"/>
        <w:right w:val="none" w:sz="0" w:space="0" w:color="auto"/>
      </w:divBdr>
    </w:div>
    <w:div w:id="669602749">
      <w:bodyDiv w:val="1"/>
      <w:marLeft w:val="0"/>
      <w:marRight w:val="0"/>
      <w:marTop w:val="0"/>
      <w:marBottom w:val="0"/>
      <w:divBdr>
        <w:top w:val="none" w:sz="0" w:space="0" w:color="auto"/>
        <w:left w:val="none" w:sz="0" w:space="0" w:color="auto"/>
        <w:bottom w:val="none" w:sz="0" w:space="0" w:color="auto"/>
        <w:right w:val="none" w:sz="0" w:space="0" w:color="auto"/>
      </w:divBdr>
    </w:div>
    <w:div w:id="780107135">
      <w:bodyDiv w:val="1"/>
      <w:marLeft w:val="0"/>
      <w:marRight w:val="0"/>
      <w:marTop w:val="0"/>
      <w:marBottom w:val="0"/>
      <w:divBdr>
        <w:top w:val="none" w:sz="0" w:space="0" w:color="auto"/>
        <w:left w:val="none" w:sz="0" w:space="0" w:color="auto"/>
        <w:bottom w:val="none" w:sz="0" w:space="0" w:color="auto"/>
        <w:right w:val="none" w:sz="0" w:space="0" w:color="auto"/>
      </w:divBdr>
    </w:div>
    <w:div w:id="847135051">
      <w:bodyDiv w:val="1"/>
      <w:marLeft w:val="0"/>
      <w:marRight w:val="0"/>
      <w:marTop w:val="0"/>
      <w:marBottom w:val="0"/>
      <w:divBdr>
        <w:top w:val="none" w:sz="0" w:space="0" w:color="auto"/>
        <w:left w:val="none" w:sz="0" w:space="0" w:color="auto"/>
        <w:bottom w:val="none" w:sz="0" w:space="0" w:color="auto"/>
        <w:right w:val="none" w:sz="0" w:space="0" w:color="auto"/>
      </w:divBdr>
    </w:div>
    <w:div w:id="867061851">
      <w:bodyDiv w:val="1"/>
      <w:marLeft w:val="0"/>
      <w:marRight w:val="0"/>
      <w:marTop w:val="0"/>
      <w:marBottom w:val="0"/>
      <w:divBdr>
        <w:top w:val="none" w:sz="0" w:space="0" w:color="auto"/>
        <w:left w:val="none" w:sz="0" w:space="0" w:color="auto"/>
        <w:bottom w:val="none" w:sz="0" w:space="0" w:color="auto"/>
        <w:right w:val="none" w:sz="0" w:space="0" w:color="auto"/>
      </w:divBdr>
    </w:div>
    <w:div w:id="985357351">
      <w:bodyDiv w:val="1"/>
      <w:marLeft w:val="0"/>
      <w:marRight w:val="0"/>
      <w:marTop w:val="0"/>
      <w:marBottom w:val="0"/>
      <w:divBdr>
        <w:top w:val="none" w:sz="0" w:space="0" w:color="auto"/>
        <w:left w:val="none" w:sz="0" w:space="0" w:color="auto"/>
        <w:bottom w:val="none" w:sz="0" w:space="0" w:color="auto"/>
        <w:right w:val="none" w:sz="0" w:space="0" w:color="auto"/>
      </w:divBdr>
    </w:div>
    <w:div w:id="1068966669">
      <w:bodyDiv w:val="1"/>
      <w:marLeft w:val="0"/>
      <w:marRight w:val="0"/>
      <w:marTop w:val="0"/>
      <w:marBottom w:val="0"/>
      <w:divBdr>
        <w:top w:val="none" w:sz="0" w:space="0" w:color="auto"/>
        <w:left w:val="none" w:sz="0" w:space="0" w:color="auto"/>
        <w:bottom w:val="none" w:sz="0" w:space="0" w:color="auto"/>
        <w:right w:val="none" w:sz="0" w:space="0" w:color="auto"/>
      </w:divBdr>
    </w:div>
    <w:div w:id="1120882254">
      <w:bodyDiv w:val="1"/>
      <w:marLeft w:val="0"/>
      <w:marRight w:val="0"/>
      <w:marTop w:val="0"/>
      <w:marBottom w:val="0"/>
      <w:divBdr>
        <w:top w:val="none" w:sz="0" w:space="0" w:color="auto"/>
        <w:left w:val="none" w:sz="0" w:space="0" w:color="auto"/>
        <w:bottom w:val="none" w:sz="0" w:space="0" w:color="auto"/>
        <w:right w:val="none" w:sz="0" w:space="0" w:color="auto"/>
      </w:divBdr>
    </w:div>
    <w:div w:id="1143766639">
      <w:bodyDiv w:val="1"/>
      <w:marLeft w:val="0"/>
      <w:marRight w:val="0"/>
      <w:marTop w:val="0"/>
      <w:marBottom w:val="0"/>
      <w:divBdr>
        <w:top w:val="none" w:sz="0" w:space="0" w:color="auto"/>
        <w:left w:val="none" w:sz="0" w:space="0" w:color="auto"/>
        <w:bottom w:val="none" w:sz="0" w:space="0" w:color="auto"/>
        <w:right w:val="none" w:sz="0" w:space="0" w:color="auto"/>
      </w:divBdr>
    </w:div>
    <w:div w:id="1172644701">
      <w:bodyDiv w:val="1"/>
      <w:marLeft w:val="0"/>
      <w:marRight w:val="0"/>
      <w:marTop w:val="0"/>
      <w:marBottom w:val="0"/>
      <w:divBdr>
        <w:top w:val="none" w:sz="0" w:space="0" w:color="auto"/>
        <w:left w:val="none" w:sz="0" w:space="0" w:color="auto"/>
        <w:bottom w:val="none" w:sz="0" w:space="0" w:color="auto"/>
        <w:right w:val="none" w:sz="0" w:space="0" w:color="auto"/>
      </w:divBdr>
    </w:div>
    <w:div w:id="1408461775">
      <w:bodyDiv w:val="1"/>
      <w:marLeft w:val="0"/>
      <w:marRight w:val="0"/>
      <w:marTop w:val="0"/>
      <w:marBottom w:val="0"/>
      <w:divBdr>
        <w:top w:val="none" w:sz="0" w:space="0" w:color="auto"/>
        <w:left w:val="none" w:sz="0" w:space="0" w:color="auto"/>
        <w:bottom w:val="none" w:sz="0" w:space="0" w:color="auto"/>
        <w:right w:val="none" w:sz="0" w:space="0" w:color="auto"/>
      </w:divBdr>
    </w:div>
    <w:div w:id="1419860382">
      <w:bodyDiv w:val="1"/>
      <w:marLeft w:val="0"/>
      <w:marRight w:val="0"/>
      <w:marTop w:val="0"/>
      <w:marBottom w:val="0"/>
      <w:divBdr>
        <w:top w:val="none" w:sz="0" w:space="0" w:color="auto"/>
        <w:left w:val="none" w:sz="0" w:space="0" w:color="auto"/>
        <w:bottom w:val="none" w:sz="0" w:space="0" w:color="auto"/>
        <w:right w:val="none" w:sz="0" w:space="0" w:color="auto"/>
      </w:divBdr>
    </w:div>
    <w:div w:id="1452550782">
      <w:bodyDiv w:val="1"/>
      <w:marLeft w:val="0"/>
      <w:marRight w:val="0"/>
      <w:marTop w:val="0"/>
      <w:marBottom w:val="0"/>
      <w:divBdr>
        <w:top w:val="none" w:sz="0" w:space="0" w:color="auto"/>
        <w:left w:val="none" w:sz="0" w:space="0" w:color="auto"/>
        <w:bottom w:val="none" w:sz="0" w:space="0" w:color="auto"/>
        <w:right w:val="none" w:sz="0" w:space="0" w:color="auto"/>
      </w:divBdr>
    </w:div>
    <w:div w:id="1459177114">
      <w:bodyDiv w:val="1"/>
      <w:marLeft w:val="0"/>
      <w:marRight w:val="0"/>
      <w:marTop w:val="0"/>
      <w:marBottom w:val="0"/>
      <w:divBdr>
        <w:top w:val="none" w:sz="0" w:space="0" w:color="auto"/>
        <w:left w:val="none" w:sz="0" w:space="0" w:color="auto"/>
        <w:bottom w:val="none" w:sz="0" w:space="0" w:color="auto"/>
        <w:right w:val="none" w:sz="0" w:space="0" w:color="auto"/>
      </w:divBdr>
    </w:div>
    <w:div w:id="1477990706">
      <w:bodyDiv w:val="1"/>
      <w:marLeft w:val="0"/>
      <w:marRight w:val="0"/>
      <w:marTop w:val="0"/>
      <w:marBottom w:val="0"/>
      <w:divBdr>
        <w:top w:val="none" w:sz="0" w:space="0" w:color="auto"/>
        <w:left w:val="none" w:sz="0" w:space="0" w:color="auto"/>
        <w:bottom w:val="none" w:sz="0" w:space="0" w:color="auto"/>
        <w:right w:val="none" w:sz="0" w:space="0" w:color="auto"/>
      </w:divBdr>
    </w:div>
    <w:div w:id="1516574279">
      <w:bodyDiv w:val="1"/>
      <w:marLeft w:val="0"/>
      <w:marRight w:val="0"/>
      <w:marTop w:val="0"/>
      <w:marBottom w:val="0"/>
      <w:divBdr>
        <w:top w:val="none" w:sz="0" w:space="0" w:color="auto"/>
        <w:left w:val="none" w:sz="0" w:space="0" w:color="auto"/>
        <w:bottom w:val="none" w:sz="0" w:space="0" w:color="auto"/>
        <w:right w:val="none" w:sz="0" w:space="0" w:color="auto"/>
      </w:divBdr>
    </w:div>
    <w:div w:id="1568495743">
      <w:bodyDiv w:val="1"/>
      <w:marLeft w:val="0"/>
      <w:marRight w:val="0"/>
      <w:marTop w:val="0"/>
      <w:marBottom w:val="0"/>
      <w:divBdr>
        <w:top w:val="none" w:sz="0" w:space="0" w:color="auto"/>
        <w:left w:val="none" w:sz="0" w:space="0" w:color="auto"/>
        <w:bottom w:val="none" w:sz="0" w:space="0" w:color="auto"/>
        <w:right w:val="none" w:sz="0" w:space="0" w:color="auto"/>
      </w:divBdr>
    </w:div>
    <w:div w:id="1583299657">
      <w:bodyDiv w:val="1"/>
      <w:marLeft w:val="0"/>
      <w:marRight w:val="0"/>
      <w:marTop w:val="0"/>
      <w:marBottom w:val="0"/>
      <w:divBdr>
        <w:top w:val="none" w:sz="0" w:space="0" w:color="auto"/>
        <w:left w:val="none" w:sz="0" w:space="0" w:color="auto"/>
        <w:bottom w:val="none" w:sz="0" w:space="0" w:color="auto"/>
        <w:right w:val="none" w:sz="0" w:space="0" w:color="auto"/>
      </w:divBdr>
    </w:div>
    <w:div w:id="1611087452">
      <w:bodyDiv w:val="1"/>
      <w:marLeft w:val="0"/>
      <w:marRight w:val="0"/>
      <w:marTop w:val="0"/>
      <w:marBottom w:val="0"/>
      <w:divBdr>
        <w:top w:val="none" w:sz="0" w:space="0" w:color="auto"/>
        <w:left w:val="none" w:sz="0" w:space="0" w:color="auto"/>
        <w:bottom w:val="none" w:sz="0" w:space="0" w:color="auto"/>
        <w:right w:val="none" w:sz="0" w:space="0" w:color="auto"/>
      </w:divBdr>
    </w:div>
    <w:div w:id="1655643802">
      <w:bodyDiv w:val="1"/>
      <w:marLeft w:val="0"/>
      <w:marRight w:val="0"/>
      <w:marTop w:val="0"/>
      <w:marBottom w:val="0"/>
      <w:divBdr>
        <w:top w:val="none" w:sz="0" w:space="0" w:color="auto"/>
        <w:left w:val="none" w:sz="0" w:space="0" w:color="auto"/>
        <w:bottom w:val="none" w:sz="0" w:space="0" w:color="auto"/>
        <w:right w:val="none" w:sz="0" w:space="0" w:color="auto"/>
      </w:divBdr>
    </w:div>
    <w:div w:id="1709841663">
      <w:bodyDiv w:val="1"/>
      <w:marLeft w:val="0"/>
      <w:marRight w:val="0"/>
      <w:marTop w:val="0"/>
      <w:marBottom w:val="0"/>
      <w:divBdr>
        <w:top w:val="none" w:sz="0" w:space="0" w:color="auto"/>
        <w:left w:val="none" w:sz="0" w:space="0" w:color="auto"/>
        <w:bottom w:val="none" w:sz="0" w:space="0" w:color="auto"/>
        <w:right w:val="none" w:sz="0" w:space="0" w:color="auto"/>
      </w:divBdr>
    </w:div>
    <w:div w:id="1757314846">
      <w:bodyDiv w:val="1"/>
      <w:marLeft w:val="0"/>
      <w:marRight w:val="0"/>
      <w:marTop w:val="0"/>
      <w:marBottom w:val="0"/>
      <w:divBdr>
        <w:top w:val="none" w:sz="0" w:space="0" w:color="auto"/>
        <w:left w:val="none" w:sz="0" w:space="0" w:color="auto"/>
        <w:bottom w:val="none" w:sz="0" w:space="0" w:color="auto"/>
        <w:right w:val="none" w:sz="0" w:space="0" w:color="auto"/>
      </w:divBdr>
    </w:div>
    <w:div w:id="1830825898">
      <w:bodyDiv w:val="1"/>
      <w:marLeft w:val="0"/>
      <w:marRight w:val="0"/>
      <w:marTop w:val="0"/>
      <w:marBottom w:val="0"/>
      <w:divBdr>
        <w:top w:val="none" w:sz="0" w:space="0" w:color="auto"/>
        <w:left w:val="none" w:sz="0" w:space="0" w:color="auto"/>
        <w:bottom w:val="none" w:sz="0" w:space="0" w:color="auto"/>
        <w:right w:val="none" w:sz="0" w:space="0" w:color="auto"/>
      </w:divBdr>
    </w:div>
    <w:div w:id="2006545050">
      <w:bodyDiv w:val="1"/>
      <w:marLeft w:val="0"/>
      <w:marRight w:val="0"/>
      <w:marTop w:val="0"/>
      <w:marBottom w:val="0"/>
      <w:divBdr>
        <w:top w:val="none" w:sz="0" w:space="0" w:color="auto"/>
        <w:left w:val="none" w:sz="0" w:space="0" w:color="auto"/>
        <w:bottom w:val="none" w:sz="0" w:space="0" w:color="auto"/>
        <w:right w:val="none" w:sz="0" w:space="0" w:color="auto"/>
      </w:divBdr>
    </w:div>
    <w:div w:id="2036690778">
      <w:bodyDiv w:val="1"/>
      <w:marLeft w:val="0"/>
      <w:marRight w:val="0"/>
      <w:marTop w:val="0"/>
      <w:marBottom w:val="0"/>
      <w:divBdr>
        <w:top w:val="none" w:sz="0" w:space="0" w:color="auto"/>
        <w:left w:val="none" w:sz="0" w:space="0" w:color="auto"/>
        <w:bottom w:val="none" w:sz="0" w:space="0" w:color="auto"/>
        <w:right w:val="none" w:sz="0" w:space="0" w:color="auto"/>
      </w:divBdr>
    </w:div>
    <w:div w:id="2050453289">
      <w:bodyDiv w:val="1"/>
      <w:marLeft w:val="0"/>
      <w:marRight w:val="0"/>
      <w:marTop w:val="0"/>
      <w:marBottom w:val="0"/>
      <w:divBdr>
        <w:top w:val="none" w:sz="0" w:space="0" w:color="auto"/>
        <w:left w:val="none" w:sz="0" w:space="0" w:color="auto"/>
        <w:bottom w:val="none" w:sz="0" w:space="0" w:color="auto"/>
        <w:right w:val="none" w:sz="0" w:space="0" w:color="auto"/>
      </w:divBdr>
    </w:div>
    <w:div w:id="2091392299">
      <w:bodyDiv w:val="1"/>
      <w:marLeft w:val="0"/>
      <w:marRight w:val="0"/>
      <w:marTop w:val="0"/>
      <w:marBottom w:val="0"/>
      <w:divBdr>
        <w:top w:val="none" w:sz="0" w:space="0" w:color="auto"/>
        <w:left w:val="none" w:sz="0" w:space="0" w:color="auto"/>
        <w:bottom w:val="none" w:sz="0" w:space="0" w:color="auto"/>
        <w:right w:val="none" w:sz="0" w:space="0" w:color="auto"/>
      </w:divBdr>
    </w:div>
    <w:div w:id="2118326796">
      <w:bodyDiv w:val="1"/>
      <w:marLeft w:val="0"/>
      <w:marRight w:val="0"/>
      <w:marTop w:val="0"/>
      <w:marBottom w:val="0"/>
      <w:divBdr>
        <w:top w:val="none" w:sz="0" w:space="0" w:color="auto"/>
        <w:left w:val="none" w:sz="0" w:space="0" w:color="auto"/>
        <w:bottom w:val="none" w:sz="0" w:space="0" w:color="auto"/>
        <w:right w:val="none" w:sz="0" w:space="0" w:color="auto"/>
      </w:divBdr>
    </w:div>
    <w:div w:id="2128086686">
      <w:bodyDiv w:val="1"/>
      <w:marLeft w:val="0"/>
      <w:marRight w:val="0"/>
      <w:marTop w:val="0"/>
      <w:marBottom w:val="0"/>
      <w:divBdr>
        <w:top w:val="none" w:sz="0" w:space="0" w:color="auto"/>
        <w:left w:val="none" w:sz="0" w:space="0" w:color="auto"/>
        <w:bottom w:val="none" w:sz="0" w:space="0" w:color="auto"/>
        <w:right w:val="none" w:sz="0" w:space="0" w:color="auto"/>
      </w:divBdr>
    </w:div>
    <w:div w:id="214350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qm.edu.br/fqm/graduacao/" TargetMode="External"/><Relationship Id="rId18" Type="http://schemas.openxmlformats.org/officeDocument/2006/relationships/hyperlink" Target="http://sisfiesportal.mec.gov.br/" TargetMode="External"/><Relationship Id="rId26" Type="http://schemas.openxmlformats.org/officeDocument/2006/relationships/hyperlink" Target="http://www.fiepb.com.br/artigos/2009/09/03/responsabilidade_social_o_papel_das_empresas" TargetMode="External"/><Relationship Id="rId3" Type="http://schemas.openxmlformats.org/officeDocument/2006/relationships/styles" Target="styles.xml"/><Relationship Id="rId21" Type="http://schemas.openxmlformats.org/officeDocument/2006/relationships/hyperlink" Target="http://www.brasil.gov.br/educacao/2009/11/ensino-superior%20%20ACESSADO%2015/04/201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moreira2.jusbrasil.com.br/artigos/111821615/distorcao-idade-serie-na-educacao-basica" TargetMode="External"/><Relationship Id="rId17" Type="http://schemas.openxmlformats.org/officeDocument/2006/relationships/hyperlink" Target="http://inovacao.enap.gov.br/index.php?option=com_docman&amp;task=doc_view&amp;gid=298" TargetMode="External"/><Relationship Id="rId25" Type="http://schemas.openxmlformats.org/officeDocument/2006/relationships/hyperlink" Target="http://www.fcarp.edu.br/"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gestaoescolar.abril.com.br/aprendizagem/como-combater-abandono-evasao-escolar-falta-alunos-abandono-acompanhamento-frequencia-551821.shtml%20acessado%20em%2030/03/2015" TargetMode="External"/><Relationship Id="rId20" Type="http://schemas.openxmlformats.org/officeDocument/2006/relationships/hyperlink" Target="http://www.administradores.com.br/artigos/cotidiano/a-formacao-humana-como-superacao-da-escola-ciclada/55465/" TargetMode="External"/><Relationship Id="rId29" Type="http://schemas.openxmlformats.org/officeDocument/2006/relationships/hyperlink" Target="http://www.infoescola.com/direito/impostos-e-tributos-em-ger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va.unemat.br/home/" TargetMode="External"/><Relationship Id="rId24" Type="http://schemas.openxmlformats.org/officeDocument/2006/relationships/hyperlink" Target="http://www.deepask.com/goes?page=figueiropolis-d%27oeste/MT-Confira-o-PIB---Produto-Interno-Bruto---no-seu-municipio"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g1.globo.com/mato-grosso/noticia/2013/09/conab-aponta-mato-grosso-como-o-maior-produtor-de-graos-do-brasil.html" TargetMode="External"/><Relationship Id="rId23" Type="http://schemas.openxmlformats.org/officeDocument/2006/relationships/hyperlink" Target="http://www.cidades.ibge.gov.br/comparamun/compara.php?lang=&amp;coduf=51&amp;idtema=16&amp;codv=v07&amp;search=mato-grosso|figueiropolis-d%60oeste|sintese-das-informacoes-" TargetMode="External"/><Relationship Id="rId28" Type="http://schemas.openxmlformats.org/officeDocument/2006/relationships/hyperlink" Target="http://www.figueiropolisdoeste.mt.gov.br/Historia-do-Municipio/" TargetMode="External"/><Relationship Id="rId10" Type="http://schemas.openxmlformats.org/officeDocument/2006/relationships/hyperlink" Target="http://cmoreira2.jusbrasil.com.br/" TargetMode="External"/><Relationship Id="rId19" Type="http://schemas.openxmlformats.org/officeDocument/2006/relationships/hyperlink" Target="http://siteprouni.mec.gov.br/" TargetMode="External"/><Relationship Id="rId31" Type="http://schemas.openxmlformats.org/officeDocument/2006/relationships/hyperlink" Target="http://www.pucpr.br/eventos/educere/educere2009/anais/pdf/1922_1755.pdf%20acessado%20em%2030/03/201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g1.globo.com/bom-dia-brasil/noticia/2014/08/professor-nao-e-profissao-e-missao-afirma-alexandre-garcia.html%20acessado%2024/04/2015" TargetMode="External"/><Relationship Id="rId22" Type="http://schemas.openxmlformats.org/officeDocument/2006/relationships/hyperlink" Target="http://www.brasilescola.com/brasil/pecuaria.htm" TargetMode="External"/><Relationship Id="rId27" Type="http://schemas.openxmlformats.org/officeDocument/2006/relationships/hyperlink" Target="http://www.figueiropolisdoeste.mt.gov.br/Geografia/" TargetMode="External"/><Relationship Id="rId30" Type="http://schemas.openxmlformats.org/officeDocument/2006/relationships/hyperlink" Target="http://www.infoescola.com/educacao/gestao-financeira-da-educa&#231;&#227;o%20acessado%2023/02/2015" TargetMode="External"/><Relationship Id="rId35" Type="http://schemas.openxmlformats.org/officeDocument/2006/relationships/theme" Target="theme/theme1.xml"/><Relationship Id="rId8"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FD3E1-2369-4E07-BBE3-3DC1C369B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20985</Words>
  <Characters>113319</Characters>
  <Application>Microsoft Office Word</Application>
  <DocSecurity>0</DocSecurity>
  <Lines>944</Lines>
  <Paragraphs>268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Educação</dc:creator>
  <cp:lastModifiedBy>Usuario</cp:lastModifiedBy>
  <cp:revision>3</cp:revision>
  <cp:lastPrinted>2021-02-25T11:50:00Z</cp:lastPrinted>
  <dcterms:created xsi:type="dcterms:W3CDTF">2025-05-28T18:49:00Z</dcterms:created>
  <dcterms:modified xsi:type="dcterms:W3CDTF">2025-05-28T18:49:00Z</dcterms:modified>
</cp:coreProperties>
</file>